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D3" w:rsidRPr="00BA5EEC" w:rsidRDefault="00606ED3" w:rsidP="00731133">
      <w:pPr>
        <w:pStyle w:val="af6"/>
        <w:jc w:val="both"/>
        <w:rPr>
          <w:rFonts w:ascii="Times New Roman" w:hAnsi="Times New Roman" w:cs="Times New Roman"/>
          <w:color w:val="000000" w:themeColor="text1"/>
          <w:sz w:val="26"/>
          <w:szCs w:val="26"/>
          <w:lang w:val="en-US"/>
        </w:rPr>
      </w:pPr>
    </w:p>
    <w:p w:rsidR="00D77C80" w:rsidRDefault="00980420" w:rsidP="00F55BAC">
      <w:pPr>
        <w:pStyle w:val="af6"/>
        <w:jc w:val="right"/>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УТВЕРЖДЕНО</w:t>
      </w:r>
    </w:p>
    <w:p w:rsidR="00F50167" w:rsidRDefault="00D77C80" w:rsidP="00F55BAC">
      <w:pPr>
        <w:pStyle w:val="af6"/>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наблюдательным советом</w:t>
      </w:r>
    </w:p>
    <w:p w:rsidR="00D77C80" w:rsidRPr="00731133" w:rsidRDefault="00D77C80" w:rsidP="00F55BAC">
      <w:pPr>
        <w:pStyle w:val="af6"/>
        <w:jc w:val="right"/>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МАФСУ «СШОР по горнолыжному спорту»</w:t>
      </w:r>
    </w:p>
    <w:p w:rsidR="009C36CE" w:rsidRPr="00731133" w:rsidRDefault="009C36CE" w:rsidP="00F55BAC">
      <w:pPr>
        <w:pStyle w:val="af6"/>
        <w:jc w:val="right"/>
        <w:rPr>
          <w:rFonts w:ascii="Times New Roman" w:hAnsi="Times New Roman" w:cs="Times New Roman"/>
          <w:color w:val="000000" w:themeColor="text1"/>
          <w:sz w:val="26"/>
          <w:szCs w:val="26"/>
        </w:rPr>
      </w:pPr>
    </w:p>
    <w:p w:rsidR="00265A2E" w:rsidRPr="00731133" w:rsidRDefault="009C36CE" w:rsidP="00F55BAC">
      <w:pPr>
        <w:pStyle w:val="af6"/>
        <w:jc w:val="right"/>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 </w:t>
      </w:r>
      <w:r w:rsidR="00355C3B" w:rsidRPr="00731133">
        <w:rPr>
          <w:rFonts w:ascii="Times New Roman" w:hAnsi="Times New Roman" w:cs="Times New Roman"/>
          <w:color w:val="000000" w:themeColor="text1"/>
          <w:sz w:val="26"/>
          <w:szCs w:val="26"/>
        </w:rPr>
        <w:t>(</w:t>
      </w:r>
      <w:r w:rsidR="00C42F51" w:rsidRPr="00731133">
        <w:rPr>
          <w:rFonts w:ascii="Times New Roman" w:hAnsi="Times New Roman" w:cs="Times New Roman"/>
          <w:color w:val="000000" w:themeColor="text1"/>
          <w:sz w:val="26"/>
          <w:szCs w:val="26"/>
        </w:rPr>
        <w:t>протокол</w:t>
      </w:r>
      <w:r w:rsidR="00355C3B" w:rsidRPr="00731133">
        <w:rPr>
          <w:rFonts w:ascii="Times New Roman" w:hAnsi="Times New Roman" w:cs="Times New Roman"/>
          <w:color w:val="000000" w:themeColor="text1"/>
          <w:sz w:val="26"/>
          <w:szCs w:val="26"/>
        </w:rPr>
        <w:t xml:space="preserve"> №</w:t>
      </w:r>
      <w:r w:rsidR="00D77C80">
        <w:rPr>
          <w:rFonts w:ascii="Times New Roman" w:hAnsi="Times New Roman" w:cs="Times New Roman"/>
          <w:color w:val="000000" w:themeColor="text1"/>
          <w:sz w:val="26"/>
          <w:szCs w:val="26"/>
        </w:rPr>
        <w:t xml:space="preserve"> </w:t>
      </w:r>
      <w:r w:rsidR="00355C3B" w:rsidRPr="00731133">
        <w:rPr>
          <w:rFonts w:ascii="Times New Roman" w:hAnsi="Times New Roman" w:cs="Times New Roman"/>
          <w:color w:val="000000" w:themeColor="text1"/>
          <w:sz w:val="26"/>
          <w:szCs w:val="26"/>
        </w:rPr>
        <w:t xml:space="preserve"> </w:t>
      </w:r>
      <w:r w:rsidR="00D77C80" w:rsidRPr="00D77C80">
        <w:rPr>
          <w:rFonts w:ascii="Times New Roman" w:hAnsi="Times New Roman" w:cs="Times New Roman"/>
          <w:b/>
          <w:color w:val="000000" w:themeColor="text1"/>
          <w:sz w:val="26"/>
          <w:szCs w:val="26"/>
          <w:u w:val="single"/>
        </w:rPr>
        <w:t>3</w:t>
      </w:r>
      <w:r w:rsidR="00D77C80">
        <w:rPr>
          <w:rFonts w:ascii="Times New Roman" w:hAnsi="Times New Roman" w:cs="Times New Roman"/>
          <w:color w:val="000000" w:themeColor="text1"/>
          <w:sz w:val="26"/>
          <w:szCs w:val="26"/>
        </w:rPr>
        <w:t xml:space="preserve"> </w:t>
      </w:r>
      <w:r w:rsidR="00355C3B" w:rsidRPr="00731133">
        <w:rPr>
          <w:rFonts w:ascii="Times New Roman" w:hAnsi="Times New Roman" w:cs="Times New Roman"/>
          <w:color w:val="000000" w:themeColor="text1"/>
          <w:sz w:val="26"/>
          <w:szCs w:val="26"/>
        </w:rPr>
        <w:t xml:space="preserve">от </w:t>
      </w:r>
      <w:r w:rsidR="00265A2E" w:rsidRPr="00731133">
        <w:rPr>
          <w:rFonts w:ascii="Times New Roman" w:hAnsi="Times New Roman" w:cs="Times New Roman"/>
          <w:color w:val="000000" w:themeColor="text1"/>
          <w:sz w:val="26"/>
          <w:szCs w:val="26"/>
        </w:rPr>
        <w:t>«</w:t>
      </w:r>
      <w:r w:rsidR="00D77C80" w:rsidRPr="00D77C80">
        <w:rPr>
          <w:rFonts w:ascii="Times New Roman" w:hAnsi="Times New Roman" w:cs="Times New Roman"/>
          <w:color w:val="000000" w:themeColor="text1"/>
          <w:sz w:val="26"/>
          <w:szCs w:val="26"/>
          <w:u w:val="single"/>
        </w:rPr>
        <w:t>15</w:t>
      </w:r>
      <w:r w:rsidR="00265A2E" w:rsidRPr="00731133">
        <w:rPr>
          <w:rFonts w:ascii="Times New Roman" w:hAnsi="Times New Roman" w:cs="Times New Roman"/>
          <w:color w:val="000000" w:themeColor="text1"/>
          <w:sz w:val="26"/>
          <w:szCs w:val="26"/>
        </w:rPr>
        <w:t>»</w:t>
      </w:r>
      <w:r w:rsidR="00D77C80">
        <w:rPr>
          <w:rFonts w:ascii="Times New Roman" w:hAnsi="Times New Roman" w:cs="Times New Roman"/>
          <w:color w:val="000000" w:themeColor="text1"/>
          <w:sz w:val="26"/>
          <w:szCs w:val="26"/>
        </w:rPr>
        <w:t xml:space="preserve"> </w:t>
      </w:r>
      <w:r w:rsidR="00D77C80" w:rsidRPr="00D77C80">
        <w:rPr>
          <w:rFonts w:ascii="Times New Roman" w:hAnsi="Times New Roman" w:cs="Times New Roman"/>
          <w:color w:val="000000" w:themeColor="text1"/>
          <w:sz w:val="26"/>
          <w:szCs w:val="26"/>
          <w:u w:val="single"/>
        </w:rPr>
        <w:t>июня</w:t>
      </w:r>
      <w:r w:rsidR="00D77C80">
        <w:rPr>
          <w:rFonts w:ascii="Times New Roman" w:hAnsi="Times New Roman" w:cs="Times New Roman"/>
          <w:color w:val="000000" w:themeColor="text1"/>
          <w:sz w:val="26"/>
          <w:szCs w:val="26"/>
        </w:rPr>
        <w:t xml:space="preserve"> </w:t>
      </w:r>
      <w:r w:rsidR="00265A2E" w:rsidRPr="00731133">
        <w:rPr>
          <w:rFonts w:ascii="Times New Roman" w:hAnsi="Times New Roman" w:cs="Times New Roman"/>
          <w:color w:val="000000" w:themeColor="text1"/>
          <w:sz w:val="26"/>
          <w:szCs w:val="26"/>
        </w:rPr>
        <w:t>201</w:t>
      </w:r>
      <w:r w:rsidR="00C42F51" w:rsidRPr="00731133">
        <w:rPr>
          <w:rFonts w:ascii="Times New Roman" w:hAnsi="Times New Roman" w:cs="Times New Roman"/>
          <w:color w:val="000000" w:themeColor="text1"/>
          <w:sz w:val="26"/>
          <w:szCs w:val="26"/>
        </w:rPr>
        <w:t>8</w:t>
      </w:r>
      <w:r w:rsidR="00265A2E" w:rsidRPr="00731133">
        <w:rPr>
          <w:rFonts w:ascii="Times New Roman" w:hAnsi="Times New Roman" w:cs="Times New Roman"/>
          <w:color w:val="000000" w:themeColor="text1"/>
          <w:sz w:val="26"/>
          <w:szCs w:val="26"/>
        </w:rPr>
        <w:t>г</w:t>
      </w:r>
      <w:r w:rsidR="00355C3B" w:rsidRPr="00731133">
        <w:rPr>
          <w:rFonts w:ascii="Times New Roman" w:hAnsi="Times New Roman" w:cs="Times New Roman"/>
          <w:color w:val="000000" w:themeColor="text1"/>
          <w:sz w:val="26"/>
          <w:szCs w:val="26"/>
        </w:rPr>
        <w:t>)</w:t>
      </w:r>
    </w:p>
    <w:p w:rsidR="00F736EF" w:rsidRPr="00731133" w:rsidRDefault="00F736EF" w:rsidP="00731133">
      <w:pPr>
        <w:pStyle w:val="af6"/>
        <w:jc w:val="both"/>
        <w:rPr>
          <w:rFonts w:ascii="Times New Roman" w:hAnsi="Times New Roman" w:cs="Times New Roman"/>
          <w:color w:val="000000" w:themeColor="text1"/>
          <w:sz w:val="26"/>
          <w:szCs w:val="26"/>
        </w:rPr>
      </w:pPr>
    </w:p>
    <w:p w:rsidR="00F736EF" w:rsidRPr="00731133" w:rsidRDefault="00F736EF" w:rsidP="00731133">
      <w:pPr>
        <w:pStyle w:val="af6"/>
        <w:jc w:val="both"/>
        <w:rPr>
          <w:rFonts w:ascii="Times New Roman" w:hAnsi="Times New Roman" w:cs="Times New Roman"/>
          <w:color w:val="000000" w:themeColor="text1"/>
          <w:sz w:val="26"/>
          <w:szCs w:val="26"/>
        </w:rPr>
      </w:pPr>
    </w:p>
    <w:p w:rsidR="00F736EF" w:rsidRPr="00731133" w:rsidRDefault="00F736EF" w:rsidP="00731133">
      <w:pPr>
        <w:pStyle w:val="af6"/>
        <w:jc w:val="both"/>
        <w:rPr>
          <w:rFonts w:ascii="Times New Roman" w:hAnsi="Times New Roman" w:cs="Times New Roman"/>
          <w:color w:val="000000" w:themeColor="text1"/>
          <w:sz w:val="26"/>
          <w:szCs w:val="26"/>
        </w:rPr>
      </w:pPr>
    </w:p>
    <w:p w:rsidR="00F736EF" w:rsidRPr="00731133" w:rsidRDefault="00F736EF" w:rsidP="00731133">
      <w:pPr>
        <w:pStyle w:val="af6"/>
        <w:jc w:val="both"/>
        <w:rPr>
          <w:rFonts w:ascii="Times New Roman" w:hAnsi="Times New Roman" w:cs="Times New Roman"/>
          <w:color w:val="000000" w:themeColor="text1"/>
          <w:sz w:val="26"/>
          <w:szCs w:val="26"/>
        </w:rPr>
      </w:pPr>
    </w:p>
    <w:p w:rsidR="00DB5850" w:rsidRPr="00731133" w:rsidRDefault="00DB5850" w:rsidP="00731133">
      <w:pPr>
        <w:pStyle w:val="af6"/>
        <w:jc w:val="both"/>
        <w:rPr>
          <w:rFonts w:ascii="Times New Roman" w:hAnsi="Times New Roman" w:cs="Times New Roman"/>
          <w:color w:val="000000" w:themeColor="text1"/>
          <w:sz w:val="26"/>
          <w:szCs w:val="26"/>
        </w:rPr>
      </w:pPr>
    </w:p>
    <w:p w:rsidR="00B41110" w:rsidRPr="00731133" w:rsidRDefault="00B41110" w:rsidP="00731133">
      <w:pPr>
        <w:pStyle w:val="af6"/>
        <w:jc w:val="both"/>
        <w:rPr>
          <w:rFonts w:ascii="Times New Roman" w:hAnsi="Times New Roman" w:cs="Times New Roman"/>
          <w:color w:val="000000" w:themeColor="text1"/>
          <w:sz w:val="26"/>
          <w:szCs w:val="26"/>
        </w:rPr>
      </w:pPr>
    </w:p>
    <w:p w:rsidR="005321B1" w:rsidRPr="00731133" w:rsidRDefault="005321B1" w:rsidP="00731133">
      <w:pPr>
        <w:pStyle w:val="af6"/>
        <w:jc w:val="both"/>
        <w:rPr>
          <w:rFonts w:ascii="Times New Roman" w:hAnsi="Times New Roman" w:cs="Times New Roman"/>
          <w:color w:val="000000" w:themeColor="text1"/>
          <w:sz w:val="26"/>
          <w:szCs w:val="26"/>
        </w:rPr>
      </w:pPr>
    </w:p>
    <w:p w:rsidR="005321B1" w:rsidRPr="00731133" w:rsidRDefault="005321B1" w:rsidP="00731133">
      <w:pPr>
        <w:pStyle w:val="af6"/>
        <w:jc w:val="both"/>
        <w:rPr>
          <w:rFonts w:ascii="Times New Roman" w:hAnsi="Times New Roman" w:cs="Times New Roman"/>
          <w:color w:val="000000" w:themeColor="text1"/>
          <w:sz w:val="26"/>
          <w:szCs w:val="26"/>
        </w:rPr>
      </w:pPr>
    </w:p>
    <w:p w:rsidR="005321B1" w:rsidRPr="00731133" w:rsidRDefault="005321B1" w:rsidP="00731133">
      <w:pPr>
        <w:pStyle w:val="af6"/>
        <w:jc w:val="both"/>
        <w:rPr>
          <w:rFonts w:ascii="Times New Roman" w:hAnsi="Times New Roman" w:cs="Times New Roman"/>
          <w:color w:val="000000" w:themeColor="text1"/>
          <w:sz w:val="26"/>
          <w:szCs w:val="26"/>
        </w:rPr>
      </w:pPr>
    </w:p>
    <w:p w:rsidR="005321B1" w:rsidRPr="00731133" w:rsidRDefault="005321B1" w:rsidP="00731133">
      <w:pPr>
        <w:pStyle w:val="af6"/>
        <w:jc w:val="both"/>
        <w:rPr>
          <w:rFonts w:ascii="Times New Roman" w:hAnsi="Times New Roman" w:cs="Times New Roman"/>
          <w:color w:val="000000" w:themeColor="text1"/>
          <w:sz w:val="26"/>
          <w:szCs w:val="26"/>
        </w:rPr>
      </w:pPr>
    </w:p>
    <w:p w:rsidR="00B41110" w:rsidRPr="00731133" w:rsidRDefault="00B41110" w:rsidP="00731133">
      <w:pPr>
        <w:pStyle w:val="af6"/>
        <w:jc w:val="both"/>
        <w:rPr>
          <w:rFonts w:ascii="Times New Roman" w:hAnsi="Times New Roman" w:cs="Times New Roman"/>
          <w:color w:val="000000" w:themeColor="text1"/>
          <w:sz w:val="26"/>
          <w:szCs w:val="26"/>
        </w:rPr>
      </w:pPr>
    </w:p>
    <w:p w:rsidR="00C42F51" w:rsidRPr="00D77C80" w:rsidRDefault="004755D7" w:rsidP="00D77C80">
      <w:pPr>
        <w:pStyle w:val="af6"/>
        <w:spacing w:line="360" w:lineRule="auto"/>
        <w:jc w:val="center"/>
        <w:rPr>
          <w:rFonts w:ascii="Times New Roman" w:hAnsi="Times New Roman" w:cs="Times New Roman"/>
          <w:b/>
          <w:color w:val="000000" w:themeColor="text1"/>
          <w:sz w:val="28"/>
          <w:szCs w:val="28"/>
        </w:rPr>
      </w:pPr>
      <w:proofErr w:type="gramStart"/>
      <w:r w:rsidRPr="00D77C80">
        <w:rPr>
          <w:rFonts w:ascii="Times New Roman" w:hAnsi="Times New Roman" w:cs="Times New Roman"/>
          <w:b/>
          <w:color w:val="000000" w:themeColor="text1"/>
          <w:sz w:val="28"/>
          <w:szCs w:val="28"/>
        </w:rPr>
        <w:t>П</w:t>
      </w:r>
      <w:proofErr w:type="gramEnd"/>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О</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Л</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О</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Ж</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Е</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Н</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И</w:t>
      </w:r>
      <w:r w:rsidR="00D77C80">
        <w:rPr>
          <w:rFonts w:ascii="Times New Roman" w:hAnsi="Times New Roman" w:cs="Times New Roman"/>
          <w:b/>
          <w:color w:val="000000" w:themeColor="text1"/>
          <w:sz w:val="28"/>
          <w:szCs w:val="28"/>
        </w:rPr>
        <w:t xml:space="preserve"> </w:t>
      </w:r>
      <w:r w:rsidRPr="00D77C80">
        <w:rPr>
          <w:rFonts w:ascii="Times New Roman" w:hAnsi="Times New Roman" w:cs="Times New Roman"/>
          <w:b/>
          <w:color w:val="000000" w:themeColor="text1"/>
          <w:sz w:val="28"/>
          <w:szCs w:val="28"/>
        </w:rPr>
        <w:t>Е</w:t>
      </w:r>
    </w:p>
    <w:p w:rsidR="009125B7" w:rsidRPr="00D77C80" w:rsidRDefault="009125B7" w:rsidP="00D77C80">
      <w:pPr>
        <w:pStyle w:val="af6"/>
        <w:spacing w:line="360" w:lineRule="auto"/>
        <w:jc w:val="center"/>
        <w:rPr>
          <w:rFonts w:ascii="Times New Roman" w:hAnsi="Times New Roman" w:cs="Times New Roman"/>
          <w:b/>
          <w:color w:val="000000" w:themeColor="text1"/>
          <w:sz w:val="28"/>
          <w:szCs w:val="28"/>
        </w:rPr>
      </w:pPr>
      <w:r w:rsidRPr="00D77C80">
        <w:rPr>
          <w:rFonts w:ascii="Times New Roman" w:hAnsi="Times New Roman" w:cs="Times New Roman"/>
          <w:b/>
          <w:color w:val="000000" w:themeColor="text1"/>
          <w:sz w:val="28"/>
          <w:szCs w:val="28"/>
        </w:rPr>
        <w:t xml:space="preserve">О </w:t>
      </w:r>
      <w:r w:rsidR="002E5EB7" w:rsidRPr="00D77C80">
        <w:rPr>
          <w:rFonts w:ascii="Times New Roman" w:hAnsi="Times New Roman" w:cs="Times New Roman"/>
          <w:b/>
          <w:color w:val="000000" w:themeColor="text1"/>
          <w:sz w:val="28"/>
          <w:szCs w:val="28"/>
        </w:rPr>
        <w:t>ЗАКУПКЕ ТОВАРОВ, РАБОТ, УСЛУГ</w:t>
      </w:r>
    </w:p>
    <w:p w:rsidR="00D77C80" w:rsidRDefault="007C2A95" w:rsidP="002A5526">
      <w:pPr>
        <w:spacing w:after="0" w:line="276" w:lineRule="auto"/>
        <w:jc w:val="center"/>
        <w:rPr>
          <w:rFonts w:ascii="Times New Roman" w:eastAsia="Times New Roman" w:hAnsi="Times New Roman"/>
          <w:b/>
          <w:bCs/>
          <w:sz w:val="26"/>
          <w:szCs w:val="26"/>
        </w:rPr>
      </w:pPr>
      <w:r w:rsidRPr="00262186">
        <w:rPr>
          <w:rFonts w:ascii="Times New Roman" w:eastAsia="Times New Roman" w:hAnsi="Times New Roman"/>
          <w:b/>
          <w:bCs/>
          <w:sz w:val="26"/>
          <w:szCs w:val="26"/>
        </w:rPr>
        <w:t>для нужд</w:t>
      </w:r>
      <w:r w:rsidR="00BB011C">
        <w:rPr>
          <w:rFonts w:ascii="Times New Roman" w:hAnsi="Times New Roman" w:cs="Times New Roman"/>
        </w:rPr>
        <w:t xml:space="preserve"> </w:t>
      </w:r>
      <w:r w:rsidR="00262186">
        <w:rPr>
          <w:rFonts w:ascii="Times New Roman" w:eastAsia="Times New Roman" w:hAnsi="Times New Roman"/>
          <w:b/>
          <w:bCs/>
          <w:sz w:val="26"/>
          <w:szCs w:val="26"/>
        </w:rPr>
        <w:t>М</w:t>
      </w:r>
      <w:r w:rsidR="00262186" w:rsidRPr="00262186">
        <w:rPr>
          <w:rFonts w:ascii="Times New Roman" w:eastAsia="Times New Roman" w:hAnsi="Times New Roman"/>
          <w:b/>
          <w:bCs/>
          <w:sz w:val="26"/>
          <w:szCs w:val="26"/>
        </w:rPr>
        <w:t>униципально</w:t>
      </w:r>
      <w:r w:rsidR="00262186">
        <w:rPr>
          <w:rFonts w:ascii="Times New Roman" w:eastAsia="Times New Roman" w:hAnsi="Times New Roman"/>
          <w:b/>
          <w:bCs/>
          <w:sz w:val="26"/>
          <w:szCs w:val="26"/>
        </w:rPr>
        <w:t>го</w:t>
      </w:r>
      <w:r w:rsidR="00262186" w:rsidRPr="00262186">
        <w:rPr>
          <w:rFonts w:ascii="Times New Roman" w:eastAsia="Times New Roman" w:hAnsi="Times New Roman"/>
          <w:b/>
          <w:bCs/>
          <w:sz w:val="26"/>
          <w:szCs w:val="26"/>
        </w:rPr>
        <w:t xml:space="preserve"> автономно</w:t>
      </w:r>
      <w:r w:rsidR="00262186">
        <w:rPr>
          <w:rFonts w:ascii="Times New Roman" w:eastAsia="Times New Roman" w:hAnsi="Times New Roman"/>
          <w:b/>
          <w:bCs/>
          <w:sz w:val="26"/>
          <w:szCs w:val="26"/>
        </w:rPr>
        <w:t xml:space="preserve">го </w:t>
      </w:r>
      <w:r w:rsidR="00262186" w:rsidRPr="00262186">
        <w:rPr>
          <w:rFonts w:ascii="Times New Roman" w:eastAsia="Times New Roman" w:hAnsi="Times New Roman"/>
          <w:b/>
          <w:bCs/>
          <w:sz w:val="26"/>
          <w:szCs w:val="26"/>
        </w:rPr>
        <w:t>физкультурно-спортивно</w:t>
      </w:r>
      <w:r w:rsidR="00262186">
        <w:rPr>
          <w:rFonts w:ascii="Times New Roman" w:eastAsia="Times New Roman" w:hAnsi="Times New Roman"/>
          <w:b/>
          <w:bCs/>
          <w:sz w:val="26"/>
          <w:szCs w:val="26"/>
        </w:rPr>
        <w:t>го</w:t>
      </w:r>
      <w:r w:rsidR="00262186" w:rsidRPr="00262186">
        <w:rPr>
          <w:rFonts w:ascii="Times New Roman" w:eastAsia="Times New Roman" w:hAnsi="Times New Roman"/>
          <w:b/>
          <w:bCs/>
          <w:sz w:val="26"/>
          <w:szCs w:val="26"/>
        </w:rPr>
        <w:t xml:space="preserve"> учреждени</w:t>
      </w:r>
      <w:r w:rsidR="00262186">
        <w:rPr>
          <w:rFonts w:ascii="Times New Roman" w:eastAsia="Times New Roman" w:hAnsi="Times New Roman"/>
          <w:b/>
          <w:bCs/>
          <w:sz w:val="26"/>
          <w:szCs w:val="26"/>
        </w:rPr>
        <w:t>я</w:t>
      </w:r>
      <w:r w:rsidR="00262186" w:rsidRPr="00262186">
        <w:rPr>
          <w:rFonts w:ascii="Times New Roman" w:eastAsia="Times New Roman" w:hAnsi="Times New Roman"/>
          <w:b/>
          <w:bCs/>
          <w:sz w:val="26"/>
          <w:szCs w:val="26"/>
        </w:rPr>
        <w:t xml:space="preserve"> «Спортивная школа олимпийского резерва </w:t>
      </w:r>
    </w:p>
    <w:p w:rsidR="007C2A95" w:rsidRPr="00262186" w:rsidRDefault="00262186" w:rsidP="002A5526">
      <w:pPr>
        <w:spacing w:after="0" w:line="276" w:lineRule="auto"/>
        <w:jc w:val="center"/>
        <w:rPr>
          <w:rFonts w:ascii="Times New Roman" w:eastAsia="Times New Roman" w:hAnsi="Times New Roman"/>
          <w:b/>
          <w:bCs/>
          <w:sz w:val="26"/>
          <w:szCs w:val="26"/>
        </w:rPr>
      </w:pPr>
      <w:r w:rsidRPr="00262186">
        <w:rPr>
          <w:rFonts w:ascii="Times New Roman" w:eastAsia="Times New Roman" w:hAnsi="Times New Roman"/>
          <w:b/>
          <w:bCs/>
          <w:sz w:val="26"/>
          <w:szCs w:val="26"/>
        </w:rPr>
        <w:t xml:space="preserve">по </w:t>
      </w:r>
      <w:r w:rsidR="00BB011C" w:rsidRPr="00BB011C">
        <w:rPr>
          <w:rFonts w:ascii="Times New Roman" w:eastAsia="Times New Roman" w:hAnsi="Times New Roman"/>
          <w:b/>
          <w:bCs/>
          <w:sz w:val="26"/>
          <w:szCs w:val="26"/>
        </w:rPr>
        <w:t>горнолыжному спорту</w:t>
      </w:r>
      <w:r w:rsidRPr="00262186">
        <w:rPr>
          <w:rFonts w:ascii="Times New Roman" w:eastAsia="Times New Roman" w:hAnsi="Times New Roman"/>
          <w:b/>
          <w:bCs/>
          <w:sz w:val="26"/>
          <w:szCs w:val="26"/>
        </w:rPr>
        <w:t>»</w:t>
      </w:r>
    </w:p>
    <w:p w:rsidR="002A5526" w:rsidRDefault="002A5526" w:rsidP="002A5526">
      <w:pPr>
        <w:spacing w:after="0" w:line="360" w:lineRule="auto"/>
        <w:jc w:val="center"/>
        <w:rPr>
          <w:rFonts w:ascii="Times New Roman" w:eastAsia="Times New Roman" w:hAnsi="Times New Roman"/>
          <w:b/>
          <w:bCs/>
          <w:sz w:val="26"/>
          <w:szCs w:val="26"/>
        </w:rPr>
      </w:pPr>
    </w:p>
    <w:p w:rsidR="007C2A95" w:rsidRPr="00262186" w:rsidRDefault="007C2A95" w:rsidP="002A5526">
      <w:pPr>
        <w:spacing w:after="0" w:line="360" w:lineRule="auto"/>
        <w:jc w:val="center"/>
        <w:rPr>
          <w:rFonts w:ascii="Times New Roman" w:eastAsia="Times New Roman" w:hAnsi="Times New Roman"/>
          <w:b/>
          <w:bCs/>
          <w:sz w:val="26"/>
          <w:szCs w:val="26"/>
        </w:rPr>
      </w:pPr>
      <w:r w:rsidRPr="00262186">
        <w:rPr>
          <w:rFonts w:ascii="Times New Roman" w:eastAsia="Times New Roman" w:hAnsi="Times New Roman"/>
          <w:b/>
          <w:bCs/>
          <w:sz w:val="26"/>
          <w:szCs w:val="26"/>
        </w:rPr>
        <w:t>(НОВАЯ РЕДАКЦИЯ)</w:t>
      </w:r>
    </w:p>
    <w:p w:rsidR="009C36CE" w:rsidRPr="00731133" w:rsidRDefault="009C36CE" w:rsidP="00D77C80">
      <w:pPr>
        <w:pStyle w:val="af6"/>
        <w:spacing w:line="360" w:lineRule="auto"/>
        <w:jc w:val="center"/>
        <w:rPr>
          <w:rFonts w:ascii="Times New Roman" w:hAnsi="Times New Roman" w:cs="Times New Roman"/>
          <w:color w:val="000000" w:themeColor="text1"/>
          <w:sz w:val="26"/>
          <w:szCs w:val="26"/>
        </w:rPr>
      </w:pPr>
    </w:p>
    <w:p w:rsidR="00337AE4" w:rsidRPr="00731133" w:rsidRDefault="00337AE4" w:rsidP="00731133">
      <w:pPr>
        <w:pStyle w:val="af6"/>
        <w:jc w:val="both"/>
        <w:rPr>
          <w:rFonts w:ascii="Times New Roman" w:hAnsi="Times New Roman" w:cs="Times New Roman"/>
          <w:color w:val="000000" w:themeColor="text1"/>
          <w:sz w:val="26"/>
          <w:szCs w:val="26"/>
        </w:rPr>
      </w:pPr>
    </w:p>
    <w:p w:rsidR="00337AE4" w:rsidRPr="00731133" w:rsidRDefault="00337AE4" w:rsidP="00731133">
      <w:pPr>
        <w:pStyle w:val="af6"/>
        <w:jc w:val="both"/>
        <w:rPr>
          <w:rFonts w:ascii="Times New Roman" w:hAnsi="Times New Roman" w:cs="Times New Roman"/>
          <w:color w:val="000000" w:themeColor="text1"/>
          <w:sz w:val="26"/>
          <w:szCs w:val="26"/>
        </w:rPr>
      </w:pPr>
    </w:p>
    <w:p w:rsidR="00337AE4" w:rsidRPr="00731133" w:rsidRDefault="00337AE4" w:rsidP="00731133">
      <w:pPr>
        <w:pStyle w:val="af6"/>
        <w:jc w:val="both"/>
        <w:rPr>
          <w:rFonts w:ascii="Times New Roman" w:hAnsi="Times New Roman" w:cs="Times New Roman"/>
          <w:color w:val="000000" w:themeColor="text1"/>
          <w:sz w:val="26"/>
          <w:szCs w:val="26"/>
        </w:rPr>
      </w:pPr>
    </w:p>
    <w:p w:rsidR="00337AE4" w:rsidRPr="00731133" w:rsidRDefault="00337AE4" w:rsidP="00731133">
      <w:pPr>
        <w:pStyle w:val="af6"/>
        <w:jc w:val="both"/>
        <w:rPr>
          <w:rFonts w:ascii="Times New Roman" w:hAnsi="Times New Roman" w:cs="Times New Roman"/>
          <w:color w:val="000000" w:themeColor="text1"/>
          <w:sz w:val="26"/>
          <w:szCs w:val="26"/>
        </w:rPr>
      </w:pPr>
    </w:p>
    <w:p w:rsidR="00337AE4" w:rsidRPr="00731133" w:rsidRDefault="00337AE4" w:rsidP="00731133">
      <w:pPr>
        <w:pStyle w:val="af6"/>
        <w:jc w:val="both"/>
        <w:rPr>
          <w:rFonts w:ascii="Times New Roman" w:hAnsi="Times New Roman" w:cs="Times New Roman"/>
          <w:color w:val="000000" w:themeColor="text1"/>
          <w:sz w:val="26"/>
          <w:szCs w:val="26"/>
        </w:rPr>
      </w:pPr>
    </w:p>
    <w:p w:rsidR="00337AE4" w:rsidRPr="00731133" w:rsidRDefault="00337AE4" w:rsidP="00731133">
      <w:pPr>
        <w:pStyle w:val="af6"/>
        <w:jc w:val="both"/>
        <w:rPr>
          <w:rFonts w:ascii="Times New Roman" w:hAnsi="Times New Roman" w:cs="Times New Roman"/>
          <w:color w:val="000000" w:themeColor="text1"/>
          <w:sz w:val="26"/>
          <w:szCs w:val="26"/>
        </w:rPr>
      </w:pPr>
    </w:p>
    <w:p w:rsidR="00F05B7F" w:rsidRPr="00731133" w:rsidRDefault="00F05B7F" w:rsidP="00731133">
      <w:pPr>
        <w:pStyle w:val="af6"/>
        <w:jc w:val="both"/>
        <w:rPr>
          <w:rFonts w:ascii="Times New Roman" w:hAnsi="Times New Roman" w:cs="Times New Roman"/>
          <w:color w:val="000000" w:themeColor="text1"/>
          <w:sz w:val="26"/>
          <w:szCs w:val="26"/>
        </w:rPr>
      </w:pPr>
    </w:p>
    <w:p w:rsidR="00F05B7F" w:rsidRPr="00731133" w:rsidRDefault="00F05B7F" w:rsidP="00731133">
      <w:pPr>
        <w:pStyle w:val="af6"/>
        <w:jc w:val="both"/>
        <w:rPr>
          <w:rFonts w:ascii="Times New Roman" w:hAnsi="Times New Roman" w:cs="Times New Roman"/>
          <w:color w:val="000000" w:themeColor="text1"/>
          <w:sz w:val="26"/>
          <w:szCs w:val="26"/>
        </w:rPr>
      </w:pPr>
    </w:p>
    <w:p w:rsidR="00C42F51" w:rsidRPr="00731133" w:rsidRDefault="00C42F51" w:rsidP="00731133">
      <w:pPr>
        <w:pStyle w:val="af6"/>
        <w:jc w:val="both"/>
        <w:rPr>
          <w:rFonts w:ascii="Times New Roman" w:hAnsi="Times New Roman" w:cs="Times New Roman"/>
          <w:color w:val="000000" w:themeColor="text1"/>
          <w:sz w:val="26"/>
          <w:szCs w:val="26"/>
        </w:rPr>
      </w:pPr>
    </w:p>
    <w:p w:rsidR="00C42F51" w:rsidRPr="00731133" w:rsidRDefault="00C42F51" w:rsidP="00731133">
      <w:pPr>
        <w:pStyle w:val="af6"/>
        <w:jc w:val="both"/>
        <w:rPr>
          <w:rFonts w:ascii="Times New Roman" w:hAnsi="Times New Roman" w:cs="Times New Roman"/>
          <w:b/>
          <w:color w:val="000000" w:themeColor="text1"/>
          <w:sz w:val="26"/>
          <w:szCs w:val="26"/>
        </w:rPr>
      </w:pPr>
    </w:p>
    <w:p w:rsidR="00C42F51" w:rsidRPr="00731133" w:rsidRDefault="00C42F51" w:rsidP="00731133">
      <w:pPr>
        <w:pStyle w:val="af6"/>
        <w:jc w:val="both"/>
        <w:rPr>
          <w:rFonts w:ascii="Times New Roman" w:hAnsi="Times New Roman" w:cs="Times New Roman"/>
          <w:b/>
          <w:color w:val="000000" w:themeColor="text1"/>
          <w:sz w:val="26"/>
          <w:szCs w:val="26"/>
        </w:rPr>
      </w:pPr>
    </w:p>
    <w:p w:rsidR="007F789E" w:rsidRPr="00731133" w:rsidRDefault="007F789E" w:rsidP="00731133">
      <w:pPr>
        <w:pStyle w:val="af6"/>
        <w:jc w:val="both"/>
        <w:rPr>
          <w:rFonts w:ascii="Times New Roman" w:hAnsi="Times New Roman" w:cs="Times New Roman"/>
          <w:b/>
          <w:color w:val="000000" w:themeColor="text1"/>
          <w:sz w:val="26"/>
          <w:szCs w:val="26"/>
        </w:rPr>
      </w:pPr>
    </w:p>
    <w:p w:rsidR="007F789E" w:rsidRPr="00731133" w:rsidRDefault="007F789E" w:rsidP="00731133">
      <w:pPr>
        <w:pStyle w:val="af6"/>
        <w:jc w:val="both"/>
        <w:rPr>
          <w:rFonts w:ascii="Times New Roman" w:hAnsi="Times New Roman" w:cs="Times New Roman"/>
          <w:b/>
          <w:color w:val="000000" w:themeColor="text1"/>
          <w:sz w:val="26"/>
          <w:szCs w:val="26"/>
        </w:rPr>
      </w:pPr>
    </w:p>
    <w:p w:rsidR="007F789E" w:rsidRPr="00731133" w:rsidRDefault="007F789E" w:rsidP="00731133">
      <w:pPr>
        <w:pStyle w:val="af6"/>
        <w:jc w:val="both"/>
        <w:rPr>
          <w:rFonts w:ascii="Times New Roman" w:hAnsi="Times New Roman" w:cs="Times New Roman"/>
          <w:b/>
          <w:color w:val="000000" w:themeColor="text1"/>
          <w:sz w:val="26"/>
          <w:szCs w:val="26"/>
        </w:rPr>
      </w:pPr>
    </w:p>
    <w:p w:rsidR="007F789E" w:rsidRPr="00731133" w:rsidRDefault="007F789E" w:rsidP="00731133">
      <w:pPr>
        <w:pStyle w:val="af6"/>
        <w:jc w:val="both"/>
        <w:rPr>
          <w:rFonts w:ascii="Times New Roman" w:hAnsi="Times New Roman" w:cs="Times New Roman"/>
          <w:b/>
          <w:color w:val="000000" w:themeColor="text1"/>
          <w:sz w:val="26"/>
          <w:szCs w:val="26"/>
        </w:rPr>
      </w:pPr>
    </w:p>
    <w:p w:rsidR="007F789E" w:rsidRDefault="007F789E" w:rsidP="00731133">
      <w:pPr>
        <w:pStyle w:val="af6"/>
        <w:jc w:val="both"/>
        <w:rPr>
          <w:rFonts w:ascii="Times New Roman" w:hAnsi="Times New Roman" w:cs="Times New Roman"/>
          <w:b/>
          <w:color w:val="000000" w:themeColor="text1"/>
          <w:sz w:val="26"/>
          <w:szCs w:val="26"/>
        </w:rPr>
      </w:pPr>
    </w:p>
    <w:p w:rsidR="00950060" w:rsidRDefault="00950060" w:rsidP="00731133">
      <w:pPr>
        <w:pStyle w:val="af6"/>
        <w:jc w:val="both"/>
        <w:rPr>
          <w:rFonts w:ascii="Times New Roman" w:hAnsi="Times New Roman" w:cs="Times New Roman"/>
          <w:b/>
          <w:color w:val="000000" w:themeColor="text1"/>
          <w:sz w:val="26"/>
          <w:szCs w:val="26"/>
        </w:rPr>
      </w:pPr>
    </w:p>
    <w:p w:rsidR="00950060" w:rsidRDefault="00950060" w:rsidP="00731133">
      <w:pPr>
        <w:pStyle w:val="af6"/>
        <w:jc w:val="both"/>
        <w:rPr>
          <w:rFonts w:ascii="Times New Roman" w:hAnsi="Times New Roman" w:cs="Times New Roman"/>
          <w:b/>
          <w:color w:val="000000" w:themeColor="text1"/>
          <w:sz w:val="26"/>
          <w:szCs w:val="26"/>
        </w:rPr>
      </w:pPr>
    </w:p>
    <w:p w:rsidR="00950060" w:rsidRDefault="00950060" w:rsidP="00731133">
      <w:pPr>
        <w:pStyle w:val="af6"/>
        <w:jc w:val="both"/>
        <w:rPr>
          <w:rFonts w:ascii="Times New Roman" w:hAnsi="Times New Roman" w:cs="Times New Roman"/>
          <w:b/>
          <w:color w:val="000000" w:themeColor="text1"/>
          <w:sz w:val="26"/>
          <w:szCs w:val="26"/>
        </w:rPr>
      </w:pPr>
    </w:p>
    <w:p w:rsidR="0092432E" w:rsidRPr="00731133" w:rsidRDefault="000764BD" w:rsidP="00950060">
      <w:pPr>
        <w:pStyle w:val="af6"/>
        <w:jc w:val="center"/>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г.</w:t>
      </w:r>
      <w:r w:rsidR="00950060">
        <w:rPr>
          <w:rFonts w:ascii="Times New Roman" w:hAnsi="Times New Roman" w:cs="Times New Roman"/>
          <w:b/>
          <w:color w:val="000000" w:themeColor="text1"/>
          <w:sz w:val="26"/>
          <w:szCs w:val="26"/>
        </w:rPr>
        <w:t xml:space="preserve"> </w:t>
      </w:r>
      <w:r w:rsidR="00751FBB" w:rsidRPr="00751FBB">
        <w:rPr>
          <w:rFonts w:ascii="Times New Roman" w:hAnsi="Times New Roman" w:cs="Times New Roman"/>
          <w:b/>
          <w:color w:val="000000" w:themeColor="text1"/>
          <w:sz w:val="26"/>
          <w:szCs w:val="26"/>
        </w:rPr>
        <w:t xml:space="preserve">Новокузнецк </w:t>
      </w:r>
      <w:r w:rsidR="00F736EF" w:rsidRPr="00731133">
        <w:rPr>
          <w:rFonts w:ascii="Times New Roman" w:hAnsi="Times New Roman" w:cs="Times New Roman"/>
          <w:b/>
          <w:color w:val="000000" w:themeColor="text1"/>
          <w:sz w:val="26"/>
          <w:szCs w:val="26"/>
        </w:rPr>
        <w:br w:type="page"/>
      </w:r>
    </w:p>
    <w:p w:rsidR="00F736EF" w:rsidRPr="00731133" w:rsidRDefault="00F736E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lastRenderedPageBreak/>
        <w:t>СОДЕРЖАНИЕ</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992"/>
      </w:tblGrid>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color w:val="000000" w:themeColor="text1"/>
                <w:sz w:val="26"/>
                <w:szCs w:val="26"/>
              </w:rPr>
            </w:pPr>
            <w:r w:rsidRPr="00731133">
              <w:rPr>
                <w:rFonts w:ascii="Times New Roman" w:eastAsia="Times New Roman" w:hAnsi="Times New Roman" w:cs="Times New Roman"/>
                <w:b/>
                <w:color w:val="000000" w:themeColor="text1"/>
                <w:sz w:val="26"/>
                <w:szCs w:val="26"/>
              </w:rPr>
              <w:t>Термины и определения</w:t>
            </w:r>
          </w:p>
        </w:tc>
        <w:tc>
          <w:tcPr>
            <w:tcW w:w="992" w:type="dxa"/>
          </w:tcPr>
          <w:p w:rsidR="00BE010D" w:rsidRPr="00731133" w:rsidRDefault="00F04EAF"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Глава 1. Общие положения</w:t>
            </w:r>
          </w:p>
        </w:tc>
        <w:tc>
          <w:tcPr>
            <w:tcW w:w="992" w:type="dxa"/>
          </w:tcPr>
          <w:p w:rsidR="00BE010D" w:rsidRPr="00731133" w:rsidRDefault="00F04EAF"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 xml:space="preserve">Статья 1. Предмет и цели регулирования Положения </w:t>
            </w:r>
          </w:p>
        </w:tc>
        <w:tc>
          <w:tcPr>
            <w:tcW w:w="992" w:type="dxa"/>
          </w:tcPr>
          <w:p w:rsidR="00BE010D" w:rsidRPr="00731133" w:rsidRDefault="00F04EAF"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Статья 2. Область применения Положения</w:t>
            </w:r>
          </w:p>
        </w:tc>
        <w:tc>
          <w:tcPr>
            <w:tcW w:w="992" w:type="dxa"/>
          </w:tcPr>
          <w:p w:rsidR="00BE010D" w:rsidRPr="00731133" w:rsidRDefault="00F04EAF"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10</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bCs/>
                <w:color w:val="000000" w:themeColor="text1"/>
                <w:sz w:val="26"/>
                <w:szCs w:val="26"/>
              </w:rPr>
            </w:pPr>
            <w:r w:rsidRPr="00731133">
              <w:rPr>
                <w:rFonts w:ascii="Times New Roman" w:eastAsia="Times New Roman" w:hAnsi="Times New Roman" w:cs="Times New Roman"/>
                <w:b/>
                <w:bCs/>
                <w:color w:val="000000" w:themeColor="text1"/>
                <w:sz w:val="26"/>
                <w:szCs w:val="26"/>
              </w:rPr>
              <w:t>Глава 2. Организация закупочной деятельности</w:t>
            </w:r>
          </w:p>
        </w:tc>
        <w:tc>
          <w:tcPr>
            <w:tcW w:w="992" w:type="dxa"/>
          </w:tcPr>
          <w:p w:rsidR="00BE010D" w:rsidRPr="00731133" w:rsidRDefault="007C386E"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1</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 xml:space="preserve">Статья 3. Заказчик </w:t>
            </w:r>
          </w:p>
        </w:tc>
        <w:tc>
          <w:tcPr>
            <w:tcW w:w="992" w:type="dxa"/>
          </w:tcPr>
          <w:p w:rsidR="00BE010D" w:rsidRPr="00731133" w:rsidRDefault="007C386E"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1</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 xml:space="preserve">Статья 4. Специализированная организация </w:t>
            </w:r>
          </w:p>
        </w:tc>
        <w:tc>
          <w:tcPr>
            <w:tcW w:w="992" w:type="dxa"/>
          </w:tcPr>
          <w:p w:rsidR="00BE010D" w:rsidRPr="00731133" w:rsidRDefault="007C386E"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1</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bCs/>
                <w:color w:val="000000" w:themeColor="text1"/>
                <w:sz w:val="26"/>
                <w:szCs w:val="26"/>
              </w:rPr>
            </w:pPr>
            <w:r w:rsidRPr="00731133">
              <w:rPr>
                <w:rFonts w:ascii="Times New Roman" w:eastAsia="Times New Roman" w:hAnsi="Times New Roman" w:cs="Times New Roman"/>
                <w:b/>
                <w:bCs/>
                <w:color w:val="000000" w:themeColor="text1"/>
                <w:sz w:val="26"/>
                <w:szCs w:val="26"/>
              </w:rPr>
              <w:t>Глава 3. Порядок подготовки процедур закупки</w:t>
            </w:r>
          </w:p>
        </w:tc>
        <w:tc>
          <w:tcPr>
            <w:tcW w:w="992" w:type="dxa"/>
          </w:tcPr>
          <w:p w:rsidR="00BE010D" w:rsidRPr="00731133" w:rsidRDefault="007C386E"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2</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 xml:space="preserve">Статья 5. Планирование </w:t>
            </w:r>
            <w:r w:rsidR="00194188" w:rsidRPr="00731133">
              <w:rPr>
                <w:rFonts w:ascii="Times New Roman" w:eastAsia="Times New Roman" w:hAnsi="Times New Roman" w:cs="Times New Roman"/>
                <w:bCs/>
                <w:iCs/>
                <w:color w:val="000000" w:themeColor="text1"/>
                <w:sz w:val="26"/>
                <w:szCs w:val="26"/>
              </w:rPr>
              <w:t xml:space="preserve">и информационное обеспечение </w:t>
            </w:r>
            <w:r w:rsidRPr="00731133">
              <w:rPr>
                <w:rFonts w:ascii="Times New Roman" w:eastAsia="Times New Roman" w:hAnsi="Times New Roman" w:cs="Times New Roman"/>
                <w:bCs/>
                <w:iCs/>
                <w:color w:val="000000" w:themeColor="text1"/>
                <w:sz w:val="26"/>
                <w:szCs w:val="26"/>
              </w:rPr>
              <w:t>закупок</w:t>
            </w:r>
          </w:p>
        </w:tc>
        <w:tc>
          <w:tcPr>
            <w:tcW w:w="992" w:type="dxa"/>
          </w:tcPr>
          <w:p w:rsidR="00BE010D" w:rsidRPr="00731133" w:rsidRDefault="007C386E"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2</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Статья 6. Управление закупочной деятельностью</w:t>
            </w:r>
          </w:p>
        </w:tc>
        <w:tc>
          <w:tcPr>
            <w:tcW w:w="992" w:type="dxa"/>
          </w:tcPr>
          <w:p w:rsidR="00BE010D" w:rsidRPr="00731133" w:rsidRDefault="00A47DC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3</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Статья 7. Комиссия по проведению закупок</w:t>
            </w:r>
          </w:p>
        </w:tc>
        <w:tc>
          <w:tcPr>
            <w:tcW w:w="992" w:type="dxa"/>
          </w:tcPr>
          <w:p w:rsidR="00BE010D" w:rsidRPr="00731133" w:rsidRDefault="00A47DC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4</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bCs/>
                <w:color w:val="000000" w:themeColor="text1"/>
                <w:sz w:val="26"/>
                <w:szCs w:val="26"/>
              </w:rPr>
            </w:pPr>
            <w:r w:rsidRPr="00731133">
              <w:rPr>
                <w:rFonts w:ascii="Times New Roman" w:eastAsia="Times New Roman" w:hAnsi="Times New Roman" w:cs="Times New Roman"/>
                <w:b/>
                <w:bCs/>
                <w:color w:val="000000" w:themeColor="text1"/>
                <w:sz w:val="26"/>
                <w:szCs w:val="26"/>
              </w:rPr>
              <w:t>Глава 4. Участники закупки</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5</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Статья 8. Требования, предъявляемые к участникам закупки</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6</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Статья 9. Квалификационные требования</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6</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color w:val="000000" w:themeColor="text1"/>
                <w:sz w:val="26"/>
                <w:szCs w:val="26"/>
              </w:rPr>
            </w:pPr>
            <w:r w:rsidRPr="00731133">
              <w:rPr>
                <w:rFonts w:ascii="Times New Roman" w:eastAsia="Times New Roman" w:hAnsi="Times New Roman" w:cs="Times New Roman"/>
                <w:b/>
                <w:color w:val="000000" w:themeColor="text1"/>
                <w:sz w:val="26"/>
                <w:szCs w:val="26"/>
              </w:rPr>
              <w:t>Глава 5.  Способы определения поставщиков (подрядчиков, исполнителей) и порядок их осуществления</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7</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 xml:space="preserve">Статья 10. Способы определения поставщиков (подрядчиков, исполнителей) </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7</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Статья 11. Порядок вскрытия конвертов с заявками на участие в конкурентной закупке, осуществляемой не в электронной форме</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04EAF">
              <w:rPr>
                <w:rFonts w:ascii="Times New Roman" w:eastAsia="Times New Roman" w:hAnsi="Times New Roman" w:cs="Times New Roman"/>
                <w:color w:val="000000" w:themeColor="text1"/>
                <w:sz w:val="26"/>
                <w:szCs w:val="26"/>
              </w:rPr>
              <w:t>9</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iCs/>
                <w:color w:val="000000" w:themeColor="text1"/>
                <w:sz w:val="26"/>
                <w:szCs w:val="26"/>
              </w:rPr>
            </w:pPr>
            <w:r w:rsidRPr="00731133">
              <w:rPr>
                <w:rFonts w:ascii="Times New Roman" w:eastAsia="Times New Roman" w:hAnsi="Times New Roman" w:cs="Times New Roman"/>
                <w:bCs/>
                <w:iCs/>
                <w:color w:val="000000" w:themeColor="text1"/>
                <w:sz w:val="26"/>
                <w:szCs w:val="26"/>
              </w:rPr>
              <w:t>Статья 12. Протоколы, составленные в ходе конкурентной закупки, по итогам конкурентной закупки</w:t>
            </w:r>
          </w:p>
        </w:tc>
        <w:tc>
          <w:tcPr>
            <w:tcW w:w="992" w:type="dxa"/>
          </w:tcPr>
          <w:p w:rsidR="00BE010D" w:rsidRPr="00731133" w:rsidRDefault="00F04EAF"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20</w:t>
            </w:r>
          </w:p>
        </w:tc>
      </w:tr>
      <w:tr w:rsidR="007F789E" w:rsidRPr="006F571C" w:rsidTr="00731EB0">
        <w:tc>
          <w:tcPr>
            <w:tcW w:w="9039" w:type="dxa"/>
          </w:tcPr>
          <w:p w:rsidR="00BE010D" w:rsidRPr="006F571C" w:rsidRDefault="00BE010D" w:rsidP="006F571C">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Статья 13. Заключение договора по результатам проведения конкурентной закупки</w:t>
            </w:r>
          </w:p>
          <w:p w:rsidR="009B5382" w:rsidRPr="00731133" w:rsidRDefault="007538AE" w:rsidP="00731133">
            <w:pPr>
              <w:pStyle w:val="af6"/>
              <w:jc w:val="both"/>
              <w:rPr>
                <w:rFonts w:ascii="Times New Roman" w:eastAsia="Times New Roman" w:hAnsi="Times New Roman" w:cs="Times New Roman"/>
                <w:color w:val="000000" w:themeColor="text1"/>
                <w:sz w:val="26"/>
                <w:szCs w:val="26"/>
              </w:rPr>
            </w:pPr>
            <w:r w:rsidRPr="006F571C">
              <w:rPr>
                <w:rFonts w:ascii="Times New Roman" w:eastAsia="Times New Roman" w:hAnsi="Times New Roman" w:cs="Times New Roman"/>
                <w:color w:val="000000" w:themeColor="text1"/>
                <w:sz w:val="26"/>
                <w:szCs w:val="26"/>
              </w:rPr>
              <w:t xml:space="preserve">Статья 14. </w:t>
            </w:r>
            <w:r w:rsidR="004D21D8">
              <w:rPr>
                <w:rFonts w:ascii="Times New Roman" w:eastAsia="Times New Roman" w:hAnsi="Times New Roman" w:cs="Times New Roman"/>
                <w:color w:val="000000" w:themeColor="text1"/>
                <w:sz w:val="26"/>
                <w:szCs w:val="26"/>
              </w:rPr>
              <w:t>Особенности з</w:t>
            </w:r>
            <w:r w:rsidRPr="006F571C">
              <w:rPr>
                <w:rFonts w:ascii="Times New Roman" w:eastAsia="Times New Roman" w:hAnsi="Times New Roman" w:cs="Times New Roman"/>
                <w:color w:val="000000" w:themeColor="text1"/>
                <w:sz w:val="26"/>
                <w:szCs w:val="26"/>
              </w:rPr>
              <w:t>аключени</w:t>
            </w:r>
            <w:r w:rsidR="004D21D8">
              <w:rPr>
                <w:rFonts w:ascii="Times New Roman" w:eastAsia="Times New Roman" w:hAnsi="Times New Roman" w:cs="Times New Roman"/>
                <w:color w:val="000000" w:themeColor="text1"/>
                <w:sz w:val="26"/>
                <w:szCs w:val="26"/>
              </w:rPr>
              <w:t>я</w:t>
            </w:r>
            <w:r w:rsidRPr="006F571C">
              <w:rPr>
                <w:rFonts w:ascii="Times New Roman" w:eastAsia="Times New Roman" w:hAnsi="Times New Roman" w:cs="Times New Roman"/>
                <w:color w:val="000000" w:themeColor="text1"/>
                <w:sz w:val="26"/>
                <w:szCs w:val="26"/>
              </w:rPr>
              <w:t xml:space="preserve"> договора </w:t>
            </w:r>
            <w:r w:rsidRPr="00CC3D8D">
              <w:rPr>
                <w:rFonts w:ascii="Times New Roman" w:hAnsi="Times New Roman" w:cs="Times New Roman"/>
                <w:bCs/>
                <w:color w:val="000000" w:themeColor="text1"/>
                <w:sz w:val="26"/>
                <w:szCs w:val="26"/>
              </w:rPr>
              <w:t>по результатам электронной процедуры</w:t>
            </w:r>
          </w:p>
        </w:tc>
        <w:tc>
          <w:tcPr>
            <w:tcW w:w="992" w:type="dxa"/>
          </w:tcPr>
          <w:p w:rsidR="00BE010D" w:rsidRDefault="00096A00"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1</w:t>
            </w:r>
          </w:p>
          <w:p w:rsidR="004D21D8" w:rsidRDefault="004D21D8" w:rsidP="00731133">
            <w:pPr>
              <w:pStyle w:val="af6"/>
              <w:jc w:val="both"/>
              <w:rPr>
                <w:rFonts w:ascii="Times New Roman" w:eastAsia="Times New Roman" w:hAnsi="Times New Roman" w:cs="Times New Roman"/>
                <w:color w:val="000000" w:themeColor="text1"/>
                <w:sz w:val="26"/>
                <w:szCs w:val="26"/>
              </w:rPr>
            </w:pPr>
          </w:p>
          <w:p w:rsidR="004D21D8" w:rsidRPr="00731133" w:rsidRDefault="004D21D8"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4</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hAnsi="Times New Roman" w:cs="Times New Roman"/>
                <w:bCs/>
                <w:iCs/>
                <w:color w:val="000000" w:themeColor="text1"/>
                <w:sz w:val="26"/>
                <w:szCs w:val="26"/>
              </w:rPr>
              <w:t>Статья 1</w:t>
            </w:r>
            <w:r w:rsidR="007538AE" w:rsidRPr="006F571C">
              <w:rPr>
                <w:rFonts w:ascii="Times New Roman" w:hAnsi="Times New Roman" w:cs="Times New Roman"/>
                <w:bCs/>
                <w:iCs/>
                <w:color w:val="000000" w:themeColor="text1"/>
                <w:sz w:val="26"/>
                <w:szCs w:val="26"/>
              </w:rPr>
              <w:t>5</w:t>
            </w:r>
            <w:r w:rsidRPr="00731133">
              <w:rPr>
                <w:rFonts w:ascii="Times New Roman" w:hAnsi="Times New Roman" w:cs="Times New Roman"/>
                <w:bCs/>
                <w:iCs/>
                <w:color w:val="000000" w:themeColor="text1"/>
                <w:sz w:val="26"/>
                <w:szCs w:val="26"/>
              </w:rPr>
              <w:t xml:space="preserve">. </w:t>
            </w:r>
            <w:r w:rsidR="004D21D8">
              <w:rPr>
                <w:rFonts w:ascii="Times New Roman" w:hAnsi="Times New Roman" w:cs="Times New Roman"/>
                <w:bCs/>
                <w:iCs/>
                <w:color w:val="000000" w:themeColor="text1"/>
                <w:sz w:val="26"/>
                <w:szCs w:val="26"/>
              </w:rPr>
              <w:t xml:space="preserve">Основания для </w:t>
            </w:r>
            <w:r w:rsidRPr="00731133">
              <w:rPr>
                <w:rFonts w:ascii="Times New Roman" w:hAnsi="Times New Roman" w:cs="Times New Roman"/>
                <w:bCs/>
                <w:iCs/>
                <w:color w:val="000000" w:themeColor="text1"/>
                <w:sz w:val="26"/>
                <w:szCs w:val="26"/>
              </w:rPr>
              <w:t xml:space="preserve">признания </w:t>
            </w:r>
            <w:r w:rsidR="004D21D8">
              <w:rPr>
                <w:rFonts w:ascii="Times New Roman" w:hAnsi="Times New Roman" w:cs="Times New Roman"/>
                <w:bCs/>
                <w:iCs/>
                <w:color w:val="000000" w:themeColor="text1"/>
                <w:sz w:val="26"/>
                <w:szCs w:val="26"/>
              </w:rPr>
              <w:t xml:space="preserve">конкурентных закупок </w:t>
            </w:r>
            <w:r w:rsidR="00CC473E" w:rsidRPr="006F571C">
              <w:rPr>
                <w:rFonts w:ascii="Times New Roman" w:hAnsi="Times New Roman" w:cs="Times New Roman"/>
                <w:bCs/>
                <w:iCs/>
                <w:color w:val="000000" w:themeColor="text1"/>
                <w:sz w:val="26"/>
                <w:szCs w:val="26"/>
              </w:rPr>
              <w:t>несостоявш</w:t>
            </w:r>
            <w:r w:rsidR="004D21D8">
              <w:rPr>
                <w:rFonts w:ascii="Times New Roman" w:hAnsi="Times New Roman" w:cs="Times New Roman"/>
                <w:bCs/>
                <w:iCs/>
                <w:color w:val="000000" w:themeColor="text1"/>
                <w:sz w:val="26"/>
                <w:szCs w:val="26"/>
              </w:rPr>
              <w:t>имися и последствия</w:t>
            </w:r>
          </w:p>
        </w:tc>
        <w:tc>
          <w:tcPr>
            <w:tcW w:w="992"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6</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color w:val="000000" w:themeColor="text1"/>
                <w:sz w:val="26"/>
                <w:szCs w:val="26"/>
              </w:rPr>
            </w:pPr>
            <w:r w:rsidRPr="00731133">
              <w:rPr>
                <w:rFonts w:ascii="Times New Roman" w:eastAsia="Times New Roman" w:hAnsi="Times New Roman" w:cs="Times New Roman"/>
                <w:b/>
                <w:color w:val="000000" w:themeColor="text1"/>
                <w:sz w:val="26"/>
                <w:szCs w:val="26"/>
              </w:rPr>
              <w:t>Глава 6.  Обеспечение заявки на участие в закупке. Обеспечение</w:t>
            </w:r>
          </w:p>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b/>
                <w:color w:val="000000" w:themeColor="text1"/>
                <w:sz w:val="26"/>
                <w:szCs w:val="26"/>
              </w:rPr>
              <w:t>исполнения договора</w:t>
            </w:r>
          </w:p>
        </w:tc>
        <w:tc>
          <w:tcPr>
            <w:tcW w:w="992" w:type="dxa"/>
          </w:tcPr>
          <w:p w:rsidR="00BE010D" w:rsidRPr="00731133" w:rsidRDefault="00096A00"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7</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Статья 1</w:t>
            </w:r>
            <w:r w:rsidR="00AB0B8E">
              <w:rPr>
                <w:rFonts w:ascii="Times New Roman" w:eastAsia="Times New Roman" w:hAnsi="Times New Roman" w:cs="Times New Roman"/>
                <w:color w:val="000000" w:themeColor="text1"/>
                <w:sz w:val="26"/>
                <w:szCs w:val="26"/>
              </w:rPr>
              <w:t>6</w:t>
            </w:r>
            <w:r w:rsidRPr="00731133">
              <w:rPr>
                <w:rFonts w:ascii="Times New Roman" w:eastAsia="Times New Roman" w:hAnsi="Times New Roman" w:cs="Times New Roman"/>
                <w:color w:val="000000" w:themeColor="text1"/>
                <w:sz w:val="26"/>
                <w:szCs w:val="26"/>
              </w:rPr>
              <w:t>. Обеспечение заявки на участие в закупке</w:t>
            </w:r>
          </w:p>
        </w:tc>
        <w:tc>
          <w:tcPr>
            <w:tcW w:w="992" w:type="dxa"/>
          </w:tcPr>
          <w:p w:rsidR="00BE010D" w:rsidRPr="00731133" w:rsidRDefault="00096A00"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7</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Статья 1</w:t>
            </w:r>
            <w:r w:rsidR="00AB0B8E">
              <w:rPr>
                <w:rFonts w:ascii="Times New Roman" w:eastAsia="Times New Roman" w:hAnsi="Times New Roman" w:cs="Times New Roman"/>
                <w:color w:val="000000" w:themeColor="text1"/>
                <w:sz w:val="26"/>
                <w:szCs w:val="26"/>
              </w:rPr>
              <w:t>7</w:t>
            </w:r>
            <w:r w:rsidRPr="00731133">
              <w:rPr>
                <w:rFonts w:ascii="Times New Roman" w:eastAsia="Times New Roman" w:hAnsi="Times New Roman" w:cs="Times New Roman"/>
                <w:color w:val="000000" w:themeColor="text1"/>
                <w:sz w:val="26"/>
                <w:szCs w:val="26"/>
              </w:rPr>
              <w:t>. Обеспечение исполнения договора</w:t>
            </w:r>
          </w:p>
        </w:tc>
        <w:tc>
          <w:tcPr>
            <w:tcW w:w="992" w:type="dxa"/>
          </w:tcPr>
          <w:p w:rsidR="00BE010D" w:rsidRPr="00731133" w:rsidRDefault="00096A00"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9</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
                <w:color w:val="000000" w:themeColor="text1"/>
                <w:sz w:val="26"/>
                <w:szCs w:val="26"/>
              </w:rPr>
            </w:pPr>
            <w:r w:rsidRPr="00731133">
              <w:rPr>
                <w:rFonts w:ascii="Times New Roman" w:eastAsia="Times New Roman" w:hAnsi="Times New Roman" w:cs="Times New Roman"/>
                <w:b/>
                <w:color w:val="000000" w:themeColor="text1"/>
                <w:sz w:val="26"/>
                <w:szCs w:val="26"/>
              </w:rPr>
              <w:t>Глава 7. Требования к извещению о закупке, документации о закупке</w:t>
            </w:r>
          </w:p>
        </w:tc>
        <w:tc>
          <w:tcPr>
            <w:tcW w:w="992" w:type="dxa"/>
          </w:tcPr>
          <w:p w:rsidR="00BE010D" w:rsidRPr="00731133" w:rsidRDefault="00096A00"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9</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bCs/>
                <w:color w:val="000000" w:themeColor="text1"/>
                <w:sz w:val="26"/>
                <w:szCs w:val="26"/>
              </w:rPr>
            </w:pPr>
            <w:r w:rsidRPr="00731133">
              <w:rPr>
                <w:rFonts w:ascii="Times New Roman" w:eastAsia="Times New Roman" w:hAnsi="Times New Roman" w:cs="Times New Roman"/>
                <w:bCs/>
                <w:color w:val="000000" w:themeColor="text1"/>
                <w:sz w:val="26"/>
                <w:szCs w:val="26"/>
              </w:rPr>
              <w:t>Статья 1</w:t>
            </w:r>
            <w:r w:rsidR="00AB0B8E">
              <w:rPr>
                <w:rFonts w:ascii="Times New Roman" w:eastAsia="Times New Roman" w:hAnsi="Times New Roman" w:cs="Times New Roman"/>
                <w:bCs/>
                <w:color w:val="000000" w:themeColor="text1"/>
                <w:sz w:val="26"/>
                <w:szCs w:val="26"/>
              </w:rPr>
              <w:t>8</w:t>
            </w:r>
            <w:r w:rsidRPr="00731133">
              <w:rPr>
                <w:rFonts w:ascii="Times New Roman" w:eastAsia="Times New Roman" w:hAnsi="Times New Roman" w:cs="Times New Roman"/>
                <w:bCs/>
                <w:color w:val="000000" w:themeColor="text1"/>
                <w:sz w:val="26"/>
                <w:szCs w:val="26"/>
              </w:rPr>
              <w:t>. Общие требования</w:t>
            </w:r>
            <w:r w:rsidR="00ED69A0">
              <w:rPr>
                <w:rFonts w:ascii="Times New Roman" w:eastAsia="Times New Roman" w:hAnsi="Times New Roman" w:cs="Times New Roman"/>
                <w:bCs/>
                <w:color w:val="000000" w:themeColor="text1"/>
                <w:sz w:val="26"/>
                <w:szCs w:val="26"/>
              </w:rPr>
              <w:t xml:space="preserve"> к конкурентным закупкам</w:t>
            </w:r>
          </w:p>
        </w:tc>
        <w:tc>
          <w:tcPr>
            <w:tcW w:w="992" w:type="dxa"/>
          </w:tcPr>
          <w:p w:rsidR="00BE010D" w:rsidRPr="00731133" w:rsidRDefault="00096A00"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2</w:t>
            </w:r>
            <w:r w:rsidR="00F04EAF">
              <w:rPr>
                <w:rFonts w:ascii="Times New Roman" w:eastAsia="Times New Roman" w:hAnsi="Times New Roman" w:cs="Times New Roman"/>
                <w:color w:val="000000" w:themeColor="text1"/>
                <w:sz w:val="26"/>
                <w:szCs w:val="26"/>
              </w:rPr>
              <w:t>9</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Статья 1</w:t>
            </w:r>
            <w:r w:rsidR="00AB0B8E">
              <w:rPr>
                <w:rFonts w:ascii="Times New Roman" w:eastAsia="Times New Roman" w:hAnsi="Times New Roman" w:cs="Times New Roman"/>
                <w:color w:val="000000" w:themeColor="text1"/>
                <w:sz w:val="26"/>
                <w:szCs w:val="26"/>
              </w:rPr>
              <w:t>9</w:t>
            </w:r>
            <w:r w:rsidRPr="00731133">
              <w:rPr>
                <w:rFonts w:ascii="Times New Roman" w:eastAsia="Times New Roman" w:hAnsi="Times New Roman" w:cs="Times New Roman"/>
                <w:color w:val="000000" w:themeColor="text1"/>
                <w:sz w:val="26"/>
                <w:szCs w:val="26"/>
              </w:rPr>
              <w:t xml:space="preserve">. </w:t>
            </w:r>
            <w:r w:rsidR="00ED69A0">
              <w:rPr>
                <w:rFonts w:ascii="Times New Roman" w:eastAsia="Times New Roman" w:hAnsi="Times New Roman" w:cs="Times New Roman"/>
                <w:color w:val="000000" w:themeColor="text1"/>
                <w:sz w:val="26"/>
                <w:szCs w:val="26"/>
              </w:rPr>
              <w:t>Общие требования к с</w:t>
            </w:r>
            <w:r w:rsidRPr="00731133">
              <w:rPr>
                <w:rFonts w:ascii="Times New Roman" w:eastAsia="Times New Roman" w:hAnsi="Times New Roman" w:cs="Times New Roman"/>
                <w:color w:val="000000" w:themeColor="text1"/>
                <w:sz w:val="26"/>
                <w:szCs w:val="26"/>
              </w:rPr>
              <w:t>одержани</w:t>
            </w:r>
            <w:r w:rsidR="00ED69A0">
              <w:rPr>
                <w:rFonts w:ascii="Times New Roman" w:eastAsia="Times New Roman" w:hAnsi="Times New Roman" w:cs="Times New Roman"/>
                <w:color w:val="000000" w:themeColor="text1"/>
                <w:sz w:val="26"/>
                <w:szCs w:val="26"/>
              </w:rPr>
              <w:t>ю</w:t>
            </w:r>
            <w:r w:rsidRPr="00731133">
              <w:rPr>
                <w:rFonts w:ascii="Times New Roman" w:eastAsia="Times New Roman" w:hAnsi="Times New Roman" w:cs="Times New Roman"/>
                <w:color w:val="000000" w:themeColor="text1"/>
                <w:sz w:val="26"/>
                <w:szCs w:val="26"/>
              </w:rPr>
              <w:t xml:space="preserve"> извещения о закупке</w:t>
            </w:r>
          </w:p>
        </w:tc>
        <w:tc>
          <w:tcPr>
            <w:tcW w:w="992" w:type="dxa"/>
          </w:tcPr>
          <w:p w:rsidR="00BE010D" w:rsidRPr="00731133" w:rsidRDefault="002334D9"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w:t>
            </w:r>
            <w:r w:rsidR="00F04EAF">
              <w:rPr>
                <w:rFonts w:ascii="Times New Roman" w:eastAsia="Times New Roman" w:hAnsi="Times New Roman" w:cs="Times New Roman"/>
                <w:color w:val="000000" w:themeColor="text1"/>
                <w:sz w:val="26"/>
                <w:szCs w:val="26"/>
              </w:rPr>
              <w:t>1</w:t>
            </w:r>
          </w:p>
        </w:tc>
      </w:tr>
      <w:tr w:rsidR="007F789E" w:rsidRPr="006F571C" w:rsidTr="00731EB0">
        <w:tc>
          <w:tcPr>
            <w:tcW w:w="9039" w:type="dxa"/>
          </w:tcPr>
          <w:p w:rsidR="00BE010D" w:rsidRPr="00731133" w:rsidRDefault="00BE010D"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 xml:space="preserve">Статья </w:t>
            </w:r>
            <w:r w:rsidR="00AB0B8E">
              <w:rPr>
                <w:rFonts w:ascii="Times New Roman" w:eastAsia="Times New Roman" w:hAnsi="Times New Roman" w:cs="Times New Roman"/>
                <w:color w:val="000000" w:themeColor="text1"/>
                <w:sz w:val="26"/>
                <w:szCs w:val="26"/>
              </w:rPr>
              <w:t>20</w:t>
            </w:r>
            <w:r w:rsidRPr="00731133">
              <w:rPr>
                <w:rFonts w:ascii="Times New Roman" w:eastAsia="Times New Roman" w:hAnsi="Times New Roman" w:cs="Times New Roman"/>
                <w:color w:val="000000" w:themeColor="text1"/>
                <w:sz w:val="26"/>
                <w:szCs w:val="26"/>
              </w:rPr>
              <w:t xml:space="preserve">. </w:t>
            </w:r>
            <w:r w:rsidR="00ED69A0">
              <w:rPr>
                <w:rFonts w:ascii="Times New Roman" w:eastAsia="Times New Roman" w:hAnsi="Times New Roman" w:cs="Times New Roman"/>
                <w:color w:val="000000" w:themeColor="text1"/>
                <w:sz w:val="26"/>
                <w:szCs w:val="26"/>
              </w:rPr>
              <w:t>Общие требования к с</w:t>
            </w:r>
            <w:r w:rsidRPr="00731133">
              <w:rPr>
                <w:rFonts w:ascii="Times New Roman" w:eastAsia="Times New Roman" w:hAnsi="Times New Roman" w:cs="Times New Roman"/>
                <w:color w:val="000000" w:themeColor="text1"/>
                <w:sz w:val="26"/>
                <w:szCs w:val="26"/>
              </w:rPr>
              <w:t>одержани</w:t>
            </w:r>
            <w:r w:rsidR="00ED69A0">
              <w:rPr>
                <w:rFonts w:ascii="Times New Roman" w:eastAsia="Times New Roman" w:hAnsi="Times New Roman" w:cs="Times New Roman"/>
                <w:color w:val="000000" w:themeColor="text1"/>
                <w:sz w:val="26"/>
                <w:szCs w:val="26"/>
              </w:rPr>
              <w:t>ю</w:t>
            </w:r>
            <w:r w:rsidRPr="00731133">
              <w:rPr>
                <w:rFonts w:ascii="Times New Roman" w:eastAsia="Times New Roman" w:hAnsi="Times New Roman" w:cs="Times New Roman"/>
                <w:color w:val="000000" w:themeColor="text1"/>
                <w:sz w:val="26"/>
                <w:szCs w:val="26"/>
              </w:rPr>
              <w:t xml:space="preserve"> документации о закупке</w:t>
            </w:r>
          </w:p>
        </w:tc>
        <w:tc>
          <w:tcPr>
            <w:tcW w:w="992" w:type="dxa"/>
          </w:tcPr>
          <w:p w:rsidR="00BE010D" w:rsidRPr="00731133" w:rsidRDefault="0055448F"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w:t>
            </w:r>
            <w:r w:rsidR="00F04EAF">
              <w:rPr>
                <w:rFonts w:ascii="Times New Roman" w:eastAsia="Times New Roman" w:hAnsi="Times New Roman" w:cs="Times New Roman"/>
                <w:color w:val="000000" w:themeColor="text1"/>
                <w:sz w:val="26"/>
                <w:szCs w:val="26"/>
              </w:rPr>
              <w:t>1</w:t>
            </w:r>
          </w:p>
        </w:tc>
      </w:tr>
      <w:tr w:rsidR="007A2953" w:rsidRPr="006F571C" w:rsidTr="00731EB0">
        <w:tc>
          <w:tcPr>
            <w:tcW w:w="9039" w:type="dxa"/>
          </w:tcPr>
          <w:p w:rsidR="007A2953" w:rsidRPr="00731133" w:rsidRDefault="007A2953" w:rsidP="007A2953">
            <w:pPr>
              <w:pStyle w:val="af6"/>
              <w:jc w:val="both"/>
              <w:rPr>
                <w:rFonts w:ascii="Times New Roman" w:eastAsia="Times New Roman" w:hAnsi="Times New Roman" w:cs="Times New Roman"/>
                <w:b/>
                <w:color w:val="000000" w:themeColor="text1"/>
                <w:sz w:val="26"/>
                <w:szCs w:val="26"/>
              </w:rPr>
            </w:pPr>
            <w:r w:rsidRPr="007A4FA0">
              <w:rPr>
                <w:rFonts w:ascii="Times New Roman" w:hAnsi="Times New Roman" w:cs="Times New Roman"/>
                <w:b/>
                <w:color w:val="000000" w:themeColor="text1"/>
                <w:sz w:val="26"/>
                <w:szCs w:val="26"/>
              </w:rPr>
              <w:t>Глава 8. Особенности осуществления конкурентной закупки.</w:t>
            </w:r>
          </w:p>
        </w:tc>
        <w:tc>
          <w:tcPr>
            <w:tcW w:w="992" w:type="dxa"/>
          </w:tcPr>
          <w:p w:rsidR="007A2953" w:rsidRPr="00731133" w:rsidRDefault="004C0EA8"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33</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21. Конкурентная закупка в электронной форме. Функционирование электронной площадки для целей проведения такой закупки</w:t>
            </w:r>
          </w:p>
        </w:tc>
        <w:tc>
          <w:tcPr>
            <w:tcW w:w="992" w:type="dxa"/>
          </w:tcPr>
          <w:p w:rsidR="007A2953" w:rsidRPr="00731133" w:rsidRDefault="004C0EA8"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33</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992" w:type="dxa"/>
          </w:tcPr>
          <w:p w:rsidR="007A2953" w:rsidRPr="00731133" w:rsidRDefault="007A2953" w:rsidP="007A295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3</w:t>
            </w:r>
            <w:r w:rsidR="004C0EA8">
              <w:rPr>
                <w:rFonts w:ascii="Times New Roman" w:eastAsia="Times New Roman" w:hAnsi="Times New Roman" w:cs="Times New Roman"/>
                <w:color w:val="000000" w:themeColor="text1"/>
                <w:sz w:val="26"/>
                <w:szCs w:val="26"/>
              </w:rPr>
              <w:t>5</w:t>
            </w:r>
          </w:p>
        </w:tc>
      </w:tr>
      <w:tr w:rsidR="007A2953" w:rsidRPr="006F571C" w:rsidTr="00731EB0">
        <w:tc>
          <w:tcPr>
            <w:tcW w:w="9039" w:type="dxa"/>
          </w:tcPr>
          <w:p w:rsidR="007A2953" w:rsidRPr="00731133" w:rsidRDefault="007A2953" w:rsidP="007A2953">
            <w:pPr>
              <w:pStyle w:val="af6"/>
              <w:jc w:val="both"/>
              <w:rPr>
                <w:rFonts w:ascii="Times New Roman" w:eastAsia="Times New Roman" w:hAnsi="Times New Roman" w:cs="Times New Roman"/>
                <w:color w:val="000000" w:themeColor="text1"/>
                <w:sz w:val="26"/>
                <w:szCs w:val="26"/>
              </w:rPr>
            </w:pPr>
            <w:r w:rsidRPr="007A4FA0">
              <w:rPr>
                <w:rFonts w:ascii="Times New Roman" w:hAnsi="Times New Roman" w:cs="Times New Roman"/>
                <w:b/>
                <w:color w:val="000000" w:themeColor="text1"/>
                <w:sz w:val="26"/>
                <w:szCs w:val="26"/>
              </w:rPr>
              <w:t>Глава 9. Порядок проведения конкурентных закупок и неконкурентных закупок.</w:t>
            </w:r>
          </w:p>
        </w:tc>
        <w:tc>
          <w:tcPr>
            <w:tcW w:w="992" w:type="dxa"/>
          </w:tcPr>
          <w:p w:rsidR="007A2953" w:rsidRPr="00731133" w:rsidRDefault="004C0EA8"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45</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color w:val="000000" w:themeColor="text1"/>
                <w:sz w:val="26"/>
                <w:szCs w:val="26"/>
              </w:rPr>
            </w:pPr>
            <w:r w:rsidRPr="00CF4D22">
              <w:rPr>
                <w:rFonts w:ascii="Times New Roman" w:hAnsi="Times New Roman" w:cs="Times New Roman"/>
                <w:color w:val="000000" w:themeColor="text1"/>
                <w:sz w:val="26"/>
                <w:szCs w:val="26"/>
              </w:rPr>
              <w:t>Статья 23. Закупка у единственного поставщика (исполнителя, подрядчика)</w:t>
            </w:r>
          </w:p>
        </w:tc>
        <w:tc>
          <w:tcPr>
            <w:tcW w:w="992" w:type="dxa"/>
          </w:tcPr>
          <w:p w:rsidR="007A2953" w:rsidRPr="00CF4D22" w:rsidRDefault="004C0EA8"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45</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bCs/>
                <w:color w:val="000000" w:themeColor="text1"/>
                <w:sz w:val="26"/>
                <w:szCs w:val="26"/>
              </w:rPr>
            </w:pPr>
            <w:r w:rsidRPr="00CF4D22">
              <w:rPr>
                <w:rFonts w:ascii="Times New Roman" w:hAnsi="Times New Roman" w:cs="Times New Roman"/>
                <w:color w:val="000000" w:themeColor="text1"/>
                <w:sz w:val="26"/>
                <w:szCs w:val="26"/>
              </w:rPr>
              <w:t>Статья 24. Открытый к</w:t>
            </w:r>
            <w:r w:rsidRPr="00CF4D22">
              <w:rPr>
                <w:rFonts w:ascii="Times New Roman" w:hAnsi="Times New Roman" w:cs="Times New Roman"/>
                <w:sz w:val="26"/>
                <w:szCs w:val="26"/>
              </w:rPr>
              <w:t>онкурс</w:t>
            </w:r>
          </w:p>
        </w:tc>
        <w:tc>
          <w:tcPr>
            <w:tcW w:w="992" w:type="dxa"/>
          </w:tcPr>
          <w:p w:rsidR="007A2953" w:rsidRPr="00CF4D22" w:rsidRDefault="004C0EA8"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49</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bCs/>
                <w:color w:val="000000" w:themeColor="text1"/>
                <w:sz w:val="26"/>
                <w:szCs w:val="26"/>
              </w:rPr>
            </w:pPr>
            <w:r w:rsidRPr="00CF4D22">
              <w:rPr>
                <w:rFonts w:ascii="Times New Roman" w:hAnsi="Times New Roman" w:cs="Times New Roman"/>
                <w:sz w:val="26"/>
                <w:szCs w:val="26"/>
              </w:rPr>
              <w:t>Статья 24.1. Извещение о проведении открытого конкурса</w:t>
            </w:r>
          </w:p>
        </w:tc>
        <w:tc>
          <w:tcPr>
            <w:tcW w:w="992" w:type="dxa"/>
          </w:tcPr>
          <w:p w:rsidR="007A2953" w:rsidRPr="00CF4D22" w:rsidRDefault="004C0EA8"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49</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bCs/>
                <w:color w:val="000000" w:themeColor="text1"/>
                <w:sz w:val="26"/>
                <w:szCs w:val="26"/>
              </w:rPr>
            </w:pPr>
            <w:r w:rsidRPr="00CF4D22">
              <w:rPr>
                <w:rFonts w:ascii="Times New Roman" w:hAnsi="Times New Roman" w:cs="Times New Roman"/>
                <w:sz w:val="26"/>
                <w:szCs w:val="26"/>
              </w:rPr>
              <w:lastRenderedPageBreak/>
              <w:t>Статья 24.2. Содержание конкурсной документации</w:t>
            </w:r>
          </w:p>
        </w:tc>
        <w:tc>
          <w:tcPr>
            <w:tcW w:w="992" w:type="dxa"/>
          </w:tcPr>
          <w:p w:rsidR="007A2953" w:rsidRPr="00CF4D22" w:rsidRDefault="004C0EA8"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50</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bCs/>
                <w:color w:val="000000" w:themeColor="text1"/>
                <w:sz w:val="26"/>
                <w:szCs w:val="26"/>
              </w:rPr>
            </w:pPr>
            <w:r w:rsidRPr="00CF4D22">
              <w:rPr>
                <w:rFonts w:ascii="Times New Roman" w:hAnsi="Times New Roman" w:cs="Times New Roman"/>
                <w:sz w:val="26"/>
                <w:szCs w:val="26"/>
              </w:rPr>
              <w:t xml:space="preserve">Статья 24.3.  Порядок подачи заявок на участие в открытом конкурсе </w:t>
            </w:r>
          </w:p>
        </w:tc>
        <w:tc>
          <w:tcPr>
            <w:tcW w:w="992" w:type="dxa"/>
          </w:tcPr>
          <w:p w:rsidR="007A2953" w:rsidRPr="00CF4D22" w:rsidRDefault="004C0EA8"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50</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bCs/>
                <w:color w:val="000000" w:themeColor="text1"/>
                <w:sz w:val="26"/>
                <w:szCs w:val="26"/>
              </w:rPr>
            </w:pPr>
            <w:r w:rsidRPr="00CF4D22">
              <w:rPr>
                <w:rFonts w:ascii="Times New Roman" w:hAnsi="Times New Roman" w:cs="Times New Roman"/>
                <w:sz w:val="26"/>
                <w:szCs w:val="26"/>
              </w:rPr>
              <w:t xml:space="preserve">Статья 24.4. Порядок вскрытия конвертов с заявками на участие в открытом конкурсе </w:t>
            </w:r>
          </w:p>
        </w:tc>
        <w:tc>
          <w:tcPr>
            <w:tcW w:w="992" w:type="dxa"/>
          </w:tcPr>
          <w:p w:rsidR="007A2953" w:rsidRPr="00CF4D22" w:rsidRDefault="00CF7795"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51</w:t>
            </w:r>
          </w:p>
        </w:tc>
      </w:tr>
      <w:tr w:rsidR="007A2953" w:rsidRPr="006F571C" w:rsidTr="00731EB0">
        <w:tc>
          <w:tcPr>
            <w:tcW w:w="9039" w:type="dxa"/>
          </w:tcPr>
          <w:p w:rsidR="007A2953" w:rsidRPr="00CF4D22" w:rsidRDefault="007A2953" w:rsidP="007A2953">
            <w:pPr>
              <w:pStyle w:val="af6"/>
              <w:jc w:val="both"/>
              <w:rPr>
                <w:rFonts w:ascii="Times New Roman" w:eastAsia="Times New Roman" w:hAnsi="Times New Roman" w:cs="Times New Roman"/>
                <w:bCs/>
                <w:color w:val="000000" w:themeColor="text1"/>
                <w:sz w:val="26"/>
                <w:szCs w:val="26"/>
              </w:rPr>
            </w:pPr>
            <w:r w:rsidRPr="00CF4D22">
              <w:rPr>
                <w:rFonts w:ascii="Times New Roman" w:hAnsi="Times New Roman" w:cs="Times New Roman"/>
                <w:sz w:val="26"/>
                <w:szCs w:val="26"/>
              </w:rPr>
              <w:t>Статья 24.5. Порядок рассмотрения и оценки заявок на участие в конкурсе</w:t>
            </w:r>
          </w:p>
        </w:tc>
        <w:tc>
          <w:tcPr>
            <w:tcW w:w="992" w:type="dxa"/>
          </w:tcPr>
          <w:p w:rsidR="007A2953" w:rsidRPr="00CF4D22" w:rsidRDefault="00CF7795" w:rsidP="007A2953">
            <w:pPr>
              <w:pStyle w:val="af6"/>
              <w:jc w:val="both"/>
              <w:rPr>
                <w:rFonts w:ascii="Times New Roman" w:eastAsia="Times New Roman" w:hAnsi="Times New Roman" w:cs="Times New Roman"/>
                <w:color w:val="000000" w:themeColor="text1"/>
                <w:sz w:val="26"/>
                <w:szCs w:val="26"/>
              </w:rPr>
            </w:pPr>
            <w:r w:rsidRPr="00CF4D22">
              <w:rPr>
                <w:rFonts w:ascii="Times New Roman" w:eastAsia="Times New Roman" w:hAnsi="Times New Roman" w:cs="Times New Roman"/>
                <w:color w:val="000000" w:themeColor="text1"/>
                <w:sz w:val="26"/>
                <w:szCs w:val="26"/>
              </w:rPr>
              <w:t>52</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25.  Конкурс в электронной форме</w:t>
            </w:r>
          </w:p>
        </w:tc>
        <w:tc>
          <w:tcPr>
            <w:tcW w:w="992" w:type="dxa"/>
          </w:tcPr>
          <w:p w:rsidR="007A2953" w:rsidRPr="00731133" w:rsidRDefault="00CF7795"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53</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25.1. Извещение о проведении конкурса в электронной форме</w:t>
            </w:r>
          </w:p>
        </w:tc>
        <w:tc>
          <w:tcPr>
            <w:tcW w:w="992" w:type="dxa"/>
          </w:tcPr>
          <w:p w:rsidR="007A2953" w:rsidRPr="00731133" w:rsidRDefault="00CF7795"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53</w:t>
            </w:r>
          </w:p>
        </w:tc>
      </w:tr>
      <w:tr w:rsidR="007A2953" w:rsidRPr="006F571C" w:rsidTr="00731EB0">
        <w:tc>
          <w:tcPr>
            <w:tcW w:w="9039" w:type="dxa"/>
          </w:tcPr>
          <w:p w:rsidR="00822C19"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 xml:space="preserve">Статья 25.2. </w:t>
            </w:r>
            <w:r w:rsidR="00822C19">
              <w:rPr>
                <w:rFonts w:ascii="Times New Roman" w:hAnsi="Times New Roman" w:cs="Times New Roman"/>
                <w:color w:val="000000" w:themeColor="text1"/>
                <w:sz w:val="26"/>
                <w:szCs w:val="26"/>
              </w:rPr>
              <w:t>Конкурсная документация</w:t>
            </w:r>
          </w:p>
          <w:p w:rsidR="007A2953" w:rsidRPr="007A2953" w:rsidRDefault="00822C19" w:rsidP="007A2953">
            <w:pPr>
              <w:pStyle w:val="af6"/>
              <w:jc w:val="both"/>
              <w:rPr>
                <w:rFonts w:ascii="Times New Roman" w:eastAsia="Times New Roman" w:hAnsi="Times New Roman" w:cs="Times New Roman"/>
                <w:bCs/>
                <w:color w:val="000000" w:themeColor="text1"/>
                <w:sz w:val="26"/>
                <w:szCs w:val="26"/>
              </w:rPr>
            </w:pPr>
            <w:r>
              <w:rPr>
                <w:rFonts w:ascii="Times New Roman" w:hAnsi="Times New Roman" w:cs="Times New Roman"/>
                <w:color w:val="000000" w:themeColor="text1"/>
                <w:sz w:val="26"/>
                <w:szCs w:val="26"/>
              </w:rPr>
              <w:t xml:space="preserve">Статья 25.3. </w:t>
            </w:r>
            <w:r w:rsidR="007A2953" w:rsidRPr="007A2953">
              <w:rPr>
                <w:rFonts w:ascii="Times New Roman" w:hAnsi="Times New Roman" w:cs="Times New Roman"/>
                <w:color w:val="000000" w:themeColor="text1"/>
                <w:sz w:val="26"/>
                <w:szCs w:val="26"/>
              </w:rPr>
              <w:t>Порядок подачи заявок на участие в конкурсе в электронной форме</w:t>
            </w:r>
          </w:p>
        </w:tc>
        <w:tc>
          <w:tcPr>
            <w:tcW w:w="992" w:type="dxa"/>
          </w:tcPr>
          <w:p w:rsidR="007A2953" w:rsidRDefault="00CF7795"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53</w:t>
            </w:r>
          </w:p>
          <w:p w:rsidR="00A06F3C"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54</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25.</w:t>
            </w:r>
            <w:r w:rsidR="00822C19">
              <w:rPr>
                <w:rFonts w:ascii="Times New Roman" w:hAnsi="Times New Roman" w:cs="Times New Roman"/>
                <w:color w:val="000000" w:themeColor="text1"/>
                <w:sz w:val="26"/>
                <w:szCs w:val="26"/>
              </w:rPr>
              <w:t>4</w:t>
            </w:r>
            <w:r w:rsidRPr="007A2953">
              <w:rPr>
                <w:rFonts w:ascii="Times New Roman" w:hAnsi="Times New Roman" w:cs="Times New Roman"/>
                <w:color w:val="000000" w:themeColor="text1"/>
                <w:sz w:val="26"/>
                <w:szCs w:val="26"/>
              </w:rPr>
              <w:t>. Порядок рассмотрения и оценки первых частей заявок на участие в конкурсе в электронной форме</w:t>
            </w:r>
          </w:p>
        </w:tc>
        <w:tc>
          <w:tcPr>
            <w:tcW w:w="992" w:type="dxa"/>
          </w:tcPr>
          <w:p w:rsidR="007A2953" w:rsidRPr="00731133" w:rsidRDefault="00CF7795"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A06F3C">
              <w:rPr>
                <w:rFonts w:ascii="Times New Roman" w:eastAsia="Times New Roman" w:hAnsi="Times New Roman" w:cs="Times New Roman"/>
                <w:color w:val="000000" w:themeColor="text1"/>
                <w:sz w:val="26"/>
                <w:szCs w:val="26"/>
              </w:rPr>
              <w:t>6</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25.</w:t>
            </w:r>
            <w:r w:rsidR="00822C19">
              <w:rPr>
                <w:rFonts w:ascii="Times New Roman" w:hAnsi="Times New Roman" w:cs="Times New Roman"/>
                <w:color w:val="000000" w:themeColor="text1"/>
                <w:sz w:val="26"/>
                <w:szCs w:val="26"/>
              </w:rPr>
              <w:t>5</w:t>
            </w:r>
            <w:r w:rsidRPr="007A2953">
              <w:rPr>
                <w:rFonts w:ascii="Times New Roman" w:hAnsi="Times New Roman" w:cs="Times New Roman"/>
                <w:color w:val="000000" w:themeColor="text1"/>
                <w:sz w:val="26"/>
                <w:szCs w:val="26"/>
              </w:rPr>
              <w:t xml:space="preserve">. Порядок подачи окончательных предложений о цене договора </w:t>
            </w:r>
          </w:p>
        </w:tc>
        <w:tc>
          <w:tcPr>
            <w:tcW w:w="992" w:type="dxa"/>
          </w:tcPr>
          <w:p w:rsidR="007A2953" w:rsidRPr="00731133" w:rsidRDefault="00023FA0"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w:t>
            </w:r>
            <w:r w:rsidR="00A06F3C">
              <w:rPr>
                <w:rFonts w:ascii="Times New Roman" w:eastAsia="Times New Roman" w:hAnsi="Times New Roman" w:cs="Times New Roman"/>
                <w:color w:val="000000" w:themeColor="text1"/>
                <w:sz w:val="26"/>
                <w:szCs w:val="26"/>
              </w:rPr>
              <w:t>8</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25.</w:t>
            </w:r>
            <w:r w:rsidR="00822C19">
              <w:rPr>
                <w:rFonts w:ascii="Times New Roman" w:hAnsi="Times New Roman" w:cs="Times New Roman"/>
                <w:color w:val="000000" w:themeColor="text1"/>
                <w:sz w:val="26"/>
                <w:szCs w:val="26"/>
              </w:rPr>
              <w:t>6</w:t>
            </w:r>
            <w:r w:rsidRPr="007A2953">
              <w:rPr>
                <w:rFonts w:ascii="Times New Roman" w:hAnsi="Times New Roman" w:cs="Times New Roman"/>
                <w:color w:val="000000" w:themeColor="text1"/>
                <w:sz w:val="26"/>
                <w:szCs w:val="26"/>
              </w:rPr>
              <w:t>. Порядок рассмотрения и оценки вторых частей заявок на участие в конкурсе в электронной форме</w:t>
            </w:r>
          </w:p>
        </w:tc>
        <w:tc>
          <w:tcPr>
            <w:tcW w:w="992" w:type="dxa"/>
          </w:tcPr>
          <w:p w:rsidR="007A2953" w:rsidRPr="00731133" w:rsidRDefault="00023FA0"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58</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bCs/>
                <w:color w:val="000000" w:themeColor="text1"/>
                <w:sz w:val="26"/>
                <w:szCs w:val="26"/>
              </w:rPr>
              <w:t>Статья 25.</w:t>
            </w:r>
            <w:r w:rsidR="00822C19">
              <w:rPr>
                <w:rFonts w:ascii="Times New Roman" w:hAnsi="Times New Roman" w:cs="Times New Roman"/>
                <w:bCs/>
                <w:color w:val="000000" w:themeColor="text1"/>
                <w:sz w:val="26"/>
                <w:szCs w:val="26"/>
              </w:rPr>
              <w:t>7</w:t>
            </w:r>
            <w:r w:rsidRPr="007A2953">
              <w:rPr>
                <w:rFonts w:ascii="Times New Roman" w:hAnsi="Times New Roman" w:cs="Times New Roman"/>
                <w:bCs/>
                <w:color w:val="000000" w:themeColor="text1"/>
                <w:sz w:val="26"/>
                <w:szCs w:val="26"/>
              </w:rPr>
              <w:t>. Особенности проведения двухэтапного конкурса в электронной форме</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60</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bCs/>
                <w:color w:val="000000" w:themeColor="text1"/>
                <w:sz w:val="26"/>
                <w:szCs w:val="26"/>
              </w:rPr>
              <w:t>Статья 25.</w:t>
            </w:r>
            <w:r w:rsidR="00BE1277">
              <w:rPr>
                <w:rFonts w:ascii="Times New Roman" w:hAnsi="Times New Roman" w:cs="Times New Roman"/>
                <w:bCs/>
                <w:color w:val="000000" w:themeColor="text1"/>
                <w:sz w:val="26"/>
                <w:szCs w:val="26"/>
              </w:rPr>
              <w:t>8</w:t>
            </w:r>
            <w:r w:rsidRPr="007A2953">
              <w:rPr>
                <w:rFonts w:ascii="Times New Roman" w:hAnsi="Times New Roman" w:cs="Times New Roman"/>
                <w:bCs/>
                <w:color w:val="000000" w:themeColor="text1"/>
                <w:sz w:val="26"/>
                <w:szCs w:val="26"/>
              </w:rPr>
              <w:t xml:space="preserve">. Особенности проведения конкурса в электронной форме, в случае рассмотрения и оценки заявок, состоящих из одной части и подведения итогов </w:t>
            </w:r>
            <w:r w:rsidR="00BE1277">
              <w:rPr>
                <w:rFonts w:ascii="Times New Roman" w:hAnsi="Times New Roman" w:cs="Times New Roman"/>
                <w:bCs/>
                <w:color w:val="000000" w:themeColor="text1"/>
                <w:sz w:val="26"/>
                <w:szCs w:val="26"/>
              </w:rPr>
              <w:t xml:space="preserve">такой </w:t>
            </w:r>
            <w:r w:rsidRPr="007A2953">
              <w:rPr>
                <w:rFonts w:ascii="Times New Roman" w:hAnsi="Times New Roman" w:cs="Times New Roman"/>
                <w:bCs/>
                <w:color w:val="000000" w:themeColor="text1"/>
                <w:sz w:val="26"/>
                <w:szCs w:val="26"/>
              </w:rPr>
              <w:t xml:space="preserve">закупки </w:t>
            </w:r>
          </w:p>
        </w:tc>
        <w:tc>
          <w:tcPr>
            <w:tcW w:w="992" w:type="dxa"/>
          </w:tcPr>
          <w:p w:rsidR="007A2953" w:rsidRPr="00731133" w:rsidRDefault="00023FA0"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w:t>
            </w:r>
            <w:r w:rsidR="00BE1277">
              <w:rPr>
                <w:rFonts w:ascii="Times New Roman" w:eastAsia="Times New Roman" w:hAnsi="Times New Roman" w:cs="Times New Roman"/>
                <w:color w:val="000000" w:themeColor="text1"/>
                <w:sz w:val="26"/>
                <w:szCs w:val="26"/>
              </w:rPr>
              <w:t>3</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26. Аукцион в электронной форме</w:t>
            </w:r>
          </w:p>
        </w:tc>
        <w:tc>
          <w:tcPr>
            <w:tcW w:w="992" w:type="dxa"/>
          </w:tcPr>
          <w:p w:rsidR="007A2953" w:rsidRPr="00731133" w:rsidRDefault="007A2953" w:rsidP="007A295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6</w:t>
            </w:r>
            <w:r w:rsidR="00A06F3C">
              <w:rPr>
                <w:rFonts w:ascii="Times New Roman" w:eastAsia="Times New Roman" w:hAnsi="Times New Roman" w:cs="Times New Roman"/>
                <w:color w:val="000000" w:themeColor="text1"/>
                <w:sz w:val="26"/>
                <w:szCs w:val="26"/>
              </w:rPr>
              <w:t>5</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26.1. Извещение о проведении электронного аукциона</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65</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color w:val="000000" w:themeColor="text1"/>
                <w:sz w:val="26"/>
                <w:szCs w:val="26"/>
              </w:rPr>
              <w:t>Статья 26.2. Содержание аукционной документации</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66</w:t>
            </w:r>
          </w:p>
        </w:tc>
      </w:tr>
      <w:tr w:rsidR="007A2953" w:rsidRPr="006F571C" w:rsidTr="00731EB0">
        <w:tc>
          <w:tcPr>
            <w:tcW w:w="9039" w:type="dxa"/>
          </w:tcPr>
          <w:p w:rsidR="007A2953" w:rsidRPr="007A2953" w:rsidRDefault="007A2953" w:rsidP="007A2953">
            <w:pPr>
              <w:pStyle w:val="af6"/>
              <w:jc w:val="both"/>
              <w:rPr>
                <w:rFonts w:ascii="Times New Roman" w:eastAsia="Times New Roman" w:hAnsi="Times New Roman" w:cs="Times New Roman"/>
                <w:bCs/>
                <w:color w:val="000000" w:themeColor="text1"/>
                <w:sz w:val="26"/>
                <w:szCs w:val="26"/>
              </w:rPr>
            </w:pPr>
            <w:r w:rsidRPr="007A2953">
              <w:rPr>
                <w:rFonts w:ascii="Times New Roman" w:hAnsi="Times New Roman" w:cs="Times New Roman"/>
                <w:bCs/>
                <w:color w:val="000000" w:themeColor="text1"/>
                <w:sz w:val="26"/>
                <w:szCs w:val="26"/>
              </w:rPr>
              <w:t>Статья 26.3. Порядок подачи заявок на участие в электронном аукционе</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66</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bCs/>
                <w:color w:val="000000" w:themeColor="text1"/>
                <w:sz w:val="26"/>
                <w:szCs w:val="26"/>
              </w:rPr>
              <w:t>Статья 26.4. Порядок рассмотрения первых частей заявок на участие в электронном аукционе</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69</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bCs/>
                <w:color w:val="000000" w:themeColor="text1"/>
                <w:sz w:val="26"/>
                <w:szCs w:val="26"/>
              </w:rPr>
              <w:t>Статья 26.5. Порядок проведения электронного аукциона.</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70</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bCs/>
                <w:color w:val="000000" w:themeColor="text1"/>
                <w:sz w:val="26"/>
                <w:szCs w:val="26"/>
              </w:rPr>
              <w:t>Статья 26.6. Порядок рассмотрения вторых частей заявок на участие в электронном аукционе</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72</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color w:val="000000" w:themeColor="text1"/>
                <w:sz w:val="26"/>
                <w:szCs w:val="26"/>
              </w:rPr>
              <w:t>Статья 26.7. Порядок проведения аукционного торга для определения победителя аукциона</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73</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color w:val="000000" w:themeColor="text1"/>
                <w:sz w:val="26"/>
                <w:szCs w:val="26"/>
              </w:rPr>
              <w:t>Статья 27. Проведение запроса котировок в электронной форме</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74</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color w:val="000000" w:themeColor="text1"/>
                <w:sz w:val="26"/>
                <w:szCs w:val="26"/>
              </w:rPr>
              <w:t>Статья 27.1. Требования, предъявляемые к проведению запроса котировок в электронной форме</w:t>
            </w: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74</w:t>
            </w:r>
          </w:p>
        </w:tc>
      </w:tr>
      <w:tr w:rsidR="007A2953" w:rsidRPr="006F571C" w:rsidTr="00731EB0">
        <w:tc>
          <w:tcPr>
            <w:tcW w:w="9039" w:type="dxa"/>
          </w:tcPr>
          <w:p w:rsidR="007A2953" w:rsidRPr="007A2953"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27.2. Порядок подачи заявки на участие в запросе котировок в электронной форме</w:t>
            </w:r>
          </w:p>
          <w:p w:rsidR="007A2953" w:rsidRPr="007A2953"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27.3. Рассмотрение и оценка заявки на участие в запросе котировок в электронной форме</w:t>
            </w:r>
          </w:p>
          <w:p w:rsidR="007A2953" w:rsidRPr="007A2953" w:rsidRDefault="007A2953" w:rsidP="007A2953">
            <w:pPr>
              <w:pStyle w:val="af6"/>
              <w:jc w:val="both"/>
              <w:rPr>
                <w:rFonts w:ascii="Times New Roman" w:hAnsi="Times New Roman" w:cs="Times New Roman"/>
                <w:bCs/>
                <w:color w:val="000000" w:themeColor="text1"/>
                <w:sz w:val="26"/>
                <w:szCs w:val="26"/>
              </w:rPr>
            </w:pPr>
            <w:r w:rsidRPr="007A2953">
              <w:rPr>
                <w:rFonts w:ascii="Times New Roman" w:hAnsi="Times New Roman" w:cs="Times New Roman"/>
                <w:bCs/>
                <w:color w:val="000000" w:themeColor="text1"/>
                <w:sz w:val="26"/>
                <w:szCs w:val="26"/>
              </w:rPr>
              <w:t>Статья 28. Проведение запроса предложений в электронной форме</w:t>
            </w:r>
          </w:p>
          <w:p w:rsidR="007A2953" w:rsidRPr="007A2953" w:rsidRDefault="007A2953" w:rsidP="007A2953">
            <w:pPr>
              <w:pStyle w:val="af6"/>
              <w:jc w:val="both"/>
              <w:rPr>
                <w:rFonts w:ascii="Times New Roman" w:hAnsi="Times New Roman" w:cs="Times New Roman"/>
                <w:sz w:val="26"/>
                <w:szCs w:val="26"/>
              </w:rPr>
            </w:pPr>
            <w:r w:rsidRPr="007A2953">
              <w:rPr>
                <w:rFonts w:ascii="Times New Roman" w:hAnsi="Times New Roman" w:cs="Times New Roman"/>
                <w:sz w:val="26"/>
                <w:szCs w:val="26"/>
              </w:rPr>
              <w:t>Статья 28.1. Извещение и документация о проведении запроса предложений</w:t>
            </w:r>
          </w:p>
          <w:p w:rsidR="007A2953" w:rsidRPr="007A2953"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28.2. Требования, предъявляемые к заявке.</w:t>
            </w:r>
          </w:p>
          <w:p w:rsidR="007A2953" w:rsidRPr="007A2953"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28.3. Рассмотрение и оценка заявки на участие в запросе предложений в электронной форме</w:t>
            </w:r>
          </w:p>
          <w:p w:rsidR="007A2953" w:rsidRPr="007A2953" w:rsidRDefault="007A2953" w:rsidP="007A2953">
            <w:pPr>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 xml:space="preserve">Статья 29. Запрос цен </w:t>
            </w:r>
          </w:p>
          <w:p w:rsidR="007A2953" w:rsidRPr="007A2953" w:rsidRDefault="007A2953" w:rsidP="007A2953">
            <w:pPr>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29.1. Извещение и документация о запросе цен.</w:t>
            </w:r>
          </w:p>
          <w:p w:rsidR="007A2953" w:rsidRPr="007A2953" w:rsidRDefault="007A2953" w:rsidP="007A2953">
            <w:pPr>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29.2. Требования, предъявляемые к заявке.</w:t>
            </w:r>
          </w:p>
          <w:p w:rsidR="007A2953" w:rsidRPr="007A2953" w:rsidRDefault="007A2953" w:rsidP="007A2953">
            <w:pPr>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29.3. Порядок подачи ценовых заявок</w:t>
            </w:r>
          </w:p>
          <w:p w:rsidR="007A2953" w:rsidRDefault="007A2953" w:rsidP="007A2953">
            <w:pPr>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29.4. Рассмотрение ценовых заявок, подведение итогов запроса цен</w:t>
            </w:r>
          </w:p>
          <w:p w:rsidR="00A06F3C" w:rsidRPr="007A2953" w:rsidRDefault="00A06F3C" w:rsidP="007A2953">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Статья 29.5</w:t>
            </w:r>
            <w:r w:rsidR="006900FE">
              <w:rPr>
                <w:rFonts w:ascii="Times New Roman" w:hAnsi="Times New Roman" w:cs="Times New Roman"/>
                <w:color w:val="000000" w:themeColor="text1"/>
                <w:sz w:val="26"/>
                <w:szCs w:val="26"/>
              </w:rPr>
              <w:t>. Порядок признания запроса цен несостоявшимся</w:t>
            </w:r>
          </w:p>
          <w:p w:rsidR="007A2953" w:rsidRPr="007A2953" w:rsidRDefault="007A2953" w:rsidP="007A2953">
            <w:pPr>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30. Особенности проведения запроса цен в электронной форме</w:t>
            </w:r>
          </w:p>
          <w:p w:rsidR="007A2953" w:rsidRPr="007A2953" w:rsidRDefault="007A2953" w:rsidP="007A2953">
            <w:pPr>
              <w:pStyle w:val="a1"/>
              <w:numPr>
                <w:ilvl w:val="0"/>
                <w:numId w:val="0"/>
              </w:numPr>
              <w:tabs>
                <w:tab w:val="clear" w:pos="1134"/>
                <w:tab w:val="clear" w:pos="1418"/>
                <w:tab w:val="left" w:pos="1985"/>
              </w:tabs>
              <w:rPr>
                <w:color w:val="000000" w:themeColor="text1"/>
                <w:sz w:val="26"/>
                <w:szCs w:val="26"/>
              </w:rPr>
            </w:pPr>
            <w:r w:rsidRPr="007A2953">
              <w:rPr>
                <w:color w:val="000000" w:themeColor="text1"/>
                <w:sz w:val="26"/>
                <w:szCs w:val="26"/>
              </w:rPr>
              <w:t>Статья. 31. Проведение закрытых процедур</w:t>
            </w:r>
          </w:p>
          <w:p w:rsidR="007A2953" w:rsidRPr="00A06F3C" w:rsidRDefault="007A2953" w:rsidP="007A2953">
            <w:pPr>
              <w:pStyle w:val="af6"/>
              <w:jc w:val="both"/>
              <w:rPr>
                <w:rFonts w:ascii="Times New Roman" w:hAnsi="Times New Roman" w:cs="Times New Roman"/>
                <w:b/>
                <w:bCs/>
                <w:iCs/>
                <w:color w:val="000000" w:themeColor="text1"/>
                <w:sz w:val="26"/>
                <w:szCs w:val="26"/>
              </w:rPr>
            </w:pPr>
            <w:r w:rsidRPr="00A06F3C">
              <w:rPr>
                <w:rFonts w:ascii="Times New Roman" w:hAnsi="Times New Roman" w:cs="Times New Roman"/>
                <w:b/>
                <w:bCs/>
                <w:iCs/>
                <w:color w:val="000000" w:themeColor="text1"/>
                <w:sz w:val="26"/>
                <w:szCs w:val="26"/>
              </w:rPr>
              <w:t xml:space="preserve">Глава 9. Расторжение, исполнение договора, отчетность заказчика </w:t>
            </w:r>
          </w:p>
          <w:p w:rsidR="007A2953" w:rsidRPr="007A2953"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32. Расторжение договора</w:t>
            </w:r>
          </w:p>
          <w:p w:rsidR="007A2953" w:rsidRPr="007A2953" w:rsidRDefault="007A2953" w:rsidP="007A2953">
            <w:pPr>
              <w:pStyle w:val="af6"/>
              <w:jc w:val="both"/>
              <w:rPr>
                <w:rFonts w:ascii="Times New Roman" w:hAnsi="Times New Roman" w:cs="Times New Roman"/>
                <w:color w:val="000000" w:themeColor="text1"/>
                <w:sz w:val="26"/>
                <w:szCs w:val="26"/>
              </w:rPr>
            </w:pPr>
            <w:r w:rsidRPr="007A2953">
              <w:rPr>
                <w:rFonts w:ascii="Times New Roman" w:hAnsi="Times New Roman" w:cs="Times New Roman"/>
                <w:color w:val="000000" w:themeColor="text1"/>
                <w:sz w:val="26"/>
                <w:szCs w:val="26"/>
              </w:rPr>
              <w:t>Статья 33. Исполнение договора</w:t>
            </w:r>
          </w:p>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bCs/>
                <w:iCs/>
                <w:color w:val="000000" w:themeColor="text1"/>
                <w:sz w:val="26"/>
                <w:szCs w:val="26"/>
              </w:rPr>
              <w:t>Статья 34. Отчетность заказчика</w:t>
            </w:r>
          </w:p>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bCs/>
                <w:iCs/>
                <w:color w:val="000000" w:themeColor="text1"/>
                <w:sz w:val="26"/>
                <w:szCs w:val="26"/>
              </w:rPr>
              <w:t>Статья 35. Рамочные договоры</w:t>
            </w:r>
          </w:p>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bCs/>
                <w:iCs/>
                <w:color w:val="000000" w:themeColor="text1"/>
                <w:sz w:val="26"/>
                <w:szCs w:val="26"/>
              </w:rPr>
              <w:t>Статья 36. Предоставление Преимуществ при проведении процедур закупки</w:t>
            </w:r>
          </w:p>
          <w:p w:rsidR="007A2953" w:rsidRPr="007A2953" w:rsidRDefault="007A2953" w:rsidP="00A06F3C">
            <w:pPr>
              <w:pStyle w:val="af6"/>
              <w:jc w:val="both"/>
              <w:rPr>
                <w:rFonts w:ascii="Times New Roman" w:hAnsi="Times New Roman" w:cs="Times New Roman"/>
                <w:color w:val="000000" w:themeColor="text1"/>
                <w:sz w:val="26"/>
                <w:szCs w:val="26"/>
              </w:rPr>
            </w:pPr>
            <w:r w:rsidRPr="007A2953">
              <w:rPr>
                <w:rFonts w:ascii="Times New Roman" w:eastAsia="Times New Roman" w:hAnsi="Times New Roman" w:cs="Times New Roman"/>
                <w:color w:val="000000" w:themeColor="text1"/>
                <w:sz w:val="26"/>
                <w:szCs w:val="26"/>
              </w:rPr>
              <w:t>Статья</w:t>
            </w:r>
            <w:r w:rsidR="00CF4D22">
              <w:rPr>
                <w:rFonts w:ascii="Times New Roman" w:eastAsia="Times New Roman" w:hAnsi="Times New Roman" w:cs="Times New Roman"/>
                <w:color w:val="000000" w:themeColor="text1"/>
                <w:sz w:val="26"/>
                <w:szCs w:val="26"/>
              </w:rPr>
              <w:t xml:space="preserve"> </w:t>
            </w:r>
            <w:r w:rsidRPr="007A2953">
              <w:rPr>
                <w:rFonts w:ascii="Times New Roman" w:eastAsia="Times New Roman" w:hAnsi="Times New Roman" w:cs="Times New Roman"/>
                <w:color w:val="000000" w:themeColor="text1"/>
                <w:sz w:val="26"/>
                <w:szCs w:val="26"/>
              </w:rPr>
              <w:t>37.</w:t>
            </w:r>
            <w:r w:rsidR="00CF4D22">
              <w:rPr>
                <w:rFonts w:ascii="Times New Roman" w:eastAsia="Times New Roman" w:hAnsi="Times New Roman" w:cs="Times New Roman"/>
                <w:color w:val="000000" w:themeColor="text1"/>
                <w:sz w:val="26"/>
                <w:szCs w:val="26"/>
              </w:rPr>
              <w:t xml:space="preserve"> </w:t>
            </w:r>
            <w:r w:rsidRPr="007A2953">
              <w:rPr>
                <w:rFonts w:ascii="Times New Roman" w:eastAsia="Times New Roman" w:hAnsi="Times New Roman" w:cs="Times New Roman"/>
                <w:color w:val="000000" w:themeColor="text1"/>
                <w:sz w:val="26"/>
                <w:szCs w:val="26"/>
              </w:rPr>
              <w:t xml:space="preserve">Условия предоставления приоритета, предусмотренного  </w:t>
            </w:r>
            <w:r w:rsidRPr="007A2953">
              <w:rPr>
                <w:rFonts w:ascii="Times New Roman" w:hAnsi="Times New Roman" w:cs="Times New Roman"/>
                <w:color w:val="000000" w:themeColor="text1"/>
                <w:sz w:val="26"/>
                <w:szCs w:val="26"/>
              </w:rPr>
              <w:t>Постановлением Правительства РФ от 16.09.2016 N 925</w:t>
            </w:r>
          </w:p>
          <w:p w:rsidR="007A2953" w:rsidRPr="007A2953" w:rsidRDefault="007A2953" w:rsidP="007A2953">
            <w:pPr>
              <w:pStyle w:val="af6"/>
              <w:jc w:val="both"/>
              <w:rPr>
                <w:rFonts w:ascii="Times New Roman" w:eastAsia="Times New Roman" w:hAnsi="Times New Roman" w:cs="Times New Roman"/>
                <w:color w:val="000000" w:themeColor="text1"/>
                <w:sz w:val="26"/>
                <w:szCs w:val="26"/>
              </w:rPr>
            </w:pPr>
            <w:r w:rsidRPr="007A2953">
              <w:rPr>
                <w:rFonts w:ascii="Times New Roman" w:eastAsia="Times New Roman" w:hAnsi="Times New Roman" w:cs="Times New Roman"/>
                <w:color w:val="000000" w:themeColor="text1"/>
                <w:sz w:val="26"/>
                <w:szCs w:val="26"/>
              </w:rPr>
              <w:t>Статья 38. Пролонгация договоров</w:t>
            </w:r>
          </w:p>
          <w:p w:rsidR="007A2953" w:rsidRPr="00A06F3C" w:rsidRDefault="007A2953" w:rsidP="007A2953">
            <w:pPr>
              <w:pStyle w:val="af6"/>
              <w:jc w:val="both"/>
              <w:rPr>
                <w:rFonts w:ascii="Times New Roman" w:hAnsi="Times New Roman" w:cs="Times New Roman"/>
                <w:b/>
                <w:bCs/>
                <w:iCs/>
                <w:color w:val="000000" w:themeColor="text1"/>
                <w:sz w:val="26"/>
                <w:szCs w:val="26"/>
              </w:rPr>
            </w:pPr>
            <w:r w:rsidRPr="00A06F3C">
              <w:rPr>
                <w:rFonts w:ascii="Times New Roman" w:hAnsi="Times New Roman" w:cs="Times New Roman"/>
                <w:b/>
                <w:bCs/>
                <w:iCs/>
                <w:color w:val="000000" w:themeColor="text1"/>
                <w:sz w:val="26"/>
                <w:szCs w:val="26"/>
              </w:rPr>
              <w:t xml:space="preserve">Глава 10. Антидемпинговые меры </w:t>
            </w:r>
          </w:p>
          <w:p w:rsidR="007A2953" w:rsidRPr="007A2953" w:rsidRDefault="007A2953" w:rsidP="007A2953">
            <w:pPr>
              <w:pStyle w:val="af6"/>
              <w:jc w:val="both"/>
              <w:rPr>
                <w:rFonts w:ascii="Times New Roman" w:hAnsi="Times New Roman" w:cs="Times New Roman"/>
                <w:bCs/>
                <w:iCs/>
                <w:color w:val="000000" w:themeColor="text1"/>
                <w:sz w:val="26"/>
                <w:szCs w:val="26"/>
              </w:rPr>
            </w:pPr>
            <w:r w:rsidRPr="007A2953">
              <w:rPr>
                <w:rFonts w:ascii="Times New Roman" w:hAnsi="Times New Roman" w:cs="Times New Roman"/>
                <w:color w:val="000000" w:themeColor="text1"/>
                <w:sz w:val="26"/>
                <w:szCs w:val="26"/>
              </w:rPr>
              <w:t xml:space="preserve">Статья 39. </w:t>
            </w:r>
            <w:r w:rsidRPr="007A2953">
              <w:rPr>
                <w:rFonts w:ascii="Times New Roman" w:hAnsi="Times New Roman" w:cs="Times New Roman"/>
                <w:bCs/>
                <w:iCs/>
                <w:color w:val="000000" w:themeColor="text1"/>
                <w:sz w:val="26"/>
                <w:szCs w:val="26"/>
              </w:rPr>
              <w:t>Антидемпинговые меры</w:t>
            </w:r>
          </w:p>
          <w:p w:rsidR="007A2953" w:rsidRPr="00A06F3C" w:rsidRDefault="007A2953" w:rsidP="007A2953">
            <w:pPr>
              <w:pStyle w:val="af6"/>
              <w:jc w:val="both"/>
              <w:rPr>
                <w:rFonts w:ascii="Times New Roman" w:hAnsi="Times New Roman" w:cs="Times New Roman"/>
                <w:b/>
                <w:color w:val="000000" w:themeColor="text1"/>
                <w:sz w:val="26"/>
                <w:szCs w:val="26"/>
              </w:rPr>
            </w:pPr>
            <w:r w:rsidRPr="00A06F3C">
              <w:rPr>
                <w:rFonts w:ascii="Times New Roman" w:hAnsi="Times New Roman" w:cs="Times New Roman"/>
                <w:b/>
                <w:bCs/>
                <w:iCs/>
                <w:color w:val="000000" w:themeColor="text1"/>
                <w:sz w:val="26"/>
                <w:szCs w:val="26"/>
              </w:rPr>
              <w:t xml:space="preserve">Глава 11. </w:t>
            </w:r>
            <w:r w:rsidRPr="00A06F3C">
              <w:rPr>
                <w:rFonts w:ascii="Times New Roman" w:hAnsi="Times New Roman" w:cs="Times New Roman"/>
                <w:b/>
                <w:color w:val="000000" w:themeColor="text1"/>
                <w:sz w:val="26"/>
                <w:szCs w:val="26"/>
              </w:rPr>
              <w:t>Обжалование действий (бездействия) Заказчика и Комиссии по закупке</w:t>
            </w:r>
          </w:p>
          <w:p w:rsidR="007A2953" w:rsidRPr="007A2953" w:rsidRDefault="007A2953" w:rsidP="007A2953">
            <w:pPr>
              <w:pStyle w:val="af6"/>
              <w:jc w:val="both"/>
              <w:rPr>
                <w:rFonts w:ascii="Times New Roman" w:hAnsi="Times New Roman" w:cs="Times New Roman"/>
                <w:i/>
                <w:iCs/>
                <w:color w:val="000000" w:themeColor="text1"/>
                <w:sz w:val="26"/>
                <w:szCs w:val="26"/>
              </w:rPr>
            </w:pPr>
            <w:r w:rsidRPr="007A2953">
              <w:rPr>
                <w:rFonts w:ascii="Times New Roman" w:hAnsi="Times New Roman" w:cs="Times New Roman"/>
                <w:color w:val="000000" w:themeColor="text1"/>
                <w:sz w:val="26"/>
                <w:szCs w:val="26"/>
              </w:rPr>
              <w:t>Статья 40. Обжалование действий (бездействия) Заказчика и Комиссии по закупке.</w:t>
            </w:r>
          </w:p>
          <w:p w:rsidR="007A2953" w:rsidRPr="007A2953" w:rsidRDefault="007A2953" w:rsidP="007A2953">
            <w:pPr>
              <w:pStyle w:val="af6"/>
              <w:jc w:val="both"/>
              <w:rPr>
                <w:rFonts w:ascii="Times New Roman" w:hAnsi="Times New Roman" w:cs="Times New Roman"/>
                <w:bCs/>
                <w:iCs/>
                <w:color w:val="000000" w:themeColor="text1"/>
                <w:sz w:val="26"/>
                <w:szCs w:val="26"/>
              </w:rPr>
            </w:pPr>
          </w:p>
        </w:tc>
        <w:tc>
          <w:tcPr>
            <w:tcW w:w="992" w:type="dxa"/>
          </w:tcPr>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74</w:t>
            </w:r>
          </w:p>
          <w:p w:rsidR="007A2953" w:rsidRPr="00731133" w:rsidRDefault="007A2953" w:rsidP="007A2953">
            <w:pPr>
              <w:pStyle w:val="af6"/>
              <w:jc w:val="both"/>
              <w:rPr>
                <w:rFonts w:ascii="Times New Roman" w:eastAsia="Times New Roman" w:hAnsi="Times New Roman" w:cs="Times New Roman"/>
                <w:color w:val="000000" w:themeColor="text1"/>
                <w:sz w:val="26"/>
                <w:szCs w:val="26"/>
              </w:rPr>
            </w:pPr>
          </w:p>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75</w:t>
            </w:r>
          </w:p>
          <w:p w:rsidR="007A2953" w:rsidRPr="00731133" w:rsidRDefault="007A2953" w:rsidP="007A2953">
            <w:pPr>
              <w:pStyle w:val="af6"/>
              <w:jc w:val="both"/>
              <w:rPr>
                <w:rFonts w:ascii="Times New Roman" w:eastAsia="Times New Roman" w:hAnsi="Times New Roman" w:cs="Times New Roman"/>
                <w:color w:val="000000" w:themeColor="text1"/>
                <w:sz w:val="26"/>
                <w:szCs w:val="26"/>
              </w:rPr>
            </w:pPr>
          </w:p>
          <w:p w:rsidR="007A2953" w:rsidRPr="0073113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77</w:t>
            </w:r>
          </w:p>
          <w:p w:rsidR="007A295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77</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78</w:t>
            </w:r>
          </w:p>
          <w:p w:rsidR="007A2953"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79</w:t>
            </w:r>
          </w:p>
          <w:p w:rsidR="007A2953" w:rsidRDefault="007A2953" w:rsidP="007A2953">
            <w:pPr>
              <w:pStyle w:val="af6"/>
              <w:jc w:val="both"/>
              <w:rPr>
                <w:rFonts w:ascii="Times New Roman" w:eastAsia="Times New Roman" w:hAnsi="Times New Roman" w:cs="Times New Roman"/>
                <w:color w:val="000000" w:themeColor="text1"/>
                <w:sz w:val="26"/>
                <w:szCs w:val="26"/>
              </w:rPr>
            </w:pP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81</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81</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81</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83</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83</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84</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84</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85</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88</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88</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89</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90</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90</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91</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91</w:t>
            </w:r>
          </w:p>
          <w:p w:rsidR="00A06F3C" w:rsidRDefault="00A06F3C" w:rsidP="007A2953">
            <w:pPr>
              <w:pStyle w:val="af6"/>
              <w:jc w:val="both"/>
              <w:rPr>
                <w:rFonts w:ascii="Times New Roman" w:eastAsia="Times New Roman" w:hAnsi="Times New Roman" w:cs="Times New Roman"/>
                <w:color w:val="000000" w:themeColor="text1"/>
                <w:sz w:val="26"/>
                <w:szCs w:val="26"/>
              </w:rPr>
            </w:pP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93</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93</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93</w:t>
            </w: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93</w:t>
            </w:r>
          </w:p>
          <w:p w:rsidR="00A06F3C" w:rsidRDefault="00A06F3C" w:rsidP="007A2953">
            <w:pPr>
              <w:pStyle w:val="af6"/>
              <w:jc w:val="both"/>
              <w:rPr>
                <w:rFonts w:ascii="Times New Roman" w:eastAsia="Times New Roman" w:hAnsi="Times New Roman" w:cs="Times New Roman"/>
                <w:color w:val="000000" w:themeColor="text1"/>
                <w:sz w:val="26"/>
                <w:szCs w:val="26"/>
              </w:rPr>
            </w:pPr>
          </w:p>
          <w:p w:rsidR="00A06F3C" w:rsidRDefault="00A06F3C" w:rsidP="007A295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93</w:t>
            </w:r>
          </w:p>
          <w:p w:rsidR="00A06F3C" w:rsidRPr="00731133" w:rsidRDefault="00A06F3C" w:rsidP="007A2953">
            <w:pPr>
              <w:pStyle w:val="af6"/>
              <w:jc w:val="both"/>
              <w:rPr>
                <w:rFonts w:ascii="Times New Roman" w:eastAsia="Times New Roman" w:hAnsi="Times New Roman" w:cs="Times New Roman"/>
                <w:color w:val="000000" w:themeColor="text1"/>
                <w:sz w:val="26"/>
                <w:szCs w:val="26"/>
              </w:rPr>
            </w:pPr>
          </w:p>
        </w:tc>
      </w:tr>
      <w:tr w:rsidR="007F789E" w:rsidRPr="006F571C" w:rsidTr="00731EB0">
        <w:tc>
          <w:tcPr>
            <w:tcW w:w="9039" w:type="dxa"/>
          </w:tcPr>
          <w:p w:rsidR="00BE010D" w:rsidRPr="00731133" w:rsidRDefault="00BE010D"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lastRenderedPageBreak/>
              <w:t>Приложение к Положению о закупке товаров, работ, услуг «Правила осуществления оценки и сопоставления заявок на участие в конкурсе, запросе предложений</w:t>
            </w:r>
          </w:p>
        </w:tc>
        <w:tc>
          <w:tcPr>
            <w:tcW w:w="992" w:type="dxa"/>
          </w:tcPr>
          <w:p w:rsidR="00BE010D" w:rsidRPr="00731133" w:rsidRDefault="00A06F3C" w:rsidP="00731133">
            <w:pPr>
              <w:pStyle w:val="af6"/>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96</w:t>
            </w:r>
          </w:p>
        </w:tc>
      </w:tr>
    </w:tbl>
    <w:p w:rsidR="0092432E" w:rsidRPr="00731133" w:rsidRDefault="0092432E" w:rsidP="00731133">
      <w:pPr>
        <w:pStyle w:val="af6"/>
        <w:jc w:val="both"/>
        <w:rPr>
          <w:rFonts w:ascii="Times New Roman" w:eastAsia="Times New Roman" w:hAnsi="Times New Roman" w:cs="Times New Roman"/>
          <w:color w:val="000000" w:themeColor="text1"/>
          <w:sz w:val="26"/>
          <w:szCs w:val="26"/>
        </w:rPr>
      </w:pPr>
    </w:p>
    <w:p w:rsidR="0092432E" w:rsidRPr="00731133" w:rsidRDefault="0092432E"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br w:type="page"/>
      </w:r>
    </w:p>
    <w:p w:rsidR="00F736EF" w:rsidRPr="00731133" w:rsidRDefault="00F736EF" w:rsidP="00731133">
      <w:pPr>
        <w:pStyle w:val="af6"/>
        <w:jc w:val="both"/>
        <w:rPr>
          <w:rFonts w:ascii="Times New Roman" w:eastAsia="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lastRenderedPageBreak/>
        <w:t>Термины и определения</w:t>
      </w:r>
    </w:p>
    <w:p w:rsidR="002E5EB7" w:rsidRPr="00731133" w:rsidRDefault="002E5E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t>Положение о закупке товаров, работ, услуг</w:t>
      </w:r>
      <w:r w:rsidRPr="00731133">
        <w:rPr>
          <w:rFonts w:ascii="Times New Roman" w:hAnsi="Times New Roman" w:cs="Times New Roman"/>
          <w:color w:val="000000" w:themeColor="text1"/>
          <w:sz w:val="26"/>
          <w:szCs w:val="26"/>
        </w:rPr>
        <w:t xml:space="preserve"> (далее – Положение) – документ, который регламентирует закупочную деятельность заказчика и должен содержать требования к закупке, в том числе порядок подготовк</w:t>
      </w:r>
      <w:r w:rsidR="00AA53FD" w:rsidRPr="00731133">
        <w:rPr>
          <w:rFonts w:ascii="Times New Roman" w:hAnsi="Times New Roman" w:cs="Times New Roman"/>
          <w:color w:val="000000" w:themeColor="text1"/>
          <w:sz w:val="26"/>
          <w:szCs w:val="26"/>
        </w:rPr>
        <w:t xml:space="preserve">и и проведения процедур закупки, </w:t>
      </w:r>
      <w:r w:rsidRPr="00731133">
        <w:rPr>
          <w:rFonts w:ascii="Times New Roman" w:hAnsi="Times New Roman" w:cs="Times New Roman"/>
          <w:color w:val="000000" w:themeColor="text1"/>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p>
    <w:p w:rsidR="002E5EB7" w:rsidRPr="00731133" w:rsidRDefault="00BB011C" w:rsidP="00731133">
      <w:pPr>
        <w:pStyle w:val="af6"/>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М</w:t>
      </w:r>
      <w:r w:rsidRPr="00BB011C">
        <w:rPr>
          <w:rFonts w:ascii="Times New Roman" w:hAnsi="Times New Roman" w:cs="Times New Roman"/>
          <w:b/>
          <w:color w:val="000000" w:themeColor="text1"/>
          <w:sz w:val="26"/>
          <w:szCs w:val="26"/>
        </w:rPr>
        <w:t>униципальное автономное физкультурно-спортивное учреждение «</w:t>
      </w:r>
      <w:r w:rsidR="005827D0">
        <w:rPr>
          <w:rFonts w:ascii="Times New Roman" w:hAnsi="Times New Roman" w:cs="Times New Roman"/>
          <w:b/>
          <w:color w:val="000000" w:themeColor="text1"/>
          <w:sz w:val="26"/>
          <w:szCs w:val="26"/>
        </w:rPr>
        <w:t>С</w:t>
      </w:r>
      <w:bookmarkStart w:id="0" w:name="_GoBack"/>
      <w:bookmarkEnd w:id="0"/>
      <w:r w:rsidRPr="00BB011C">
        <w:rPr>
          <w:rFonts w:ascii="Times New Roman" w:hAnsi="Times New Roman" w:cs="Times New Roman"/>
          <w:b/>
          <w:color w:val="000000" w:themeColor="text1"/>
          <w:sz w:val="26"/>
          <w:szCs w:val="26"/>
        </w:rPr>
        <w:t>портивная школа олимпийского резерва по горнолыжному спорту»</w:t>
      </w:r>
      <w:r w:rsidR="00262186" w:rsidRPr="00731133">
        <w:rPr>
          <w:rFonts w:ascii="Times New Roman" w:hAnsi="Times New Roman" w:cs="Times New Roman"/>
          <w:color w:val="000000" w:themeColor="text1"/>
          <w:sz w:val="26"/>
          <w:szCs w:val="26"/>
        </w:rPr>
        <w:t xml:space="preserve"> </w:t>
      </w:r>
      <w:r w:rsidR="00C42F51" w:rsidRPr="00731133">
        <w:rPr>
          <w:rFonts w:ascii="Times New Roman" w:hAnsi="Times New Roman" w:cs="Times New Roman"/>
          <w:color w:val="000000" w:themeColor="text1"/>
          <w:sz w:val="26"/>
          <w:szCs w:val="26"/>
        </w:rPr>
        <w:t>(</w:t>
      </w:r>
      <w:r w:rsidR="002E5EB7" w:rsidRPr="00731133">
        <w:rPr>
          <w:rFonts w:ascii="Times New Roman" w:hAnsi="Times New Roman" w:cs="Times New Roman"/>
          <w:color w:val="000000" w:themeColor="text1"/>
          <w:sz w:val="26"/>
          <w:szCs w:val="26"/>
        </w:rPr>
        <w:t xml:space="preserve">далее – заказчик) – юридическое лицо, в интересах и за счет которого осуществляется закупка. </w:t>
      </w:r>
    </w:p>
    <w:p w:rsidR="002E5EB7" w:rsidRPr="00731133" w:rsidRDefault="002E5E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t>Специализированная организация</w:t>
      </w:r>
      <w:r w:rsidRPr="00731133">
        <w:rPr>
          <w:rFonts w:ascii="Times New Roman" w:hAnsi="Times New Roman" w:cs="Times New Roman"/>
          <w:color w:val="000000" w:themeColor="text1"/>
          <w:sz w:val="26"/>
          <w:szCs w:val="26"/>
        </w:rPr>
        <w:t xml:space="preserve"> – </w:t>
      </w:r>
      <w:r w:rsidRPr="00731133" w:rsidDel="00B66828">
        <w:rPr>
          <w:rFonts w:ascii="Times New Roman" w:hAnsi="Times New Roman" w:cs="Times New Roman"/>
          <w:color w:val="000000" w:themeColor="text1"/>
          <w:sz w:val="26"/>
          <w:szCs w:val="26"/>
        </w:rPr>
        <w:t xml:space="preserve"> </w:t>
      </w:r>
      <w:r w:rsidR="005039B3" w:rsidRPr="00731133">
        <w:rPr>
          <w:rFonts w:ascii="Times New Roman" w:hAnsi="Times New Roman" w:cs="Times New Roman"/>
          <w:color w:val="000000" w:themeColor="text1"/>
          <w:sz w:val="26"/>
          <w:szCs w:val="26"/>
        </w:rPr>
        <w:t>юридическое лицо, осуществляющее</w:t>
      </w:r>
      <w:r w:rsidRPr="00731133">
        <w:rPr>
          <w:rFonts w:ascii="Times New Roman" w:hAnsi="Times New Roman" w:cs="Times New Roman"/>
          <w:color w:val="000000" w:themeColor="text1"/>
          <w:sz w:val="26"/>
          <w:szCs w:val="26"/>
        </w:rPr>
        <w:t xml:space="preserve"> в </w:t>
      </w:r>
      <w:r w:rsidR="00A53B34" w:rsidRPr="00731133">
        <w:rPr>
          <w:rFonts w:ascii="Times New Roman" w:hAnsi="Times New Roman" w:cs="Times New Roman"/>
          <w:color w:val="000000" w:themeColor="text1"/>
          <w:sz w:val="26"/>
          <w:szCs w:val="26"/>
        </w:rPr>
        <w:t xml:space="preserve">рамках </w:t>
      </w:r>
      <w:r w:rsidR="00C42F51" w:rsidRPr="00731133">
        <w:rPr>
          <w:rFonts w:ascii="Times New Roman" w:hAnsi="Times New Roman" w:cs="Times New Roman"/>
          <w:color w:val="000000" w:themeColor="text1"/>
          <w:sz w:val="26"/>
          <w:szCs w:val="26"/>
        </w:rPr>
        <w:t>полномочий,</w:t>
      </w:r>
      <w:r w:rsidR="00A53B34" w:rsidRPr="00731133">
        <w:rPr>
          <w:rFonts w:ascii="Times New Roman" w:hAnsi="Times New Roman" w:cs="Times New Roman"/>
          <w:color w:val="000000" w:themeColor="text1"/>
          <w:sz w:val="26"/>
          <w:szCs w:val="26"/>
        </w:rPr>
        <w:t xml:space="preserve"> определенных з</w:t>
      </w:r>
      <w:r w:rsidRPr="00731133">
        <w:rPr>
          <w:rFonts w:ascii="Times New Roman" w:hAnsi="Times New Roman" w:cs="Times New Roman"/>
          <w:color w:val="000000" w:themeColor="text1"/>
          <w:sz w:val="26"/>
          <w:szCs w:val="26"/>
        </w:rPr>
        <w:t>аказчиком подготовку и проведение закупки.</w:t>
      </w:r>
    </w:p>
    <w:p w:rsidR="002863B8" w:rsidRPr="00731133" w:rsidRDefault="002E5E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t>Закупка</w:t>
      </w:r>
      <w:r w:rsidRPr="00731133">
        <w:rPr>
          <w:rFonts w:ascii="Times New Roman" w:hAnsi="Times New Roman" w:cs="Times New Roman"/>
          <w:color w:val="000000" w:themeColor="text1"/>
          <w:sz w:val="26"/>
          <w:szCs w:val="26"/>
        </w:rPr>
        <w:t xml:space="preserve"> – </w:t>
      </w:r>
      <w:r w:rsidR="005745E1" w:rsidRPr="00731133">
        <w:rPr>
          <w:rFonts w:ascii="Times New Roman" w:hAnsi="Times New Roman" w:cs="Times New Roman"/>
          <w:color w:val="000000" w:themeColor="text1"/>
          <w:sz w:val="26"/>
          <w:szCs w:val="26"/>
        </w:rPr>
        <w:t>совокупность действий заказчика в соответствии с требованиями Федерального закона</w:t>
      </w:r>
      <w:r w:rsidR="00AA53FD" w:rsidRPr="00731133">
        <w:rPr>
          <w:rFonts w:ascii="Times New Roman" w:hAnsi="Times New Roman" w:cs="Times New Roman"/>
          <w:color w:val="000000" w:themeColor="text1"/>
          <w:sz w:val="26"/>
          <w:szCs w:val="26"/>
        </w:rPr>
        <w:t xml:space="preserve"> от 18.07.2011 № 223-ФЗ «О закупках товаров, работ, услуг отдельными видами юридических лиц» (далее – Федеральный закон</w:t>
      </w:r>
      <w:r w:rsidR="00664FC1" w:rsidRPr="006F571C">
        <w:rPr>
          <w:rFonts w:ascii="Times New Roman" w:hAnsi="Times New Roman" w:cs="Times New Roman"/>
          <w:color w:val="000000" w:themeColor="text1"/>
          <w:sz w:val="26"/>
          <w:szCs w:val="26"/>
        </w:rPr>
        <w:t xml:space="preserve"> № 223-ФЗ</w:t>
      </w:r>
      <w:r w:rsidR="00AA53FD" w:rsidRPr="00731133">
        <w:rPr>
          <w:rFonts w:ascii="Times New Roman" w:hAnsi="Times New Roman" w:cs="Times New Roman"/>
          <w:color w:val="000000" w:themeColor="text1"/>
          <w:sz w:val="26"/>
          <w:szCs w:val="26"/>
        </w:rPr>
        <w:t>)</w:t>
      </w:r>
      <w:r w:rsidR="005745E1" w:rsidRPr="00731133">
        <w:rPr>
          <w:rFonts w:ascii="Times New Roman" w:hAnsi="Times New Roman" w:cs="Times New Roman"/>
          <w:color w:val="000000" w:themeColor="text1"/>
          <w:sz w:val="26"/>
          <w:szCs w:val="26"/>
        </w:rPr>
        <w:t>, направленных на заключение договоров для удовлетворения потребностей в товарах, работах, услугах, в том числе для целей коммерческого использования</w:t>
      </w:r>
      <w:r w:rsidR="002863B8" w:rsidRPr="00731133">
        <w:rPr>
          <w:rFonts w:ascii="Times New Roman" w:hAnsi="Times New Roman" w:cs="Times New Roman"/>
          <w:color w:val="000000" w:themeColor="text1"/>
          <w:sz w:val="26"/>
          <w:szCs w:val="26"/>
        </w:rPr>
        <w:t xml:space="preserve">. </w:t>
      </w:r>
    </w:p>
    <w:p w:rsidR="009C36CE" w:rsidRPr="00731133" w:rsidRDefault="002863B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bCs/>
          <w:color w:val="000000" w:themeColor="text1"/>
          <w:sz w:val="26"/>
          <w:szCs w:val="26"/>
        </w:rPr>
        <w:t>Размещение закупки</w:t>
      </w:r>
      <w:r w:rsidRPr="00731133">
        <w:rPr>
          <w:rFonts w:ascii="Times New Roman" w:hAnsi="Times New Roman" w:cs="Times New Roman"/>
          <w:bCs/>
          <w:color w:val="000000" w:themeColor="text1"/>
          <w:sz w:val="26"/>
          <w:szCs w:val="26"/>
        </w:rPr>
        <w:t xml:space="preserve"> </w:t>
      </w:r>
      <w:r w:rsidRPr="00731133">
        <w:rPr>
          <w:rFonts w:ascii="Times New Roman" w:hAnsi="Times New Roman" w:cs="Times New Roman"/>
          <w:color w:val="000000" w:themeColor="text1"/>
          <w:sz w:val="26"/>
          <w:szCs w:val="26"/>
        </w:rPr>
        <w:t>– процесс определения поставщика, с целью заключения с ним договора на закупку товаров, работ, услуг</w:t>
      </w:r>
      <w:r w:rsidR="009C36CE" w:rsidRPr="00731133">
        <w:rPr>
          <w:rFonts w:ascii="Times New Roman" w:hAnsi="Times New Roman" w:cs="Times New Roman"/>
          <w:color w:val="000000" w:themeColor="text1"/>
          <w:sz w:val="26"/>
          <w:szCs w:val="26"/>
        </w:rPr>
        <w:t>.</w:t>
      </w:r>
    </w:p>
    <w:p w:rsidR="002863B8" w:rsidRPr="00731133" w:rsidRDefault="002863B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t xml:space="preserve">Процедура закупки </w:t>
      </w:r>
      <w:r w:rsidRPr="00731133">
        <w:rPr>
          <w:rFonts w:ascii="Times New Roman" w:hAnsi="Times New Roman" w:cs="Times New Roman"/>
          <w:color w:val="000000" w:themeColor="text1"/>
          <w:sz w:val="26"/>
          <w:szCs w:val="26"/>
        </w:rPr>
        <w:t xml:space="preserve">– процедура, в результате проведения которой осуществляется выбор поставщика (подрядчика, исполнителя) в соответствии с порядком, установленным в </w:t>
      </w:r>
      <w:r w:rsidR="00397A89" w:rsidRPr="00731133">
        <w:rPr>
          <w:rFonts w:ascii="Times New Roman" w:hAnsi="Times New Roman" w:cs="Times New Roman"/>
          <w:color w:val="000000" w:themeColor="text1"/>
          <w:sz w:val="26"/>
          <w:szCs w:val="26"/>
        </w:rPr>
        <w:t xml:space="preserve">Положении и </w:t>
      </w:r>
      <w:r w:rsidRPr="00731133">
        <w:rPr>
          <w:rFonts w:ascii="Times New Roman" w:hAnsi="Times New Roman" w:cs="Times New Roman"/>
          <w:color w:val="000000" w:themeColor="text1"/>
          <w:sz w:val="26"/>
          <w:szCs w:val="26"/>
        </w:rPr>
        <w:t xml:space="preserve">документации о закупке, с которым заключается договор на закупку </w:t>
      </w:r>
      <w:r w:rsidR="00DF5128" w:rsidRPr="00731133">
        <w:rPr>
          <w:rFonts w:ascii="Times New Roman" w:hAnsi="Times New Roman" w:cs="Times New Roman"/>
          <w:color w:val="000000" w:themeColor="text1"/>
          <w:sz w:val="26"/>
          <w:szCs w:val="26"/>
        </w:rPr>
        <w:t>товаров, работ, услуг</w:t>
      </w:r>
      <w:r w:rsidRPr="00731133">
        <w:rPr>
          <w:rFonts w:ascii="Times New Roman" w:hAnsi="Times New Roman" w:cs="Times New Roman"/>
          <w:color w:val="000000" w:themeColor="text1"/>
          <w:sz w:val="26"/>
          <w:szCs w:val="26"/>
        </w:rPr>
        <w:t xml:space="preserve">. Процедуры закупки могут быть открытыми и закрытыми. </w:t>
      </w:r>
    </w:p>
    <w:p w:rsidR="002863B8" w:rsidRPr="00731133" w:rsidRDefault="00AE6BD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bCs/>
          <w:color w:val="000000" w:themeColor="text1"/>
          <w:sz w:val="26"/>
          <w:szCs w:val="26"/>
        </w:rPr>
        <w:t>К</w:t>
      </w:r>
      <w:r w:rsidR="002863B8" w:rsidRPr="00731133">
        <w:rPr>
          <w:rFonts w:ascii="Times New Roman" w:hAnsi="Times New Roman" w:cs="Times New Roman"/>
          <w:b/>
          <w:bCs/>
          <w:color w:val="000000" w:themeColor="text1"/>
          <w:sz w:val="26"/>
          <w:szCs w:val="26"/>
        </w:rPr>
        <w:t>омиссия</w:t>
      </w:r>
      <w:r w:rsidRPr="00731133">
        <w:rPr>
          <w:rFonts w:ascii="Times New Roman" w:hAnsi="Times New Roman" w:cs="Times New Roman"/>
          <w:b/>
          <w:bCs/>
          <w:color w:val="000000" w:themeColor="text1"/>
          <w:sz w:val="26"/>
          <w:szCs w:val="26"/>
        </w:rPr>
        <w:t xml:space="preserve"> по проведению закупок</w:t>
      </w:r>
      <w:r w:rsidR="002863B8"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color w:val="000000" w:themeColor="text1"/>
          <w:sz w:val="26"/>
          <w:szCs w:val="26"/>
        </w:rPr>
        <w:t>– коллегиальный орган, со</w:t>
      </w:r>
      <w:r w:rsidR="00262507" w:rsidRPr="00731133">
        <w:rPr>
          <w:rFonts w:ascii="Times New Roman" w:hAnsi="Times New Roman" w:cs="Times New Roman"/>
          <w:color w:val="000000" w:themeColor="text1"/>
          <w:sz w:val="26"/>
          <w:szCs w:val="26"/>
        </w:rPr>
        <w:t>здаваемый з</w:t>
      </w:r>
      <w:r w:rsidR="002863B8" w:rsidRPr="00731133">
        <w:rPr>
          <w:rFonts w:ascii="Times New Roman" w:hAnsi="Times New Roman" w:cs="Times New Roman"/>
          <w:color w:val="000000" w:themeColor="text1"/>
          <w:sz w:val="26"/>
          <w:szCs w:val="26"/>
        </w:rPr>
        <w:t xml:space="preserve">аказчиком для выбора поставщика (подрядчика, исполнителя) путем проведения процедур закупки, предусмотренных настоящим Положением с целью заключения договора. Комиссия может быть постоянной или создаваемой в целях проведения </w:t>
      </w:r>
      <w:r w:rsidR="00B92CB1" w:rsidRPr="00731133">
        <w:rPr>
          <w:rFonts w:ascii="Times New Roman" w:hAnsi="Times New Roman" w:cs="Times New Roman"/>
          <w:color w:val="000000" w:themeColor="text1"/>
          <w:sz w:val="26"/>
          <w:szCs w:val="26"/>
        </w:rPr>
        <w:t>отдельных процедур</w:t>
      </w:r>
      <w:r w:rsidR="002863B8" w:rsidRPr="00731133">
        <w:rPr>
          <w:rFonts w:ascii="Times New Roman" w:hAnsi="Times New Roman" w:cs="Times New Roman"/>
          <w:color w:val="000000" w:themeColor="text1"/>
          <w:sz w:val="26"/>
          <w:szCs w:val="26"/>
        </w:rPr>
        <w:t xml:space="preserve"> закупки.</w:t>
      </w:r>
    </w:p>
    <w:p w:rsidR="002863B8" w:rsidRPr="00731133" w:rsidRDefault="00A53B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t>Единая информационная с</w:t>
      </w:r>
      <w:r w:rsidR="002863B8" w:rsidRPr="00731133">
        <w:rPr>
          <w:rFonts w:ascii="Times New Roman" w:hAnsi="Times New Roman" w:cs="Times New Roman"/>
          <w:b/>
          <w:color w:val="000000" w:themeColor="text1"/>
          <w:sz w:val="26"/>
          <w:szCs w:val="26"/>
        </w:rPr>
        <w:t>истема</w:t>
      </w:r>
      <w:r w:rsidR="00E834FA" w:rsidRPr="00731133">
        <w:rPr>
          <w:rFonts w:ascii="Times New Roman" w:hAnsi="Times New Roman" w:cs="Times New Roman"/>
          <w:color w:val="000000" w:themeColor="text1"/>
          <w:sz w:val="26"/>
          <w:szCs w:val="26"/>
        </w:rPr>
        <w:t xml:space="preserve"> </w:t>
      </w:r>
      <w:r w:rsidR="005745E1" w:rsidRPr="00731133">
        <w:rPr>
          <w:rFonts w:ascii="Times New Roman" w:hAnsi="Times New Roman" w:cs="Times New Roman"/>
          <w:b/>
          <w:color w:val="000000" w:themeColor="text1"/>
          <w:sz w:val="26"/>
          <w:szCs w:val="26"/>
        </w:rPr>
        <w:t xml:space="preserve">(далее </w:t>
      </w:r>
      <w:r w:rsidR="003A35F8">
        <w:rPr>
          <w:rFonts w:ascii="Times New Roman" w:hAnsi="Times New Roman" w:cs="Times New Roman"/>
          <w:b/>
          <w:color w:val="000000" w:themeColor="text1"/>
          <w:sz w:val="26"/>
          <w:szCs w:val="26"/>
        </w:rPr>
        <w:t xml:space="preserve">также </w:t>
      </w:r>
      <w:r w:rsidR="005745E1" w:rsidRPr="00731133">
        <w:rPr>
          <w:rFonts w:ascii="Times New Roman" w:hAnsi="Times New Roman" w:cs="Times New Roman"/>
          <w:b/>
          <w:color w:val="000000" w:themeColor="text1"/>
          <w:sz w:val="26"/>
          <w:szCs w:val="26"/>
        </w:rPr>
        <w:t>– ЕИС)</w:t>
      </w:r>
      <w:r w:rsidR="005745E1" w:rsidRPr="00731133">
        <w:rPr>
          <w:rFonts w:ascii="Times New Roman" w:hAnsi="Times New Roman" w:cs="Times New Roman"/>
          <w:color w:val="000000" w:themeColor="text1"/>
          <w:sz w:val="26"/>
          <w:szCs w:val="2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w:t>
      </w:r>
      <w:r w:rsidR="005745E1" w:rsidRPr="00731133">
        <w:rPr>
          <w:rFonts w:ascii="Times New Roman" w:hAnsi="Times New Roman" w:cs="Times New Roman"/>
          <w:bCs/>
          <w:color w:val="000000" w:themeColor="text1"/>
          <w:sz w:val="26"/>
          <w:szCs w:val="26"/>
        </w:rPr>
        <w:t>Единая информационная система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дополнительно созданных подсистем (компонентов, модулей)</w:t>
      </w:r>
      <w:r w:rsidR="005745E1" w:rsidRPr="00731133">
        <w:rPr>
          <w:rFonts w:ascii="Times New Roman" w:hAnsi="Times New Roman" w:cs="Times New Roman"/>
          <w:b/>
          <w:bCs/>
          <w:color w:val="000000" w:themeColor="text1"/>
          <w:sz w:val="26"/>
          <w:szCs w:val="26"/>
        </w:rPr>
        <w:t xml:space="preserve"> </w:t>
      </w:r>
      <w:r w:rsidR="005745E1" w:rsidRPr="00731133">
        <w:rPr>
          <w:rFonts w:ascii="Times New Roman" w:hAnsi="Times New Roman" w:cs="Times New Roman"/>
          <w:color w:val="000000" w:themeColor="text1"/>
          <w:sz w:val="26"/>
          <w:szCs w:val="26"/>
        </w:rPr>
        <w:t>в порядке, установленном Правительством Российской Федерации.</w:t>
      </w:r>
    </w:p>
    <w:p w:rsidR="002863B8" w:rsidRPr="00731133" w:rsidRDefault="002863B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color w:val="000000" w:themeColor="text1"/>
          <w:sz w:val="26"/>
          <w:szCs w:val="26"/>
        </w:rPr>
        <w:t>Поставщик (подрядчик, исполнитель)</w:t>
      </w:r>
      <w:r w:rsidRPr="00731133">
        <w:rPr>
          <w:rFonts w:ascii="Times New Roman" w:hAnsi="Times New Roman" w:cs="Times New Roman"/>
          <w:color w:val="000000" w:themeColor="text1"/>
          <w:sz w:val="26"/>
          <w:szCs w:val="26"/>
        </w:rPr>
        <w:t xml:space="preserve"> – юридическое </w:t>
      </w:r>
      <w:r w:rsidR="00262507" w:rsidRPr="00731133">
        <w:rPr>
          <w:rFonts w:ascii="Times New Roman" w:hAnsi="Times New Roman" w:cs="Times New Roman"/>
          <w:color w:val="000000" w:themeColor="text1"/>
          <w:sz w:val="26"/>
          <w:szCs w:val="26"/>
        </w:rPr>
        <w:t>и</w:t>
      </w:r>
      <w:r w:rsidR="003F26F3" w:rsidRPr="00731133">
        <w:rPr>
          <w:rFonts w:ascii="Times New Roman" w:hAnsi="Times New Roman" w:cs="Times New Roman"/>
          <w:color w:val="000000" w:themeColor="text1"/>
          <w:sz w:val="26"/>
          <w:szCs w:val="26"/>
        </w:rPr>
        <w:t xml:space="preserve">ли </w:t>
      </w:r>
      <w:r w:rsidR="008C7B85" w:rsidRPr="008C7B85">
        <w:rPr>
          <w:rFonts w:ascii="Times New Roman" w:hAnsi="Times New Roman" w:cs="Times New Roman"/>
          <w:color w:val="000000" w:themeColor="text1"/>
          <w:sz w:val="26"/>
          <w:szCs w:val="26"/>
        </w:rPr>
        <w:t>физическое лицо,</w:t>
      </w:r>
      <w:r w:rsidR="003F26F3" w:rsidRPr="00731133">
        <w:rPr>
          <w:rFonts w:ascii="Times New Roman" w:hAnsi="Times New Roman" w:cs="Times New Roman"/>
          <w:color w:val="000000" w:themeColor="text1"/>
          <w:sz w:val="26"/>
          <w:szCs w:val="26"/>
        </w:rPr>
        <w:t xml:space="preserve"> </w:t>
      </w:r>
      <w:r w:rsidR="00262507" w:rsidRPr="00731133">
        <w:rPr>
          <w:rFonts w:ascii="Times New Roman" w:hAnsi="Times New Roman" w:cs="Times New Roman"/>
          <w:color w:val="000000" w:themeColor="text1"/>
          <w:sz w:val="26"/>
          <w:szCs w:val="26"/>
        </w:rPr>
        <w:t xml:space="preserve">поставляющее </w:t>
      </w:r>
      <w:r w:rsidRPr="00731133">
        <w:rPr>
          <w:rFonts w:ascii="Times New Roman" w:hAnsi="Times New Roman" w:cs="Times New Roman"/>
          <w:color w:val="000000" w:themeColor="text1"/>
          <w:sz w:val="26"/>
          <w:szCs w:val="26"/>
        </w:rPr>
        <w:t>тов</w:t>
      </w:r>
      <w:r w:rsidR="00262507" w:rsidRPr="00731133">
        <w:rPr>
          <w:rFonts w:ascii="Times New Roman" w:hAnsi="Times New Roman" w:cs="Times New Roman"/>
          <w:color w:val="000000" w:themeColor="text1"/>
          <w:sz w:val="26"/>
          <w:szCs w:val="26"/>
        </w:rPr>
        <w:t>ары, работы, услуги</w:t>
      </w:r>
      <w:r w:rsidRPr="00731133">
        <w:rPr>
          <w:rFonts w:ascii="Times New Roman" w:hAnsi="Times New Roman" w:cs="Times New Roman"/>
          <w:color w:val="000000" w:themeColor="text1"/>
          <w:sz w:val="26"/>
          <w:szCs w:val="26"/>
        </w:rPr>
        <w:t>.</w:t>
      </w:r>
    </w:p>
    <w:p w:rsidR="00397A89" w:rsidRPr="00731133" w:rsidRDefault="00397A8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
          <w:bCs/>
          <w:color w:val="000000" w:themeColor="text1"/>
          <w:sz w:val="26"/>
          <w:szCs w:val="26"/>
        </w:rPr>
        <w:t>Участник закупки</w:t>
      </w:r>
      <w:r w:rsidRPr="00731133">
        <w:rPr>
          <w:rFonts w:ascii="Times New Roman" w:hAnsi="Times New Roman" w:cs="Times New Roman"/>
          <w:bCs/>
          <w:color w:val="000000" w:themeColor="text1"/>
          <w:sz w:val="26"/>
          <w:szCs w:val="26"/>
        </w:rPr>
        <w:t xml:space="preserve"> </w:t>
      </w:r>
      <w:r w:rsidR="006D7E37" w:rsidRPr="00731133">
        <w:rPr>
          <w:rFonts w:ascii="Times New Roman" w:hAnsi="Times New Roman" w:cs="Times New Roman"/>
          <w:bCs/>
          <w:color w:val="000000" w:themeColor="text1"/>
          <w:sz w:val="26"/>
          <w:szCs w:val="26"/>
        </w:rPr>
        <w:t>(посмотреть формулировку – окончание логическое)</w:t>
      </w:r>
      <w:r w:rsidRPr="00731133">
        <w:rPr>
          <w:rFonts w:ascii="Times New Roman" w:hAnsi="Times New Roman" w:cs="Times New Roman"/>
          <w:bCs/>
          <w:color w:val="000000" w:themeColor="text1"/>
          <w:sz w:val="26"/>
          <w:szCs w:val="26"/>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731133">
        <w:rPr>
          <w:rFonts w:ascii="Times New Roman" w:hAnsi="Times New Roman" w:cs="Times New Roman"/>
          <w:bCs/>
          <w:color w:val="000000" w:themeColor="text1"/>
          <w:sz w:val="26"/>
          <w:szCs w:val="26"/>
        </w:rPr>
        <w:lastRenderedPageBreak/>
        <w:t>закупки, которые соответствуют требованиям, установленным заказчиком в соответствии с Положением.</w:t>
      </w:r>
    </w:p>
    <w:p w:rsidR="00D2208D" w:rsidRPr="00731133" w:rsidRDefault="00AE07B0" w:rsidP="00CF4D22">
      <w:pPr>
        <w:autoSpaceDE w:val="0"/>
        <w:autoSpaceDN w:val="0"/>
        <w:adjustRightInd w:val="0"/>
        <w:spacing w:after="0" w:line="240" w:lineRule="auto"/>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 xml:space="preserve">1.11. </w:t>
      </w:r>
      <w:r w:rsidR="00D2208D">
        <w:rPr>
          <w:rFonts w:ascii="Times New Roman" w:hAnsi="Times New Roman" w:cs="Times New Roman"/>
          <w:color w:val="000000" w:themeColor="text1"/>
          <w:sz w:val="26"/>
          <w:szCs w:val="26"/>
        </w:rPr>
        <w:t xml:space="preserve"> </w:t>
      </w:r>
      <w:r w:rsidR="00D2208D" w:rsidRPr="00731133">
        <w:rPr>
          <w:rFonts w:ascii="Times New Roman" w:hAnsi="Times New Roman" w:cs="Times New Roman"/>
          <w:b/>
          <w:sz w:val="26"/>
          <w:szCs w:val="26"/>
        </w:rPr>
        <w:t>Конкурентная закупка</w:t>
      </w:r>
      <w:r w:rsidR="00D2208D" w:rsidRPr="00731133">
        <w:rPr>
          <w:rFonts w:ascii="Times New Roman" w:hAnsi="Times New Roman" w:cs="Times New Roman"/>
          <w:sz w:val="26"/>
          <w:szCs w:val="26"/>
        </w:rPr>
        <w:t xml:space="preserve"> – это  закупка, осуществляемая с соблюдением одновременно следующих условий:</w:t>
      </w:r>
    </w:p>
    <w:p w:rsidR="00D2208D" w:rsidRPr="00731133"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731133">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rsidR="00D2208D" w:rsidRPr="00731133"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731133">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2208D" w:rsidRPr="00731133"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731133">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8" w:history="1">
        <w:r w:rsidRPr="00731133">
          <w:rPr>
            <w:rFonts w:ascii="Times New Roman" w:hAnsi="Times New Roman" w:cs="Times New Roman"/>
            <w:color w:val="0000FF"/>
            <w:sz w:val="26"/>
            <w:szCs w:val="26"/>
          </w:rPr>
          <w:t>статьей 3.5</w:t>
        </w:r>
      </w:hyperlink>
      <w:r w:rsidRPr="00731133">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D2208D" w:rsidRPr="00731133"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731133">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D2208D" w:rsidRPr="00731133" w:rsidRDefault="00D2208D" w:rsidP="00D2208D">
      <w:pPr>
        <w:autoSpaceDE w:val="0"/>
        <w:autoSpaceDN w:val="0"/>
        <w:adjustRightInd w:val="0"/>
        <w:spacing w:before="200" w:after="0" w:line="240" w:lineRule="auto"/>
        <w:ind w:firstLine="540"/>
        <w:jc w:val="both"/>
        <w:rPr>
          <w:rFonts w:ascii="Times New Roman" w:hAnsi="Times New Roman" w:cs="Times New Roman"/>
          <w:sz w:val="26"/>
          <w:szCs w:val="26"/>
        </w:rPr>
      </w:pPr>
      <w:r w:rsidRPr="00731133">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9" w:history="1">
        <w:r w:rsidRPr="00731133">
          <w:rPr>
            <w:rFonts w:ascii="Times New Roman" w:hAnsi="Times New Roman" w:cs="Times New Roman"/>
            <w:color w:val="0000FF"/>
            <w:sz w:val="26"/>
            <w:szCs w:val="26"/>
          </w:rPr>
          <w:t>части 6.1</w:t>
        </w:r>
      </w:hyperlink>
      <w:r w:rsidRPr="00731133">
        <w:rPr>
          <w:rFonts w:ascii="Times New Roman" w:hAnsi="Times New Roman" w:cs="Times New Roman"/>
          <w:sz w:val="26"/>
          <w:szCs w:val="26"/>
        </w:rPr>
        <w:t xml:space="preserve"> статьи 3 Федерального закона № 223-ФЗ.</w:t>
      </w:r>
    </w:p>
    <w:p w:rsidR="00397A89" w:rsidRPr="00731133" w:rsidRDefault="00397A89" w:rsidP="00731133">
      <w:pPr>
        <w:pStyle w:val="af6"/>
        <w:jc w:val="both"/>
        <w:rPr>
          <w:rFonts w:ascii="Times New Roman" w:hAnsi="Times New Roman" w:cs="Times New Roman"/>
          <w:color w:val="000000" w:themeColor="text1"/>
          <w:sz w:val="26"/>
          <w:szCs w:val="26"/>
        </w:rPr>
      </w:pPr>
    </w:p>
    <w:p w:rsidR="009276FA" w:rsidRPr="00731133" w:rsidRDefault="00F62AB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1.12. </w:t>
      </w:r>
      <w:r w:rsidR="009276FA" w:rsidRPr="00731133">
        <w:rPr>
          <w:rFonts w:ascii="Times New Roman" w:hAnsi="Times New Roman" w:cs="Times New Roman"/>
          <w:b/>
          <w:color w:val="000000" w:themeColor="text1"/>
          <w:sz w:val="26"/>
          <w:szCs w:val="26"/>
        </w:rPr>
        <w:t>Неконкурентн</w:t>
      </w:r>
      <w:r w:rsidR="00D2208D">
        <w:rPr>
          <w:rFonts w:ascii="Times New Roman" w:hAnsi="Times New Roman" w:cs="Times New Roman"/>
          <w:b/>
          <w:color w:val="000000" w:themeColor="text1"/>
          <w:sz w:val="26"/>
          <w:szCs w:val="26"/>
        </w:rPr>
        <w:t>ая</w:t>
      </w:r>
      <w:r w:rsidR="009276FA" w:rsidRPr="00731133">
        <w:rPr>
          <w:rFonts w:ascii="Times New Roman" w:hAnsi="Times New Roman" w:cs="Times New Roman"/>
          <w:b/>
          <w:color w:val="000000" w:themeColor="text1"/>
          <w:sz w:val="26"/>
          <w:szCs w:val="26"/>
        </w:rPr>
        <w:t xml:space="preserve"> </w:t>
      </w:r>
      <w:r w:rsidR="009276FA" w:rsidRPr="00731133">
        <w:rPr>
          <w:rFonts w:ascii="Times New Roman" w:hAnsi="Times New Roman" w:cs="Times New Roman"/>
          <w:color w:val="000000" w:themeColor="text1"/>
          <w:sz w:val="26"/>
          <w:szCs w:val="26"/>
        </w:rPr>
        <w:t>закупк</w:t>
      </w:r>
      <w:r w:rsidR="00D2208D">
        <w:rPr>
          <w:rFonts w:ascii="Times New Roman" w:hAnsi="Times New Roman" w:cs="Times New Roman"/>
          <w:color w:val="000000" w:themeColor="text1"/>
          <w:sz w:val="26"/>
          <w:szCs w:val="26"/>
        </w:rPr>
        <w:t>а</w:t>
      </w:r>
      <w:r w:rsidR="009276FA" w:rsidRPr="00731133">
        <w:rPr>
          <w:rFonts w:ascii="Times New Roman" w:hAnsi="Times New Roman" w:cs="Times New Roman"/>
          <w:color w:val="000000" w:themeColor="text1"/>
          <w:sz w:val="26"/>
          <w:szCs w:val="26"/>
        </w:rPr>
        <w:t xml:space="preserve"> </w:t>
      </w:r>
      <w:r w:rsidR="00D2208D">
        <w:rPr>
          <w:rFonts w:ascii="Times New Roman" w:hAnsi="Times New Roman" w:cs="Times New Roman"/>
          <w:color w:val="000000" w:themeColor="text1"/>
          <w:sz w:val="26"/>
          <w:szCs w:val="26"/>
        </w:rPr>
        <w:t xml:space="preserve">-  это </w:t>
      </w:r>
      <w:r w:rsidR="009276FA" w:rsidRPr="00731133">
        <w:rPr>
          <w:rFonts w:ascii="Times New Roman" w:hAnsi="Times New Roman" w:cs="Times New Roman"/>
          <w:color w:val="000000" w:themeColor="text1"/>
          <w:sz w:val="26"/>
          <w:szCs w:val="26"/>
        </w:rPr>
        <w:t>закупка, условия осуществления которой не соответствуют условиям</w:t>
      </w:r>
      <w:r w:rsidR="00CC5D49" w:rsidRPr="00731133">
        <w:rPr>
          <w:rFonts w:ascii="Times New Roman" w:hAnsi="Times New Roman" w:cs="Times New Roman"/>
          <w:color w:val="000000" w:themeColor="text1"/>
          <w:sz w:val="26"/>
          <w:szCs w:val="26"/>
        </w:rPr>
        <w:t xml:space="preserve"> проведения конкурентно</w:t>
      </w:r>
      <w:r w:rsidR="00D2208D">
        <w:rPr>
          <w:rFonts w:ascii="Times New Roman" w:hAnsi="Times New Roman" w:cs="Times New Roman"/>
          <w:color w:val="000000" w:themeColor="text1"/>
          <w:sz w:val="26"/>
          <w:szCs w:val="26"/>
        </w:rPr>
        <w:t>й</w:t>
      </w:r>
      <w:r w:rsidR="00CC5D49" w:rsidRPr="00731133">
        <w:rPr>
          <w:rFonts w:ascii="Times New Roman" w:hAnsi="Times New Roman" w:cs="Times New Roman"/>
          <w:color w:val="000000" w:themeColor="text1"/>
          <w:sz w:val="26"/>
          <w:szCs w:val="26"/>
        </w:rPr>
        <w:t xml:space="preserve"> закупки</w:t>
      </w:r>
      <w:r w:rsidR="009276FA" w:rsidRPr="00731133">
        <w:rPr>
          <w:rFonts w:ascii="Times New Roman" w:hAnsi="Times New Roman" w:cs="Times New Roman"/>
          <w:color w:val="000000" w:themeColor="text1"/>
          <w:sz w:val="26"/>
          <w:szCs w:val="26"/>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4A1378"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1.13.</w:t>
      </w:r>
      <w:r w:rsidRPr="00731133">
        <w:rPr>
          <w:rFonts w:ascii="Times New Roman" w:hAnsi="Times New Roman" w:cs="Times New Roman"/>
          <w:b/>
          <w:color w:val="000000" w:themeColor="text1"/>
          <w:sz w:val="26"/>
          <w:szCs w:val="26"/>
        </w:rPr>
        <w:t xml:space="preserve"> </w:t>
      </w:r>
      <w:r w:rsidR="004A1378" w:rsidRPr="00731133">
        <w:rPr>
          <w:rFonts w:ascii="Times New Roman" w:hAnsi="Times New Roman" w:cs="Times New Roman"/>
          <w:b/>
          <w:color w:val="000000" w:themeColor="text1"/>
          <w:sz w:val="26"/>
          <w:szCs w:val="26"/>
        </w:rPr>
        <w:t>З</w:t>
      </w:r>
      <w:r w:rsidR="000925DC" w:rsidRPr="00731133">
        <w:rPr>
          <w:rFonts w:ascii="Times New Roman" w:hAnsi="Times New Roman" w:cs="Times New Roman"/>
          <w:b/>
          <w:color w:val="000000" w:themeColor="text1"/>
          <w:sz w:val="26"/>
          <w:szCs w:val="26"/>
        </w:rPr>
        <w:t>акупка в электронной форме (далее – электронная закупка)</w:t>
      </w:r>
      <w:r w:rsidR="007E089F">
        <w:rPr>
          <w:rFonts w:ascii="Times New Roman" w:hAnsi="Times New Roman" w:cs="Times New Roman"/>
          <w:b/>
          <w:color w:val="000000" w:themeColor="text1"/>
          <w:sz w:val="26"/>
          <w:szCs w:val="26"/>
        </w:rPr>
        <w:t xml:space="preserve"> -</w:t>
      </w:r>
      <w:r w:rsidR="000925DC" w:rsidRPr="00731133">
        <w:rPr>
          <w:rFonts w:ascii="Times New Roman" w:hAnsi="Times New Roman" w:cs="Times New Roman"/>
          <w:color w:val="000000" w:themeColor="text1"/>
          <w:sz w:val="26"/>
          <w:szCs w:val="26"/>
        </w:rPr>
        <w:t xml:space="preserve"> </w:t>
      </w:r>
      <w:r w:rsidR="004A1378" w:rsidRPr="00731133">
        <w:rPr>
          <w:rFonts w:ascii="Times New Roman" w:hAnsi="Times New Roman" w:cs="Times New Roman"/>
          <w:color w:val="000000" w:themeColor="text1"/>
          <w:sz w:val="26"/>
          <w:szCs w:val="26"/>
        </w:rPr>
        <w:t>закупка, проведение которой обеспечивается оператором электронной площадки на сайте в информационно-телекоммуникационной сети Инт</w:t>
      </w:r>
      <w:r w:rsidR="00570507" w:rsidRPr="00731133">
        <w:rPr>
          <w:rFonts w:ascii="Times New Roman" w:hAnsi="Times New Roman" w:cs="Times New Roman"/>
          <w:color w:val="000000" w:themeColor="text1"/>
          <w:sz w:val="26"/>
          <w:szCs w:val="26"/>
        </w:rPr>
        <w:t>ернет в порядке, установленном П</w:t>
      </w:r>
      <w:r w:rsidR="004A1378" w:rsidRPr="00731133">
        <w:rPr>
          <w:rFonts w:ascii="Times New Roman" w:hAnsi="Times New Roman" w:cs="Times New Roman"/>
          <w:color w:val="000000" w:themeColor="text1"/>
          <w:sz w:val="26"/>
          <w:szCs w:val="26"/>
        </w:rPr>
        <w:t>оложением, правилами, действующими на электронной площадке, и соглашением, заключенным между заказчиком и оператором электронной площадки.</w:t>
      </w:r>
    </w:p>
    <w:p w:rsidR="000925DC"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1.14.</w:t>
      </w:r>
      <w:r w:rsidR="00AE07B0" w:rsidRPr="00731133">
        <w:rPr>
          <w:rFonts w:ascii="Times New Roman" w:hAnsi="Times New Roman" w:cs="Times New Roman"/>
          <w:bCs/>
          <w:color w:val="000000" w:themeColor="text1"/>
          <w:sz w:val="26"/>
          <w:szCs w:val="26"/>
        </w:rPr>
        <w:t xml:space="preserve"> </w:t>
      </w:r>
      <w:r w:rsidR="000925DC" w:rsidRPr="00731133">
        <w:rPr>
          <w:rFonts w:ascii="Times New Roman" w:hAnsi="Times New Roman" w:cs="Times New Roman"/>
          <w:b/>
          <w:bCs/>
          <w:color w:val="000000" w:themeColor="text1"/>
          <w:sz w:val="26"/>
          <w:szCs w:val="26"/>
        </w:rPr>
        <w:t>Закрытые процедуры закупки</w:t>
      </w:r>
      <w:r w:rsidR="000925DC" w:rsidRPr="00731133">
        <w:rPr>
          <w:rFonts w:ascii="Times New Roman" w:hAnsi="Times New Roman" w:cs="Times New Roman"/>
          <w:color w:val="000000" w:themeColor="text1"/>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w:t>
      </w:r>
      <w:r w:rsidR="006F323F" w:rsidRPr="006F571C">
        <w:rPr>
          <w:rFonts w:ascii="Times New Roman" w:hAnsi="Times New Roman" w:cs="Times New Roman"/>
          <w:color w:val="000000" w:themeColor="text1"/>
          <w:sz w:val="26"/>
          <w:szCs w:val="26"/>
        </w:rPr>
        <w:t xml:space="preserve"> № 223-ФЗ</w:t>
      </w:r>
      <w:r w:rsidR="00363333" w:rsidRPr="00731133">
        <w:rPr>
          <w:rFonts w:ascii="Times New Roman" w:hAnsi="Times New Roman" w:cs="Times New Roman"/>
          <w:color w:val="000000" w:themeColor="text1"/>
          <w:sz w:val="26"/>
          <w:szCs w:val="26"/>
        </w:rPr>
        <w:t>.</w:t>
      </w:r>
    </w:p>
    <w:p w:rsidR="00363333"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1.15.</w:t>
      </w:r>
      <w:r w:rsidR="00AE07B0"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
          <w:bCs/>
          <w:color w:val="000000" w:themeColor="text1"/>
          <w:sz w:val="26"/>
          <w:szCs w:val="26"/>
        </w:rPr>
        <w:t>Многоэтапная процедура закупки</w:t>
      </w:r>
      <w:r w:rsidR="002863B8" w:rsidRPr="00731133">
        <w:rPr>
          <w:rFonts w:ascii="Times New Roman" w:hAnsi="Times New Roman" w:cs="Times New Roman"/>
          <w:color w:val="000000" w:themeColor="text1"/>
          <w:sz w:val="26"/>
          <w:szCs w:val="26"/>
        </w:rPr>
        <w:t xml:space="preserve"> – конкурентные закупки, кроме аукциона, </w:t>
      </w:r>
      <w:r w:rsidR="004A1378" w:rsidRPr="00731133">
        <w:rPr>
          <w:rFonts w:ascii="Times New Roman" w:hAnsi="Times New Roman" w:cs="Times New Roman"/>
          <w:color w:val="000000" w:themeColor="text1"/>
          <w:sz w:val="26"/>
          <w:szCs w:val="26"/>
        </w:rPr>
        <w:t>которые могут включать в себя этапы, установленные настоящим Положением.</w:t>
      </w:r>
    </w:p>
    <w:p w:rsidR="002863B8"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1.16.</w:t>
      </w:r>
      <w:r w:rsidR="00AE07B0"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
          <w:bCs/>
          <w:color w:val="000000" w:themeColor="text1"/>
          <w:sz w:val="26"/>
          <w:szCs w:val="26"/>
        </w:rPr>
        <w:t>Предварительный отбор</w:t>
      </w:r>
      <w:r w:rsidR="002863B8" w:rsidRPr="00731133">
        <w:rPr>
          <w:rFonts w:ascii="Times New Roman" w:hAnsi="Times New Roman" w:cs="Times New Roman"/>
          <w:b/>
          <w:color w:val="000000" w:themeColor="text1"/>
          <w:sz w:val="26"/>
          <w:szCs w:val="26"/>
        </w:rPr>
        <w:t xml:space="preserve"> (квалификационный отбор)</w:t>
      </w:r>
      <w:r w:rsidR="002863B8" w:rsidRPr="00731133">
        <w:rPr>
          <w:rFonts w:ascii="Times New Roman" w:hAnsi="Times New Roman" w:cs="Times New Roman"/>
          <w:color w:val="000000" w:themeColor="text1"/>
          <w:sz w:val="26"/>
          <w:szCs w:val="26"/>
        </w:rPr>
        <w:t xml:space="preserve"> – этап конкурентного способа </w:t>
      </w:r>
      <w:r w:rsidR="00AE6BDE" w:rsidRPr="00731133">
        <w:rPr>
          <w:rFonts w:ascii="Times New Roman" w:hAnsi="Times New Roman" w:cs="Times New Roman"/>
          <w:color w:val="000000" w:themeColor="text1"/>
          <w:sz w:val="26"/>
          <w:szCs w:val="26"/>
        </w:rPr>
        <w:t>закупки,</w:t>
      </w:r>
      <w:r w:rsidR="002863B8" w:rsidRPr="00731133">
        <w:rPr>
          <w:rFonts w:ascii="Times New Roman" w:hAnsi="Times New Roman" w:cs="Times New Roman"/>
          <w:color w:val="000000" w:themeColor="text1"/>
          <w:sz w:val="26"/>
          <w:szCs w:val="26"/>
        </w:rPr>
        <w:t xml:space="preserve"> который заключается в выявлении поставщиков (подрядчиков, исполнителей), допускаемых для участия в процедуре закупки, в соответствии с требованиям</w:t>
      </w:r>
      <w:r w:rsidR="00570507" w:rsidRPr="00731133">
        <w:rPr>
          <w:rFonts w:ascii="Times New Roman" w:hAnsi="Times New Roman" w:cs="Times New Roman"/>
          <w:color w:val="000000" w:themeColor="text1"/>
          <w:sz w:val="26"/>
          <w:szCs w:val="26"/>
        </w:rPr>
        <w:t>и и критериями, установленными з</w:t>
      </w:r>
      <w:r w:rsidR="002863B8" w:rsidRPr="00731133">
        <w:rPr>
          <w:rFonts w:ascii="Times New Roman" w:hAnsi="Times New Roman" w:cs="Times New Roman"/>
          <w:color w:val="000000" w:themeColor="text1"/>
          <w:sz w:val="26"/>
          <w:szCs w:val="26"/>
        </w:rPr>
        <w:t xml:space="preserve">аказчиком. </w:t>
      </w:r>
    </w:p>
    <w:p w:rsidR="004A1378"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1.17.</w:t>
      </w:r>
      <w:r w:rsidR="00AE07B0" w:rsidRPr="00731133">
        <w:rPr>
          <w:rFonts w:ascii="Times New Roman" w:hAnsi="Times New Roman" w:cs="Times New Roman"/>
          <w:color w:val="000000" w:themeColor="text1"/>
          <w:sz w:val="26"/>
          <w:szCs w:val="26"/>
        </w:rPr>
        <w:t xml:space="preserve"> </w:t>
      </w:r>
      <w:r w:rsidR="004A1378" w:rsidRPr="00731133">
        <w:rPr>
          <w:rFonts w:ascii="Times New Roman" w:hAnsi="Times New Roman" w:cs="Times New Roman"/>
          <w:b/>
          <w:color w:val="000000" w:themeColor="text1"/>
          <w:sz w:val="26"/>
          <w:szCs w:val="26"/>
        </w:rPr>
        <w:t>Переторжка</w:t>
      </w:r>
      <w:r w:rsidR="004A1378" w:rsidRPr="00731133">
        <w:rPr>
          <w:rFonts w:ascii="Times New Roman" w:hAnsi="Times New Roman" w:cs="Times New Roman"/>
          <w:color w:val="000000" w:themeColor="text1"/>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 или сокращении сроков исполнения договора, или снижении размера аванса.</w:t>
      </w:r>
    </w:p>
    <w:p w:rsidR="00363333"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1.18.</w:t>
      </w:r>
      <w:r w:rsidR="00AE07B0" w:rsidRPr="00731133">
        <w:rPr>
          <w:rFonts w:ascii="Times New Roman" w:hAnsi="Times New Roman" w:cs="Times New Roman"/>
          <w:color w:val="000000" w:themeColor="text1"/>
          <w:sz w:val="26"/>
          <w:szCs w:val="26"/>
        </w:rPr>
        <w:t xml:space="preserve"> </w:t>
      </w:r>
      <w:r w:rsidR="002863B8" w:rsidRPr="00731133">
        <w:rPr>
          <w:rFonts w:ascii="Times New Roman" w:hAnsi="Times New Roman" w:cs="Times New Roman"/>
          <w:b/>
          <w:color w:val="000000" w:themeColor="text1"/>
          <w:sz w:val="26"/>
          <w:szCs w:val="26"/>
        </w:rPr>
        <w:t>Конкурентные переговоры</w:t>
      </w:r>
      <w:r w:rsidR="002863B8" w:rsidRPr="00731133">
        <w:rPr>
          <w:rFonts w:ascii="Times New Roman" w:hAnsi="Times New Roman" w:cs="Times New Roman"/>
          <w:color w:val="000000" w:themeColor="text1"/>
          <w:sz w:val="26"/>
          <w:szCs w:val="26"/>
        </w:rPr>
        <w:t xml:space="preserve"> – 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363333"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1.19.</w:t>
      </w:r>
      <w:r w:rsidR="00AE07B0" w:rsidRPr="00731133">
        <w:rPr>
          <w:rFonts w:ascii="Times New Roman" w:hAnsi="Times New Roman" w:cs="Times New Roman"/>
          <w:color w:val="000000" w:themeColor="text1"/>
          <w:sz w:val="26"/>
          <w:szCs w:val="26"/>
        </w:rPr>
        <w:t xml:space="preserve"> </w:t>
      </w:r>
      <w:r w:rsidR="002863B8" w:rsidRPr="00731133">
        <w:rPr>
          <w:rFonts w:ascii="Times New Roman" w:hAnsi="Times New Roman" w:cs="Times New Roman"/>
          <w:b/>
          <w:color w:val="000000" w:themeColor="text1"/>
          <w:sz w:val="26"/>
          <w:szCs w:val="26"/>
        </w:rPr>
        <w:t>Договор</w:t>
      </w:r>
      <w:r w:rsidR="00AE6BDE" w:rsidRPr="00731133">
        <w:rPr>
          <w:rFonts w:ascii="Times New Roman" w:hAnsi="Times New Roman" w:cs="Times New Roman"/>
          <w:b/>
          <w:color w:val="000000" w:themeColor="text1"/>
          <w:sz w:val="26"/>
          <w:szCs w:val="26"/>
        </w:rPr>
        <w:t xml:space="preserve"> </w:t>
      </w:r>
      <w:r w:rsidR="002863B8" w:rsidRPr="00731133">
        <w:rPr>
          <w:rFonts w:ascii="Times New Roman" w:hAnsi="Times New Roman" w:cs="Times New Roman"/>
          <w:color w:val="000000" w:themeColor="text1"/>
          <w:sz w:val="26"/>
          <w:szCs w:val="26"/>
        </w:rPr>
        <w:t>– договор на поставку товаров, выполнение работ или оказание услуг.</w:t>
      </w:r>
    </w:p>
    <w:p w:rsidR="00363333"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1.20.</w:t>
      </w:r>
      <w:r w:rsidR="00AE07B0"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
          <w:bCs/>
          <w:color w:val="000000" w:themeColor="text1"/>
          <w:sz w:val="26"/>
          <w:szCs w:val="26"/>
        </w:rPr>
        <w:t>Документация о закупке</w:t>
      </w:r>
      <w:r w:rsidR="002863B8" w:rsidRPr="00731133">
        <w:rPr>
          <w:rFonts w:ascii="Times New Roman" w:hAnsi="Times New Roman" w:cs="Times New Roman"/>
          <w:color w:val="000000" w:themeColor="text1"/>
          <w:sz w:val="26"/>
          <w:szCs w:val="26"/>
        </w:rPr>
        <w:t xml:space="preserve"> – комплект документов, содержащий полную информацию о предмете закупки, о требованиях</w:t>
      </w:r>
      <w:r w:rsidR="00D87453" w:rsidRPr="00731133">
        <w:rPr>
          <w:rFonts w:ascii="Times New Roman" w:hAnsi="Times New Roman" w:cs="Times New Roman"/>
          <w:color w:val="000000" w:themeColor="text1"/>
          <w:sz w:val="26"/>
          <w:szCs w:val="26"/>
        </w:rPr>
        <w:t>,</w:t>
      </w:r>
      <w:r w:rsidR="002863B8" w:rsidRPr="00731133">
        <w:rPr>
          <w:rFonts w:ascii="Times New Roman" w:hAnsi="Times New Roman" w:cs="Times New Roman"/>
          <w:color w:val="000000" w:themeColor="text1"/>
          <w:sz w:val="26"/>
          <w:szCs w:val="26"/>
        </w:rPr>
        <w:t xml:space="preserve">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w:t>
      </w:r>
      <w:r w:rsidR="008C7B85" w:rsidRPr="008C7B85">
        <w:rPr>
          <w:rFonts w:ascii="Times New Roman" w:hAnsi="Times New Roman" w:cs="Times New Roman"/>
          <w:color w:val="000000" w:themeColor="text1"/>
          <w:sz w:val="26"/>
          <w:szCs w:val="26"/>
        </w:rPr>
        <w:t>также</w:t>
      </w:r>
      <w:r w:rsidR="002863B8" w:rsidRPr="00731133">
        <w:rPr>
          <w:rFonts w:ascii="Times New Roman" w:hAnsi="Times New Roman" w:cs="Times New Roman"/>
          <w:color w:val="000000" w:themeColor="text1"/>
          <w:sz w:val="26"/>
          <w:szCs w:val="26"/>
        </w:rPr>
        <w:t xml:space="preserve"> об условиях заключаемого по результатам процедуры закупки договора. </w:t>
      </w:r>
    </w:p>
    <w:p w:rsidR="00357098"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1.21.</w:t>
      </w:r>
      <w:r w:rsidR="00AE07B0"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
          <w:bCs/>
          <w:color w:val="000000" w:themeColor="text1"/>
          <w:sz w:val="26"/>
          <w:szCs w:val="26"/>
        </w:rPr>
        <w:t>Заявка на участие в закупке</w:t>
      </w:r>
      <w:r w:rsidR="007E089F">
        <w:rPr>
          <w:rFonts w:ascii="Times New Roman" w:hAnsi="Times New Roman" w:cs="Times New Roman"/>
          <w:b/>
          <w:bCs/>
          <w:color w:val="000000" w:themeColor="text1"/>
          <w:sz w:val="26"/>
          <w:szCs w:val="26"/>
        </w:rPr>
        <w:t xml:space="preserve"> </w:t>
      </w:r>
      <w:r w:rsidR="002863B8" w:rsidRPr="00731133">
        <w:rPr>
          <w:rFonts w:ascii="Times New Roman" w:hAnsi="Times New Roman" w:cs="Times New Roman"/>
          <w:color w:val="000000" w:themeColor="text1"/>
          <w:sz w:val="26"/>
          <w:szCs w:val="26"/>
        </w:rPr>
        <w:t>– комплект документов, содержащий предложение участника закупки, направленн</w:t>
      </w:r>
      <w:r w:rsidR="003F26F3" w:rsidRPr="00731133">
        <w:rPr>
          <w:rFonts w:ascii="Times New Roman" w:hAnsi="Times New Roman" w:cs="Times New Roman"/>
          <w:color w:val="000000" w:themeColor="text1"/>
          <w:sz w:val="26"/>
          <w:szCs w:val="26"/>
        </w:rPr>
        <w:t>ый</w:t>
      </w:r>
      <w:r w:rsidR="002863B8" w:rsidRPr="00731133">
        <w:rPr>
          <w:rFonts w:ascii="Times New Roman" w:hAnsi="Times New Roman" w:cs="Times New Roman"/>
          <w:color w:val="000000" w:themeColor="text1"/>
          <w:sz w:val="26"/>
          <w:szCs w:val="26"/>
        </w:rPr>
        <w:t xml:space="preserve"> по форме и в порядке, установленном документацией о закупке, в том числе в форме электронного документа.</w:t>
      </w:r>
    </w:p>
    <w:p w:rsidR="00676DF7"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1.22.</w:t>
      </w:r>
      <w:r w:rsidR="00AE07B0"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
          <w:bCs/>
          <w:color w:val="000000" w:themeColor="text1"/>
          <w:sz w:val="26"/>
          <w:szCs w:val="26"/>
        </w:rPr>
        <w:t>Электронный документ</w:t>
      </w:r>
      <w:r w:rsidR="002863B8" w:rsidRPr="00731133">
        <w:rPr>
          <w:rFonts w:ascii="Times New Roman" w:hAnsi="Times New Roman" w:cs="Times New Roman"/>
          <w:color w:val="000000" w:themeColor="text1"/>
          <w:sz w:val="26"/>
          <w:szCs w:val="26"/>
        </w:rPr>
        <w:t xml:space="preserve"> – документ, подписанный </w:t>
      </w:r>
      <w:r w:rsidR="002863B8" w:rsidRPr="00731133">
        <w:rPr>
          <w:rFonts w:ascii="Times New Roman" w:hAnsi="Times New Roman" w:cs="Times New Roman"/>
          <w:bCs/>
          <w:color w:val="000000" w:themeColor="text1"/>
          <w:sz w:val="26"/>
          <w:szCs w:val="26"/>
        </w:rPr>
        <w:t xml:space="preserve">электронной подписью в порядке, установленном Федеральным законом </w:t>
      </w:r>
      <w:r w:rsidR="00531F59" w:rsidRPr="00731133">
        <w:rPr>
          <w:rFonts w:ascii="Times New Roman" w:hAnsi="Times New Roman" w:cs="Times New Roman"/>
          <w:bCs/>
          <w:color w:val="000000" w:themeColor="text1"/>
          <w:sz w:val="26"/>
          <w:szCs w:val="26"/>
        </w:rPr>
        <w:t>от 06.04.</w:t>
      </w:r>
      <w:r w:rsidR="002863B8" w:rsidRPr="00731133">
        <w:rPr>
          <w:rFonts w:ascii="Times New Roman" w:hAnsi="Times New Roman" w:cs="Times New Roman"/>
          <w:bCs/>
          <w:color w:val="000000" w:themeColor="text1"/>
          <w:sz w:val="26"/>
          <w:szCs w:val="26"/>
        </w:rPr>
        <w:t>2011 г. N 63-ФЗ "Об электронной подписи".</w:t>
      </w:r>
    </w:p>
    <w:p w:rsidR="00A16CA0"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1.23.</w:t>
      </w:r>
      <w:r w:rsidR="00AE07B0" w:rsidRPr="00731133">
        <w:rPr>
          <w:rFonts w:ascii="Times New Roman" w:hAnsi="Times New Roman" w:cs="Times New Roman"/>
          <w:bCs/>
          <w:color w:val="000000" w:themeColor="text1"/>
          <w:sz w:val="26"/>
          <w:szCs w:val="26"/>
        </w:rPr>
        <w:t xml:space="preserve"> </w:t>
      </w:r>
      <w:r w:rsidR="00676DF7" w:rsidRPr="00731133">
        <w:rPr>
          <w:rFonts w:ascii="Times New Roman" w:hAnsi="Times New Roman" w:cs="Times New Roman"/>
          <w:b/>
          <w:bCs/>
          <w:color w:val="000000" w:themeColor="text1"/>
          <w:sz w:val="26"/>
          <w:szCs w:val="26"/>
        </w:rPr>
        <w:t>Оператор электронной площадки</w:t>
      </w:r>
      <w:r w:rsidR="00676DF7" w:rsidRPr="00731133">
        <w:rPr>
          <w:rFonts w:ascii="Times New Roman" w:hAnsi="Times New Roman" w:cs="Times New Roman"/>
          <w:bCs/>
          <w:color w:val="000000" w:themeColor="text1"/>
          <w:sz w:val="26"/>
          <w:szCs w:val="26"/>
        </w:rPr>
        <w:t xml:space="preserve"> –</w:t>
      </w:r>
      <w:r w:rsidR="00F074C5" w:rsidRPr="00731133">
        <w:rPr>
          <w:rFonts w:ascii="Times New Roman" w:hAnsi="Times New Roman" w:cs="Times New Roman"/>
          <w:bCs/>
          <w:color w:val="000000" w:themeColor="text1"/>
          <w:sz w:val="26"/>
          <w:szCs w:val="26"/>
        </w:rPr>
        <w:t xml:space="preserve">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в соответствии с положениями Федерального закона</w:t>
      </w:r>
      <w:r w:rsidR="009A2C9C" w:rsidRPr="006F571C">
        <w:rPr>
          <w:rFonts w:ascii="Times New Roman" w:hAnsi="Times New Roman" w:cs="Times New Roman"/>
          <w:bCs/>
          <w:color w:val="000000" w:themeColor="text1"/>
          <w:sz w:val="26"/>
          <w:szCs w:val="26"/>
        </w:rPr>
        <w:t xml:space="preserve"> № 223-ФЗ</w:t>
      </w:r>
      <w:r w:rsidR="00F074C5" w:rsidRPr="00731133">
        <w:rPr>
          <w:rFonts w:ascii="Times New Roman" w:hAnsi="Times New Roman" w:cs="Times New Roman"/>
          <w:bCs/>
          <w:color w:val="000000" w:themeColor="text1"/>
          <w:sz w:val="26"/>
          <w:szCs w:val="26"/>
        </w:rPr>
        <w:t xml:space="preserve">. </w:t>
      </w:r>
      <w:r w:rsidR="00AE6BDE" w:rsidRPr="00731133">
        <w:rPr>
          <w:rFonts w:ascii="Times New Roman" w:hAnsi="Times New Roman" w:cs="Times New Roman"/>
          <w:bCs/>
          <w:color w:val="000000" w:themeColor="text1"/>
          <w:sz w:val="26"/>
          <w:szCs w:val="26"/>
        </w:rPr>
        <w:t xml:space="preserve">В случае, если </w:t>
      </w:r>
      <w:r w:rsidR="00F074C5" w:rsidRPr="00731133">
        <w:rPr>
          <w:rFonts w:ascii="Times New Roman" w:hAnsi="Times New Roman" w:cs="Times New Roman"/>
          <w:bCs/>
          <w:color w:val="000000" w:themeColor="text1"/>
          <w:sz w:val="26"/>
          <w:szCs w:val="26"/>
        </w:rPr>
        <w:t xml:space="preserve">Правительством Российской Федерации </w:t>
      </w:r>
      <w:r w:rsidR="00AE6BDE" w:rsidRPr="00731133">
        <w:rPr>
          <w:rFonts w:ascii="Times New Roman" w:hAnsi="Times New Roman" w:cs="Times New Roman"/>
          <w:bCs/>
          <w:color w:val="000000" w:themeColor="text1"/>
          <w:sz w:val="26"/>
          <w:szCs w:val="26"/>
        </w:rPr>
        <w:t>будет установлен</w:t>
      </w:r>
      <w:r w:rsidR="00F074C5" w:rsidRPr="00731133">
        <w:rPr>
          <w:rFonts w:ascii="Times New Roman" w:hAnsi="Times New Roman" w:cs="Times New Roman"/>
          <w:bCs/>
          <w:color w:val="000000" w:themeColor="text1"/>
          <w:sz w:val="26"/>
          <w:szCs w:val="26"/>
        </w:rPr>
        <w:t xml:space="preserve"> порядок и условия отбора </w:t>
      </w:r>
      <w:r w:rsidR="00AE6BDE" w:rsidRPr="00731133">
        <w:rPr>
          <w:rFonts w:ascii="Times New Roman" w:hAnsi="Times New Roman" w:cs="Times New Roman"/>
          <w:bCs/>
          <w:color w:val="000000" w:themeColor="text1"/>
          <w:sz w:val="26"/>
          <w:szCs w:val="26"/>
        </w:rPr>
        <w:t>операторов электронных площадок, п</w:t>
      </w:r>
      <w:r w:rsidR="00F074C5" w:rsidRPr="00731133">
        <w:rPr>
          <w:rFonts w:ascii="Times New Roman" w:hAnsi="Times New Roman" w:cs="Times New Roman"/>
          <w:bCs/>
          <w:color w:val="000000" w:themeColor="text1"/>
          <w:sz w:val="26"/>
          <w:szCs w:val="26"/>
        </w:rPr>
        <w:t>о результатам отбора операторов электронных площадок определяется перечень таких операторов. Функционирование электронных площадок</w:t>
      </w:r>
      <w:r w:rsidR="00AE6BDE" w:rsidRPr="00731133">
        <w:rPr>
          <w:rFonts w:ascii="Times New Roman" w:hAnsi="Times New Roman" w:cs="Times New Roman"/>
          <w:bCs/>
          <w:color w:val="000000" w:themeColor="text1"/>
          <w:sz w:val="26"/>
          <w:szCs w:val="26"/>
        </w:rPr>
        <w:t xml:space="preserve"> будет</w:t>
      </w:r>
      <w:r w:rsidR="00262507" w:rsidRPr="00731133">
        <w:rPr>
          <w:rFonts w:ascii="Times New Roman" w:hAnsi="Times New Roman" w:cs="Times New Roman"/>
          <w:bCs/>
          <w:color w:val="000000" w:themeColor="text1"/>
          <w:sz w:val="26"/>
          <w:szCs w:val="26"/>
        </w:rPr>
        <w:t xml:space="preserve"> осуществля</w:t>
      </w:r>
      <w:r w:rsidR="00F074C5" w:rsidRPr="00731133">
        <w:rPr>
          <w:rFonts w:ascii="Times New Roman" w:hAnsi="Times New Roman" w:cs="Times New Roman"/>
          <w:bCs/>
          <w:color w:val="000000" w:themeColor="text1"/>
          <w:sz w:val="26"/>
          <w:szCs w:val="26"/>
        </w:rPr>
        <w:t>т</w:t>
      </w:r>
      <w:r w:rsidR="00AE6BDE" w:rsidRPr="00731133">
        <w:rPr>
          <w:rFonts w:ascii="Times New Roman" w:hAnsi="Times New Roman" w:cs="Times New Roman"/>
          <w:bCs/>
          <w:color w:val="000000" w:themeColor="text1"/>
          <w:sz w:val="26"/>
          <w:szCs w:val="26"/>
        </w:rPr>
        <w:t>ь</w:t>
      </w:r>
      <w:r w:rsidR="00F074C5" w:rsidRPr="00731133">
        <w:rPr>
          <w:rFonts w:ascii="Times New Roman" w:hAnsi="Times New Roman" w:cs="Times New Roman"/>
          <w:bCs/>
          <w:color w:val="000000" w:themeColor="text1"/>
          <w:sz w:val="26"/>
          <w:szCs w:val="26"/>
        </w:rPr>
        <w:t>ся в соответствии с едиными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2863B8"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1.24.</w:t>
      </w:r>
      <w:r w:rsidR="00AE07B0"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
          <w:bCs/>
          <w:color w:val="000000" w:themeColor="text1"/>
          <w:sz w:val="26"/>
          <w:szCs w:val="26"/>
        </w:rPr>
        <w:t>Начальная (максимальная) цена договора</w:t>
      </w:r>
      <w:r w:rsidR="002863B8" w:rsidRPr="00731133">
        <w:rPr>
          <w:rFonts w:ascii="Times New Roman" w:hAnsi="Times New Roman" w:cs="Times New Roman"/>
          <w:color w:val="000000" w:themeColor="text1"/>
          <w:sz w:val="26"/>
          <w:szCs w:val="26"/>
        </w:rPr>
        <w:t xml:space="preserve"> – начальная (максимальная) цена договора (цена лота), либо ориентировочное значение цены договора, либо формула цены и (или) максимальное значен</w:t>
      </w:r>
      <w:r w:rsidR="00D87453" w:rsidRPr="00731133">
        <w:rPr>
          <w:rFonts w:ascii="Times New Roman" w:hAnsi="Times New Roman" w:cs="Times New Roman"/>
          <w:color w:val="000000" w:themeColor="text1"/>
          <w:sz w:val="26"/>
          <w:szCs w:val="26"/>
        </w:rPr>
        <w:t>ие цены договора, определяемая з</w:t>
      </w:r>
      <w:r w:rsidR="002863B8" w:rsidRPr="00731133">
        <w:rPr>
          <w:rFonts w:ascii="Times New Roman" w:hAnsi="Times New Roman" w:cs="Times New Roman"/>
          <w:color w:val="000000" w:themeColor="text1"/>
          <w:sz w:val="26"/>
          <w:szCs w:val="26"/>
        </w:rPr>
        <w:t>аказчиком в документации о закупке.</w:t>
      </w:r>
    </w:p>
    <w:p w:rsidR="00F074C5" w:rsidRPr="00731133" w:rsidRDefault="002863B8"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Начальная (максимальная) цена может определяться</w:t>
      </w:r>
      <w:r w:rsidR="00F074C5" w:rsidRPr="00731133">
        <w:rPr>
          <w:rFonts w:ascii="Times New Roman" w:hAnsi="Times New Roman" w:cs="Times New Roman"/>
          <w:bCs/>
          <w:color w:val="000000" w:themeColor="text1"/>
          <w:sz w:val="26"/>
          <w:szCs w:val="26"/>
        </w:rPr>
        <w:t>:</w:t>
      </w:r>
    </w:p>
    <w:p w:rsidR="002863B8" w:rsidRPr="00731133" w:rsidRDefault="00F074C5"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 xml:space="preserve">- </w:t>
      </w:r>
      <w:r w:rsidR="002863B8" w:rsidRPr="00731133">
        <w:rPr>
          <w:rFonts w:ascii="Times New Roman" w:hAnsi="Times New Roman" w:cs="Times New Roman"/>
          <w:bCs/>
          <w:color w:val="000000" w:themeColor="text1"/>
          <w:sz w:val="26"/>
          <w:szCs w:val="26"/>
        </w:rPr>
        <w:t>как среднее арифметическое цен аналогичной продукции</w:t>
      </w:r>
      <w:r w:rsidR="002863B8" w:rsidRPr="00731133">
        <w:rPr>
          <w:rFonts w:ascii="Times New Roman" w:hAnsi="Times New Roman" w:cs="Times New Roman"/>
          <w:color w:val="000000" w:themeColor="text1"/>
          <w:sz w:val="26"/>
          <w:szCs w:val="26"/>
        </w:rPr>
        <w:t xml:space="preserve"> в результате анализа рыночных предложений или на основании ранее проведенных закупок</w:t>
      </w:r>
      <w:r w:rsidRPr="00731133">
        <w:rPr>
          <w:rFonts w:ascii="Times New Roman" w:hAnsi="Times New Roman" w:cs="Times New Roman"/>
          <w:bCs/>
          <w:color w:val="000000" w:themeColor="text1"/>
          <w:sz w:val="26"/>
          <w:szCs w:val="26"/>
        </w:rPr>
        <w:t>;</w:t>
      </w:r>
    </w:p>
    <w:p w:rsidR="00F074C5" w:rsidRPr="00731133" w:rsidRDefault="00F074C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bCs/>
          <w:color w:val="000000" w:themeColor="text1"/>
          <w:sz w:val="26"/>
          <w:szCs w:val="26"/>
        </w:rPr>
        <w:t>- п</w:t>
      </w:r>
      <w:r w:rsidR="002863B8" w:rsidRPr="00731133">
        <w:rPr>
          <w:rFonts w:ascii="Times New Roman" w:hAnsi="Times New Roman" w:cs="Times New Roman"/>
          <w:bCs/>
          <w:color w:val="000000" w:themeColor="text1"/>
          <w:sz w:val="26"/>
          <w:szCs w:val="26"/>
        </w:rPr>
        <w:t>ри закупке работ по строительству, реконструкции и ремонту зданий, сооружений, начальная (максимальная) цена</w:t>
      </w:r>
      <w:r w:rsidRPr="00731133">
        <w:rPr>
          <w:rFonts w:ascii="Times New Roman" w:hAnsi="Times New Roman" w:cs="Times New Roman"/>
          <w:color w:val="000000" w:themeColor="text1"/>
          <w:sz w:val="26"/>
          <w:szCs w:val="26"/>
        </w:rPr>
        <w:t xml:space="preserve"> договора определяется на основании сметной документации;</w:t>
      </w:r>
    </w:p>
    <w:p w:rsidR="00F074C5" w:rsidRPr="00731133" w:rsidRDefault="00F074C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лю</w:t>
      </w:r>
      <w:r w:rsidR="00D87453" w:rsidRPr="00731133">
        <w:rPr>
          <w:rFonts w:ascii="Times New Roman" w:hAnsi="Times New Roman" w:cs="Times New Roman"/>
          <w:color w:val="000000" w:themeColor="text1"/>
          <w:sz w:val="26"/>
          <w:szCs w:val="26"/>
        </w:rPr>
        <w:t>бым другим способом по решению з</w:t>
      </w:r>
      <w:r w:rsidRPr="00731133">
        <w:rPr>
          <w:rFonts w:ascii="Times New Roman" w:hAnsi="Times New Roman" w:cs="Times New Roman"/>
          <w:color w:val="000000" w:themeColor="text1"/>
          <w:sz w:val="26"/>
          <w:szCs w:val="26"/>
        </w:rPr>
        <w:t>аказчика.</w:t>
      </w:r>
    </w:p>
    <w:p w:rsidR="00680FB4" w:rsidRPr="00731133" w:rsidRDefault="002863B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Цена договора, заключаемого с победителем процедуры закупки, не должна превышать начальной (максимальной) цены договора. </w:t>
      </w:r>
    </w:p>
    <w:p w:rsidR="00BE09EE" w:rsidRPr="00731133" w:rsidRDefault="00CB57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1.25. </w:t>
      </w:r>
      <w:r w:rsidRPr="00731133">
        <w:rPr>
          <w:rFonts w:ascii="Times New Roman" w:hAnsi="Times New Roman" w:cs="Times New Roman"/>
          <w:b/>
          <w:color w:val="000000" w:themeColor="text1"/>
          <w:sz w:val="26"/>
          <w:szCs w:val="26"/>
        </w:rPr>
        <w:t>Л</w:t>
      </w:r>
      <w:r w:rsidR="002863B8" w:rsidRPr="00731133">
        <w:rPr>
          <w:rFonts w:ascii="Times New Roman" w:hAnsi="Times New Roman" w:cs="Times New Roman"/>
          <w:b/>
          <w:color w:val="000000" w:themeColor="text1"/>
          <w:sz w:val="26"/>
          <w:szCs w:val="26"/>
        </w:rPr>
        <w:t>от</w:t>
      </w:r>
      <w:r w:rsidR="002863B8" w:rsidRPr="00731133">
        <w:rPr>
          <w:rFonts w:ascii="Times New Roman" w:hAnsi="Times New Roman" w:cs="Times New Roman"/>
          <w:color w:val="000000" w:themeColor="text1"/>
          <w:sz w:val="26"/>
          <w:szCs w:val="26"/>
        </w:rPr>
        <w:t xml:space="preserve"> – опред</w:t>
      </w:r>
      <w:r w:rsidR="00F074C5" w:rsidRPr="00731133">
        <w:rPr>
          <w:rFonts w:ascii="Times New Roman" w:hAnsi="Times New Roman" w:cs="Times New Roman"/>
          <w:color w:val="000000" w:themeColor="text1"/>
          <w:sz w:val="26"/>
          <w:szCs w:val="26"/>
        </w:rPr>
        <w:t>еленная извещением о закупке и д</w:t>
      </w:r>
      <w:r w:rsidR="002863B8" w:rsidRPr="00731133">
        <w:rPr>
          <w:rFonts w:ascii="Times New Roman" w:hAnsi="Times New Roman" w:cs="Times New Roman"/>
          <w:color w:val="000000" w:themeColor="text1"/>
          <w:sz w:val="26"/>
          <w:szCs w:val="26"/>
        </w:rPr>
        <w:t>окументацией о закупке продукция, закупаемая по одному конкурсу, аукциону, запросу котировок или зап</w:t>
      </w:r>
      <w:r w:rsidR="00D87453" w:rsidRPr="00731133">
        <w:rPr>
          <w:rFonts w:ascii="Times New Roman" w:hAnsi="Times New Roman" w:cs="Times New Roman"/>
          <w:color w:val="000000" w:themeColor="text1"/>
          <w:sz w:val="26"/>
          <w:szCs w:val="26"/>
        </w:rPr>
        <w:t>росу предложений, обособленная з</w:t>
      </w:r>
      <w:r w:rsidR="002863B8" w:rsidRPr="00731133">
        <w:rPr>
          <w:rFonts w:ascii="Times New Roman" w:hAnsi="Times New Roman" w:cs="Times New Roman"/>
          <w:color w:val="000000" w:themeColor="text1"/>
          <w:sz w:val="26"/>
          <w:szCs w:val="26"/>
        </w:rPr>
        <w:t>аказчиком в отдельную закупку в целях рационального и эффективного расходования денежных средств и развития добросовестной конкуренции.</w:t>
      </w:r>
      <w:r w:rsidR="003F26F3" w:rsidRPr="00731133">
        <w:rPr>
          <w:rFonts w:ascii="Times New Roman" w:hAnsi="Times New Roman" w:cs="Times New Roman"/>
          <w:color w:val="000000" w:themeColor="text1"/>
          <w:sz w:val="26"/>
          <w:szCs w:val="26"/>
        </w:rPr>
        <w:t xml:space="preserve">  </w:t>
      </w:r>
    </w:p>
    <w:p w:rsidR="00680FB4" w:rsidRPr="00731133" w:rsidRDefault="0085183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1.2</w:t>
      </w:r>
      <w:r w:rsidR="00CB574A" w:rsidRPr="00731133">
        <w:rPr>
          <w:rFonts w:ascii="Times New Roman" w:hAnsi="Times New Roman" w:cs="Times New Roman"/>
          <w:color w:val="000000" w:themeColor="text1"/>
          <w:sz w:val="26"/>
          <w:szCs w:val="26"/>
        </w:rPr>
        <w:t>6</w:t>
      </w:r>
      <w:r w:rsidR="00680FB4" w:rsidRPr="00731133">
        <w:rPr>
          <w:rFonts w:ascii="Times New Roman" w:hAnsi="Times New Roman" w:cs="Times New Roman"/>
          <w:color w:val="000000" w:themeColor="text1"/>
          <w:sz w:val="26"/>
          <w:szCs w:val="26"/>
        </w:rPr>
        <w:t>.</w:t>
      </w:r>
      <w:r w:rsidR="00680FB4" w:rsidRPr="00731133">
        <w:rPr>
          <w:rFonts w:ascii="Times New Roman" w:hAnsi="Times New Roman" w:cs="Times New Roman"/>
          <w:b/>
          <w:color w:val="000000" w:themeColor="text1"/>
          <w:sz w:val="26"/>
          <w:szCs w:val="26"/>
        </w:rPr>
        <w:t xml:space="preserve"> </w:t>
      </w:r>
      <w:r w:rsidR="002863B8" w:rsidRPr="00731133">
        <w:rPr>
          <w:rFonts w:ascii="Times New Roman" w:hAnsi="Times New Roman" w:cs="Times New Roman"/>
          <w:b/>
          <w:color w:val="000000" w:themeColor="text1"/>
          <w:sz w:val="26"/>
          <w:szCs w:val="26"/>
        </w:rPr>
        <w:t>Преимущества</w:t>
      </w:r>
      <w:r w:rsidR="00680FB4" w:rsidRPr="00731133">
        <w:rPr>
          <w:rFonts w:ascii="Times New Roman" w:hAnsi="Times New Roman" w:cs="Times New Roman"/>
          <w:color w:val="000000" w:themeColor="text1"/>
          <w:sz w:val="26"/>
          <w:szCs w:val="26"/>
        </w:rPr>
        <w:t xml:space="preserve"> – предоставление</w:t>
      </w:r>
      <w:r w:rsidR="002863B8" w:rsidRPr="00731133">
        <w:rPr>
          <w:rFonts w:ascii="Times New Roman" w:hAnsi="Times New Roman" w:cs="Times New Roman"/>
          <w:color w:val="000000" w:themeColor="text1"/>
          <w:sz w:val="26"/>
          <w:szCs w:val="26"/>
        </w:rPr>
        <w:t xml:space="preserve"> при проведении процедур закупки, </w:t>
      </w:r>
      <w:r w:rsidR="00AE6BDE" w:rsidRPr="00731133">
        <w:rPr>
          <w:rFonts w:ascii="Times New Roman" w:hAnsi="Times New Roman" w:cs="Times New Roman"/>
          <w:color w:val="000000" w:themeColor="text1"/>
          <w:sz w:val="26"/>
          <w:szCs w:val="26"/>
        </w:rPr>
        <w:t>преимуществ</w:t>
      </w:r>
      <w:r w:rsidR="002863B8" w:rsidRPr="00731133">
        <w:rPr>
          <w:rFonts w:ascii="Times New Roman" w:hAnsi="Times New Roman" w:cs="Times New Roman"/>
          <w:color w:val="000000" w:themeColor="text1"/>
          <w:sz w:val="26"/>
          <w:szCs w:val="26"/>
        </w:rPr>
        <w:t xml:space="preserve"> в случаях, определенных Правительством Российской Федерации.</w:t>
      </w:r>
    </w:p>
    <w:p w:rsidR="002E5EB7" w:rsidRPr="00731133" w:rsidRDefault="0085183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1.2</w:t>
      </w:r>
      <w:r w:rsidR="00CB574A" w:rsidRPr="00731133">
        <w:rPr>
          <w:rFonts w:ascii="Times New Roman" w:hAnsi="Times New Roman" w:cs="Times New Roman"/>
          <w:color w:val="000000" w:themeColor="text1"/>
          <w:sz w:val="26"/>
          <w:szCs w:val="26"/>
        </w:rPr>
        <w:t>7</w:t>
      </w:r>
      <w:r w:rsidR="00680FB4" w:rsidRPr="00731133">
        <w:rPr>
          <w:rFonts w:ascii="Times New Roman" w:hAnsi="Times New Roman" w:cs="Times New Roman"/>
          <w:color w:val="000000" w:themeColor="text1"/>
          <w:sz w:val="26"/>
          <w:szCs w:val="26"/>
        </w:rPr>
        <w:t xml:space="preserve">. </w:t>
      </w:r>
      <w:r w:rsidR="002863B8" w:rsidRPr="00731133">
        <w:rPr>
          <w:rFonts w:ascii="Times New Roman" w:hAnsi="Times New Roman" w:cs="Times New Roman"/>
          <w:b/>
          <w:color w:val="000000" w:themeColor="text1"/>
          <w:sz w:val="26"/>
          <w:szCs w:val="26"/>
        </w:rPr>
        <w:t>Реестр недобросовестных поставщиков</w:t>
      </w:r>
      <w:r w:rsidR="002863B8" w:rsidRPr="00731133">
        <w:rPr>
          <w:rFonts w:ascii="Times New Roman" w:hAnsi="Times New Roman" w:cs="Times New Roman"/>
          <w:color w:val="000000" w:themeColor="text1"/>
          <w:sz w:val="26"/>
          <w:szCs w:val="26"/>
        </w:rPr>
        <w:t xml:space="preserve"> – реестр</w:t>
      </w:r>
      <w:r w:rsidR="00AE6BDE" w:rsidRPr="00731133">
        <w:rPr>
          <w:rFonts w:ascii="Times New Roman" w:hAnsi="Times New Roman" w:cs="Times New Roman"/>
          <w:color w:val="000000" w:themeColor="text1"/>
          <w:sz w:val="26"/>
          <w:szCs w:val="26"/>
        </w:rPr>
        <w:t xml:space="preserve"> недобросовестных поставщиков</w:t>
      </w:r>
      <w:r w:rsidR="002863B8" w:rsidRPr="00731133">
        <w:rPr>
          <w:rFonts w:ascii="Times New Roman" w:hAnsi="Times New Roman" w:cs="Times New Roman"/>
          <w:color w:val="000000" w:themeColor="text1"/>
          <w:sz w:val="26"/>
          <w:szCs w:val="26"/>
        </w:rPr>
        <w:t>, который ведется в соответствии с Федеральным законом от 18.07.2011 г. № 223-ФЗ «О закупках товаров, работ, услуг отдельными видами юридических лиц» и (или)  реестр</w:t>
      </w:r>
      <w:r w:rsidR="00AE6BDE" w:rsidRPr="00731133">
        <w:rPr>
          <w:rFonts w:ascii="Times New Roman" w:hAnsi="Times New Roman" w:cs="Times New Roman"/>
          <w:color w:val="000000" w:themeColor="text1"/>
          <w:sz w:val="26"/>
          <w:szCs w:val="26"/>
        </w:rPr>
        <w:t xml:space="preserve"> недобросовестных поставщиков</w:t>
      </w:r>
      <w:r w:rsidR="002863B8" w:rsidRPr="00731133">
        <w:rPr>
          <w:rFonts w:ascii="Times New Roman" w:hAnsi="Times New Roman" w:cs="Times New Roman"/>
          <w:color w:val="000000" w:themeColor="text1"/>
          <w:sz w:val="26"/>
          <w:szCs w:val="26"/>
        </w:rPr>
        <w:t>,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A4E24" w:rsidRPr="00731133" w:rsidRDefault="00F074C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1.2</w:t>
      </w:r>
      <w:r w:rsidR="00CB574A" w:rsidRPr="00731133">
        <w:rPr>
          <w:rFonts w:ascii="Times New Roman" w:hAnsi="Times New Roman" w:cs="Times New Roman"/>
          <w:color w:val="000000" w:themeColor="text1"/>
          <w:sz w:val="26"/>
          <w:szCs w:val="26"/>
        </w:rPr>
        <w:t>8</w:t>
      </w:r>
      <w:r w:rsidR="00680FB4" w:rsidRPr="00731133">
        <w:rPr>
          <w:rFonts w:ascii="Times New Roman" w:hAnsi="Times New Roman" w:cs="Times New Roman"/>
          <w:color w:val="000000" w:themeColor="text1"/>
          <w:sz w:val="26"/>
          <w:szCs w:val="26"/>
        </w:rPr>
        <w:t>.</w:t>
      </w:r>
      <w:r w:rsidR="00CF4D22">
        <w:rPr>
          <w:rFonts w:ascii="Times New Roman" w:hAnsi="Times New Roman" w:cs="Times New Roman"/>
          <w:color w:val="000000" w:themeColor="text1"/>
          <w:sz w:val="26"/>
          <w:szCs w:val="26"/>
        </w:rPr>
        <w:t xml:space="preserve"> </w:t>
      </w:r>
      <w:r w:rsidR="00CA4E24" w:rsidRPr="00731133">
        <w:rPr>
          <w:rFonts w:ascii="Times New Roman" w:hAnsi="Times New Roman" w:cs="Times New Roman"/>
          <w:b/>
          <w:color w:val="000000" w:themeColor="text1"/>
          <w:sz w:val="26"/>
          <w:szCs w:val="26"/>
        </w:rPr>
        <w:t>Совокупный годовой объем закупок Заказчика</w:t>
      </w:r>
      <w:r w:rsidR="00CA4E24" w:rsidRPr="00731133">
        <w:rPr>
          <w:rFonts w:ascii="Times New Roman" w:hAnsi="Times New Roman" w:cs="Times New Roman"/>
          <w:color w:val="000000" w:themeColor="text1"/>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CA4E24" w:rsidRPr="00731133" w:rsidRDefault="00CA4E2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1.29. </w:t>
      </w:r>
      <w:r w:rsidRPr="00731133">
        <w:rPr>
          <w:rFonts w:ascii="Times New Roman" w:hAnsi="Times New Roman" w:cs="Times New Roman"/>
          <w:b/>
          <w:color w:val="000000" w:themeColor="text1"/>
          <w:sz w:val="26"/>
          <w:szCs w:val="26"/>
        </w:rPr>
        <w:t>Субъекты малого и среднего предпринимательства</w:t>
      </w:r>
      <w:r w:rsidRPr="00731133">
        <w:rPr>
          <w:rFonts w:ascii="Times New Roman" w:hAnsi="Times New Roman" w:cs="Times New Roman"/>
          <w:color w:val="000000" w:themeColor="text1"/>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p>
    <w:p w:rsidR="00BA0259" w:rsidRDefault="00CA4E24" w:rsidP="00CF4D22">
      <w:pPr>
        <w:autoSpaceDE w:val="0"/>
        <w:autoSpaceDN w:val="0"/>
        <w:adjustRightInd w:val="0"/>
        <w:spacing w:after="0" w:line="240" w:lineRule="auto"/>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1.30.</w:t>
      </w:r>
      <w:r w:rsidR="00CF4D22">
        <w:rPr>
          <w:rFonts w:ascii="Times New Roman" w:hAnsi="Times New Roman" w:cs="Times New Roman"/>
          <w:color w:val="000000" w:themeColor="text1"/>
          <w:sz w:val="26"/>
          <w:szCs w:val="26"/>
        </w:rPr>
        <w:t xml:space="preserve"> </w:t>
      </w:r>
      <w:r w:rsidRPr="00731133">
        <w:rPr>
          <w:rFonts w:ascii="Times New Roman" w:hAnsi="Times New Roman" w:cs="Times New Roman"/>
          <w:b/>
          <w:color w:val="000000" w:themeColor="text1"/>
          <w:sz w:val="26"/>
          <w:szCs w:val="26"/>
        </w:rPr>
        <w:t>Конкурс</w:t>
      </w:r>
      <w:r w:rsidRPr="00731133">
        <w:rPr>
          <w:rFonts w:ascii="Times New Roman" w:hAnsi="Times New Roman" w:cs="Times New Roman"/>
          <w:color w:val="000000" w:themeColor="text1"/>
          <w:sz w:val="26"/>
          <w:szCs w:val="26"/>
        </w:rPr>
        <w:t xml:space="preserve"> –</w:t>
      </w:r>
      <w:r w:rsidR="00BA0259">
        <w:rPr>
          <w:rFonts w:ascii="Times New Roman" w:hAnsi="Times New Roman" w:cs="Times New Roman"/>
          <w:color w:val="000000" w:themeColor="text1"/>
          <w:sz w:val="26"/>
          <w:szCs w:val="26"/>
        </w:rPr>
        <w:t xml:space="preserve"> </w:t>
      </w:r>
      <w:r w:rsidR="00644E6E">
        <w:rPr>
          <w:rFonts w:ascii="Times New Roman" w:hAnsi="Times New Roman" w:cs="Times New Roman"/>
          <w:color w:val="000000" w:themeColor="text1"/>
          <w:sz w:val="26"/>
          <w:szCs w:val="26"/>
        </w:rPr>
        <w:t xml:space="preserve">это </w:t>
      </w:r>
      <w:r w:rsidR="00BA0259">
        <w:rPr>
          <w:rFonts w:ascii="Times New Roman" w:hAnsi="Times New Roman" w:cs="Times New Roman"/>
          <w:sz w:val="26"/>
          <w:szCs w:val="26"/>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8F7E8B" w:rsidRDefault="00CA4E24" w:rsidP="00CF4D22">
      <w:pPr>
        <w:autoSpaceDE w:val="0"/>
        <w:autoSpaceDN w:val="0"/>
        <w:adjustRightInd w:val="0"/>
        <w:spacing w:after="0" w:line="240" w:lineRule="auto"/>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1.31.</w:t>
      </w:r>
      <w:r w:rsidR="00CF4D22">
        <w:rPr>
          <w:rFonts w:ascii="Times New Roman" w:hAnsi="Times New Roman" w:cs="Times New Roman"/>
          <w:color w:val="000000" w:themeColor="text1"/>
          <w:sz w:val="26"/>
          <w:szCs w:val="26"/>
        </w:rPr>
        <w:t xml:space="preserve"> </w:t>
      </w:r>
      <w:r w:rsidRPr="00731133">
        <w:rPr>
          <w:rFonts w:ascii="Times New Roman" w:hAnsi="Times New Roman" w:cs="Times New Roman"/>
          <w:b/>
          <w:color w:val="000000" w:themeColor="text1"/>
          <w:sz w:val="26"/>
          <w:szCs w:val="26"/>
        </w:rPr>
        <w:t>Аукцион</w:t>
      </w:r>
      <w:r w:rsidR="008F7E8B">
        <w:rPr>
          <w:rFonts w:ascii="Times New Roman" w:hAnsi="Times New Roman" w:cs="Times New Roman"/>
          <w:b/>
          <w:color w:val="000000" w:themeColor="text1"/>
          <w:sz w:val="26"/>
          <w:szCs w:val="26"/>
        </w:rPr>
        <w:t xml:space="preserve"> – это  </w:t>
      </w:r>
      <w:r w:rsidR="008F7E8B">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C39BF" w:rsidRDefault="00CC39BF" w:rsidP="00CF4D22">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1.32. </w:t>
      </w:r>
      <w:r w:rsidRPr="00D33D90">
        <w:rPr>
          <w:rFonts w:ascii="Times New Roman" w:hAnsi="Times New Roman" w:cs="Times New Roman"/>
          <w:b/>
          <w:color w:val="000000" w:themeColor="text1"/>
          <w:sz w:val="26"/>
          <w:szCs w:val="26"/>
        </w:rPr>
        <w:t>Запрос котировок</w:t>
      </w:r>
      <w:r>
        <w:rPr>
          <w:rFonts w:ascii="Times New Roman" w:hAnsi="Times New Roman" w:cs="Times New Roman"/>
          <w:color w:val="000000" w:themeColor="text1"/>
          <w:sz w:val="26"/>
          <w:szCs w:val="26"/>
        </w:rPr>
        <w:t xml:space="preserve"> – это </w:t>
      </w:r>
      <w:r>
        <w:rPr>
          <w:rFonts w:ascii="Times New Roman" w:hAnsi="Times New Roman" w:cs="Times New Roman"/>
          <w:sz w:val="26"/>
          <w:szCs w:val="26"/>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CC39BF" w:rsidRPr="00D33D90" w:rsidRDefault="00CA4E24" w:rsidP="00CF4D22">
      <w:pPr>
        <w:autoSpaceDE w:val="0"/>
        <w:autoSpaceDN w:val="0"/>
        <w:adjustRightInd w:val="0"/>
        <w:spacing w:after="0" w:line="240" w:lineRule="auto"/>
        <w:jc w:val="both"/>
        <w:rPr>
          <w:rFonts w:ascii="Times New Roman" w:hAnsi="Times New Roman" w:cs="Times New Roman"/>
          <w:bCs/>
          <w:sz w:val="26"/>
          <w:szCs w:val="26"/>
        </w:rPr>
      </w:pPr>
      <w:r w:rsidRPr="00731133">
        <w:rPr>
          <w:rFonts w:ascii="Times New Roman" w:hAnsi="Times New Roman" w:cs="Times New Roman"/>
          <w:color w:val="000000" w:themeColor="text1"/>
          <w:sz w:val="26"/>
          <w:szCs w:val="26"/>
        </w:rPr>
        <w:t>1.33.</w:t>
      </w:r>
      <w:r w:rsidR="002C6055">
        <w:rPr>
          <w:rFonts w:ascii="Times New Roman" w:hAnsi="Times New Roman" w:cs="Times New Roman"/>
          <w:color w:val="000000" w:themeColor="text1"/>
          <w:sz w:val="26"/>
          <w:szCs w:val="26"/>
        </w:rPr>
        <w:t xml:space="preserve"> </w:t>
      </w:r>
      <w:r w:rsidRPr="00731133">
        <w:rPr>
          <w:rFonts w:ascii="Times New Roman" w:hAnsi="Times New Roman" w:cs="Times New Roman"/>
          <w:b/>
          <w:color w:val="000000" w:themeColor="text1"/>
          <w:sz w:val="26"/>
          <w:szCs w:val="26"/>
        </w:rPr>
        <w:t>Запрос предложений</w:t>
      </w:r>
      <w:r w:rsidRPr="00731133">
        <w:rPr>
          <w:rFonts w:ascii="Times New Roman" w:hAnsi="Times New Roman" w:cs="Times New Roman"/>
          <w:color w:val="000000" w:themeColor="text1"/>
          <w:sz w:val="26"/>
          <w:szCs w:val="26"/>
        </w:rPr>
        <w:t xml:space="preserve"> </w:t>
      </w:r>
      <w:r w:rsidR="00CC39BF" w:rsidRPr="00D33D90">
        <w:rPr>
          <w:rFonts w:ascii="Times New Roman" w:hAnsi="Times New Roman" w:cs="Times New Roman"/>
          <w:color w:val="000000" w:themeColor="text1"/>
          <w:sz w:val="26"/>
          <w:szCs w:val="26"/>
        </w:rPr>
        <w:t xml:space="preserve">– это  </w:t>
      </w:r>
      <w:r w:rsidR="00CC39BF" w:rsidRPr="00D33D90">
        <w:rPr>
          <w:rFonts w:ascii="Times New Roman" w:hAnsi="Times New Roman" w:cs="Times New Roman"/>
          <w:bCs/>
          <w:sz w:val="26"/>
          <w:szCs w:val="26"/>
        </w:rPr>
        <w:t xml:space="preserve">форма торгов, при которой победителем запроса предложений признается участник конкурентной закупки, заявка на </w:t>
      </w:r>
      <w:proofErr w:type="gramStart"/>
      <w:r w:rsidR="00CC39BF" w:rsidRPr="00D33D90">
        <w:rPr>
          <w:rFonts w:ascii="Times New Roman" w:hAnsi="Times New Roman" w:cs="Times New Roman"/>
          <w:bCs/>
          <w:sz w:val="26"/>
          <w:szCs w:val="26"/>
        </w:rPr>
        <w:t>участие</w:t>
      </w:r>
      <w:proofErr w:type="gramEnd"/>
      <w:r w:rsidR="00CC39BF" w:rsidRPr="00D33D90">
        <w:rPr>
          <w:rFonts w:ascii="Times New Roman" w:hAnsi="Times New Roman" w:cs="Times New Roman"/>
          <w:bCs/>
          <w:sz w:val="26"/>
          <w:szCs w:val="26"/>
        </w:rPr>
        <w:t xml:space="preserve"> в </w:t>
      </w:r>
      <w:r w:rsidR="00CC39BF" w:rsidRPr="00D33D90">
        <w:rPr>
          <w:rFonts w:ascii="Times New Roman" w:hAnsi="Times New Roman" w:cs="Times New Roman"/>
          <w:bCs/>
          <w:sz w:val="26"/>
          <w:szCs w:val="26"/>
        </w:rPr>
        <w:lastRenderedPageBreak/>
        <w:t>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A4E24" w:rsidRPr="00731133" w:rsidRDefault="00CC39BF" w:rsidP="00731133">
      <w:pPr>
        <w:pStyle w:val="af6"/>
        <w:jc w:val="both"/>
        <w:rPr>
          <w:rFonts w:ascii="Times New Roman" w:hAnsi="Times New Roman" w:cs="Times New Roman"/>
          <w:color w:val="000000" w:themeColor="text1"/>
          <w:sz w:val="26"/>
          <w:szCs w:val="26"/>
        </w:rPr>
      </w:pPr>
      <w:r w:rsidRPr="002D73AD">
        <w:rPr>
          <w:rFonts w:ascii="Times New Roman" w:hAnsi="Times New Roman" w:cs="Times New Roman"/>
          <w:b/>
          <w:color w:val="000000" w:themeColor="text1"/>
          <w:sz w:val="26"/>
          <w:szCs w:val="26"/>
        </w:rPr>
        <w:t xml:space="preserve"> </w:t>
      </w:r>
    </w:p>
    <w:p w:rsidR="00CA4E24" w:rsidRPr="00731133" w:rsidRDefault="00CA4E24" w:rsidP="00731133">
      <w:pPr>
        <w:pStyle w:val="af6"/>
        <w:jc w:val="both"/>
        <w:rPr>
          <w:rFonts w:ascii="Times New Roman" w:hAnsi="Times New Roman" w:cs="Times New Roman"/>
          <w:color w:val="000000" w:themeColor="text1"/>
          <w:sz w:val="26"/>
          <w:szCs w:val="26"/>
        </w:rPr>
      </w:pPr>
      <w:proofErr w:type="gramStart"/>
      <w:r w:rsidRPr="00731133">
        <w:rPr>
          <w:rFonts w:ascii="Times New Roman" w:hAnsi="Times New Roman" w:cs="Times New Roman"/>
          <w:color w:val="000000" w:themeColor="text1"/>
          <w:sz w:val="26"/>
          <w:szCs w:val="26"/>
        </w:rPr>
        <w:t>1.34.</w:t>
      </w:r>
      <w:r w:rsidRPr="00731133">
        <w:rPr>
          <w:rFonts w:ascii="Times New Roman" w:hAnsi="Times New Roman" w:cs="Times New Roman"/>
          <w:b/>
          <w:color w:val="000000" w:themeColor="text1"/>
          <w:sz w:val="26"/>
          <w:szCs w:val="26"/>
        </w:rPr>
        <w:t>Запрос цен</w:t>
      </w:r>
      <w:r w:rsidRPr="00731133">
        <w:rPr>
          <w:rFonts w:ascii="Times New Roman" w:hAnsi="Times New Roman" w:cs="Times New Roman"/>
          <w:color w:val="000000" w:themeColor="text1"/>
          <w:sz w:val="26"/>
          <w:szCs w:val="26"/>
        </w:rPr>
        <w:t xml:space="preserve"> – это конкурентный способ закупки, при котором  победителем запроса цен  признается участник запроса цен, заявка которого соответствует всем требованиям, установленным в извещении и документации запроса цен, предложивший наиболее низкую цену договора.</w:t>
      </w:r>
      <w:proofErr w:type="gramEnd"/>
    </w:p>
    <w:p w:rsidR="00CA4E24" w:rsidRPr="00731133" w:rsidRDefault="00CA4E2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1.35. </w:t>
      </w:r>
      <w:r w:rsidRPr="00731133">
        <w:rPr>
          <w:rFonts w:ascii="Times New Roman" w:hAnsi="Times New Roman" w:cs="Times New Roman"/>
          <w:b/>
          <w:color w:val="000000" w:themeColor="text1"/>
          <w:sz w:val="26"/>
          <w:szCs w:val="26"/>
        </w:rPr>
        <w:t>Закупка у единственного поставщика (подрядчика, исполнителя)</w:t>
      </w:r>
      <w:r w:rsidRPr="00731133">
        <w:rPr>
          <w:rFonts w:ascii="Times New Roman" w:hAnsi="Times New Roman" w:cs="Times New Roman"/>
          <w:color w:val="000000" w:themeColor="text1"/>
          <w:sz w:val="26"/>
          <w:szCs w:val="26"/>
        </w:rPr>
        <w:t xml:space="preserve"> - способ закупки, в результате которой Заказчиком заключается договор с поставщиком (подрядчиком, исполнителем) без проведения конкурентных способов закупок.</w:t>
      </w:r>
    </w:p>
    <w:p w:rsidR="0015736D" w:rsidRPr="00731133" w:rsidRDefault="0015736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1.36. </w:t>
      </w:r>
      <w:r w:rsidRPr="00731133">
        <w:rPr>
          <w:rFonts w:ascii="Times New Roman" w:hAnsi="Times New Roman" w:cs="Times New Roman"/>
          <w:b/>
          <w:color w:val="000000" w:themeColor="text1"/>
          <w:sz w:val="26"/>
          <w:szCs w:val="26"/>
        </w:rPr>
        <w:t xml:space="preserve">Закупки в электронной форме </w:t>
      </w:r>
      <w:r w:rsidRPr="00731133">
        <w:rPr>
          <w:rFonts w:ascii="Times New Roman" w:hAnsi="Times New Roman" w:cs="Times New Roman"/>
          <w:color w:val="000000" w:themeColor="text1"/>
          <w:sz w:val="26"/>
          <w:szCs w:val="26"/>
        </w:rPr>
        <w:t>- закупки, проведение которых обеспечивается на ЭП ее оператором</w:t>
      </w:r>
      <w:r w:rsidR="00D57CCA">
        <w:rPr>
          <w:rFonts w:ascii="Times New Roman" w:hAnsi="Times New Roman" w:cs="Times New Roman"/>
          <w:color w:val="000000" w:themeColor="text1"/>
          <w:sz w:val="26"/>
          <w:szCs w:val="26"/>
        </w:rPr>
        <w:t xml:space="preserve">, а особенность их проведения в части, не урегулированной Федеральным законом № 223-ФЗ и настоящим Положением, регулируется регламентом ЭП. </w:t>
      </w:r>
    </w:p>
    <w:p w:rsidR="0040072A" w:rsidRDefault="00F074C5">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CA4E24" w:rsidRPr="00731133">
        <w:rPr>
          <w:rFonts w:ascii="Times New Roman" w:hAnsi="Times New Roman" w:cs="Times New Roman"/>
          <w:color w:val="000000" w:themeColor="text1"/>
          <w:sz w:val="26"/>
          <w:szCs w:val="26"/>
        </w:rPr>
        <w:t>3</w:t>
      </w:r>
      <w:r w:rsidR="0015736D" w:rsidRPr="00731133">
        <w:rPr>
          <w:rFonts w:ascii="Times New Roman" w:hAnsi="Times New Roman" w:cs="Times New Roman"/>
          <w:color w:val="000000" w:themeColor="text1"/>
          <w:sz w:val="26"/>
          <w:szCs w:val="26"/>
        </w:rPr>
        <w:t>7</w:t>
      </w:r>
      <w:r w:rsidR="00680FB4" w:rsidRPr="00731133">
        <w:rPr>
          <w:rFonts w:ascii="Times New Roman" w:hAnsi="Times New Roman" w:cs="Times New Roman"/>
          <w:color w:val="000000" w:themeColor="text1"/>
          <w:sz w:val="26"/>
          <w:szCs w:val="26"/>
        </w:rPr>
        <w:t>.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r w:rsidR="007B6982">
        <w:rPr>
          <w:rFonts w:ascii="Times New Roman" w:hAnsi="Times New Roman" w:cs="Times New Roman"/>
          <w:color w:val="000000" w:themeColor="text1"/>
          <w:sz w:val="26"/>
          <w:szCs w:val="26"/>
        </w:rPr>
        <w:t xml:space="preserve"> </w:t>
      </w:r>
    </w:p>
    <w:p w:rsidR="0040072A" w:rsidRDefault="0040072A">
      <w:pPr>
        <w:pStyle w:val="af6"/>
        <w:jc w:val="both"/>
        <w:rPr>
          <w:rFonts w:ascii="Times New Roman" w:hAnsi="Times New Roman" w:cs="Times New Roman"/>
          <w:b/>
          <w:color w:val="000000" w:themeColor="text1"/>
          <w:sz w:val="26"/>
          <w:szCs w:val="26"/>
        </w:rPr>
      </w:pPr>
    </w:p>
    <w:p w:rsidR="009125B7" w:rsidRDefault="00C32018">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Глава 1</w:t>
      </w:r>
      <w:r w:rsidR="00072D89" w:rsidRPr="00731133">
        <w:rPr>
          <w:rFonts w:ascii="Times New Roman" w:hAnsi="Times New Roman" w:cs="Times New Roman"/>
          <w:b/>
          <w:color w:val="000000" w:themeColor="text1"/>
          <w:sz w:val="26"/>
          <w:szCs w:val="26"/>
        </w:rPr>
        <w:t xml:space="preserve">. </w:t>
      </w:r>
      <w:r w:rsidR="009125B7" w:rsidRPr="00731133">
        <w:rPr>
          <w:rFonts w:ascii="Times New Roman" w:hAnsi="Times New Roman" w:cs="Times New Roman"/>
          <w:b/>
          <w:color w:val="000000" w:themeColor="text1"/>
          <w:sz w:val="26"/>
          <w:szCs w:val="26"/>
        </w:rPr>
        <w:t>Общие положения</w:t>
      </w:r>
    </w:p>
    <w:p w:rsidR="00B003FC" w:rsidRPr="00731133" w:rsidRDefault="00B003FC" w:rsidP="00B003FC">
      <w:pPr>
        <w:pStyle w:val="af6"/>
        <w:jc w:val="both"/>
        <w:rPr>
          <w:rFonts w:ascii="Times New Roman" w:eastAsia="Times New Roman" w:hAnsi="Times New Roman" w:cs="Times New Roman"/>
          <w:b/>
          <w:color w:val="000000" w:themeColor="text1"/>
          <w:sz w:val="26"/>
          <w:szCs w:val="26"/>
        </w:rPr>
      </w:pPr>
    </w:p>
    <w:p w:rsidR="00072D89" w:rsidRDefault="00072D89">
      <w:pPr>
        <w:pStyle w:val="af6"/>
        <w:jc w:val="both"/>
        <w:rPr>
          <w:rFonts w:ascii="Times New Roman" w:eastAsia="Calibri" w:hAnsi="Times New Roman" w:cs="Times New Roman"/>
          <w:b/>
          <w:color w:val="000000" w:themeColor="text1"/>
          <w:sz w:val="26"/>
          <w:szCs w:val="26"/>
        </w:rPr>
      </w:pPr>
      <w:bookmarkStart w:id="1" w:name="_Toc437012352"/>
      <w:r w:rsidRPr="00731133">
        <w:rPr>
          <w:rFonts w:ascii="Times New Roman" w:eastAsia="Calibri" w:hAnsi="Times New Roman" w:cs="Times New Roman"/>
          <w:b/>
          <w:color w:val="000000" w:themeColor="text1"/>
          <w:sz w:val="26"/>
          <w:szCs w:val="26"/>
        </w:rPr>
        <w:t>Статья 1. Предмет и цели регулирования Положения</w:t>
      </w:r>
      <w:bookmarkEnd w:id="1"/>
    </w:p>
    <w:p w:rsidR="00B003FC" w:rsidRPr="00731133" w:rsidRDefault="00B003FC" w:rsidP="00B003FC">
      <w:pPr>
        <w:pStyle w:val="af6"/>
        <w:jc w:val="both"/>
        <w:rPr>
          <w:rFonts w:ascii="Times New Roman" w:hAnsi="Times New Roman" w:cs="Times New Roman"/>
          <w:b/>
          <w:color w:val="000000" w:themeColor="text1"/>
          <w:sz w:val="26"/>
          <w:szCs w:val="26"/>
        </w:rPr>
      </w:pPr>
    </w:p>
    <w:p w:rsidR="009125B7" w:rsidRPr="00731133" w:rsidRDefault="00072D8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9125B7" w:rsidRPr="00731133">
        <w:rPr>
          <w:rFonts w:ascii="Times New Roman" w:hAnsi="Times New Roman" w:cs="Times New Roman"/>
          <w:color w:val="000000" w:themeColor="text1"/>
          <w:sz w:val="26"/>
          <w:szCs w:val="26"/>
        </w:rPr>
        <w:t xml:space="preserve"> Настоящее Положение регламентирует закупочную </w:t>
      </w:r>
      <w:r w:rsidR="00F05B7F" w:rsidRPr="00731133">
        <w:rPr>
          <w:rFonts w:ascii="Times New Roman" w:hAnsi="Times New Roman" w:cs="Times New Roman"/>
          <w:color w:val="000000" w:themeColor="text1"/>
          <w:sz w:val="26"/>
          <w:szCs w:val="26"/>
        </w:rPr>
        <w:t>деятельность</w:t>
      </w:r>
      <w:r w:rsidR="00E94999" w:rsidRPr="00731133">
        <w:rPr>
          <w:rFonts w:ascii="Times New Roman" w:hAnsi="Times New Roman" w:cs="Times New Roman"/>
          <w:color w:val="000000" w:themeColor="text1"/>
          <w:sz w:val="26"/>
          <w:szCs w:val="26"/>
        </w:rPr>
        <w:t xml:space="preserve"> </w:t>
      </w:r>
      <w:r w:rsidR="007631A6" w:rsidRPr="00731133">
        <w:rPr>
          <w:rFonts w:ascii="Times New Roman" w:hAnsi="Times New Roman" w:cs="Times New Roman"/>
          <w:color w:val="000000" w:themeColor="text1"/>
          <w:sz w:val="26"/>
          <w:szCs w:val="26"/>
        </w:rPr>
        <w:t>Заказчика</w:t>
      </w:r>
      <w:r w:rsidR="00F074C5" w:rsidRPr="00731133">
        <w:rPr>
          <w:rFonts w:ascii="Times New Roman" w:hAnsi="Times New Roman" w:cs="Times New Roman"/>
          <w:color w:val="000000" w:themeColor="text1"/>
          <w:sz w:val="26"/>
          <w:szCs w:val="26"/>
        </w:rPr>
        <w:t xml:space="preserve">, содержит </w:t>
      </w:r>
      <w:r w:rsidR="00680FB4" w:rsidRPr="00731133">
        <w:rPr>
          <w:rFonts w:ascii="Times New Roman" w:hAnsi="Times New Roman" w:cs="Times New Roman"/>
          <w:color w:val="000000" w:themeColor="text1"/>
          <w:sz w:val="26"/>
          <w:szCs w:val="26"/>
        </w:rPr>
        <w:t>требования к закупке, в том числе порядок подготовк</w:t>
      </w:r>
      <w:r w:rsidR="00F074C5" w:rsidRPr="00731133">
        <w:rPr>
          <w:rFonts w:ascii="Times New Roman" w:hAnsi="Times New Roman" w:cs="Times New Roman"/>
          <w:color w:val="000000" w:themeColor="text1"/>
          <w:sz w:val="26"/>
          <w:szCs w:val="26"/>
        </w:rPr>
        <w:t xml:space="preserve">и и проведения процедур закупки, </w:t>
      </w:r>
      <w:r w:rsidR="00680FB4" w:rsidRPr="00731133">
        <w:rPr>
          <w:rFonts w:ascii="Times New Roman" w:hAnsi="Times New Roman" w:cs="Times New Roman"/>
          <w:color w:val="000000" w:themeColor="text1"/>
          <w:sz w:val="26"/>
          <w:szCs w:val="26"/>
        </w:rPr>
        <w:t>порядок и условия их применения, порядок заключения и исполнения договоров, а также иные связанные с осуществлением закупки положения</w:t>
      </w:r>
      <w:r w:rsidR="009125B7" w:rsidRPr="00731133">
        <w:rPr>
          <w:rFonts w:ascii="Times New Roman" w:hAnsi="Times New Roman" w:cs="Times New Roman"/>
          <w:color w:val="000000" w:themeColor="text1"/>
          <w:sz w:val="26"/>
          <w:szCs w:val="26"/>
        </w:rPr>
        <w:t>.</w:t>
      </w:r>
    </w:p>
    <w:p w:rsidR="009125B7" w:rsidRPr="00731133" w:rsidRDefault="00072D8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491E51" w:rsidRPr="00731133">
        <w:rPr>
          <w:rFonts w:ascii="Times New Roman" w:hAnsi="Times New Roman" w:cs="Times New Roman"/>
          <w:color w:val="000000" w:themeColor="text1"/>
          <w:sz w:val="26"/>
          <w:szCs w:val="26"/>
        </w:rPr>
        <w:t>.</w:t>
      </w:r>
      <w:r w:rsidR="009125B7" w:rsidRPr="00731133">
        <w:rPr>
          <w:rFonts w:ascii="Times New Roman" w:hAnsi="Times New Roman" w:cs="Times New Roman"/>
          <w:color w:val="000000" w:themeColor="text1"/>
          <w:sz w:val="26"/>
          <w:szCs w:val="26"/>
        </w:rPr>
        <w:t xml:space="preserve"> При закупке товаров, работ, услуг заказчик руководствуется </w:t>
      </w:r>
      <w:hyperlink r:id="rId10" w:history="1">
        <w:r w:rsidR="009125B7" w:rsidRPr="00731133">
          <w:rPr>
            <w:rFonts w:ascii="Times New Roman" w:hAnsi="Times New Roman" w:cs="Times New Roman"/>
            <w:color w:val="000000" w:themeColor="text1"/>
            <w:sz w:val="26"/>
            <w:szCs w:val="26"/>
          </w:rPr>
          <w:t>Конституцией</w:t>
        </w:r>
      </w:hyperlink>
      <w:r w:rsidR="009125B7" w:rsidRPr="00731133">
        <w:rPr>
          <w:rFonts w:ascii="Times New Roman" w:hAnsi="Times New Roman" w:cs="Times New Roman"/>
          <w:color w:val="000000" w:themeColor="text1"/>
          <w:sz w:val="26"/>
          <w:szCs w:val="26"/>
        </w:rPr>
        <w:t xml:space="preserve"> Российской Федерации, Гражданским </w:t>
      </w:r>
      <w:hyperlink r:id="rId11" w:history="1">
        <w:r w:rsidR="009125B7" w:rsidRPr="00731133">
          <w:rPr>
            <w:rFonts w:ascii="Times New Roman" w:hAnsi="Times New Roman" w:cs="Times New Roman"/>
            <w:color w:val="000000" w:themeColor="text1"/>
            <w:sz w:val="26"/>
            <w:szCs w:val="26"/>
          </w:rPr>
          <w:t>кодексом</w:t>
        </w:r>
      </w:hyperlink>
      <w:r w:rsidR="009125B7" w:rsidRPr="00731133">
        <w:rPr>
          <w:rFonts w:ascii="Times New Roman" w:hAnsi="Times New Roman" w:cs="Times New Roman"/>
          <w:color w:val="000000" w:themeColor="text1"/>
          <w:sz w:val="26"/>
          <w:szCs w:val="26"/>
        </w:rPr>
        <w:t xml:space="preserve"> Российской Федерации, Федеральным </w:t>
      </w:r>
      <w:hyperlink r:id="rId12" w:history="1">
        <w:r w:rsidR="009125B7" w:rsidRPr="00731133">
          <w:rPr>
            <w:rFonts w:ascii="Times New Roman" w:hAnsi="Times New Roman" w:cs="Times New Roman"/>
            <w:color w:val="000000" w:themeColor="text1"/>
            <w:sz w:val="26"/>
            <w:szCs w:val="26"/>
          </w:rPr>
          <w:t>законом</w:t>
        </w:r>
      </w:hyperlink>
      <w:r w:rsidR="009125B7" w:rsidRPr="00731133">
        <w:rPr>
          <w:rFonts w:ascii="Times New Roman" w:hAnsi="Times New Roman" w:cs="Times New Roman"/>
          <w:color w:val="000000" w:themeColor="text1"/>
          <w:sz w:val="26"/>
          <w:szCs w:val="26"/>
        </w:rPr>
        <w:t xml:space="preserve"> </w:t>
      </w:r>
      <w:r w:rsidR="00680FB4" w:rsidRPr="00731133">
        <w:rPr>
          <w:rFonts w:ascii="Times New Roman" w:hAnsi="Times New Roman" w:cs="Times New Roman"/>
          <w:color w:val="000000" w:themeColor="text1"/>
          <w:sz w:val="26"/>
          <w:szCs w:val="26"/>
        </w:rPr>
        <w:t xml:space="preserve">от 18.07.2011 г. № 223-ФЗ </w:t>
      </w:r>
      <w:r w:rsidR="009125B7" w:rsidRPr="00731133">
        <w:rPr>
          <w:rFonts w:ascii="Times New Roman" w:hAnsi="Times New Roman" w:cs="Times New Roman"/>
          <w:color w:val="000000" w:themeColor="text1"/>
          <w:sz w:val="26"/>
          <w:szCs w:val="26"/>
        </w:rPr>
        <w:t>"О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491E51" w:rsidRPr="00731133" w:rsidRDefault="00491E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F074C5" w:rsidRPr="00731133">
        <w:rPr>
          <w:rFonts w:ascii="Times New Roman" w:hAnsi="Times New Roman" w:cs="Times New Roman"/>
          <w:color w:val="000000" w:themeColor="text1"/>
          <w:sz w:val="26"/>
          <w:szCs w:val="26"/>
        </w:rPr>
        <w:t xml:space="preserve"> Цели</w:t>
      </w:r>
      <w:r w:rsidRPr="00731133">
        <w:rPr>
          <w:rFonts w:ascii="Times New Roman" w:hAnsi="Times New Roman" w:cs="Times New Roman"/>
          <w:color w:val="000000" w:themeColor="text1"/>
          <w:sz w:val="26"/>
          <w:szCs w:val="26"/>
        </w:rPr>
        <w:t xml:space="preserve"> регулирования </w:t>
      </w:r>
      <w:r w:rsidR="00F074C5" w:rsidRPr="00731133">
        <w:rPr>
          <w:rFonts w:ascii="Times New Roman" w:hAnsi="Times New Roman" w:cs="Times New Roman"/>
          <w:color w:val="000000" w:themeColor="text1"/>
          <w:sz w:val="26"/>
          <w:szCs w:val="26"/>
        </w:rPr>
        <w:t xml:space="preserve">настоящего </w:t>
      </w:r>
      <w:r w:rsidR="008B2544" w:rsidRPr="00731133">
        <w:rPr>
          <w:rFonts w:ascii="Times New Roman" w:hAnsi="Times New Roman" w:cs="Times New Roman"/>
          <w:color w:val="000000" w:themeColor="text1"/>
          <w:sz w:val="26"/>
          <w:szCs w:val="26"/>
        </w:rPr>
        <w:t xml:space="preserve">Положения </w:t>
      </w:r>
      <w:r w:rsidR="00F074C5" w:rsidRPr="00731133">
        <w:rPr>
          <w:rFonts w:ascii="Times New Roman" w:hAnsi="Times New Roman" w:cs="Times New Roman"/>
          <w:color w:val="000000" w:themeColor="text1"/>
          <w:sz w:val="26"/>
          <w:szCs w:val="26"/>
        </w:rPr>
        <w:t xml:space="preserve">определены </w:t>
      </w:r>
      <w:r w:rsidR="00D93AB3" w:rsidRPr="00731133">
        <w:rPr>
          <w:rFonts w:ascii="Times New Roman" w:hAnsi="Times New Roman" w:cs="Times New Roman"/>
          <w:color w:val="000000" w:themeColor="text1"/>
          <w:sz w:val="26"/>
          <w:szCs w:val="26"/>
        </w:rPr>
        <w:t>частью 1 статьи 1 Федерального закона</w:t>
      </w:r>
      <w:r w:rsidR="00E9123E" w:rsidRPr="006F571C">
        <w:rPr>
          <w:rFonts w:ascii="Times New Roman" w:hAnsi="Times New Roman" w:cs="Times New Roman"/>
          <w:color w:val="000000" w:themeColor="text1"/>
          <w:sz w:val="26"/>
          <w:szCs w:val="26"/>
        </w:rPr>
        <w:t xml:space="preserve"> № 223</w:t>
      </w:r>
      <w:r w:rsidR="00A30029" w:rsidRPr="006F571C">
        <w:rPr>
          <w:rFonts w:ascii="Times New Roman" w:hAnsi="Times New Roman" w:cs="Times New Roman"/>
          <w:color w:val="000000" w:themeColor="text1"/>
          <w:sz w:val="26"/>
          <w:szCs w:val="26"/>
        </w:rPr>
        <w:t>-ФЗ</w:t>
      </w:r>
      <w:r w:rsidR="00D93AB3" w:rsidRPr="00731133">
        <w:rPr>
          <w:rFonts w:ascii="Times New Roman" w:hAnsi="Times New Roman" w:cs="Times New Roman"/>
          <w:color w:val="000000" w:themeColor="text1"/>
          <w:sz w:val="26"/>
          <w:szCs w:val="26"/>
        </w:rPr>
        <w:t>.</w:t>
      </w:r>
    </w:p>
    <w:p w:rsidR="00491E51" w:rsidRPr="00731133" w:rsidRDefault="00491E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При осуществлении закупочной деятельности заказчик руководствуется следующими принципами:</w:t>
      </w:r>
    </w:p>
    <w:p w:rsidR="00491E51" w:rsidRPr="00731133" w:rsidRDefault="00491E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4.1.  информационная открытость закупки;</w:t>
      </w:r>
    </w:p>
    <w:p w:rsidR="00491E51" w:rsidRPr="00731133" w:rsidRDefault="00491E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4.2. равноправие, справедливость, отсутствие дискриминации и необоснованных ограничений конкуренции по отношению к участникам закупки;</w:t>
      </w:r>
    </w:p>
    <w:p w:rsidR="00491E51" w:rsidRPr="00731133" w:rsidRDefault="00491E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4.3.  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780EAB" w:rsidRDefault="00491E51">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4.4. отсутствие ограничения допуска к участию в закупке путем установления неизмеримых требований к участникам закупки</w:t>
      </w:r>
      <w:r w:rsidR="00780EAB">
        <w:rPr>
          <w:rFonts w:ascii="Times New Roman" w:hAnsi="Times New Roman" w:cs="Times New Roman"/>
          <w:color w:val="000000" w:themeColor="text1"/>
          <w:sz w:val="26"/>
          <w:szCs w:val="26"/>
        </w:rPr>
        <w:t>;</w:t>
      </w:r>
    </w:p>
    <w:p w:rsidR="00780EAB" w:rsidRDefault="00780EAB"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4.5. </w:t>
      </w:r>
      <w:r>
        <w:rPr>
          <w:rFonts w:ascii="Times New Roman" w:hAnsi="Times New Roman" w:cs="Times New Roman"/>
          <w:sz w:val="26"/>
          <w:szCs w:val="26"/>
        </w:rPr>
        <w:t>обеспечение гласности и прозрачности закупки, предотвращение коррупции и других злоупотреблений.</w:t>
      </w:r>
    </w:p>
    <w:p w:rsidR="009125B7" w:rsidRPr="00731133" w:rsidRDefault="009125B7" w:rsidP="00731133">
      <w:pPr>
        <w:pStyle w:val="af6"/>
        <w:jc w:val="both"/>
        <w:rPr>
          <w:rFonts w:ascii="Times New Roman" w:hAnsi="Times New Roman" w:cs="Times New Roman"/>
          <w:color w:val="000000" w:themeColor="text1"/>
          <w:sz w:val="26"/>
          <w:szCs w:val="26"/>
        </w:rPr>
      </w:pPr>
    </w:p>
    <w:p w:rsidR="009F2C8F" w:rsidRPr="00731133" w:rsidRDefault="009F2C8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125B7" w:rsidRPr="00731133" w:rsidRDefault="009125B7" w:rsidP="00731133">
      <w:pPr>
        <w:pStyle w:val="af6"/>
        <w:jc w:val="both"/>
        <w:rPr>
          <w:rFonts w:ascii="Times New Roman" w:hAnsi="Times New Roman" w:cs="Times New Roman"/>
          <w:color w:val="000000" w:themeColor="text1"/>
          <w:sz w:val="26"/>
          <w:szCs w:val="26"/>
        </w:rPr>
      </w:pPr>
    </w:p>
    <w:p w:rsidR="001767D1" w:rsidRDefault="004E7A42">
      <w:pPr>
        <w:pStyle w:val="af6"/>
        <w:jc w:val="both"/>
        <w:rPr>
          <w:rFonts w:ascii="Times New Roman" w:hAnsi="Times New Roman" w:cs="Times New Roman"/>
          <w:b/>
          <w:bCs/>
          <w:iCs/>
          <w:color w:val="000000" w:themeColor="text1"/>
          <w:sz w:val="26"/>
          <w:szCs w:val="26"/>
        </w:rPr>
      </w:pPr>
      <w:bookmarkStart w:id="2" w:name="_Toc437012353"/>
      <w:r w:rsidRPr="00731133">
        <w:rPr>
          <w:rFonts w:ascii="Times New Roman" w:hAnsi="Times New Roman" w:cs="Times New Roman"/>
          <w:b/>
          <w:bCs/>
          <w:iCs/>
          <w:color w:val="000000" w:themeColor="text1"/>
          <w:sz w:val="26"/>
          <w:szCs w:val="26"/>
        </w:rPr>
        <w:t>Статья 2. Область применения Положения</w:t>
      </w:r>
      <w:bookmarkEnd w:id="2"/>
    </w:p>
    <w:p w:rsidR="00B003FC" w:rsidRPr="00731133" w:rsidRDefault="00B003FC" w:rsidP="00B003FC">
      <w:pPr>
        <w:pStyle w:val="af6"/>
        <w:jc w:val="both"/>
        <w:rPr>
          <w:rFonts w:ascii="Times New Roman" w:hAnsi="Times New Roman" w:cs="Times New Roman"/>
          <w:b/>
          <w:bCs/>
          <w:iCs/>
          <w:color w:val="000000" w:themeColor="text1"/>
          <w:sz w:val="26"/>
          <w:szCs w:val="26"/>
        </w:rPr>
      </w:pPr>
    </w:p>
    <w:p w:rsidR="00585971" w:rsidRPr="00731133" w:rsidRDefault="004E7A42"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1</w:t>
      </w:r>
      <w:bookmarkStart w:id="3" w:name="_Hlk508875429"/>
      <w:r w:rsidR="00AE76D1">
        <w:rPr>
          <w:rFonts w:ascii="Times New Roman" w:hAnsi="Times New Roman" w:cs="Times New Roman"/>
          <w:color w:val="000000" w:themeColor="text1"/>
          <w:sz w:val="26"/>
          <w:szCs w:val="26"/>
        </w:rPr>
        <w:t xml:space="preserve">) </w:t>
      </w:r>
      <w:r w:rsidR="00585971" w:rsidRPr="00731133">
        <w:rPr>
          <w:rFonts w:ascii="Times New Roman" w:hAnsi="Times New Roman" w:cs="Times New Roman"/>
          <w:color w:val="000000" w:themeColor="text1"/>
          <w:sz w:val="26"/>
          <w:szCs w:val="26"/>
        </w:rPr>
        <w:t>Настоящее Положение обязательно для применения в случаях закупки Заказчиком любых товаров, работ, услуг, за исключением случаев:</w:t>
      </w:r>
      <w:r w:rsidR="006C20CE">
        <w:rPr>
          <w:rFonts w:ascii="Times New Roman" w:hAnsi="Times New Roman" w:cs="Times New Roman"/>
          <w:color w:val="000000" w:themeColor="text1"/>
          <w:sz w:val="26"/>
          <w:szCs w:val="26"/>
        </w:rPr>
        <w:t>1)</w:t>
      </w:r>
      <w:r w:rsidR="00585971" w:rsidRPr="00731133">
        <w:rPr>
          <w:rFonts w:ascii="Times New Roman" w:hAnsi="Times New Roman" w:cs="Times New Roman"/>
          <w:color w:val="000000" w:themeColor="text1"/>
          <w:sz w:val="26"/>
          <w:szCs w:val="26"/>
        </w:rPr>
        <w:t>купл</w:t>
      </w:r>
      <w:r w:rsidR="00D56D49" w:rsidRPr="00731133">
        <w:rPr>
          <w:rFonts w:ascii="Times New Roman" w:hAnsi="Times New Roman" w:cs="Times New Roman"/>
          <w:color w:val="000000" w:themeColor="text1"/>
          <w:sz w:val="26"/>
          <w:szCs w:val="26"/>
        </w:rPr>
        <w:t>и</w:t>
      </w:r>
      <w:r w:rsidR="00585971" w:rsidRPr="00731133">
        <w:rPr>
          <w:rFonts w:ascii="Times New Roman" w:hAnsi="Times New Roman" w:cs="Times New Roman"/>
          <w:color w:val="000000" w:themeColor="text1"/>
          <w:sz w:val="26"/>
          <w:szCs w:val="26"/>
        </w:rPr>
        <w:t>-продаж</w:t>
      </w:r>
      <w:r w:rsidR="00D56D49" w:rsidRPr="00731133">
        <w:rPr>
          <w:rFonts w:ascii="Times New Roman" w:hAnsi="Times New Roman" w:cs="Times New Roman"/>
          <w:color w:val="000000" w:themeColor="text1"/>
          <w:sz w:val="26"/>
          <w:szCs w:val="26"/>
        </w:rPr>
        <w:t>и</w:t>
      </w:r>
      <w:r w:rsidR="00585971" w:rsidRPr="00731133">
        <w:rPr>
          <w:rFonts w:ascii="Times New Roman" w:hAnsi="Times New Roman" w:cs="Times New Roman"/>
          <w:color w:val="000000" w:themeColor="text1"/>
          <w:sz w:val="26"/>
          <w:szCs w:val="26"/>
        </w:rPr>
        <w:t xml:space="preserve">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585971" w:rsidRPr="00731133" w:rsidRDefault="006C20CE" w:rsidP="00731133">
      <w:pPr>
        <w:pStyle w:val="af6"/>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2)</w:t>
      </w:r>
      <w:r w:rsidR="00AE76D1">
        <w:rPr>
          <w:rFonts w:ascii="Times New Roman" w:hAnsi="Times New Roman" w:cs="Times New Roman"/>
          <w:color w:val="000000" w:themeColor="text1"/>
          <w:sz w:val="26"/>
          <w:szCs w:val="26"/>
        </w:rPr>
        <w:t xml:space="preserve"> </w:t>
      </w:r>
      <w:r w:rsidR="00585971" w:rsidRPr="00731133">
        <w:rPr>
          <w:rFonts w:ascii="Times New Roman" w:hAnsi="Times New Roman" w:cs="Times New Roman"/>
          <w:color w:val="000000" w:themeColor="text1"/>
          <w:sz w:val="26"/>
          <w:szCs w:val="26"/>
        </w:rPr>
        <w:t>приобретени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Заказчиком биржевых товаров на товарной бирже в соответствии с законодательством о товарных биржах и биржевой торговле;</w:t>
      </w:r>
    </w:p>
    <w:p w:rsidR="00585971" w:rsidRPr="00731133" w:rsidRDefault="006C20CE" w:rsidP="00731133">
      <w:pPr>
        <w:pStyle w:val="af6"/>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3)</w:t>
      </w:r>
      <w:r w:rsidR="00AE76D1">
        <w:rPr>
          <w:rFonts w:ascii="Times New Roman" w:hAnsi="Times New Roman" w:cs="Times New Roman"/>
          <w:color w:val="000000" w:themeColor="text1"/>
          <w:sz w:val="26"/>
          <w:szCs w:val="26"/>
        </w:rPr>
        <w:t xml:space="preserve"> </w:t>
      </w:r>
      <w:r w:rsidR="00585971" w:rsidRPr="00731133">
        <w:rPr>
          <w:rFonts w:ascii="Times New Roman" w:hAnsi="Times New Roman" w:cs="Times New Roman"/>
          <w:color w:val="000000" w:themeColor="text1"/>
          <w:sz w:val="26"/>
          <w:szCs w:val="26"/>
        </w:rPr>
        <w:t>осуществлени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Заказчиком размещения закупок на поставки товаров, выполнение работ, оказание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w:t>
      </w:r>
      <w:r w:rsidR="00B003FC" w:rsidRPr="00B003FC">
        <w:rPr>
          <w:rFonts w:ascii="Times New Roman" w:hAnsi="Times New Roman" w:cs="Times New Roman"/>
          <w:color w:val="000000" w:themeColor="text1"/>
          <w:sz w:val="26"/>
          <w:szCs w:val="26"/>
        </w:rPr>
        <w:t>нужд»; за</w:t>
      </w:r>
      <w:r w:rsidR="00B003FC" w:rsidRPr="00B003FC">
        <w:rPr>
          <w:rStyle w:val="af"/>
          <w:rFonts w:ascii="Times New Roman" w:hAnsi="Times New Roman" w:cs="Times New Roman"/>
          <w:color w:val="000000" w:themeColor="text1"/>
          <w:sz w:val="26"/>
          <w:szCs w:val="26"/>
        </w:rPr>
        <w:t>к</w:t>
      </w:r>
      <w:r w:rsidR="00B003FC" w:rsidRPr="00FF3C2C">
        <w:rPr>
          <w:rFonts w:ascii="Times New Roman" w:hAnsi="Times New Roman" w:cs="Times New Roman"/>
          <w:color w:val="000000" w:themeColor="text1"/>
          <w:sz w:val="26"/>
          <w:szCs w:val="26"/>
        </w:rPr>
        <w:t>упки</w:t>
      </w:r>
      <w:r w:rsidR="00585971" w:rsidRPr="00731133">
        <w:rPr>
          <w:rFonts w:ascii="Times New Roman" w:hAnsi="Times New Roman" w:cs="Times New Roman"/>
          <w:color w:val="000000" w:themeColor="text1"/>
          <w:sz w:val="26"/>
          <w:szCs w:val="26"/>
        </w:rPr>
        <w:t xml:space="preserve"> в области военно-технического сотрудничества;</w:t>
      </w:r>
    </w:p>
    <w:p w:rsidR="00585971" w:rsidRPr="00731133" w:rsidRDefault="006C20CE" w:rsidP="00731133">
      <w:pPr>
        <w:pStyle w:val="af6"/>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4)</w:t>
      </w:r>
      <w:r w:rsidR="00AE76D1">
        <w:rPr>
          <w:rFonts w:ascii="Times New Roman" w:hAnsi="Times New Roman" w:cs="Times New Roman"/>
          <w:color w:val="000000" w:themeColor="text1"/>
          <w:sz w:val="26"/>
          <w:szCs w:val="26"/>
        </w:rPr>
        <w:t xml:space="preserve"> </w:t>
      </w:r>
      <w:r w:rsidR="00585971" w:rsidRPr="00731133">
        <w:rPr>
          <w:rFonts w:ascii="Times New Roman" w:hAnsi="Times New Roman" w:cs="Times New Roman"/>
          <w:color w:val="000000" w:themeColor="text1"/>
          <w:sz w:val="26"/>
          <w:szCs w:val="26"/>
        </w:rPr>
        <w:t>закупк</w:t>
      </w:r>
      <w:r w:rsidR="00D56D49" w:rsidRPr="00731133">
        <w:rPr>
          <w:rFonts w:ascii="Times New Roman" w:hAnsi="Times New Roman" w:cs="Times New Roman"/>
          <w:color w:val="000000" w:themeColor="text1"/>
          <w:sz w:val="26"/>
          <w:szCs w:val="26"/>
        </w:rPr>
        <w:t>и</w:t>
      </w:r>
      <w:r w:rsidR="00585971" w:rsidRPr="00731133">
        <w:rPr>
          <w:rFonts w:ascii="Times New Roman" w:hAnsi="Times New Roman" w:cs="Times New Roman"/>
          <w:color w:val="000000" w:themeColor="text1"/>
          <w:sz w:val="26"/>
          <w:szCs w:val="26"/>
        </w:rPr>
        <w:t xml:space="preserve">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85971" w:rsidRPr="00731133" w:rsidRDefault="006C20CE" w:rsidP="00731133">
      <w:pPr>
        <w:pStyle w:val="af6"/>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5)</w:t>
      </w:r>
      <w:r w:rsidR="00AE76D1">
        <w:rPr>
          <w:rFonts w:ascii="Times New Roman" w:hAnsi="Times New Roman" w:cs="Times New Roman"/>
          <w:color w:val="000000" w:themeColor="text1"/>
          <w:sz w:val="26"/>
          <w:szCs w:val="26"/>
        </w:rPr>
        <w:t xml:space="preserve"> </w:t>
      </w:r>
      <w:r w:rsidR="00585971" w:rsidRPr="00731133">
        <w:rPr>
          <w:rFonts w:ascii="Times New Roman" w:hAnsi="Times New Roman" w:cs="Times New Roman"/>
          <w:color w:val="000000" w:themeColor="text1"/>
          <w:sz w:val="26"/>
          <w:szCs w:val="26"/>
        </w:rPr>
        <w:t>осуществлени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585971" w:rsidRPr="00731133" w:rsidRDefault="006C20CE" w:rsidP="00731133">
      <w:pPr>
        <w:pStyle w:val="af6"/>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6)</w:t>
      </w:r>
      <w:r w:rsidR="00585971" w:rsidRPr="00731133">
        <w:rPr>
          <w:rFonts w:ascii="Times New Roman" w:hAnsi="Times New Roman" w:cs="Times New Roman"/>
          <w:color w:val="000000" w:themeColor="text1"/>
          <w:sz w:val="26"/>
          <w:szCs w:val="26"/>
        </w:rPr>
        <w:t xml:space="preserve"> заключени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и исполнени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договоров в соответствии с </w:t>
      </w:r>
      <w:hyperlink r:id="rId13" w:anchor="/document/185656/entry/2" w:history="1">
        <w:r w:rsidR="00585971" w:rsidRPr="00731133">
          <w:rPr>
            <w:rStyle w:val="a8"/>
            <w:rFonts w:ascii="Times New Roman" w:hAnsi="Times New Roman" w:cs="Times New Roman"/>
            <w:color w:val="000000" w:themeColor="text1"/>
            <w:sz w:val="26"/>
            <w:szCs w:val="26"/>
            <w:u w:val="none"/>
          </w:rPr>
          <w:t>законодательством</w:t>
        </w:r>
      </w:hyperlink>
      <w:r w:rsidR="00585971" w:rsidRPr="00731133">
        <w:rPr>
          <w:rFonts w:ascii="Times New Roman" w:hAnsi="Times New Roman" w:cs="Times New Roman"/>
          <w:color w:val="000000" w:themeColor="text1"/>
          <w:sz w:val="26"/>
          <w:szCs w:val="26"/>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585971" w:rsidRPr="00731133" w:rsidRDefault="006C20CE" w:rsidP="00731133">
      <w:pPr>
        <w:pStyle w:val="af6"/>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7)</w:t>
      </w:r>
      <w:r w:rsidR="00AE76D1">
        <w:rPr>
          <w:rFonts w:ascii="Times New Roman" w:hAnsi="Times New Roman" w:cs="Times New Roman"/>
          <w:color w:val="000000" w:themeColor="text1"/>
          <w:sz w:val="26"/>
          <w:szCs w:val="26"/>
        </w:rPr>
        <w:t xml:space="preserve"> </w:t>
      </w:r>
      <w:r w:rsidR="00585971" w:rsidRPr="00731133">
        <w:rPr>
          <w:rFonts w:ascii="Times New Roman" w:hAnsi="Times New Roman" w:cs="Times New Roman"/>
          <w:color w:val="000000" w:themeColor="text1"/>
          <w:sz w:val="26"/>
          <w:szCs w:val="26"/>
        </w:rPr>
        <w:t>осуществлени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585971" w:rsidRPr="00731133" w:rsidRDefault="006C20CE" w:rsidP="00AE76D1">
      <w:pPr>
        <w:pStyle w:val="af6"/>
        <w:jc w:val="both"/>
        <w:rPr>
          <w:color w:val="000000" w:themeColor="text1"/>
          <w:sz w:val="26"/>
          <w:szCs w:val="26"/>
        </w:rPr>
      </w:pPr>
      <w:r>
        <w:rPr>
          <w:rFonts w:ascii="Times New Roman" w:hAnsi="Times New Roman" w:cs="Times New Roman"/>
          <w:color w:val="000000" w:themeColor="text1"/>
          <w:sz w:val="26"/>
          <w:szCs w:val="26"/>
        </w:rPr>
        <w:t xml:space="preserve">8) </w:t>
      </w:r>
      <w:r w:rsidR="00585971" w:rsidRPr="00731133">
        <w:rPr>
          <w:rFonts w:ascii="Times New Roman" w:hAnsi="Times New Roman" w:cs="Times New Roman"/>
          <w:color w:val="000000" w:themeColor="text1"/>
          <w:sz w:val="26"/>
          <w:szCs w:val="26"/>
        </w:rPr>
        <w:t>определени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избрани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и деятельност</w:t>
      </w:r>
      <w:r w:rsidR="00D56D49" w:rsidRPr="00731133">
        <w:rPr>
          <w:rFonts w:ascii="Times New Roman" w:hAnsi="Times New Roman" w:cs="Times New Roman"/>
          <w:color w:val="000000" w:themeColor="text1"/>
          <w:sz w:val="26"/>
          <w:szCs w:val="26"/>
        </w:rPr>
        <w:t>и</w:t>
      </w:r>
      <w:r w:rsidR="00585971" w:rsidRPr="00731133">
        <w:rPr>
          <w:rFonts w:ascii="Times New Roman" w:hAnsi="Times New Roman" w:cs="Times New Roman"/>
          <w:color w:val="000000" w:themeColor="text1"/>
          <w:sz w:val="26"/>
          <w:szCs w:val="26"/>
        </w:rPr>
        <w:t xml:space="preserve"> представителя владельцев облигаций в соответствии с </w:t>
      </w:r>
      <w:hyperlink r:id="rId14" w:anchor="/document/10106464/entry/6100" w:history="1">
        <w:r w:rsidR="00585971" w:rsidRPr="00731133">
          <w:rPr>
            <w:rStyle w:val="a8"/>
            <w:rFonts w:ascii="Times New Roman" w:hAnsi="Times New Roman" w:cs="Times New Roman"/>
            <w:color w:val="000000" w:themeColor="text1"/>
            <w:sz w:val="26"/>
            <w:szCs w:val="26"/>
            <w:u w:val="none"/>
          </w:rPr>
          <w:t>законодательством</w:t>
        </w:r>
      </w:hyperlink>
      <w:r w:rsidR="00585971" w:rsidRPr="00731133">
        <w:rPr>
          <w:rFonts w:ascii="Times New Roman" w:hAnsi="Times New Roman" w:cs="Times New Roman"/>
          <w:color w:val="000000" w:themeColor="text1"/>
          <w:sz w:val="26"/>
          <w:szCs w:val="26"/>
        </w:rPr>
        <w:t xml:space="preserve"> Российской Федерации о ценных бумагах;</w:t>
      </w:r>
    </w:p>
    <w:p w:rsidR="00585971" w:rsidRPr="00731133" w:rsidRDefault="006C20CE" w:rsidP="00731133">
      <w:pPr>
        <w:pStyle w:val="af6"/>
        <w:jc w:val="both"/>
        <w:rPr>
          <w:color w:val="000000" w:themeColor="text1"/>
          <w:sz w:val="26"/>
          <w:szCs w:val="26"/>
        </w:rPr>
      </w:pPr>
      <w:r>
        <w:rPr>
          <w:rFonts w:ascii="Times New Roman" w:hAnsi="Times New Roman" w:cs="Times New Roman"/>
          <w:color w:val="000000" w:themeColor="text1"/>
          <w:sz w:val="26"/>
          <w:szCs w:val="26"/>
        </w:rPr>
        <w:t xml:space="preserve">9) </w:t>
      </w:r>
      <w:r w:rsidR="00585971" w:rsidRPr="00731133">
        <w:rPr>
          <w:rFonts w:ascii="Times New Roman" w:hAnsi="Times New Roman" w:cs="Times New Roman"/>
          <w:color w:val="000000" w:themeColor="text1"/>
          <w:sz w:val="26"/>
          <w:szCs w:val="26"/>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w:t>
      </w:r>
      <w:hyperlink r:id="rId15" w:anchor="/document/70291366/entry/3100" w:history="1">
        <w:r w:rsidR="00585971" w:rsidRPr="00731133">
          <w:rPr>
            <w:rStyle w:val="a8"/>
            <w:rFonts w:ascii="Times New Roman" w:hAnsi="Times New Roman" w:cs="Times New Roman"/>
            <w:color w:val="000000" w:themeColor="text1"/>
            <w:sz w:val="26"/>
            <w:szCs w:val="26"/>
            <w:u w:val="none"/>
          </w:rPr>
          <w:t>Федеральным законом</w:t>
        </w:r>
      </w:hyperlink>
      <w:r w:rsidR="00585971" w:rsidRPr="00731133">
        <w:rPr>
          <w:rFonts w:ascii="Times New Roman" w:hAnsi="Times New Roman" w:cs="Times New Roman"/>
          <w:color w:val="000000" w:themeColor="text1"/>
          <w:sz w:val="26"/>
          <w:szCs w:val="26"/>
        </w:rPr>
        <w:t xml:space="preserve"> от 29 декабря 2012 года № 275-ФЗ «О государственном оборонном заказе»;</w:t>
      </w:r>
    </w:p>
    <w:p w:rsidR="00585971" w:rsidRPr="00731133" w:rsidRDefault="006C20CE"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w:t>
      </w:r>
      <w:r w:rsidR="00585971" w:rsidRPr="00731133">
        <w:rPr>
          <w:rFonts w:ascii="Times New Roman" w:hAnsi="Times New Roman" w:cs="Times New Roman"/>
          <w:color w:val="000000" w:themeColor="text1"/>
          <w:sz w:val="26"/>
          <w:szCs w:val="26"/>
        </w:rPr>
        <w:t>исполнени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5971" w:rsidRPr="00731133" w:rsidRDefault="006C20CE"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11) </w:t>
      </w:r>
      <w:r w:rsidR="00585971" w:rsidRPr="00731133">
        <w:rPr>
          <w:rFonts w:ascii="Times New Roman" w:hAnsi="Times New Roman" w:cs="Times New Roman"/>
          <w:color w:val="000000" w:themeColor="text1"/>
          <w:sz w:val="26"/>
          <w:szCs w:val="26"/>
        </w:rPr>
        <w:t>осуществлени</w:t>
      </w:r>
      <w:r w:rsidR="00D56D49" w:rsidRPr="00731133">
        <w:rPr>
          <w:rFonts w:ascii="Times New Roman" w:hAnsi="Times New Roman" w:cs="Times New Roman"/>
          <w:color w:val="000000" w:themeColor="text1"/>
          <w:sz w:val="26"/>
          <w:szCs w:val="26"/>
        </w:rPr>
        <w:t>я</w:t>
      </w:r>
      <w:r w:rsidR="00585971" w:rsidRPr="00731133">
        <w:rPr>
          <w:rFonts w:ascii="Times New Roman" w:hAnsi="Times New Roman" w:cs="Times New Roman"/>
          <w:color w:val="000000" w:themeColor="text1"/>
          <w:sz w:val="26"/>
          <w:szCs w:val="26"/>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w:t>
      </w:r>
      <w:hyperlink r:id="rId16" w:anchor="/document/12188083/entry/21" w:history="1">
        <w:r w:rsidR="00585971" w:rsidRPr="00731133">
          <w:rPr>
            <w:rStyle w:val="a8"/>
            <w:rFonts w:ascii="Times New Roman" w:hAnsi="Times New Roman" w:cs="Times New Roman"/>
            <w:color w:val="000000" w:themeColor="text1"/>
            <w:sz w:val="26"/>
            <w:szCs w:val="26"/>
            <w:u w:val="none"/>
          </w:rPr>
          <w:t>частью 1 статьи 2</w:t>
        </w:r>
      </w:hyperlink>
      <w:r w:rsidR="00585971" w:rsidRPr="00731133">
        <w:rPr>
          <w:rFonts w:ascii="Times New Roman" w:hAnsi="Times New Roman" w:cs="Times New Roman"/>
          <w:color w:val="000000" w:themeColor="text1"/>
          <w:sz w:val="26"/>
          <w:szCs w:val="26"/>
        </w:rPr>
        <w:t xml:space="preserve"> Федерального закона от 18.07.2011 года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606990" w:rsidRPr="006F571C" w:rsidRDefault="006C20CE" w:rsidP="006F571C">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12) </w:t>
      </w:r>
      <w:r w:rsidR="00585971" w:rsidRPr="00731133">
        <w:rPr>
          <w:rFonts w:ascii="Times New Roman" w:hAnsi="Times New Roman" w:cs="Times New Roman"/>
          <w:color w:val="000000" w:themeColor="text1"/>
          <w:sz w:val="26"/>
          <w:szCs w:val="26"/>
        </w:rPr>
        <w:t>закупк</w:t>
      </w:r>
      <w:r w:rsidR="00D56D49" w:rsidRPr="00731133">
        <w:rPr>
          <w:rFonts w:ascii="Times New Roman" w:hAnsi="Times New Roman" w:cs="Times New Roman"/>
          <w:color w:val="000000" w:themeColor="text1"/>
          <w:sz w:val="26"/>
          <w:szCs w:val="26"/>
        </w:rPr>
        <w:t>и</w:t>
      </w:r>
      <w:r w:rsidR="00585971" w:rsidRPr="00731133">
        <w:rPr>
          <w:rFonts w:ascii="Times New Roman" w:hAnsi="Times New Roman" w:cs="Times New Roman"/>
          <w:color w:val="000000" w:themeColor="text1"/>
          <w:sz w:val="26"/>
          <w:szCs w:val="26"/>
        </w:rPr>
        <w:t xml:space="preserve">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606990" w:rsidRPr="006F571C">
        <w:rPr>
          <w:rFonts w:ascii="Times New Roman" w:hAnsi="Times New Roman" w:cs="Times New Roman"/>
          <w:color w:val="000000" w:themeColor="text1"/>
          <w:sz w:val="26"/>
          <w:szCs w:val="26"/>
        </w:rPr>
        <w:t>;</w:t>
      </w:r>
    </w:p>
    <w:p w:rsidR="00585971" w:rsidRPr="00731133" w:rsidRDefault="00606990" w:rsidP="00731133">
      <w:pPr>
        <w:pStyle w:val="af6"/>
        <w:jc w:val="both"/>
        <w:rPr>
          <w:rFonts w:ascii="Times New Roman" w:hAnsi="Times New Roman" w:cs="Times New Roman"/>
          <w:sz w:val="26"/>
          <w:szCs w:val="26"/>
        </w:rPr>
      </w:pPr>
      <w:r w:rsidRPr="006F571C">
        <w:rPr>
          <w:rFonts w:ascii="Times New Roman" w:hAnsi="Times New Roman" w:cs="Times New Roman"/>
          <w:sz w:val="26"/>
          <w:szCs w:val="26"/>
        </w:rPr>
        <w:t>1</w:t>
      </w:r>
      <w:r w:rsidR="006C20CE">
        <w:rPr>
          <w:rFonts w:ascii="Times New Roman" w:hAnsi="Times New Roman" w:cs="Times New Roman"/>
          <w:sz w:val="26"/>
          <w:szCs w:val="26"/>
        </w:rPr>
        <w:t>3</w:t>
      </w:r>
      <w:r w:rsidRPr="006F571C">
        <w:rPr>
          <w:rFonts w:ascii="Times New Roman" w:hAnsi="Times New Roman" w:cs="Times New Roman"/>
          <w:sz w:val="26"/>
          <w:szCs w:val="26"/>
        </w:rPr>
        <w:t>) иных случаях, установленных законодательством.</w:t>
      </w:r>
    </w:p>
    <w:p w:rsidR="00585971" w:rsidRPr="00731133" w:rsidRDefault="00585971"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3"/>
    </w:p>
    <w:p w:rsidR="004E7A42" w:rsidRPr="00731133" w:rsidRDefault="004E7A42"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В дополнение к настоящему Положению </w:t>
      </w:r>
      <w:r w:rsidR="001767D1" w:rsidRPr="00731133">
        <w:rPr>
          <w:rFonts w:ascii="Times New Roman" w:hAnsi="Times New Roman" w:cs="Times New Roman"/>
          <w:color w:val="000000" w:themeColor="text1"/>
          <w:sz w:val="26"/>
          <w:szCs w:val="26"/>
        </w:rPr>
        <w:t xml:space="preserve">заказчиком </w:t>
      </w:r>
      <w:r w:rsidRPr="00731133">
        <w:rPr>
          <w:rFonts w:ascii="Times New Roman" w:hAnsi="Times New Roman" w:cs="Times New Roman"/>
          <w:color w:val="000000" w:themeColor="text1"/>
          <w:sz w:val="26"/>
          <w:szCs w:val="26"/>
        </w:rPr>
        <w:t>могут разрабатываться организационно-распорядительные документы, связанные с закупками товаров, работ, услуг.</w:t>
      </w:r>
      <w:r w:rsidR="001767D1"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При этом такие документы не должны противоречить настоящему Положению.</w:t>
      </w:r>
    </w:p>
    <w:p w:rsidR="00F13FCD" w:rsidRDefault="004E7A42" w:rsidP="006F571C">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Настоящее Положение, вносимые в него изменения, подлежат обязательному размещению </w:t>
      </w:r>
      <w:r w:rsidR="00B4294E" w:rsidRPr="00731133">
        <w:rPr>
          <w:rFonts w:ascii="Times New Roman" w:hAnsi="Times New Roman" w:cs="Times New Roman"/>
          <w:color w:val="000000" w:themeColor="text1"/>
          <w:sz w:val="26"/>
          <w:szCs w:val="26"/>
        </w:rPr>
        <w:t>в ЕИС не позднее, чем в течение 15 (п</w:t>
      </w:r>
      <w:r w:rsidRPr="00731133">
        <w:rPr>
          <w:rFonts w:ascii="Times New Roman" w:hAnsi="Times New Roman" w:cs="Times New Roman"/>
          <w:color w:val="000000" w:themeColor="text1"/>
          <w:sz w:val="26"/>
          <w:szCs w:val="26"/>
        </w:rPr>
        <w:t>ятн</w:t>
      </w:r>
      <w:r w:rsidR="008677F4" w:rsidRPr="00731133">
        <w:rPr>
          <w:rFonts w:ascii="Times New Roman" w:hAnsi="Times New Roman" w:cs="Times New Roman"/>
          <w:color w:val="000000" w:themeColor="text1"/>
          <w:sz w:val="26"/>
          <w:szCs w:val="26"/>
        </w:rPr>
        <w:t xml:space="preserve">адцати) дней со дня утверждения и </w:t>
      </w:r>
      <w:r w:rsidR="003F26F3" w:rsidRPr="00731133">
        <w:rPr>
          <w:rFonts w:ascii="Times New Roman" w:hAnsi="Times New Roman" w:cs="Times New Roman"/>
          <w:color w:val="000000" w:themeColor="text1"/>
          <w:sz w:val="26"/>
          <w:szCs w:val="26"/>
        </w:rPr>
        <w:t>вступают в силу со дня их публикации в ЕИС</w:t>
      </w:r>
      <w:bookmarkStart w:id="4" w:name="_Toc437012355"/>
    </w:p>
    <w:p w:rsidR="008022B2" w:rsidRPr="008022B2" w:rsidRDefault="008022B2" w:rsidP="006F571C">
      <w:pPr>
        <w:pStyle w:val="af6"/>
        <w:jc w:val="both"/>
        <w:rPr>
          <w:rFonts w:ascii="Times New Roman" w:hAnsi="Times New Roman" w:cs="Times New Roman"/>
          <w:color w:val="000000" w:themeColor="text1"/>
          <w:sz w:val="26"/>
          <w:szCs w:val="26"/>
        </w:rPr>
      </w:pPr>
    </w:p>
    <w:p w:rsidR="00453CB5" w:rsidRDefault="00453CB5">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Глава 2. Организация закупочной деятельности</w:t>
      </w:r>
      <w:bookmarkEnd w:id="4"/>
    </w:p>
    <w:p w:rsidR="00B003FC" w:rsidRPr="00731133" w:rsidRDefault="00B003FC" w:rsidP="00B003FC">
      <w:pPr>
        <w:pStyle w:val="af6"/>
        <w:jc w:val="both"/>
        <w:rPr>
          <w:rFonts w:ascii="Times New Roman" w:hAnsi="Times New Roman" w:cs="Times New Roman"/>
          <w:b/>
          <w:bCs/>
          <w:color w:val="000000" w:themeColor="text1"/>
          <w:sz w:val="26"/>
          <w:szCs w:val="26"/>
        </w:rPr>
      </w:pPr>
    </w:p>
    <w:p w:rsidR="00453CB5" w:rsidRPr="00731133" w:rsidRDefault="00453CB5" w:rsidP="00731133">
      <w:pPr>
        <w:pStyle w:val="af6"/>
        <w:jc w:val="both"/>
        <w:rPr>
          <w:rFonts w:ascii="Times New Roman" w:hAnsi="Times New Roman" w:cs="Times New Roman"/>
          <w:b/>
          <w:bCs/>
          <w:iCs/>
          <w:color w:val="000000" w:themeColor="text1"/>
          <w:sz w:val="26"/>
          <w:szCs w:val="26"/>
        </w:rPr>
      </w:pPr>
      <w:bookmarkStart w:id="5" w:name="_Toc319598793"/>
      <w:bookmarkStart w:id="6" w:name="_Toc437012356"/>
      <w:r w:rsidRPr="00731133">
        <w:rPr>
          <w:rFonts w:ascii="Times New Roman" w:hAnsi="Times New Roman" w:cs="Times New Roman"/>
          <w:b/>
          <w:bCs/>
          <w:iCs/>
          <w:color w:val="000000" w:themeColor="text1"/>
          <w:sz w:val="26"/>
          <w:szCs w:val="26"/>
        </w:rPr>
        <w:t>Статья 3. Заказчик</w:t>
      </w:r>
      <w:bookmarkEnd w:id="5"/>
      <w:bookmarkEnd w:id="6"/>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453CB5" w:rsidRPr="00731133" w:rsidRDefault="00453C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Закупки товаро</w:t>
      </w:r>
      <w:r w:rsidR="00B4294E" w:rsidRPr="00731133">
        <w:rPr>
          <w:rFonts w:ascii="Times New Roman" w:hAnsi="Times New Roman" w:cs="Times New Roman"/>
          <w:color w:val="000000" w:themeColor="text1"/>
          <w:sz w:val="26"/>
          <w:szCs w:val="26"/>
        </w:rPr>
        <w:t>в, работ, услуг осуществляются з</w:t>
      </w:r>
      <w:r w:rsidRPr="00731133">
        <w:rPr>
          <w:rFonts w:ascii="Times New Roman" w:hAnsi="Times New Roman" w:cs="Times New Roman"/>
          <w:color w:val="000000" w:themeColor="text1"/>
          <w:sz w:val="26"/>
          <w:szCs w:val="26"/>
        </w:rPr>
        <w:t>а</w:t>
      </w:r>
      <w:r w:rsidR="006407DD" w:rsidRPr="00731133">
        <w:rPr>
          <w:rFonts w:ascii="Times New Roman" w:hAnsi="Times New Roman" w:cs="Times New Roman"/>
          <w:color w:val="000000" w:themeColor="text1"/>
          <w:sz w:val="26"/>
          <w:szCs w:val="26"/>
        </w:rPr>
        <w:t>казчиком на основании плана закупок</w:t>
      </w:r>
      <w:r w:rsidR="0017579C">
        <w:rPr>
          <w:rFonts w:ascii="Times New Roman" w:hAnsi="Times New Roman" w:cs="Times New Roman"/>
          <w:color w:val="000000" w:themeColor="text1"/>
          <w:sz w:val="26"/>
          <w:szCs w:val="26"/>
        </w:rPr>
        <w:t>, утвержденного не менее чем на один год</w:t>
      </w:r>
      <w:r w:rsidRPr="00731133">
        <w:rPr>
          <w:rFonts w:ascii="Times New Roman" w:hAnsi="Times New Roman" w:cs="Times New Roman"/>
          <w:bCs/>
          <w:color w:val="000000" w:themeColor="text1"/>
          <w:sz w:val="26"/>
          <w:szCs w:val="26"/>
        </w:rPr>
        <w:t>.</w:t>
      </w:r>
      <w:r w:rsidRPr="00731133">
        <w:rPr>
          <w:rFonts w:ascii="Times New Roman" w:hAnsi="Times New Roman" w:cs="Times New Roman"/>
          <w:color w:val="000000" w:themeColor="text1"/>
          <w:sz w:val="26"/>
          <w:szCs w:val="26"/>
        </w:rPr>
        <w:t xml:space="preserve"> </w:t>
      </w:r>
    </w:p>
    <w:p w:rsidR="00453CB5" w:rsidRPr="00731133" w:rsidRDefault="00453C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Заказчик вправе самостоятельно осуществлять процедуры </w:t>
      </w:r>
      <w:r w:rsidR="001D1735" w:rsidRPr="00731133">
        <w:rPr>
          <w:rFonts w:ascii="Times New Roman" w:hAnsi="Times New Roman" w:cs="Times New Roman"/>
          <w:color w:val="000000" w:themeColor="text1"/>
          <w:sz w:val="26"/>
          <w:szCs w:val="26"/>
        </w:rPr>
        <w:t xml:space="preserve">закупки </w:t>
      </w:r>
      <w:r w:rsidR="001D1735" w:rsidRPr="00731133">
        <w:rPr>
          <w:rFonts w:ascii="Times New Roman" w:hAnsi="Times New Roman" w:cs="Times New Roman"/>
          <w:bCs/>
          <w:color w:val="000000" w:themeColor="text1"/>
          <w:sz w:val="26"/>
          <w:szCs w:val="26"/>
        </w:rPr>
        <w:t>или</w:t>
      </w:r>
      <w:r w:rsidRPr="00731133">
        <w:rPr>
          <w:rFonts w:ascii="Times New Roman" w:hAnsi="Times New Roman" w:cs="Times New Roman"/>
          <w:color w:val="000000" w:themeColor="text1"/>
          <w:sz w:val="26"/>
          <w:szCs w:val="26"/>
        </w:rPr>
        <w:t xml:space="preserve"> передать полномочия по их проведению специализированной организации.</w:t>
      </w:r>
    </w:p>
    <w:p w:rsidR="00453CB5" w:rsidRPr="00731133" w:rsidRDefault="00453C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Заказчик вправе не размещать в </w:t>
      </w:r>
      <w:r w:rsidR="00B4294E" w:rsidRPr="00731133">
        <w:rPr>
          <w:rFonts w:ascii="Times New Roman" w:hAnsi="Times New Roman" w:cs="Times New Roman"/>
          <w:color w:val="000000" w:themeColor="text1"/>
          <w:sz w:val="26"/>
          <w:szCs w:val="26"/>
        </w:rPr>
        <w:t>ЕИС</w:t>
      </w:r>
      <w:r w:rsidRPr="00731133">
        <w:rPr>
          <w:rFonts w:ascii="Times New Roman" w:hAnsi="Times New Roman" w:cs="Times New Roman"/>
          <w:color w:val="000000" w:themeColor="text1"/>
          <w:sz w:val="26"/>
          <w:szCs w:val="26"/>
        </w:rPr>
        <w:t xml:space="preserve"> сведения о закупке товаров, работ, услуг, стоимость которых не превышает сто тысяч рублей.</w:t>
      </w:r>
      <w:bookmarkStart w:id="7" w:name="_Toc319598794"/>
      <w:bookmarkStart w:id="8" w:name="_Toc437012357"/>
    </w:p>
    <w:p w:rsidR="007F789E" w:rsidRPr="00731133" w:rsidRDefault="007F789E" w:rsidP="00731133">
      <w:pPr>
        <w:pStyle w:val="af6"/>
        <w:jc w:val="both"/>
        <w:rPr>
          <w:rFonts w:ascii="Times New Roman" w:hAnsi="Times New Roman" w:cs="Times New Roman"/>
          <w:color w:val="000000" w:themeColor="text1"/>
          <w:sz w:val="26"/>
          <w:szCs w:val="26"/>
        </w:rPr>
      </w:pPr>
    </w:p>
    <w:p w:rsidR="00453CB5" w:rsidRPr="00731133" w:rsidRDefault="00453CB5" w:rsidP="00731133">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Статья 4. </w:t>
      </w:r>
      <w:bookmarkEnd w:id="7"/>
      <w:bookmarkEnd w:id="8"/>
      <w:r w:rsidRPr="00731133">
        <w:rPr>
          <w:rFonts w:ascii="Times New Roman" w:hAnsi="Times New Roman" w:cs="Times New Roman"/>
          <w:b/>
          <w:bCs/>
          <w:iCs/>
          <w:color w:val="000000" w:themeColor="text1"/>
          <w:sz w:val="26"/>
          <w:szCs w:val="26"/>
        </w:rPr>
        <w:t>Специализированная организация</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453CB5" w:rsidRPr="00731133" w:rsidRDefault="00453C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Заказчик вправе привлечь на основе договора, заключенного в соответствии с Федеральным законом,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rsidR="00AD0CCF" w:rsidRPr="00731133" w:rsidRDefault="00453C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sidRPr="00731133">
        <w:rPr>
          <w:rFonts w:ascii="Times New Roman" w:hAnsi="Times New Roman" w:cs="Times New Roman"/>
          <w:color w:val="000000" w:themeColor="text1"/>
          <w:sz w:val="26"/>
          <w:szCs w:val="26"/>
        </w:rPr>
        <w:t xml:space="preserve">заказчиком на основе договора. </w:t>
      </w:r>
    </w:p>
    <w:p w:rsidR="00AD0CCF" w:rsidRPr="00731133" w:rsidRDefault="00AD0CC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w:t>
      </w:r>
      <w:r w:rsidR="00453CB5" w:rsidRPr="00731133">
        <w:rPr>
          <w:rFonts w:ascii="Times New Roman" w:hAnsi="Times New Roman" w:cs="Times New Roman"/>
          <w:color w:val="000000" w:themeColor="text1"/>
          <w:sz w:val="26"/>
          <w:szCs w:val="26"/>
        </w:rPr>
        <w:t>Специализированная организация не может быть участником закупки, в рамках которой эта организация осуществляет функции, связан</w:t>
      </w:r>
      <w:r w:rsidRPr="00731133">
        <w:rPr>
          <w:rFonts w:ascii="Times New Roman" w:hAnsi="Times New Roman" w:cs="Times New Roman"/>
          <w:color w:val="000000" w:themeColor="text1"/>
          <w:sz w:val="26"/>
          <w:szCs w:val="26"/>
        </w:rPr>
        <w:t>ные с закупочной деятельностью.</w:t>
      </w:r>
    </w:p>
    <w:p w:rsidR="00453CB5" w:rsidRPr="00731133" w:rsidRDefault="00AD0CC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4. </w:t>
      </w:r>
      <w:r w:rsidR="00453CB5" w:rsidRPr="00731133">
        <w:rPr>
          <w:rFonts w:ascii="Times New Roman" w:hAnsi="Times New Roman" w:cs="Times New Roman"/>
          <w:color w:val="000000" w:themeColor="text1"/>
          <w:sz w:val="26"/>
          <w:szCs w:val="26"/>
        </w:rPr>
        <w:t>Выбор специализирован</w:t>
      </w:r>
      <w:r w:rsidR="00B4294E" w:rsidRPr="00731133">
        <w:rPr>
          <w:rFonts w:ascii="Times New Roman" w:hAnsi="Times New Roman" w:cs="Times New Roman"/>
          <w:color w:val="000000" w:themeColor="text1"/>
          <w:sz w:val="26"/>
          <w:szCs w:val="26"/>
        </w:rPr>
        <w:t>ной организации осуществляется з</w:t>
      </w:r>
      <w:r w:rsidR="00453CB5" w:rsidRPr="00731133">
        <w:rPr>
          <w:rFonts w:ascii="Times New Roman" w:hAnsi="Times New Roman" w:cs="Times New Roman"/>
          <w:color w:val="000000" w:themeColor="text1"/>
          <w:sz w:val="26"/>
          <w:szCs w:val="26"/>
        </w:rPr>
        <w:t xml:space="preserve">аказчиком </w:t>
      </w:r>
      <w:r w:rsidR="00D93AB3" w:rsidRPr="00731133">
        <w:rPr>
          <w:rFonts w:ascii="Times New Roman" w:hAnsi="Times New Roman" w:cs="Times New Roman"/>
          <w:color w:val="000000" w:themeColor="text1"/>
          <w:sz w:val="26"/>
          <w:szCs w:val="26"/>
        </w:rPr>
        <w:t>самостоятельно</w:t>
      </w:r>
      <w:r w:rsidR="00453CB5" w:rsidRPr="00731133">
        <w:rPr>
          <w:rFonts w:ascii="Times New Roman" w:hAnsi="Times New Roman" w:cs="Times New Roman"/>
          <w:color w:val="000000" w:themeColor="text1"/>
          <w:sz w:val="26"/>
          <w:szCs w:val="26"/>
        </w:rPr>
        <w:t>.</w:t>
      </w:r>
    </w:p>
    <w:p w:rsidR="00B4294E" w:rsidRPr="00731133" w:rsidRDefault="00D93A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rsidR="00411E45" w:rsidRPr="00731133" w:rsidRDefault="00B4294E" w:rsidP="00731133">
      <w:pPr>
        <w:pStyle w:val="af6"/>
        <w:jc w:val="both"/>
        <w:rPr>
          <w:rFonts w:ascii="Times New Roman" w:eastAsia="Calibri" w:hAnsi="Times New Roman" w:cs="Times New Roman"/>
          <w:b/>
          <w:bCs/>
          <w:color w:val="000000" w:themeColor="text1"/>
          <w:kern w:val="32"/>
          <w:sz w:val="26"/>
          <w:szCs w:val="26"/>
        </w:rPr>
      </w:pPr>
      <w:r w:rsidRPr="00731133">
        <w:rPr>
          <w:rFonts w:ascii="Times New Roman" w:hAnsi="Times New Roman" w:cs="Times New Roman"/>
          <w:color w:val="000000" w:themeColor="text1"/>
          <w:sz w:val="26"/>
          <w:szCs w:val="26"/>
        </w:rPr>
        <w:t>6. Любые функции и полномочия, возложенные на заказчика настоящим Положением, могут быть переданы специализированной организации на основании заключенного договора</w:t>
      </w:r>
      <w:r w:rsidR="00CD4575" w:rsidRPr="00731133">
        <w:rPr>
          <w:rFonts w:ascii="Times New Roman" w:hAnsi="Times New Roman" w:cs="Times New Roman"/>
          <w:color w:val="000000" w:themeColor="text1"/>
          <w:sz w:val="26"/>
          <w:szCs w:val="26"/>
        </w:rPr>
        <w:t xml:space="preserve">, за исключением </w:t>
      </w:r>
      <w:r w:rsidR="00F620E8" w:rsidRPr="006F571C">
        <w:rPr>
          <w:rFonts w:ascii="Times New Roman" w:hAnsi="Times New Roman" w:cs="Times New Roman"/>
          <w:color w:val="000000" w:themeColor="text1"/>
          <w:sz w:val="26"/>
          <w:szCs w:val="26"/>
        </w:rPr>
        <w:t xml:space="preserve">специальных </w:t>
      </w:r>
      <w:r w:rsidR="00CD4575" w:rsidRPr="00731133">
        <w:rPr>
          <w:rFonts w:ascii="Times New Roman" w:hAnsi="Times New Roman" w:cs="Times New Roman"/>
          <w:color w:val="000000" w:themeColor="text1"/>
          <w:sz w:val="26"/>
          <w:szCs w:val="26"/>
        </w:rPr>
        <w:t xml:space="preserve">полномочий, регламентируемых </w:t>
      </w:r>
      <w:r w:rsidR="00F620E8" w:rsidRPr="006F571C">
        <w:rPr>
          <w:rFonts w:ascii="Times New Roman" w:hAnsi="Times New Roman" w:cs="Times New Roman"/>
          <w:color w:val="000000" w:themeColor="text1"/>
          <w:sz w:val="26"/>
          <w:szCs w:val="26"/>
        </w:rPr>
        <w:t xml:space="preserve">отдельными </w:t>
      </w:r>
      <w:r w:rsidR="00CD4575" w:rsidRPr="00731133">
        <w:rPr>
          <w:rFonts w:ascii="Times New Roman" w:hAnsi="Times New Roman" w:cs="Times New Roman"/>
          <w:color w:val="000000" w:themeColor="text1"/>
          <w:sz w:val="26"/>
          <w:szCs w:val="26"/>
        </w:rPr>
        <w:t>статьями настоящего Положения</w:t>
      </w:r>
      <w:r w:rsidRPr="00731133">
        <w:rPr>
          <w:rFonts w:ascii="Times New Roman" w:hAnsi="Times New Roman" w:cs="Times New Roman"/>
          <w:color w:val="000000" w:themeColor="text1"/>
          <w:sz w:val="26"/>
          <w:szCs w:val="26"/>
        </w:rPr>
        <w:t>.</w:t>
      </w:r>
      <w:r w:rsidR="00D93AB3" w:rsidRPr="00731133">
        <w:rPr>
          <w:rFonts w:ascii="Times New Roman" w:hAnsi="Times New Roman" w:cs="Times New Roman"/>
          <w:color w:val="000000" w:themeColor="text1"/>
          <w:sz w:val="26"/>
          <w:szCs w:val="26"/>
        </w:rPr>
        <w:t xml:space="preserve"> </w:t>
      </w:r>
      <w:bookmarkStart w:id="9" w:name="_Toc437012359"/>
    </w:p>
    <w:p w:rsidR="007F0CBF" w:rsidRPr="006F571C" w:rsidRDefault="007F0CBF" w:rsidP="006F571C">
      <w:pPr>
        <w:pStyle w:val="af6"/>
        <w:jc w:val="both"/>
        <w:rPr>
          <w:rFonts w:ascii="Times New Roman" w:hAnsi="Times New Roman" w:cs="Times New Roman"/>
          <w:color w:val="000000" w:themeColor="text1"/>
          <w:sz w:val="26"/>
          <w:szCs w:val="26"/>
        </w:rPr>
      </w:pPr>
    </w:p>
    <w:p w:rsidR="00D47ECA" w:rsidRPr="00731133" w:rsidRDefault="00D47EC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Глава 3. </w:t>
      </w:r>
      <w:bookmarkEnd w:id="9"/>
      <w:r w:rsidRPr="00731133">
        <w:rPr>
          <w:rFonts w:ascii="Times New Roman" w:hAnsi="Times New Roman" w:cs="Times New Roman"/>
          <w:b/>
          <w:color w:val="000000" w:themeColor="text1"/>
          <w:sz w:val="26"/>
          <w:szCs w:val="26"/>
        </w:rPr>
        <w:t>Порядок подготовки процедур закупки</w:t>
      </w:r>
      <w:bookmarkStart w:id="10" w:name="_Toc319598797"/>
      <w:bookmarkStart w:id="11" w:name="_Toc437012360"/>
    </w:p>
    <w:p w:rsidR="007F789E" w:rsidRPr="00731133" w:rsidRDefault="007F789E" w:rsidP="00731133">
      <w:pPr>
        <w:pStyle w:val="af6"/>
        <w:jc w:val="both"/>
        <w:rPr>
          <w:rFonts w:ascii="Times New Roman" w:hAnsi="Times New Roman"/>
          <w:color w:val="000000" w:themeColor="text1"/>
          <w:sz w:val="26"/>
          <w:szCs w:val="26"/>
        </w:rPr>
      </w:pPr>
    </w:p>
    <w:p w:rsidR="00D47ECA" w:rsidRPr="00731133" w:rsidRDefault="00D47ECA" w:rsidP="00731133">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Статья 5. Планирование </w:t>
      </w:r>
      <w:r w:rsidR="00F23D92" w:rsidRPr="00731133">
        <w:rPr>
          <w:rFonts w:ascii="Times New Roman" w:hAnsi="Times New Roman" w:cs="Times New Roman"/>
          <w:b/>
          <w:bCs/>
          <w:iCs/>
          <w:color w:val="000000" w:themeColor="text1"/>
          <w:sz w:val="26"/>
          <w:szCs w:val="26"/>
        </w:rPr>
        <w:t xml:space="preserve">и информационное обеспечение </w:t>
      </w:r>
      <w:r w:rsidRPr="00731133">
        <w:rPr>
          <w:rFonts w:ascii="Times New Roman" w:hAnsi="Times New Roman" w:cs="Times New Roman"/>
          <w:b/>
          <w:bCs/>
          <w:iCs/>
          <w:color w:val="000000" w:themeColor="text1"/>
          <w:sz w:val="26"/>
          <w:szCs w:val="26"/>
        </w:rPr>
        <w:t>закупок</w:t>
      </w:r>
      <w:bookmarkEnd w:id="10"/>
      <w:bookmarkEnd w:id="11"/>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9125B7" w:rsidRPr="00731133" w:rsidRDefault="00D47ECA" w:rsidP="00731133">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color w:val="000000" w:themeColor="text1"/>
          <w:sz w:val="26"/>
          <w:szCs w:val="26"/>
        </w:rPr>
        <w:t xml:space="preserve">1. </w:t>
      </w:r>
      <w:r w:rsidR="009125B7" w:rsidRPr="00731133">
        <w:rPr>
          <w:rFonts w:ascii="Times New Roman" w:hAnsi="Times New Roman" w:cs="Times New Roman"/>
          <w:color w:val="000000" w:themeColor="text1"/>
          <w:sz w:val="26"/>
          <w:szCs w:val="26"/>
        </w:rPr>
        <w:t>Закупка осуществл</w:t>
      </w:r>
      <w:r w:rsidR="006407DD" w:rsidRPr="00731133">
        <w:rPr>
          <w:rFonts w:ascii="Times New Roman" w:hAnsi="Times New Roman" w:cs="Times New Roman"/>
          <w:color w:val="000000" w:themeColor="text1"/>
          <w:sz w:val="26"/>
          <w:szCs w:val="26"/>
        </w:rPr>
        <w:t>яется на основании плана закупок</w:t>
      </w:r>
      <w:r w:rsidR="001F6AC1" w:rsidRPr="00731133">
        <w:rPr>
          <w:rFonts w:ascii="Times New Roman" w:hAnsi="Times New Roman" w:cs="Times New Roman"/>
          <w:color w:val="000000" w:themeColor="text1"/>
          <w:sz w:val="26"/>
          <w:szCs w:val="26"/>
        </w:rPr>
        <w:t xml:space="preserve"> товаров, работ, услуг (далее – </w:t>
      </w:r>
      <w:r w:rsidR="009125B7" w:rsidRPr="00731133">
        <w:rPr>
          <w:rFonts w:ascii="Times New Roman" w:hAnsi="Times New Roman" w:cs="Times New Roman"/>
          <w:color w:val="000000" w:themeColor="text1"/>
          <w:sz w:val="26"/>
          <w:szCs w:val="26"/>
        </w:rPr>
        <w:t xml:space="preserve">план закупки), утвержденного и размещенного заказчиком в </w:t>
      </w:r>
      <w:r w:rsidR="00B4294E" w:rsidRPr="00731133">
        <w:rPr>
          <w:rFonts w:ascii="Times New Roman" w:hAnsi="Times New Roman" w:cs="Times New Roman"/>
          <w:color w:val="000000" w:themeColor="text1"/>
          <w:sz w:val="26"/>
          <w:szCs w:val="26"/>
        </w:rPr>
        <w:t xml:space="preserve">ЕИС </w:t>
      </w:r>
      <w:r w:rsidR="009125B7" w:rsidRPr="00731133">
        <w:rPr>
          <w:rFonts w:ascii="Times New Roman" w:hAnsi="Times New Roman" w:cs="Times New Roman"/>
          <w:color w:val="000000" w:themeColor="text1"/>
          <w:sz w:val="26"/>
          <w:szCs w:val="26"/>
        </w:rPr>
        <w:t xml:space="preserve">в порядке, предусмотренном </w:t>
      </w:r>
      <w:hyperlink r:id="rId17" w:history="1">
        <w:r w:rsidR="009125B7" w:rsidRPr="00731133">
          <w:rPr>
            <w:rFonts w:ascii="Times New Roman" w:hAnsi="Times New Roman" w:cs="Times New Roman"/>
            <w:color w:val="000000" w:themeColor="text1"/>
            <w:sz w:val="26"/>
            <w:szCs w:val="26"/>
          </w:rPr>
          <w:t>постановлением</w:t>
        </w:r>
      </w:hyperlink>
      <w:r w:rsidR="009125B7" w:rsidRPr="00731133">
        <w:rPr>
          <w:rFonts w:ascii="Times New Roman" w:hAnsi="Times New Roman" w:cs="Times New Roman"/>
          <w:color w:val="000000" w:themeColor="text1"/>
          <w:sz w:val="26"/>
          <w:szCs w:val="26"/>
        </w:rPr>
        <w:t xml:space="preserve"> Правитель</w:t>
      </w:r>
      <w:r w:rsidR="00AC4D35" w:rsidRPr="00731133">
        <w:rPr>
          <w:rFonts w:ascii="Times New Roman" w:hAnsi="Times New Roman" w:cs="Times New Roman"/>
          <w:color w:val="000000" w:themeColor="text1"/>
          <w:sz w:val="26"/>
          <w:szCs w:val="26"/>
        </w:rPr>
        <w:t>ства Российской Федерации от 10.09.</w:t>
      </w:r>
      <w:r w:rsidR="009125B7" w:rsidRPr="00731133">
        <w:rPr>
          <w:rFonts w:ascii="Times New Roman" w:hAnsi="Times New Roman" w:cs="Times New Roman"/>
          <w:color w:val="000000" w:themeColor="text1"/>
          <w:sz w:val="26"/>
          <w:szCs w:val="26"/>
        </w:rPr>
        <w:t xml:space="preserve">2012 г. N 908 "Об утверждении Положения о размещении </w:t>
      </w:r>
      <w:r w:rsidR="00014BC3" w:rsidRPr="00731133">
        <w:rPr>
          <w:rFonts w:ascii="Times New Roman" w:hAnsi="Times New Roman" w:cs="Times New Roman"/>
          <w:color w:val="000000" w:themeColor="text1"/>
          <w:sz w:val="26"/>
          <w:szCs w:val="26"/>
        </w:rPr>
        <w:t>в единой информационной системе</w:t>
      </w:r>
      <w:r w:rsidR="009125B7" w:rsidRPr="00731133">
        <w:rPr>
          <w:rFonts w:ascii="Times New Roman" w:hAnsi="Times New Roman" w:cs="Times New Roman"/>
          <w:color w:val="000000" w:themeColor="text1"/>
          <w:sz w:val="26"/>
          <w:szCs w:val="26"/>
        </w:rPr>
        <w:t xml:space="preserve"> информации о закупке".</w:t>
      </w:r>
    </w:p>
    <w:p w:rsidR="009125B7" w:rsidRPr="00731133" w:rsidRDefault="001F6AC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w:t>
      </w:r>
      <w:r w:rsidR="009125B7" w:rsidRPr="00731133">
        <w:rPr>
          <w:rFonts w:ascii="Times New Roman" w:hAnsi="Times New Roman" w:cs="Times New Roman"/>
          <w:color w:val="000000" w:themeColor="text1"/>
          <w:sz w:val="26"/>
          <w:szCs w:val="26"/>
        </w:rPr>
        <w:t xml:space="preserve">В случае возникновения при ведении </w:t>
      </w:r>
      <w:r w:rsidR="00B4294E" w:rsidRPr="00731133">
        <w:rPr>
          <w:rFonts w:ascii="Times New Roman" w:hAnsi="Times New Roman" w:cs="Times New Roman"/>
          <w:color w:val="000000" w:themeColor="text1"/>
          <w:sz w:val="26"/>
          <w:szCs w:val="26"/>
        </w:rPr>
        <w:t xml:space="preserve">ЕИС </w:t>
      </w:r>
      <w:r w:rsidR="009125B7" w:rsidRPr="00731133">
        <w:rPr>
          <w:rFonts w:ascii="Times New Roman" w:hAnsi="Times New Roman" w:cs="Times New Roman"/>
          <w:color w:val="000000" w:themeColor="text1"/>
          <w:sz w:val="26"/>
          <w:szCs w:val="26"/>
        </w:rPr>
        <w:t xml:space="preserve">федеральным органом исполнительной власти, уполномоченным на ведение </w:t>
      </w:r>
      <w:r w:rsidR="00B4294E" w:rsidRPr="00731133">
        <w:rPr>
          <w:rFonts w:ascii="Times New Roman" w:hAnsi="Times New Roman" w:cs="Times New Roman"/>
          <w:color w:val="000000" w:themeColor="text1"/>
          <w:sz w:val="26"/>
          <w:szCs w:val="26"/>
        </w:rPr>
        <w:t>ЕИС</w:t>
      </w:r>
      <w:r w:rsidR="009125B7" w:rsidRPr="00731133">
        <w:rPr>
          <w:rFonts w:ascii="Times New Roman" w:hAnsi="Times New Roman" w:cs="Times New Roman"/>
          <w:color w:val="000000" w:themeColor="text1"/>
          <w:sz w:val="26"/>
          <w:szCs w:val="26"/>
        </w:rPr>
        <w:t xml:space="preserve">, технических или иных неполадок, блокирующих доступ к </w:t>
      </w:r>
      <w:r w:rsidR="00B4294E" w:rsidRPr="00731133">
        <w:rPr>
          <w:rFonts w:ascii="Times New Roman" w:hAnsi="Times New Roman" w:cs="Times New Roman"/>
          <w:color w:val="000000" w:themeColor="text1"/>
          <w:sz w:val="26"/>
          <w:szCs w:val="26"/>
        </w:rPr>
        <w:t xml:space="preserve">ЕИС </w:t>
      </w:r>
      <w:r w:rsidR="009125B7" w:rsidRPr="00731133">
        <w:rPr>
          <w:rFonts w:ascii="Times New Roman" w:hAnsi="Times New Roman" w:cs="Times New Roman"/>
          <w:color w:val="000000" w:themeColor="text1"/>
          <w:sz w:val="26"/>
          <w:szCs w:val="26"/>
        </w:rPr>
        <w:t>в течение более чем</w:t>
      </w:r>
      <w:r w:rsidR="00754EDA" w:rsidRPr="00731133">
        <w:rPr>
          <w:rFonts w:ascii="Times New Roman" w:hAnsi="Times New Roman" w:cs="Times New Roman"/>
          <w:color w:val="000000" w:themeColor="text1"/>
          <w:sz w:val="26"/>
          <w:szCs w:val="26"/>
        </w:rPr>
        <w:t xml:space="preserve"> одного рабочего дня, информацию, подлежащую</w:t>
      </w:r>
      <w:r w:rsidR="009125B7" w:rsidRPr="00731133">
        <w:rPr>
          <w:rFonts w:ascii="Times New Roman" w:hAnsi="Times New Roman" w:cs="Times New Roman"/>
          <w:color w:val="000000" w:themeColor="text1"/>
          <w:sz w:val="26"/>
          <w:szCs w:val="26"/>
        </w:rPr>
        <w:t xml:space="preserve"> размещению в </w:t>
      </w:r>
      <w:r w:rsidR="00B4294E" w:rsidRPr="00731133">
        <w:rPr>
          <w:rFonts w:ascii="Times New Roman" w:hAnsi="Times New Roman" w:cs="Times New Roman"/>
          <w:color w:val="000000" w:themeColor="text1"/>
          <w:sz w:val="26"/>
          <w:szCs w:val="26"/>
        </w:rPr>
        <w:t xml:space="preserve">ЕИС </w:t>
      </w:r>
      <w:r w:rsidR="009125B7" w:rsidRPr="00731133">
        <w:rPr>
          <w:rFonts w:ascii="Times New Roman" w:hAnsi="Times New Roman" w:cs="Times New Roman"/>
          <w:color w:val="000000" w:themeColor="text1"/>
          <w:sz w:val="26"/>
          <w:szCs w:val="26"/>
        </w:rPr>
        <w:t xml:space="preserve">в соответствии с Федеральным </w:t>
      </w:r>
      <w:hyperlink r:id="rId18" w:history="1">
        <w:r w:rsidR="009125B7" w:rsidRPr="00731133">
          <w:rPr>
            <w:rFonts w:ascii="Times New Roman" w:hAnsi="Times New Roman" w:cs="Times New Roman"/>
            <w:color w:val="000000" w:themeColor="text1"/>
            <w:sz w:val="26"/>
            <w:szCs w:val="26"/>
          </w:rPr>
          <w:t>законом</w:t>
        </w:r>
      </w:hyperlink>
      <w:r w:rsidR="009125B7" w:rsidRPr="00731133">
        <w:rPr>
          <w:rFonts w:ascii="Times New Roman" w:hAnsi="Times New Roman" w:cs="Times New Roman"/>
          <w:color w:val="000000" w:themeColor="text1"/>
          <w:sz w:val="26"/>
          <w:szCs w:val="26"/>
        </w:rPr>
        <w:t xml:space="preserve"> и настоящим Положением, </w:t>
      </w:r>
      <w:r w:rsidR="00754EDA" w:rsidRPr="00731133">
        <w:rPr>
          <w:rFonts w:ascii="Times New Roman" w:hAnsi="Times New Roman" w:cs="Times New Roman"/>
          <w:color w:val="000000" w:themeColor="text1"/>
          <w:sz w:val="26"/>
          <w:szCs w:val="26"/>
        </w:rPr>
        <w:t>заказчик вправе разместить</w:t>
      </w:r>
      <w:r w:rsidR="009125B7" w:rsidRPr="00731133">
        <w:rPr>
          <w:rFonts w:ascii="Times New Roman" w:hAnsi="Times New Roman" w:cs="Times New Roman"/>
          <w:color w:val="000000" w:themeColor="text1"/>
          <w:sz w:val="26"/>
          <w:szCs w:val="26"/>
        </w:rPr>
        <w:t xml:space="preserve"> на сайте</w:t>
      </w:r>
      <w:r w:rsidR="008677F4" w:rsidRPr="00731133">
        <w:rPr>
          <w:rFonts w:ascii="Times New Roman" w:hAnsi="Times New Roman" w:cs="Times New Roman"/>
          <w:color w:val="000000" w:themeColor="text1"/>
          <w:sz w:val="26"/>
          <w:szCs w:val="26"/>
        </w:rPr>
        <w:t xml:space="preserve"> Заказчика</w:t>
      </w:r>
      <w:r w:rsidR="009125B7" w:rsidRPr="00731133">
        <w:rPr>
          <w:rFonts w:ascii="Times New Roman" w:hAnsi="Times New Roman" w:cs="Times New Roman"/>
          <w:color w:val="000000" w:themeColor="text1"/>
          <w:sz w:val="26"/>
          <w:szCs w:val="26"/>
        </w:rPr>
        <w:t xml:space="preserve"> с последующим размещением ее в </w:t>
      </w:r>
      <w:r w:rsidR="00B4294E" w:rsidRPr="00731133">
        <w:rPr>
          <w:rFonts w:ascii="Times New Roman" w:hAnsi="Times New Roman" w:cs="Times New Roman"/>
          <w:color w:val="000000" w:themeColor="text1"/>
          <w:sz w:val="26"/>
          <w:szCs w:val="26"/>
        </w:rPr>
        <w:t xml:space="preserve">ЕИС </w:t>
      </w:r>
      <w:r w:rsidR="009125B7" w:rsidRPr="00731133">
        <w:rPr>
          <w:rFonts w:ascii="Times New Roman" w:hAnsi="Times New Roman" w:cs="Times New Roman"/>
          <w:color w:val="000000" w:themeColor="text1"/>
          <w:sz w:val="26"/>
          <w:szCs w:val="26"/>
        </w:rPr>
        <w:t xml:space="preserve">в течение одного рабочего дня со дня устранения технических или иных неполадок, блокирующих доступ к </w:t>
      </w:r>
      <w:r w:rsidR="00B4294E" w:rsidRPr="00731133">
        <w:rPr>
          <w:rFonts w:ascii="Times New Roman" w:hAnsi="Times New Roman" w:cs="Times New Roman"/>
          <w:color w:val="000000" w:themeColor="text1"/>
          <w:sz w:val="26"/>
          <w:szCs w:val="26"/>
        </w:rPr>
        <w:t>ЕИС</w:t>
      </w:r>
      <w:r w:rsidR="009125B7" w:rsidRPr="00731133">
        <w:rPr>
          <w:rFonts w:ascii="Times New Roman" w:hAnsi="Times New Roman" w:cs="Times New Roman"/>
          <w:color w:val="000000" w:themeColor="text1"/>
          <w:sz w:val="26"/>
          <w:szCs w:val="26"/>
        </w:rPr>
        <w:t>.</w:t>
      </w:r>
    </w:p>
    <w:p w:rsidR="009125B7" w:rsidRPr="00731133" w:rsidRDefault="001F6AC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w:t>
      </w:r>
      <w:r w:rsidR="009125B7" w:rsidRPr="00731133">
        <w:rPr>
          <w:rFonts w:ascii="Times New Roman" w:hAnsi="Times New Roman" w:cs="Times New Roman"/>
          <w:color w:val="000000" w:themeColor="text1"/>
          <w:sz w:val="26"/>
          <w:szCs w:val="26"/>
        </w:rPr>
        <w:t xml:space="preserve">Формирование плана закупки, а также его размещение в </w:t>
      </w:r>
      <w:r w:rsidR="00244A60" w:rsidRPr="00731133">
        <w:rPr>
          <w:rFonts w:ascii="Times New Roman" w:hAnsi="Times New Roman" w:cs="Times New Roman"/>
          <w:color w:val="000000" w:themeColor="text1"/>
          <w:sz w:val="26"/>
          <w:szCs w:val="26"/>
        </w:rPr>
        <w:t>ЕИС</w:t>
      </w:r>
      <w:r w:rsidR="009125B7" w:rsidRPr="00731133">
        <w:rPr>
          <w:rFonts w:ascii="Times New Roman" w:hAnsi="Times New Roman" w:cs="Times New Roman"/>
          <w:color w:val="000000" w:themeColor="text1"/>
          <w:sz w:val="26"/>
          <w:szCs w:val="26"/>
        </w:rPr>
        <w:t xml:space="preserve"> осуществляется заказчиком в соответствии с требованиями, установленными </w:t>
      </w:r>
      <w:hyperlink r:id="rId19" w:history="1">
        <w:r w:rsidR="009125B7" w:rsidRPr="00731133">
          <w:rPr>
            <w:rFonts w:ascii="Times New Roman" w:hAnsi="Times New Roman" w:cs="Times New Roman"/>
            <w:color w:val="000000" w:themeColor="text1"/>
            <w:sz w:val="26"/>
            <w:szCs w:val="26"/>
          </w:rPr>
          <w:t>постановлением</w:t>
        </w:r>
      </w:hyperlink>
      <w:r w:rsidR="009125B7" w:rsidRPr="00731133">
        <w:rPr>
          <w:rFonts w:ascii="Times New Roman" w:hAnsi="Times New Roman" w:cs="Times New Roman"/>
          <w:color w:val="000000" w:themeColor="text1"/>
          <w:sz w:val="26"/>
          <w:szCs w:val="26"/>
        </w:rPr>
        <w:t xml:space="preserve"> Правитель</w:t>
      </w:r>
      <w:r w:rsidR="00AC4D35" w:rsidRPr="00731133">
        <w:rPr>
          <w:rFonts w:ascii="Times New Roman" w:hAnsi="Times New Roman" w:cs="Times New Roman"/>
          <w:color w:val="000000" w:themeColor="text1"/>
          <w:sz w:val="26"/>
          <w:szCs w:val="26"/>
        </w:rPr>
        <w:t>ства Российской Федерации от 17.09.</w:t>
      </w:r>
      <w:r w:rsidR="009125B7" w:rsidRPr="00731133">
        <w:rPr>
          <w:rFonts w:ascii="Times New Roman" w:hAnsi="Times New Roman" w:cs="Times New Roman"/>
          <w:color w:val="000000" w:themeColor="text1"/>
          <w:sz w:val="26"/>
          <w:szCs w:val="26"/>
        </w:rPr>
        <w:t>2012 г. N 932 "Об утверждении Правил формирования плана закупки товаров (работ, услуг) и требований к форме такого плана"</w:t>
      </w:r>
      <w:r w:rsidR="00E630E4" w:rsidRPr="00731133">
        <w:rPr>
          <w:rFonts w:ascii="Times New Roman" w:hAnsi="Times New Roman" w:cs="Times New Roman"/>
          <w:color w:val="000000" w:themeColor="text1"/>
          <w:sz w:val="26"/>
          <w:szCs w:val="26"/>
        </w:rPr>
        <w:t xml:space="preserve"> </w:t>
      </w:r>
      <w:r w:rsidR="00CA5991" w:rsidRPr="00731133">
        <w:rPr>
          <w:rFonts w:ascii="Times New Roman" w:hAnsi="Times New Roman" w:cs="Times New Roman"/>
          <w:color w:val="000000" w:themeColor="text1"/>
          <w:sz w:val="26"/>
          <w:szCs w:val="26"/>
        </w:rPr>
        <w:t>в течение 10 календарных дней с даты утверждения плана.</w:t>
      </w:r>
      <w:r w:rsidR="00F71EEB" w:rsidRPr="00731133">
        <w:rPr>
          <w:rFonts w:ascii="Times New Roman" w:hAnsi="Times New Roman" w:cs="Times New Roman"/>
          <w:color w:val="000000" w:themeColor="text1"/>
          <w:sz w:val="26"/>
          <w:szCs w:val="26"/>
        </w:rPr>
        <w:t xml:space="preserve"> </w:t>
      </w:r>
      <w:r w:rsidR="00CA5991" w:rsidRPr="00731133">
        <w:rPr>
          <w:rFonts w:ascii="Times New Roman" w:hAnsi="Times New Roman" w:cs="Times New Roman"/>
          <w:color w:val="000000" w:themeColor="text1"/>
          <w:sz w:val="26"/>
          <w:szCs w:val="26"/>
        </w:rPr>
        <w:t>Размещение плана закупки в единой информационной системе осуществляется не позднее 31 декабря текущего календарного года</w:t>
      </w:r>
      <w:r w:rsidR="009125B7" w:rsidRPr="00731133">
        <w:rPr>
          <w:rFonts w:ascii="Times New Roman" w:hAnsi="Times New Roman" w:cs="Times New Roman"/>
          <w:color w:val="000000" w:themeColor="text1"/>
          <w:sz w:val="26"/>
          <w:szCs w:val="26"/>
        </w:rPr>
        <w:t>.</w:t>
      </w:r>
    </w:p>
    <w:p w:rsidR="00857616" w:rsidRPr="006F571C" w:rsidRDefault="001F6AC1" w:rsidP="006F571C">
      <w:pPr>
        <w:pStyle w:val="af6"/>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 xml:space="preserve">4. </w:t>
      </w:r>
      <w:r w:rsidR="009125B7" w:rsidRPr="00731133">
        <w:rPr>
          <w:rFonts w:ascii="Times New Roman" w:hAnsi="Times New Roman" w:cs="Times New Roman"/>
          <w:color w:val="000000" w:themeColor="text1"/>
          <w:sz w:val="26"/>
          <w:szCs w:val="26"/>
        </w:rPr>
        <w:t xml:space="preserve">План закупки является основным плановым документом в сфере закупок. План закупки утверждается заказчиком не менее чем на один год с помесячной </w:t>
      </w:r>
      <w:r w:rsidR="00F46819" w:rsidRPr="00731133">
        <w:rPr>
          <w:rFonts w:ascii="Times New Roman" w:hAnsi="Times New Roman" w:cs="Times New Roman"/>
          <w:color w:val="000000" w:themeColor="text1"/>
          <w:sz w:val="26"/>
          <w:szCs w:val="26"/>
        </w:rPr>
        <w:t xml:space="preserve">или поквартальной </w:t>
      </w:r>
      <w:r w:rsidR="009125B7" w:rsidRPr="00731133">
        <w:rPr>
          <w:rFonts w:ascii="Times New Roman" w:hAnsi="Times New Roman" w:cs="Times New Roman"/>
          <w:color w:val="000000" w:themeColor="text1"/>
          <w:sz w:val="26"/>
          <w:szCs w:val="26"/>
        </w:rPr>
        <w:t>разбивкой.</w:t>
      </w:r>
      <w:r w:rsidR="00857616" w:rsidRPr="006F571C">
        <w:rPr>
          <w:rFonts w:ascii="Times New Roman" w:hAnsi="Times New Roman" w:cs="Times New Roman"/>
          <w:color w:val="000000" w:themeColor="text1"/>
          <w:sz w:val="26"/>
          <w:szCs w:val="26"/>
        </w:rPr>
        <w:t xml:space="preserve"> </w:t>
      </w:r>
      <w:r w:rsidR="00857616" w:rsidRPr="006F571C">
        <w:rPr>
          <w:rFonts w:ascii="Times New Roman" w:hAnsi="Times New Roman" w:cs="Times New Roman"/>
          <w:sz w:val="26"/>
          <w:szCs w:val="26"/>
        </w:rPr>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rsidR="0002176D" w:rsidRPr="00731133" w:rsidRDefault="0002176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Заказчик </w:t>
      </w:r>
      <w:r w:rsidR="001D1735" w:rsidRPr="00731133">
        <w:rPr>
          <w:rFonts w:ascii="Times New Roman" w:hAnsi="Times New Roman" w:cs="Times New Roman"/>
          <w:color w:val="000000" w:themeColor="text1"/>
          <w:sz w:val="26"/>
          <w:szCs w:val="26"/>
        </w:rPr>
        <w:t>вправе вносить</w:t>
      </w:r>
      <w:r w:rsidRPr="00731133">
        <w:rPr>
          <w:rFonts w:ascii="Times New Roman" w:hAnsi="Times New Roman" w:cs="Times New Roman"/>
          <w:color w:val="000000" w:themeColor="text1"/>
          <w:sz w:val="26"/>
          <w:szCs w:val="26"/>
        </w:rPr>
        <w:t xml:space="preserve"> изменения в план закупок в следующих случаях:</w:t>
      </w:r>
    </w:p>
    <w:p w:rsidR="0002176D" w:rsidRPr="00731133" w:rsidRDefault="0002176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2176D" w:rsidRPr="00731133" w:rsidRDefault="0002176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46819" w:rsidRPr="00731133" w:rsidRDefault="00F4681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при возникновении </w:t>
      </w:r>
      <w:r w:rsidR="00ED66B4" w:rsidRPr="00731133">
        <w:rPr>
          <w:rFonts w:ascii="Times New Roman" w:hAnsi="Times New Roman" w:cs="Times New Roman"/>
          <w:color w:val="000000" w:themeColor="text1"/>
          <w:sz w:val="26"/>
          <w:szCs w:val="26"/>
        </w:rPr>
        <w:t>необходимости корректировки, исправления, уточнения внесенных ранее сведений в план закупок;</w:t>
      </w:r>
    </w:p>
    <w:p w:rsidR="00857616" w:rsidRPr="006F571C" w:rsidRDefault="00ED66B4" w:rsidP="006F571C">
      <w:pPr>
        <w:pStyle w:val="af6"/>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lastRenderedPageBreak/>
        <w:t>4</w:t>
      </w:r>
      <w:r w:rsidR="0002176D" w:rsidRPr="00731133">
        <w:rPr>
          <w:rFonts w:ascii="Times New Roman" w:hAnsi="Times New Roman" w:cs="Times New Roman"/>
          <w:color w:val="000000" w:themeColor="text1"/>
          <w:sz w:val="26"/>
          <w:szCs w:val="26"/>
        </w:rPr>
        <w:t>) в иных случаях</w:t>
      </w:r>
      <w:r w:rsidR="00857616" w:rsidRPr="006F571C">
        <w:rPr>
          <w:rFonts w:ascii="Times New Roman" w:hAnsi="Times New Roman" w:cs="Times New Roman"/>
          <w:sz w:val="26"/>
          <w:szCs w:val="26"/>
        </w:rPr>
        <w:t>, установленных Положением и другими документами Заказчика.</w:t>
      </w:r>
    </w:p>
    <w:p w:rsidR="009125B7" w:rsidRPr="00731133" w:rsidRDefault="00660D3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w:t>
      </w:r>
      <w:r w:rsidR="001F6AC1" w:rsidRPr="00731133">
        <w:rPr>
          <w:rFonts w:ascii="Times New Roman" w:hAnsi="Times New Roman" w:cs="Times New Roman"/>
          <w:color w:val="000000" w:themeColor="text1"/>
          <w:sz w:val="26"/>
          <w:szCs w:val="26"/>
        </w:rPr>
        <w:t xml:space="preserve">. </w:t>
      </w:r>
      <w:r w:rsidR="00AF3FAB" w:rsidRPr="00731133">
        <w:rPr>
          <w:rFonts w:ascii="Times New Roman" w:hAnsi="Times New Roman" w:cs="Times New Roman"/>
          <w:color w:val="000000" w:themeColor="text1"/>
          <w:sz w:val="26"/>
          <w:szCs w:val="26"/>
        </w:rPr>
        <w:t>План</w:t>
      </w:r>
      <w:r w:rsidR="009125B7" w:rsidRPr="00731133">
        <w:rPr>
          <w:rFonts w:ascii="Times New Roman" w:hAnsi="Times New Roman" w:cs="Times New Roman"/>
          <w:color w:val="000000" w:themeColor="text1"/>
          <w:sz w:val="26"/>
          <w:szCs w:val="26"/>
        </w:rPr>
        <w:t xml:space="preserve"> закупки инновационной продукции, высокотехнологичной продукции и</w:t>
      </w:r>
      <w:r w:rsidR="00ED66B4" w:rsidRPr="00731133">
        <w:rPr>
          <w:rFonts w:ascii="Times New Roman" w:hAnsi="Times New Roman" w:cs="Times New Roman"/>
          <w:color w:val="000000" w:themeColor="text1"/>
          <w:sz w:val="26"/>
          <w:szCs w:val="26"/>
        </w:rPr>
        <w:t xml:space="preserve"> лекарственных средств утверждается и размещае</w:t>
      </w:r>
      <w:r w:rsidR="009125B7" w:rsidRPr="00731133">
        <w:rPr>
          <w:rFonts w:ascii="Times New Roman" w:hAnsi="Times New Roman" w:cs="Times New Roman"/>
          <w:color w:val="000000" w:themeColor="text1"/>
          <w:sz w:val="26"/>
          <w:szCs w:val="26"/>
        </w:rPr>
        <w:t xml:space="preserve">тся заказчиком в </w:t>
      </w:r>
      <w:r w:rsidR="00ED66B4" w:rsidRPr="00731133">
        <w:rPr>
          <w:rFonts w:ascii="Times New Roman" w:hAnsi="Times New Roman" w:cs="Times New Roman"/>
          <w:color w:val="000000" w:themeColor="text1"/>
          <w:sz w:val="26"/>
          <w:szCs w:val="26"/>
        </w:rPr>
        <w:t xml:space="preserve">ЕИС </w:t>
      </w:r>
      <w:r w:rsidR="009125B7" w:rsidRPr="00731133">
        <w:rPr>
          <w:rFonts w:ascii="Times New Roman" w:hAnsi="Times New Roman" w:cs="Times New Roman"/>
          <w:color w:val="000000" w:themeColor="text1"/>
          <w:sz w:val="26"/>
          <w:szCs w:val="26"/>
        </w:rPr>
        <w:t>на период от 5 до 7 лет</w:t>
      </w:r>
      <w:r w:rsidR="00AF3FAB" w:rsidRPr="00731133">
        <w:rPr>
          <w:rFonts w:ascii="Times New Roman" w:hAnsi="Times New Roman" w:cs="Times New Roman"/>
          <w:color w:val="000000" w:themeColor="text1"/>
          <w:sz w:val="26"/>
          <w:szCs w:val="26"/>
        </w:rPr>
        <w:t>.</w:t>
      </w:r>
    </w:p>
    <w:p w:rsidR="00AF3FAB" w:rsidRPr="00731133" w:rsidRDefault="00AF3FA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Заказчик вправе определить перечень продукции, который соответствует критериям отнесения к инновационной продукции, высокотехнологичной продукции на основании утвержденных нормативно-правовых актов органов исполнительной власти Российской Федерации, органов исполнительной власти субъекта Российской Федерации.</w:t>
      </w:r>
    </w:p>
    <w:p w:rsidR="00AF3FAB" w:rsidRPr="00731133" w:rsidRDefault="00AF3FA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Внесение изменений в План закупки инновационной продукции, высокотехнологичной продукции и лекарственных средств</w:t>
      </w:r>
      <w:r w:rsidR="003E7BA3" w:rsidRPr="00731133">
        <w:rPr>
          <w:rFonts w:ascii="Times New Roman" w:hAnsi="Times New Roman" w:cs="Times New Roman"/>
          <w:color w:val="000000" w:themeColor="text1"/>
          <w:sz w:val="26"/>
          <w:szCs w:val="26"/>
        </w:rPr>
        <w:t xml:space="preserve"> осуществляется в случаях, установленных</w:t>
      </w:r>
      <w:r w:rsidRPr="00731133">
        <w:rPr>
          <w:rFonts w:ascii="Times New Roman" w:hAnsi="Times New Roman" w:cs="Times New Roman"/>
          <w:color w:val="000000" w:themeColor="text1"/>
          <w:sz w:val="26"/>
          <w:szCs w:val="26"/>
        </w:rPr>
        <w:t xml:space="preserve"> в </w:t>
      </w:r>
      <w:r w:rsidR="003E7BA3" w:rsidRPr="00731133">
        <w:rPr>
          <w:rFonts w:ascii="Times New Roman" w:hAnsi="Times New Roman" w:cs="Times New Roman"/>
          <w:color w:val="000000" w:themeColor="text1"/>
          <w:sz w:val="26"/>
          <w:szCs w:val="26"/>
        </w:rPr>
        <w:t>пунктах 1-</w:t>
      </w:r>
      <w:r w:rsidR="00470ABA" w:rsidRPr="00731133">
        <w:rPr>
          <w:rFonts w:ascii="Times New Roman" w:hAnsi="Times New Roman" w:cs="Times New Roman"/>
          <w:color w:val="000000" w:themeColor="text1"/>
          <w:sz w:val="26"/>
          <w:szCs w:val="26"/>
        </w:rPr>
        <w:t>4</w:t>
      </w:r>
      <w:r w:rsidR="00E3456B"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части 5 настоящей статьи.</w:t>
      </w:r>
    </w:p>
    <w:p w:rsidR="00E40347" w:rsidRPr="00731133" w:rsidRDefault="00E4034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rsidR="0055297E" w:rsidRPr="00731133" w:rsidRDefault="00D35EC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10</w:t>
      </w:r>
      <w:r w:rsidR="0055297E" w:rsidRPr="00731133">
        <w:rPr>
          <w:rFonts w:ascii="Times New Roman" w:hAnsi="Times New Roman" w:cs="Times New Roman"/>
          <w:color w:val="000000" w:themeColor="text1"/>
          <w:sz w:val="26"/>
          <w:szCs w:val="26"/>
        </w:rPr>
        <w:t xml:space="preserve">. Заказчик вправе не размещать в единой информационной системе </w:t>
      </w:r>
      <w:r w:rsidR="0055297E" w:rsidRPr="00731133">
        <w:rPr>
          <w:rStyle w:val="af7"/>
          <w:rFonts w:ascii="Times New Roman" w:hAnsi="Times New Roman" w:cs="Times New Roman"/>
          <w:i w:val="0"/>
          <w:color w:val="000000" w:themeColor="text1"/>
          <w:sz w:val="26"/>
          <w:szCs w:val="26"/>
        </w:rPr>
        <w:t>следующие</w:t>
      </w:r>
      <w:r w:rsidR="0055297E" w:rsidRPr="00731133">
        <w:rPr>
          <w:rFonts w:ascii="Times New Roman" w:hAnsi="Times New Roman" w:cs="Times New Roman"/>
          <w:color w:val="000000" w:themeColor="text1"/>
          <w:sz w:val="26"/>
          <w:szCs w:val="26"/>
        </w:rPr>
        <w:t xml:space="preserve"> сведения</w:t>
      </w:r>
      <w:r w:rsidR="0055297E" w:rsidRPr="00731133">
        <w:rPr>
          <w:rStyle w:val="af7"/>
          <w:rFonts w:ascii="Times New Roman" w:hAnsi="Times New Roman" w:cs="Times New Roman"/>
          <w:i w:val="0"/>
          <w:color w:val="000000" w:themeColor="text1"/>
          <w:sz w:val="26"/>
          <w:szCs w:val="26"/>
        </w:rPr>
        <w:t>:</w:t>
      </w:r>
    </w:p>
    <w:p w:rsidR="0055297E" w:rsidRPr="00731133" w:rsidRDefault="0055297E" w:rsidP="00731133">
      <w:pPr>
        <w:pStyle w:val="af6"/>
        <w:jc w:val="both"/>
        <w:rPr>
          <w:color w:val="000000" w:themeColor="text1"/>
          <w:sz w:val="26"/>
          <w:szCs w:val="26"/>
        </w:rPr>
      </w:pPr>
      <w:r w:rsidRPr="00731133">
        <w:rPr>
          <w:rStyle w:val="af7"/>
          <w:rFonts w:ascii="Times New Roman" w:hAnsi="Times New Roman" w:cs="Times New Roman"/>
          <w:i w:val="0"/>
          <w:color w:val="000000" w:themeColor="text1"/>
          <w:sz w:val="26"/>
          <w:szCs w:val="26"/>
        </w:rPr>
        <w:t>1)</w:t>
      </w:r>
      <w:r w:rsidRPr="00731133">
        <w:rPr>
          <w:rFonts w:ascii="Times New Roman" w:hAnsi="Times New Roman" w:cs="Times New Roman"/>
          <w:color w:val="000000" w:themeColor="text1"/>
          <w:sz w:val="26"/>
          <w:szCs w:val="26"/>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731133">
        <w:rPr>
          <w:rStyle w:val="af7"/>
          <w:rFonts w:ascii="Times New Roman" w:hAnsi="Times New Roman" w:cs="Times New Roman"/>
          <w:i w:val="0"/>
          <w:color w:val="000000" w:themeColor="text1"/>
          <w:sz w:val="26"/>
          <w:szCs w:val="26"/>
        </w:rPr>
        <w:t>;</w:t>
      </w:r>
    </w:p>
    <w:p w:rsidR="0055297E" w:rsidRPr="00731133" w:rsidRDefault="0055297E" w:rsidP="00731133">
      <w:pPr>
        <w:pStyle w:val="af6"/>
        <w:jc w:val="both"/>
        <w:rPr>
          <w:color w:val="000000" w:themeColor="text1"/>
          <w:sz w:val="26"/>
          <w:szCs w:val="26"/>
        </w:rPr>
      </w:pPr>
      <w:r w:rsidRPr="00731133">
        <w:rPr>
          <w:rStyle w:val="af7"/>
          <w:rFonts w:ascii="Times New Roman" w:hAnsi="Times New Roman" w:cs="Times New Roman"/>
          <w:i w:val="0"/>
          <w:color w:val="000000" w:themeColor="text1"/>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5297E" w:rsidRPr="00731133" w:rsidRDefault="0055297E" w:rsidP="00731133">
      <w:pPr>
        <w:pStyle w:val="af6"/>
        <w:jc w:val="both"/>
        <w:rPr>
          <w:color w:val="000000" w:themeColor="text1"/>
          <w:sz w:val="26"/>
          <w:szCs w:val="26"/>
        </w:rPr>
      </w:pPr>
      <w:r w:rsidRPr="00731133">
        <w:rPr>
          <w:rStyle w:val="af7"/>
          <w:rFonts w:ascii="Times New Roman" w:hAnsi="Times New Roman" w:cs="Times New Roman"/>
          <w:i w:val="0"/>
          <w:color w:val="000000" w:themeColor="text1"/>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731133">
        <w:rPr>
          <w:rFonts w:ascii="Times New Roman" w:hAnsi="Times New Roman" w:cs="Times New Roman"/>
          <w:color w:val="000000" w:themeColor="text1"/>
          <w:sz w:val="26"/>
          <w:szCs w:val="26"/>
        </w:rPr>
        <w:t>.</w:t>
      </w:r>
    </w:p>
    <w:p w:rsidR="00BE010D" w:rsidRPr="00731133" w:rsidRDefault="00BE010D" w:rsidP="00731133">
      <w:pPr>
        <w:pStyle w:val="af6"/>
        <w:jc w:val="both"/>
        <w:rPr>
          <w:rFonts w:ascii="Times New Roman" w:hAnsi="Times New Roman" w:cs="Times New Roman"/>
          <w:b/>
          <w:bCs/>
          <w:iCs/>
          <w:color w:val="000000" w:themeColor="text1"/>
          <w:sz w:val="26"/>
          <w:szCs w:val="26"/>
        </w:rPr>
      </w:pPr>
      <w:bookmarkStart w:id="12" w:name="_Toc319598798"/>
      <w:bookmarkStart w:id="13" w:name="_Toc437012361"/>
    </w:p>
    <w:p w:rsidR="0002176D" w:rsidRPr="00731133" w:rsidRDefault="0002176D" w:rsidP="00731133">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Статья 6. Управление закупочной деятельностью</w:t>
      </w:r>
      <w:bookmarkEnd w:id="12"/>
      <w:bookmarkEnd w:id="13"/>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02176D" w:rsidRPr="00731133" w:rsidRDefault="0002176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Распределение функций, связанных с закупками продукции и предусмотренных настоящим Положением, установлено в статье</w:t>
      </w:r>
      <w:r w:rsidR="00AF3FAB" w:rsidRPr="00731133">
        <w:rPr>
          <w:rFonts w:ascii="Times New Roman" w:hAnsi="Times New Roman" w:cs="Times New Roman"/>
          <w:color w:val="000000" w:themeColor="text1"/>
          <w:sz w:val="26"/>
          <w:szCs w:val="26"/>
        </w:rPr>
        <w:t xml:space="preserve"> 3 </w:t>
      </w:r>
      <w:r w:rsidR="00B003FC" w:rsidRPr="00B003FC">
        <w:rPr>
          <w:rFonts w:ascii="Times New Roman" w:hAnsi="Times New Roman" w:cs="Times New Roman"/>
          <w:color w:val="000000" w:themeColor="text1"/>
          <w:sz w:val="26"/>
          <w:szCs w:val="26"/>
        </w:rPr>
        <w:t>и 4</w:t>
      </w:r>
      <w:r w:rsidRPr="00731133">
        <w:rPr>
          <w:rFonts w:ascii="Times New Roman" w:hAnsi="Times New Roman" w:cs="Times New Roman"/>
          <w:color w:val="000000" w:themeColor="text1"/>
          <w:sz w:val="26"/>
          <w:szCs w:val="26"/>
        </w:rPr>
        <w:t xml:space="preserve"> настоящего Положения.</w:t>
      </w:r>
    </w:p>
    <w:p w:rsidR="0002176D" w:rsidRPr="00731133" w:rsidRDefault="0002176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Проведение п</w:t>
      </w:r>
      <w:r w:rsidR="007240DF" w:rsidRPr="00731133">
        <w:rPr>
          <w:rFonts w:ascii="Times New Roman" w:hAnsi="Times New Roman" w:cs="Times New Roman"/>
          <w:color w:val="000000" w:themeColor="text1"/>
          <w:sz w:val="26"/>
          <w:szCs w:val="26"/>
        </w:rPr>
        <w:t>роцедур закупки осуществляется заказчиком в соответствии с п</w:t>
      </w:r>
      <w:r w:rsidRPr="00731133">
        <w:rPr>
          <w:rFonts w:ascii="Times New Roman" w:hAnsi="Times New Roman" w:cs="Times New Roman"/>
          <w:color w:val="000000" w:themeColor="text1"/>
          <w:sz w:val="26"/>
          <w:szCs w:val="26"/>
        </w:rPr>
        <w:t xml:space="preserve">ланом закупки. Заявки на закупку </w:t>
      </w:r>
      <w:r w:rsidR="00684529" w:rsidRPr="00731133">
        <w:rPr>
          <w:rFonts w:ascii="Times New Roman" w:hAnsi="Times New Roman" w:cs="Times New Roman"/>
          <w:color w:val="000000" w:themeColor="text1"/>
          <w:sz w:val="26"/>
          <w:szCs w:val="26"/>
        </w:rPr>
        <w:t>товаров, работ, услуг</w:t>
      </w:r>
      <w:r w:rsidRPr="00731133">
        <w:rPr>
          <w:rFonts w:ascii="Times New Roman" w:hAnsi="Times New Roman" w:cs="Times New Roman"/>
          <w:color w:val="000000" w:themeColor="text1"/>
          <w:sz w:val="26"/>
          <w:szCs w:val="26"/>
        </w:rPr>
        <w:t xml:space="preserve"> </w:t>
      </w:r>
      <w:r w:rsidR="007240DF" w:rsidRPr="00731133">
        <w:rPr>
          <w:rFonts w:ascii="Times New Roman" w:hAnsi="Times New Roman" w:cs="Times New Roman"/>
          <w:color w:val="000000" w:themeColor="text1"/>
          <w:sz w:val="26"/>
          <w:szCs w:val="26"/>
        </w:rPr>
        <w:t xml:space="preserve">должны готовиться </w:t>
      </w:r>
      <w:r w:rsidR="00684529" w:rsidRPr="00731133">
        <w:rPr>
          <w:rFonts w:ascii="Times New Roman" w:hAnsi="Times New Roman" w:cs="Times New Roman"/>
          <w:color w:val="000000" w:themeColor="text1"/>
          <w:sz w:val="26"/>
          <w:szCs w:val="26"/>
        </w:rPr>
        <w:t xml:space="preserve">в соответствии с внутренним регламентом </w:t>
      </w:r>
      <w:r w:rsidR="007F789E" w:rsidRPr="006F571C">
        <w:rPr>
          <w:rFonts w:ascii="Times New Roman" w:hAnsi="Times New Roman" w:cs="Times New Roman"/>
          <w:color w:val="000000" w:themeColor="text1"/>
          <w:sz w:val="26"/>
          <w:szCs w:val="26"/>
        </w:rPr>
        <w:t>работы заказчика</w:t>
      </w:r>
      <w:r w:rsidRPr="00731133">
        <w:rPr>
          <w:rFonts w:ascii="Times New Roman" w:hAnsi="Times New Roman" w:cs="Times New Roman"/>
          <w:color w:val="000000" w:themeColor="text1"/>
          <w:sz w:val="26"/>
          <w:szCs w:val="26"/>
        </w:rPr>
        <w:t>, с приложением необходимых до</w:t>
      </w:r>
      <w:r w:rsidR="00684529" w:rsidRPr="00731133">
        <w:rPr>
          <w:rFonts w:ascii="Times New Roman" w:hAnsi="Times New Roman" w:cs="Times New Roman"/>
          <w:color w:val="000000" w:themeColor="text1"/>
          <w:sz w:val="26"/>
          <w:szCs w:val="26"/>
        </w:rPr>
        <w:t>кументов о подлежащих</w:t>
      </w:r>
      <w:r w:rsidRPr="00731133">
        <w:rPr>
          <w:rFonts w:ascii="Times New Roman" w:hAnsi="Times New Roman" w:cs="Times New Roman"/>
          <w:color w:val="000000" w:themeColor="text1"/>
          <w:sz w:val="26"/>
          <w:szCs w:val="26"/>
        </w:rPr>
        <w:t xml:space="preserve"> закупке </w:t>
      </w:r>
      <w:r w:rsidR="00684529" w:rsidRPr="00731133">
        <w:rPr>
          <w:rFonts w:ascii="Times New Roman" w:hAnsi="Times New Roman" w:cs="Times New Roman"/>
          <w:color w:val="000000" w:themeColor="text1"/>
          <w:sz w:val="26"/>
          <w:szCs w:val="26"/>
        </w:rPr>
        <w:t>товарах, работах, услугах</w:t>
      </w:r>
      <w:r w:rsidRPr="00731133">
        <w:rPr>
          <w:rFonts w:ascii="Times New Roman" w:hAnsi="Times New Roman" w:cs="Times New Roman"/>
          <w:color w:val="000000" w:themeColor="text1"/>
          <w:sz w:val="26"/>
          <w:szCs w:val="26"/>
        </w:rPr>
        <w:t>.</w:t>
      </w:r>
    </w:p>
    <w:p w:rsidR="0002176D" w:rsidRPr="00731133" w:rsidRDefault="003D486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02176D" w:rsidRPr="00731133">
        <w:rPr>
          <w:rFonts w:ascii="Times New Roman" w:hAnsi="Times New Roman" w:cs="Times New Roman"/>
          <w:color w:val="000000" w:themeColor="text1"/>
          <w:sz w:val="26"/>
          <w:szCs w:val="26"/>
        </w:rPr>
        <w:t xml:space="preserve">. </w:t>
      </w:r>
      <w:r w:rsidR="00754EDA" w:rsidRPr="00731133">
        <w:rPr>
          <w:rFonts w:ascii="Times New Roman" w:hAnsi="Times New Roman" w:cs="Times New Roman"/>
          <w:color w:val="000000" w:themeColor="text1"/>
          <w:sz w:val="26"/>
          <w:szCs w:val="26"/>
        </w:rPr>
        <w:t>Заказчик</w:t>
      </w:r>
      <w:r w:rsidR="0002176D" w:rsidRPr="00731133">
        <w:rPr>
          <w:rFonts w:ascii="Times New Roman" w:hAnsi="Times New Roman" w:cs="Times New Roman"/>
          <w:color w:val="000000" w:themeColor="text1"/>
          <w:sz w:val="26"/>
          <w:szCs w:val="26"/>
        </w:rPr>
        <w:t xml:space="preserve"> г</w:t>
      </w:r>
      <w:r w:rsidR="00754EDA" w:rsidRPr="00731133">
        <w:rPr>
          <w:rFonts w:ascii="Times New Roman" w:hAnsi="Times New Roman" w:cs="Times New Roman"/>
          <w:color w:val="000000" w:themeColor="text1"/>
          <w:sz w:val="26"/>
          <w:szCs w:val="26"/>
        </w:rPr>
        <w:t>отови</w:t>
      </w:r>
      <w:r w:rsidR="007240DF" w:rsidRPr="00731133">
        <w:rPr>
          <w:rFonts w:ascii="Times New Roman" w:hAnsi="Times New Roman" w:cs="Times New Roman"/>
          <w:color w:val="000000" w:themeColor="text1"/>
          <w:sz w:val="26"/>
          <w:szCs w:val="26"/>
        </w:rPr>
        <w:t xml:space="preserve">т </w:t>
      </w:r>
      <w:r w:rsidR="00754EDA" w:rsidRPr="00731133">
        <w:rPr>
          <w:rFonts w:ascii="Times New Roman" w:hAnsi="Times New Roman" w:cs="Times New Roman"/>
          <w:color w:val="000000" w:themeColor="text1"/>
          <w:sz w:val="26"/>
          <w:szCs w:val="26"/>
        </w:rPr>
        <w:t>и утверждае</w:t>
      </w:r>
      <w:r w:rsidR="007240DF" w:rsidRPr="00731133">
        <w:rPr>
          <w:rFonts w:ascii="Times New Roman" w:hAnsi="Times New Roman" w:cs="Times New Roman"/>
          <w:color w:val="000000" w:themeColor="text1"/>
          <w:sz w:val="26"/>
          <w:szCs w:val="26"/>
        </w:rPr>
        <w:t>т</w:t>
      </w:r>
      <w:r w:rsidR="00754EDA" w:rsidRPr="00731133">
        <w:rPr>
          <w:rFonts w:ascii="Times New Roman" w:hAnsi="Times New Roman" w:cs="Times New Roman"/>
          <w:color w:val="000000" w:themeColor="text1"/>
          <w:sz w:val="26"/>
          <w:szCs w:val="26"/>
        </w:rPr>
        <w:t xml:space="preserve"> документацию о закупке</w:t>
      </w:r>
      <w:r w:rsidR="007240DF" w:rsidRPr="00731133">
        <w:rPr>
          <w:rFonts w:ascii="Times New Roman" w:hAnsi="Times New Roman" w:cs="Times New Roman"/>
          <w:color w:val="000000" w:themeColor="text1"/>
          <w:sz w:val="26"/>
          <w:szCs w:val="26"/>
        </w:rPr>
        <w:t xml:space="preserve"> </w:t>
      </w:r>
      <w:r w:rsidR="0002176D" w:rsidRPr="00731133">
        <w:rPr>
          <w:rFonts w:ascii="Times New Roman" w:hAnsi="Times New Roman" w:cs="Times New Roman"/>
          <w:color w:val="000000" w:themeColor="text1"/>
          <w:sz w:val="26"/>
          <w:szCs w:val="26"/>
        </w:rPr>
        <w:t>согласно требованиям настоящего Положения.</w:t>
      </w:r>
    </w:p>
    <w:p w:rsidR="0002176D" w:rsidRPr="00731133" w:rsidRDefault="003D486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7240DF" w:rsidRPr="00731133">
        <w:rPr>
          <w:rFonts w:ascii="Times New Roman" w:hAnsi="Times New Roman" w:cs="Times New Roman"/>
          <w:color w:val="000000" w:themeColor="text1"/>
          <w:sz w:val="26"/>
          <w:szCs w:val="26"/>
        </w:rPr>
        <w:t>. В составе д</w:t>
      </w:r>
      <w:r w:rsidR="0002176D" w:rsidRPr="00731133">
        <w:rPr>
          <w:rFonts w:ascii="Times New Roman" w:hAnsi="Times New Roman" w:cs="Times New Roman"/>
          <w:color w:val="000000" w:themeColor="text1"/>
          <w:sz w:val="26"/>
          <w:szCs w:val="26"/>
        </w:rPr>
        <w:t xml:space="preserve">окументации о закупке по </w:t>
      </w:r>
      <w:r w:rsidRPr="00731133">
        <w:rPr>
          <w:rFonts w:ascii="Times New Roman" w:hAnsi="Times New Roman" w:cs="Times New Roman"/>
          <w:color w:val="000000" w:themeColor="text1"/>
          <w:sz w:val="26"/>
          <w:szCs w:val="26"/>
        </w:rPr>
        <w:t>конкурентным</w:t>
      </w:r>
      <w:r w:rsidR="0002176D" w:rsidRPr="00731133">
        <w:rPr>
          <w:rFonts w:ascii="Times New Roman" w:hAnsi="Times New Roman" w:cs="Times New Roman"/>
          <w:color w:val="000000" w:themeColor="text1"/>
          <w:sz w:val="26"/>
          <w:szCs w:val="26"/>
        </w:rPr>
        <w:t xml:space="preserve"> процедурам закупки должны быть представлены только документы, содержащие общедоступную </w:t>
      </w:r>
      <w:r w:rsidR="0002176D" w:rsidRPr="00731133">
        <w:rPr>
          <w:rFonts w:ascii="Times New Roman" w:hAnsi="Times New Roman" w:cs="Times New Roman"/>
          <w:color w:val="000000" w:themeColor="text1"/>
          <w:sz w:val="26"/>
          <w:szCs w:val="26"/>
        </w:rPr>
        <w:lastRenderedPageBreak/>
        <w:t>информацию, разрешенную в установленном порядке для информационного обмена.</w:t>
      </w:r>
    </w:p>
    <w:p w:rsidR="0002176D" w:rsidRPr="00731133" w:rsidRDefault="0002176D" w:rsidP="00731133">
      <w:pPr>
        <w:pStyle w:val="af6"/>
        <w:jc w:val="both"/>
        <w:rPr>
          <w:rFonts w:ascii="Times New Roman" w:hAnsi="Times New Roman" w:cs="Times New Roman"/>
          <w:color w:val="000000" w:themeColor="text1"/>
          <w:sz w:val="26"/>
          <w:szCs w:val="26"/>
        </w:rPr>
      </w:pPr>
    </w:p>
    <w:p w:rsidR="0002176D" w:rsidRPr="00731133" w:rsidRDefault="00B059EE" w:rsidP="00731133">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Статья 7. Комиссия по проведению закупок</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9C36CE" w:rsidRPr="00731133" w:rsidRDefault="00B059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AA17FB" w:rsidRPr="00731133">
        <w:rPr>
          <w:rFonts w:ascii="Times New Roman" w:hAnsi="Times New Roman" w:cs="Times New Roman"/>
          <w:color w:val="000000" w:themeColor="text1"/>
          <w:sz w:val="26"/>
          <w:szCs w:val="26"/>
        </w:rPr>
        <w:t>Для определения поставщиков (подрядчиков, исполнителей) по результатам проведения конкурентных способов закупок заказчик вправе создавать комиссию по проведению закупок</w:t>
      </w:r>
      <w:r w:rsidR="00986482" w:rsidRPr="00731133">
        <w:rPr>
          <w:rFonts w:ascii="Times New Roman" w:hAnsi="Times New Roman" w:cs="Times New Roman"/>
          <w:color w:val="000000" w:themeColor="text1"/>
          <w:sz w:val="26"/>
          <w:szCs w:val="26"/>
        </w:rPr>
        <w:t xml:space="preserve"> (далее – комиссия</w:t>
      </w:r>
      <w:r w:rsidR="00C96019" w:rsidRPr="00731133">
        <w:rPr>
          <w:rFonts w:ascii="Times New Roman" w:hAnsi="Times New Roman" w:cs="Times New Roman"/>
          <w:color w:val="000000" w:themeColor="text1"/>
          <w:sz w:val="26"/>
          <w:szCs w:val="26"/>
        </w:rPr>
        <w:t>, конкурсная комиссия, аукционная комиссия</w:t>
      </w:r>
      <w:r w:rsidR="00C55695" w:rsidRPr="00731133">
        <w:rPr>
          <w:rFonts w:ascii="Times New Roman" w:hAnsi="Times New Roman" w:cs="Times New Roman"/>
          <w:color w:val="000000" w:themeColor="text1"/>
          <w:sz w:val="26"/>
          <w:szCs w:val="26"/>
        </w:rPr>
        <w:t>, котировочная комиссия</w:t>
      </w:r>
      <w:r w:rsidR="00986482"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Число членов комиссии по проведению закупок должно быть не менее чем </w:t>
      </w:r>
      <w:r w:rsidR="00AA17FB" w:rsidRPr="00731133">
        <w:rPr>
          <w:rFonts w:ascii="Times New Roman" w:hAnsi="Times New Roman" w:cs="Times New Roman"/>
          <w:color w:val="000000" w:themeColor="text1"/>
          <w:sz w:val="26"/>
          <w:szCs w:val="26"/>
        </w:rPr>
        <w:t>три</w:t>
      </w:r>
      <w:r w:rsidRPr="00731133">
        <w:rPr>
          <w:rFonts w:ascii="Times New Roman" w:hAnsi="Times New Roman" w:cs="Times New Roman"/>
          <w:color w:val="000000" w:themeColor="text1"/>
          <w:sz w:val="26"/>
          <w:szCs w:val="26"/>
        </w:rPr>
        <w:t xml:space="preserve"> человек</w:t>
      </w:r>
      <w:r w:rsidR="00AA17FB" w:rsidRPr="00731133">
        <w:rPr>
          <w:rFonts w:ascii="Times New Roman" w:hAnsi="Times New Roman" w:cs="Times New Roman"/>
          <w:color w:val="000000" w:themeColor="text1"/>
          <w:sz w:val="26"/>
          <w:szCs w:val="26"/>
        </w:rPr>
        <w:t>а</w:t>
      </w:r>
      <w:r w:rsidRPr="00731133">
        <w:rPr>
          <w:rFonts w:ascii="Times New Roman" w:hAnsi="Times New Roman" w:cs="Times New Roman"/>
          <w:color w:val="000000" w:themeColor="text1"/>
          <w:sz w:val="26"/>
          <w:szCs w:val="26"/>
        </w:rPr>
        <w:t xml:space="preserve">. </w:t>
      </w:r>
    </w:p>
    <w:p w:rsidR="009125B7" w:rsidRPr="00731133" w:rsidRDefault="00B059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w:t>
      </w:r>
      <w:r w:rsidR="009125B7" w:rsidRPr="00731133">
        <w:rPr>
          <w:rFonts w:ascii="Times New Roman" w:hAnsi="Times New Roman" w:cs="Times New Roman"/>
          <w:color w:val="000000" w:themeColor="text1"/>
          <w:sz w:val="26"/>
          <w:szCs w:val="26"/>
        </w:rPr>
        <w:t xml:space="preserve">Решение о создании комиссии принимается заказчиком до размещения в </w:t>
      </w:r>
      <w:r w:rsidR="0013250A" w:rsidRPr="00731133">
        <w:rPr>
          <w:rFonts w:ascii="Times New Roman" w:hAnsi="Times New Roman" w:cs="Times New Roman"/>
          <w:color w:val="000000" w:themeColor="text1"/>
          <w:sz w:val="26"/>
          <w:szCs w:val="26"/>
        </w:rPr>
        <w:t>ЕИС</w:t>
      </w:r>
      <w:r w:rsidR="009125B7" w:rsidRPr="00731133">
        <w:rPr>
          <w:rFonts w:ascii="Times New Roman" w:hAnsi="Times New Roman" w:cs="Times New Roman"/>
          <w:color w:val="000000" w:themeColor="text1"/>
          <w:sz w:val="26"/>
          <w:szCs w:val="26"/>
        </w:rPr>
        <w:t xml:space="preserve"> извещения о закупке и документации о закупке или до направления приглашений к участию в закрытых закупках. </w:t>
      </w:r>
      <w:r w:rsidR="005039B3" w:rsidRPr="00731133">
        <w:rPr>
          <w:rFonts w:ascii="Times New Roman" w:hAnsi="Times New Roman" w:cs="Times New Roman"/>
          <w:color w:val="000000" w:themeColor="text1"/>
          <w:sz w:val="26"/>
          <w:szCs w:val="26"/>
        </w:rPr>
        <w:t>С</w:t>
      </w:r>
      <w:r w:rsidR="009125B7" w:rsidRPr="00731133">
        <w:rPr>
          <w:rFonts w:ascii="Times New Roman" w:hAnsi="Times New Roman" w:cs="Times New Roman"/>
          <w:color w:val="000000" w:themeColor="text1"/>
          <w:sz w:val="26"/>
          <w:szCs w:val="26"/>
        </w:rPr>
        <w:t>остав комиссии</w:t>
      </w:r>
      <w:r w:rsidR="005039B3" w:rsidRPr="00731133">
        <w:rPr>
          <w:rFonts w:ascii="Times New Roman" w:hAnsi="Times New Roman" w:cs="Times New Roman"/>
          <w:color w:val="000000" w:themeColor="text1"/>
          <w:sz w:val="26"/>
          <w:szCs w:val="26"/>
        </w:rPr>
        <w:t xml:space="preserve"> утверждается приказом заказчика</w:t>
      </w:r>
      <w:r w:rsidR="009125B7" w:rsidRPr="00731133">
        <w:rPr>
          <w:rFonts w:ascii="Times New Roman" w:hAnsi="Times New Roman" w:cs="Times New Roman"/>
          <w:color w:val="000000" w:themeColor="text1"/>
          <w:sz w:val="26"/>
          <w:szCs w:val="26"/>
        </w:rPr>
        <w:t>.</w:t>
      </w:r>
    </w:p>
    <w:p w:rsidR="009125B7" w:rsidRPr="00731133" w:rsidRDefault="00B059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w:t>
      </w:r>
      <w:r w:rsidR="009125B7" w:rsidRPr="00731133">
        <w:rPr>
          <w:rFonts w:ascii="Times New Roman" w:hAnsi="Times New Roman" w:cs="Times New Roman"/>
          <w:color w:val="000000" w:themeColor="text1"/>
          <w:sz w:val="26"/>
          <w:szCs w:val="26"/>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rsidR="009125B7" w:rsidRPr="00731133" w:rsidRDefault="00B059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w:t>
      </w:r>
      <w:r w:rsidR="009125B7" w:rsidRPr="00731133">
        <w:rPr>
          <w:rFonts w:ascii="Times New Roman" w:hAnsi="Times New Roman" w:cs="Times New Roman"/>
          <w:color w:val="000000" w:themeColor="text1"/>
          <w:sz w:val="26"/>
          <w:szCs w:val="26"/>
        </w:rPr>
        <w:t>В состав комиссии не включаются лица, лично заинтересованные в результатах закупки (в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случае выявления таких лиц в составе комиссии заказчик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5039B3" w:rsidRPr="00731133" w:rsidRDefault="005039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w:t>
      </w:r>
      <w:r w:rsidR="009E71BD" w:rsidRPr="00731133">
        <w:rPr>
          <w:rFonts w:ascii="Times New Roman" w:hAnsi="Times New Roman" w:cs="Times New Roman"/>
          <w:color w:val="000000" w:themeColor="text1"/>
          <w:sz w:val="26"/>
          <w:szCs w:val="26"/>
        </w:rPr>
        <w:t>и проведения заседания комиссии</w:t>
      </w:r>
      <w:r w:rsidRPr="00731133">
        <w:rPr>
          <w:rFonts w:ascii="Times New Roman" w:hAnsi="Times New Roman" w:cs="Times New Roman"/>
          <w:color w:val="000000" w:themeColor="text1"/>
          <w:sz w:val="26"/>
          <w:szCs w:val="26"/>
        </w:rPr>
        <w:t>.</w:t>
      </w:r>
    </w:p>
    <w:p w:rsidR="005039B3" w:rsidRPr="00731133" w:rsidRDefault="005039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6. </w:t>
      </w:r>
      <w:r w:rsidR="009E71BD" w:rsidRPr="00731133">
        <w:rPr>
          <w:rFonts w:ascii="Times New Roman" w:hAnsi="Times New Roman" w:cs="Times New Roman"/>
          <w:color w:val="000000" w:themeColor="text1"/>
          <w:sz w:val="26"/>
          <w:szCs w:val="26"/>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r w:rsidRPr="00731133">
        <w:rPr>
          <w:rFonts w:ascii="Times New Roman" w:hAnsi="Times New Roman" w:cs="Times New Roman"/>
          <w:color w:val="000000" w:themeColor="text1"/>
          <w:sz w:val="26"/>
          <w:szCs w:val="26"/>
        </w:rPr>
        <w:t>.</w:t>
      </w:r>
    </w:p>
    <w:p w:rsidR="008677F4" w:rsidRPr="00731133" w:rsidRDefault="008677F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Проведение переговоров заказчиком, членами комиссий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411E45" w:rsidRPr="00731133" w:rsidRDefault="008677F4" w:rsidP="00731133">
      <w:pPr>
        <w:pStyle w:val="af6"/>
        <w:jc w:val="both"/>
        <w:rPr>
          <w:rFonts w:ascii="Times New Roman" w:eastAsia="Calibri" w:hAnsi="Times New Roman" w:cs="Times New Roman"/>
          <w:b/>
          <w:bCs/>
          <w:color w:val="000000" w:themeColor="text1"/>
          <w:kern w:val="32"/>
          <w:sz w:val="26"/>
          <w:szCs w:val="26"/>
        </w:rPr>
      </w:pPr>
      <w:r w:rsidRPr="00731133">
        <w:rPr>
          <w:rFonts w:ascii="Times New Roman" w:hAnsi="Times New Roman" w:cs="Times New Roman"/>
          <w:color w:val="000000" w:themeColor="text1"/>
          <w:sz w:val="26"/>
          <w:szCs w:val="26"/>
        </w:rPr>
        <w:t>8</w:t>
      </w:r>
      <w:r w:rsidR="00AA17FB" w:rsidRPr="00731133">
        <w:rPr>
          <w:rFonts w:ascii="Times New Roman" w:hAnsi="Times New Roman" w:cs="Times New Roman"/>
          <w:color w:val="000000" w:themeColor="text1"/>
          <w:sz w:val="26"/>
          <w:szCs w:val="26"/>
        </w:rPr>
        <w:t xml:space="preserve">. Регламент работы комиссии заказчик вправе определить </w:t>
      </w:r>
      <w:r w:rsidR="00955066" w:rsidRPr="00731133">
        <w:rPr>
          <w:rFonts w:ascii="Times New Roman" w:hAnsi="Times New Roman" w:cs="Times New Roman"/>
          <w:color w:val="000000" w:themeColor="text1"/>
          <w:sz w:val="26"/>
          <w:szCs w:val="26"/>
        </w:rPr>
        <w:t>внутренним нормативно-правовым актом, который не должен противоречить настоящему Положению.</w:t>
      </w:r>
    </w:p>
    <w:p w:rsidR="000665ED" w:rsidRPr="006F571C" w:rsidRDefault="000665ED" w:rsidP="006F571C">
      <w:pPr>
        <w:pStyle w:val="af6"/>
        <w:jc w:val="both"/>
        <w:rPr>
          <w:rFonts w:ascii="Times New Roman" w:hAnsi="Times New Roman" w:cs="Times New Roman"/>
          <w:color w:val="000000" w:themeColor="text1"/>
          <w:sz w:val="26"/>
          <w:szCs w:val="26"/>
        </w:rPr>
      </w:pPr>
    </w:p>
    <w:p w:rsidR="00C32018" w:rsidRPr="00731133" w:rsidRDefault="00C32018"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Глава 4. </w:t>
      </w:r>
      <w:r w:rsidR="0098101D" w:rsidRPr="00731133">
        <w:rPr>
          <w:rFonts w:ascii="Times New Roman" w:hAnsi="Times New Roman" w:cs="Times New Roman"/>
          <w:b/>
          <w:color w:val="000000" w:themeColor="text1"/>
          <w:sz w:val="26"/>
          <w:szCs w:val="26"/>
        </w:rPr>
        <w:t>У</w:t>
      </w:r>
      <w:r w:rsidRPr="00731133">
        <w:rPr>
          <w:rFonts w:ascii="Times New Roman" w:hAnsi="Times New Roman" w:cs="Times New Roman"/>
          <w:b/>
          <w:color w:val="000000" w:themeColor="text1"/>
          <w:sz w:val="26"/>
          <w:szCs w:val="26"/>
        </w:rPr>
        <w:t>час</w:t>
      </w:r>
      <w:r w:rsidR="0098101D" w:rsidRPr="00731133">
        <w:rPr>
          <w:rFonts w:ascii="Times New Roman" w:hAnsi="Times New Roman" w:cs="Times New Roman"/>
          <w:b/>
          <w:color w:val="000000" w:themeColor="text1"/>
          <w:sz w:val="26"/>
          <w:szCs w:val="26"/>
        </w:rPr>
        <w:t>тники</w:t>
      </w:r>
      <w:r w:rsidRPr="00731133">
        <w:rPr>
          <w:rFonts w:ascii="Times New Roman" w:hAnsi="Times New Roman" w:cs="Times New Roman"/>
          <w:b/>
          <w:color w:val="000000" w:themeColor="text1"/>
          <w:sz w:val="26"/>
          <w:szCs w:val="26"/>
        </w:rPr>
        <w:t xml:space="preserve"> закупки</w:t>
      </w:r>
    </w:p>
    <w:p w:rsidR="000665ED" w:rsidRPr="00731133" w:rsidRDefault="000665ED" w:rsidP="00731133">
      <w:pPr>
        <w:pStyle w:val="af6"/>
        <w:jc w:val="both"/>
        <w:rPr>
          <w:rFonts w:ascii="Times New Roman" w:hAnsi="Times New Roman"/>
          <w:color w:val="000000" w:themeColor="text1"/>
          <w:sz w:val="26"/>
          <w:szCs w:val="26"/>
        </w:rPr>
      </w:pPr>
    </w:p>
    <w:p w:rsidR="0098101D" w:rsidRDefault="0098101D">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8. Требования, предъявляемые к участникам закупки</w:t>
      </w:r>
    </w:p>
    <w:p w:rsidR="00B003FC" w:rsidRPr="00731133" w:rsidRDefault="00B003FC" w:rsidP="00B003FC">
      <w:pPr>
        <w:pStyle w:val="af6"/>
        <w:jc w:val="both"/>
        <w:rPr>
          <w:rFonts w:ascii="Times New Roman" w:hAnsi="Times New Roman" w:cs="Times New Roman"/>
          <w:b/>
          <w:color w:val="000000" w:themeColor="text1"/>
          <w:sz w:val="26"/>
          <w:szCs w:val="26"/>
        </w:rPr>
      </w:pPr>
    </w:p>
    <w:p w:rsidR="002A465A" w:rsidRPr="00731133" w:rsidRDefault="005039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2A465A" w:rsidRPr="00731133">
        <w:rPr>
          <w:rFonts w:ascii="Times New Roman" w:hAnsi="Times New Roman" w:cs="Times New Roman"/>
          <w:color w:val="000000" w:themeColor="text1"/>
          <w:sz w:val="26"/>
          <w:szCs w:val="26"/>
        </w:rPr>
        <w:t>. К участникам закупки предъявляются следующие обязательные требования:</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в) </w:t>
      </w:r>
      <w:r w:rsidR="00F47175" w:rsidRPr="00731133">
        <w:rPr>
          <w:rFonts w:ascii="Times New Roman" w:hAnsi="Times New Roman" w:cs="Times New Roman"/>
          <w:color w:val="000000" w:themeColor="text1"/>
          <w:sz w:val="26"/>
          <w:szCs w:val="26"/>
        </w:rPr>
        <w:t>неприостановление</w:t>
      </w:r>
      <w:r w:rsidRPr="00731133">
        <w:rPr>
          <w:rFonts w:ascii="Times New Roman" w:hAnsi="Times New Roman" w:cs="Times New Roman"/>
          <w:color w:val="000000" w:themeColor="text1"/>
          <w:sz w:val="26"/>
          <w:szCs w:val="26"/>
        </w:rPr>
        <w:t xml:space="preserve"> деятельности участника закупки в порядке, предусмотренном </w:t>
      </w:r>
      <w:hyperlink r:id="rId20" w:history="1">
        <w:r w:rsidRPr="00731133">
          <w:rPr>
            <w:rFonts w:ascii="Times New Roman" w:hAnsi="Times New Roman" w:cs="Times New Roman"/>
            <w:color w:val="000000" w:themeColor="text1"/>
            <w:sz w:val="26"/>
            <w:szCs w:val="26"/>
          </w:rPr>
          <w:t>Кодексом</w:t>
        </w:r>
      </w:hyperlink>
      <w:r w:rsidRPr="00731133">
        <w:rPr>
          <w:rFonts w:ascii="Times New Roman" w:hAnsi="Times New Roman" w:cs="Times New Roman"/>
          <w:color w:val="000000" w:themeColor="text1"/>
          <w:sz w:val="26"/>
          <w:szCs w:val="26"/>
        </w:rPr>
        <w:t xml:space="preserve"> Российской Федерации об административных правонарушениях, на дату подачи заявки на участие в закупке;</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(за </w:t>
      </w:r>
      <w:r w:rsidRPr="00731133">
        <w:rPr>
          <w:rFonts w:ascii="Times New Roman" w:hAnsi="Times New Roman" w:cs="Times New Roman"/>
          <w:color w:val="000000" w:themeColor="text1"/>
          <w:sz w:val="26"/>
          <w:szCs w:val="26"/>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rsidR="00955066"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неполнородным (имеющим общих отца или мать) братом или сестрой), усыновителем или усыновленным указанного физического лица;</w:t>
      </w:r>
    </w:p>
    <w:p w:rsidR="0008403B" w:rsidRPr="00731133" w:rsidRDefault="005039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08403B" w:rsidRPr="00731133">
        <w:rPr>
          <w:rFonts w:ascii="Times New Roman" w:hAnsi="Times New Roman" w:cs="Times New Roman"/>
          <w:color w:val="000000" w:themeColor="text1"/>
          <w:sz w:val="26"/>
          <w:szCs w:val="26"/>
        </w:rPr>
        <w:t>.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 реестре,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Реестр недобросовестных поставщиков).</w:t>
      </w:r>
    </w:p>
    <w:p w:rsidR="0008403B" w:rsidRPr="00731133" w:rsidRDefault="005039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08403B" w:rsidRPr="00731133">
        <w:rPr>
          <w:rFonts w:ascii="Times New Roman" w:hAnsi="Times New Roman" w:cs="Times New Roman"/>
          <w:color w:val="000000" w:themeColor="text1"/>
          <w:sz w:val="26"/>
          <w:szCs w:val="26"/>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731133">
        <w:rPr>
          <w:rFonts w:ascii="Times New Roman" w:hAnsi="Times New Roman" w:cs="Times New Roman"/>
          <w:color w:val="000000" w:themeColor="text1"/>
          <w:sz w:val="26"/>
          <w:szCs w:val="26"/>
        </w:rPr>
        <w:t>ования, установленные з</w:t>
      </w:r>
      <w:r w:rsidR="0008403B" w:rsidRPr="00731133">
        <w:rPr>
          <w:rFonts w:ascii="Times New Roman" w:hAnsi="Times New Roman" w:cs="Times New Roman"/>
          <w:color w:val="000000" w:themeColor="text1"/>
          <w:sz w:val="26"/>
          <w:szCs w:val="26"/>
        </w:rPr>
        <w:t>аказчиком в документации о закупке к участникам закупки, предъявляются к каждому из указанных лиц в отдельности.</w:t>
      </w:r>
    </w:p>
    <w:p w:rsidR="0008403B" w:rsidRPr="00731133" w:rsidRDefault="005039B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08403B" w:rsidRPr="00731133">
        <w:rPr>
          <w:rFonts w:ascii="Times New Roman" w:hAnsi="Times New Roman" w:cs="Times New Roman"/>
          <w:color w:val="000000" w:themeColor="text1"/>
          <w:sz w:val="26"/>
          <w:szCs w:val="26"/>
        </w:rPr>
        <w:t>. Участниками закупки не могут быть:</w:t>
      </w:r>
    </w:p>
    <w:p w:rsidR="0008403B" w:rsidRPr="00731133" w:rsidRDefault="0041119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аффилированные с з</w:t>
      </w:r>
      <w:r w:rsidR="0008403B" w:rsidRPr="00731133">
        <w:rPr>
          <w:rFonts w:ascii="Times New Roman" w:hAnsi="Times New Roman" w:cs="Times New Roman"/>
          <w:color w:val="000000" w:themeColor="text1"/>
          <w:sz w:val="26"/>
          <w:szCs w:val="26"/>
        </w:rPr>
        <w:t>аказчиком лица, имеющие непосредственную организационно-правовую</w:t>
      </w:r>
      <w:r w:rsidRPr="00731133">
        <w:rPr>
          <w:rFonts w:ascii="Times New Roman" w:hAnsi="Times New Roman" w:cs="Times New Roman"/>
          <w:color w:val="000000" w:themeColor="text1"/>
          <w:sz w:val="26"/>
          <w:szCs w:val="26"/>
        </w:rPr>
        <w:t xml:space="preserve"> или финансовую зависимость от з</w:t>
      </w:r>
      <w:r w:rsidR="0008403B" w:rsidRPr="00731133">
        <w:rPr>
          <w:rFonts w:ascii="Times New Roman" w:hAnsi="Times New Roman" w:cs="Times New Roman"/>
          <w:color w:val="000000" w:themeColor="text1"/>
          <w:sz w:val="26"/>
          <w:szCs w:val="26"/>
        </w:rPr>
        <w:t>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w:t>
      </w:r>
      <w:r w:rsidR="006407DD" w:rsidRPr="00731133">
        <w:rPr>
          <w:rFonts w:ascii="Times New Roman" w:hAnsi="Times New Roman" w:cs="Times New Roman"/>
          <w:color w:val="000000" w:themeColor="text1"/>
          <w:sz w:val="26"/>
          <w:szCs w:val="26"/>
        </w:rPr>
        <w:t>вового устройства, позволяющая з</w:t>
      </w:r>
      <w:r w:rsidR="0008403B" w:rsidRPr="00731133">
        <w:rPr>
          <w:rFonts w:ascii="Times New Roman" w:hAnsi="Times New Roman" w:cs="Times New Roman"/>
          <w:color w:val="000000" w:themeColor="text1"/>
          <w:sz w:val="26"/>
          <w:szCs w:val="26"/>
        </w:rPr>
        <w:t>аказчику влиять на управление и принятие решений такого аффилированного лица и осуществлять контроль за его деятельностью;</w:t>
      </w:r>
    </w:p>
    <w:p w:rsidR="0008403B" w:rsidRPr="00731133" w:rsidRDefault="0008403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юридические и физические</w:t>
      </w:r>
      <w:r w:rsidR="00411199" w:rsidRPr="00731133">
        <w:rPr>
          <w:rFonts w:ascii="Times New Roman" w:hAnsi="Times New Roman" w:cs="Times New Roman"/>
          <w:color w:val="000000" w:themeColor="text1"/>
          <w:sz w:val="26"/>
          <w:szCs w:val="26"/>
        </w:rPr>
        <w:t xml:space="preserve"> лица, которые были привлечены з</w:t>
      </w:r>
      <w:r w:rsidRPr="00731133">
        <w:rPr>
          <w:rFonts w:ascii="Times New Roman" w:hAnsi="Times New Roman" w:cs="Times New Roman"/>
          <w:color w:val="000000" w:themeColor="text1"/>
          <w:sz w:val="26"/>
          <w:szCs w:val="26"/>
        </w:rPr>
        <w:t>аказчиком для оказания услуг по организации процедур закупки, а также их дочерние структуры.</w:t>
      </w:r>
    </w:p>
    <w:p w:rsidR="00AC4D29" w:rsidRPr="00731133" w:rsidRDefault="00AC4D29" w:rsidP="00731133">
      <w:pPr>
        <w:pStyle w:val="af6"/>
        <w:jc w:val="both"/>
        <w:rPr>
          <w:rFonts w:ascii="Times New Roman" w:hAnsi="Times New Roman" w:cs="Times New Roman"/>
          <w:b/>
          <w:color w:val="000000" w:themeColor="text1"/>
          <w:sz w:val="26"/>
          <w:szCs w:val="26"/>
        </w:rPr>
      </w:pPr>
      <w:bookmarkStart w:id="14" w:name="P87"/>
      <w:bookmarkEnd w:id="14"/>
    </w:p>
    <w:p w:rsidR="00C32018" w:rsidRPr="006F571C" w:rsidRDefault="00C32018">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w:t>
      </w:r>
      <w:r w:rsidR="005039B3" w:rsidRPr="00731133">
        <w:rPr>
          <w:rFonts w:ascii="Times New Roman" w:hAnsi="Times New Roman" w:cs="Times New Roman"/>
          <w:b/>
          <w:color w:val="000000" w:themeColor="text1"/>
          <w:sz w:val="26"/>
          <w:szCs w:val="26"/>
        </w:rPr>
        <w:t xml:space="preserve"> 9. Квали</w:t>
      </w:r>
      <w:r w:rsidR="00AC4D29" w:rsidRPr="00731133">
        <w:rPr>
          <w:rFonts w:ascii="Times New Roman" w:hAnsi="Times New Roman" w:cs="Times New Roman"/>
          <w:b/>
          <w:color w:val="000000" w:themeColor="text1"/>
          <w:sz w:val="26"/>
          <w:szCs w:val="26"/>
        </w:rPr>
        <w:t>фикационные требования</w:t>
      </w:r>
    </w:p>
    <w:p w:rsidR="000665ED" w:rsidRPr="00731133" w:rsidRDefault="000665ED" w:rsidP="00731133">
      <w:pPr>
        <w:pStyle w:val="af6"/>
        <w:jc w:val="both"/>
        <w:rPr>
          <w:rFonts w:ascii="Times New Roman" w:hAnsi="Times New Roman" w:cs="Times New Roman"/>
          <w:b/>
          <w:color w:val="000000" w:themeColor="text1"/>
          <w:sz w:val="26"/>
          <w:szCs w:val="26"/>
        </w:rPr>
      </w:pPr>
    </w:p>
    <w:p w:rsidR="002A465A" w:rsidRPr="00731133" w:rsidRDefault="00AC4D2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2A465A" w:rsidRPr="00731133">
        <w:rPr>
          <w:rFonts w:ascii="Times New Roman" w:hAnsi="Times New Roman" w:cs="Times New Roman"/>
          <w:color w:val="000000" w:themeColor="text1"/>
          <w:sz w:val="26"/>
          <w:szCs w:val="26"/>
        </w:rPr>
        <w:t>. К участникам закупки заказчик вправе предъявить следующие дополнительные квалификационные требования в зависимости от предмета закупки:</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а) наличие финансовых, материальных средств (ресурсов), необходимых для надлежащего и своевременного выполнения условий договора;</w:t>
      </w:r>
    </w:p>
    <w:p w:rsidR="002A465A" w:rsidRPr="00731133" w:rsidRDefault="002A465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положительная деловая репутация, наличие опыта осуществления поставок (выполнения работ, оказа</w:t>
      </w:r>
      <w:r w:rsidR="00955066" w:rsidRPr="00731133">
        <w:rPr>
          <w:rFonts w:ascii="Times New Roman" w:hAnsi="Times New Roman" w:cs="Times New Roman"/>
          <w:color w:val="000000" w:themeColor="text1"/>
          <w:sz w:val="26"/>
          <w:szCs w:val="26"/>
        </w:rPr>
        <w:t>ния услуг);</w:t>
      </w:r>
    </w:p>
    <w:p w:rsidR="00955066" w:rsidRPr="00731133" w:rsidRDefault="0095506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иные требования (при необходимости).</w:t>
      </w:r>
    </w:p>
    <w:p w:rsidR="002A465A" w:rsidRPr="00731133" w:rsidRDefault="00AC4D29"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2A465A" w:rsidRPr="00731133">
        <w:rPr>
          <w:rFonts w:ascii="Times New Roman" w:hAnsi="Times New Roman" w:cs="Times New Roman"/>
          <w:color w:val="000000" w:themeColor="text1"/>
          <w:sz w:val="26"/>
          <w:szCs w:val="26"/>
        </w:rPr>
        <w:t xml:space="preserve">. При установлении требований, указанных в </w:t>
      </w:r>
      <w:hyperlink w:anchor="P87" w:history="1">
        <w:r w:rsidRPr="00731133">
          <w:rPr>
            <w:rFonts w:ascii="Times New Roman" w:hAnsi="Times New Roman" w:cs="Times New Roman"/>
            <w:color w:val="000000" w:themeColor="text1"/>
            <w:sz w:val="26"/>
            <w:szCs w:val="26"/>
          </w:rPr>
          <w:t>части</w:t>
        </w:r>
      </w:hyperlink>
      <w:r w:rsidRPr="00731133">
        <w:rPr>
          <w:rFonts w:ascii="Times New Roman" w:hAnsi="Times New Roman" w:cs="Times New Roman"/>
          <w:color w:val="000000" w:themeColor="text1"/>
          <w:sz w:val="26"/>
          <w:szCs w:val="26"/>
        </w:rPr>
        <w:t xml:space="preserve"> 1 статьи 9</w:t>
      </w:r>
      <w:r w:rsidR="002A465A" w:rsidRPr="00731133">
        <w:rPr>
          <w:rFonts w:ascii="Times New Roman" w:hAnsi="Times New Roman" w:cs="Times New Roman"/>
          <w:color w:val="000000" w:themeColor="text1"/>
          <w:sz w:val="26"/>
          <w:szCs w:val="26"/>
        </w:rPr>
        <w:t xml:space="preserve"> настоящего Положения, заказчик обязан определить порядок подтверждения соответствия участника зак</w:t>
      </w:r>
      <w:r w:rsidR="00955066" w:rsidRPr="00731133">
        <w:rPr>
          <w:rFonts w:ascii="Times New Roman" w:hAnsi="Times New Roman" w:cs="Times New Roman"/>
          <w:color w:val="000000" w:themeColor="text1"/>
          <w:sz w:val="26"/>
          <w:szCs w:val="26"/>
        </w:rPr>
        <w:t>упки установленному требованию, который должен быть прописан в документации о закупке.</w:t>
      </w:r>
    </w:p>
    <w:p w:rsidR="002A465A" w:rsidRPr="00731133" w:rsidRDefault="00FB420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08403B" w:rsidRPr="00731133">
        <w:rPr>
          <w:rFonts w:ascii="Times New Roman" w:hAnsi="Times New Roman" w:cs="Times New Roman"/>
          <w:color w:val="000000" w:themeColor="text1"/>
          <w:sz w:val="26"/>
          <w:szCs w:val="26"/>
        </w:rPr>
        <w:t>. Не допускается предъявлять к участникам закупки, к закупаемым товарам, работам, услугам, а также к условиям исполнения договора требования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w:t>
      </w:r>
      <w:r w:rsidR="00411199" w:rsidRPr="00731133">
        <w:rPr>
          <w:rFonts w:ascii="Times New Roman" w:hAnsi="Times New Roman" w:cs="Times New Roman"/>
          <w:color w:val="000000" w:themeColor="text1"/>
          <w:sz w:val="26"/>
          <w:szCs w:val="26"/>
        </w:rPr>
        <w:t>лнения договора, установленные з</w:t>
      </w:r>
      <w:r w:rsidR="0008403B" w:rsidRPr="00731133">
        <w:rPr>
          <w:rFonts w:ascii="Times New Roman" w:hAnsi="Times New Roman" w:cs="Times New Roman"/>
          <w:color w:val="000000" w:themeColor="text1"/>
          <w:sz w:val="26"/>
          <w:szCs w:val="26"/>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A465A" w:rsidRPr="00731133" w:rsidRDefault="002A465A" w:rsidP="00731133">
      <w:pPr>
        <w:pStyle w:val="af6"/>
        <w:jc w:val="both"/>
        <w:rPr>
          <w:rFonts w:ascii="Times New Roman" w:hAnsi="Times New Roman" w:cs="Times New Roman"/>
          <w:color w:val="000000" w:themeColor="text1"/>
          <w:sz w:val="26"/>
          <w:szCs w:val="26"/>
        </w:rPr>
      </w:pPr>
    </w:p>
    <w:p w:rsidR="009125B7" w:rsidRPr="006F571C" w:rsidRDefault="00CE168D"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Глава 5. </w:t>
      </w:r>
      <w:r w:rsidR="009125B7" w:rsidRPr="00731133">
        <w:rPr>
          <w:rFonts w:ascii="Times New Roman" w:hAnsi="Times New Roman" w:cs="Times New Roman"/>
          <w:b/>
          <w:color w:val="000000" w:themeColor="text1"/>
          <w:sz w:val="26"/>
          <w:szCs w:val="26"/>
        </w:rPr>
        <w:t xml:space="preserve"> Способы определения поставщиков (подрядчиков,</w:t>
      </w:r>
      <w:r w:rsidR="00165268" w:rsidRPr="00731133">
        <w:rPr>
          <w:rFonts w:ascii="Times New Roman" w:hAnsi="Times New Roman" w:cs="Times New Roman"/>
          <w:b/>
          <w:color w:val="000000" w:themeColor="text1"/>
          <w:sz w:val="26"/>
          <w:szCs w:val="26"/>
        </w:rPr>
        <w:t xml:space="preserve"> </w:t>
      </w:r>
      <w:r w:rsidR="009125B7" w:rsidRPr="00731133">
        <w:rPr>
          <w:rFonts w:ascii="Times New Roman" w:hAnsi="Times New Roman" w:cs="Times New Roman"/>
          <w:b/>
          <w:color w:val="000000" w:themeColor="text1"/>
          <w:sz w:val="26"/>
          <w:szCs w:val="26"/>
        </w:rPr>
        <w:t xml:space="preserve">исполнителей) </w:t>
      </w:r>
      <w:r w:rsidR="00165268" w:rsidRPr="00731133">
        <w:rPr>
          <w:rFonts w:ascii="Times New Roman" w:hAnsi="Times New Roman" w:cs="Times New Roman"/>
          <w:b/>
          <w:color w:val="000000" w:themeColor="text1"/>
          <w:sz w:val="26"/>
          <w:szCs w:val="26"/>
        </w:rPr>
        <w:t>и порядок их осуществления</w:t>
      </w:r>
    </w:p>
    <w:p w:rsidR="000665ED" w:rsidRPr="00731133" w:rsidRDefault="000665ED" w:rsidP="00731133">
      <w:pPr>
        <w:pStyle w:val="af6"/>
        <w:jc w:val="both"/>
        <w:rPr>
          <w:rFonts w:ascii="Times New Roman" w:hAnsi="Times New Roman" w:cs="Times New Roman"/>
          <w:b/>
          <w:color w:val="000000" w:themeColor="text1"/>
          <w:sz w:val="26"/>
          <w:szCs w:val="26"/>
        </w:rPr>
      </w:pPr>
    </w:p>
    <w:p w:rsidR="00A2282B" w:rsidRPr="006F571C" w:rsidRDefault="00A2282B"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10.</w:t>
      </w:r>
      <w:r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b/>
          <w:color w:val="000000" w:themeColor="text1"/>
          <w:sz w:val="26"/>
          <w:szCs w:val="26"/>
        </w:rPr>
        <w:t xml:space="preserve">Способы определения поставщиков (подрядчиков, исполнителей) </w:t>
      </w:r>
    </w:p>
    <w:p w:rsidR="007F789E" w:rsidRPr="00731133" w:rsidRDefault="007F789E" w:rsidP="00731133">
      <w:pPr>
        <w:pStyle w:val="af6"/>
        <w:jc w:val="both"/>
        <w:rPr>
          <w:rFonts w:ascii="Times New Roman" w:hAnsi="Times New Roman" w:cs="Times New Roman"/>
          <w:b/>
          <w:color w:val="000000" w:themeColor="text1"/>
          <w:sz w:val="26"/>
          <w:szCs w:val="26"/>
        </w:rPr>
      </w:pPr>
    </w:p>
    <w:p w:rsidR="00A2282B" w:rsidRPr="00731133" w:rsidRDefault="00A2282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9125B7" w:rsidRPr="00731133">
        <w:rPr>
          <w:rFonts w:ascii="Times New Roman" w:hAnsi="Times New Roman" w:cs="Times New Roman"/>
          <w:color w:val="000000" w:themeColor="text1"/>
          <w:sz w:val="26"/>
          <w:szCs w:val="26"/>
        </w:rPr>
        <w:t>Заказчик осуществляет закупку следующими способами:</w:t>
      </w:r>
      <w:r w:rsidRPr="00731133">
        <w:rPr>
          <w:rFonts w:ascii="Times New Roman" w:hAnsi="Times New Roman" w:cs="Times New Roman"/>
          <w:color w:val="000000" w:themeColor="text1"/>
          <w:sz w:val="26"/>
          <w:szCs w:val="26"/>
        </w:rPr>
        <w:t xml:space="preserve"> </w:t>
      </w:r>
    </w:p>
    <w:p w:rsidR="00D430CB"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 xml:space="preserve">1. </w:t>
      </w:r>
      <w:r w:rsidRPr="00731133">
        <w:rPr>
          <w:rFonts w:ascii="Times New Roman" w:hAnsi="Times New Roman" w:cs="Times New Roman"/>
          <w:b/>
          <w:sz w:val="26"/>
          <w:szCs w:val="26"/>
        </w:rPr>
        <w:t>Конкурентные закупки</w:t>
      </w:r>
      <w:r w:rsidRPr="00731133">
        <w:rPr>
          <w:rFonts w:ascii="Times New Roman" w:hAnsi="Times New Roman" w:cs="Times New Roman"/>
          <w:sz w:val="26"/>
          <w:szCs w:val="26"/>
        </w:rPr>
        <w:t>:</w:t>
      </w:r>
    </w:p>
    <w:p w:rsidR="00D430CB"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1.1. Путем проведения торгов:</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1.1.1. открытый конкурс</w:t>
      </w:r>
    </w:p>
    <w:p w:rsidR="00A446B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1.1.2. конкурс в электронной форме</w:t>
      </w:r>
    </w:p>
    <w:p w:rsidR="00D430CB" w:rsidRPr="00731133" w:rsidRDefault="00A446B3" w:rsidP="00D430CB">
      <w:pPr>
        <w:pStyle w:val="af0"/>
        <w:rPr>
          <w:rFonts w:ascii="Times New Roman" w:hAnsi="Times New Roman" w:cs="Times New Roman"/>
          <w:sz w:val="26"/>
          <w:szCs w:val="26"/>
        </w:rPr>
      </w:pPr>
      <w:r>
        <w:rPr>
          <w:rFonts w:ascii="Times New Roman" w:hAnsi="Times New Roman" w:cs="Times New Roman"/>
          <w:sz w:val="26"/>
          <w:szCs w:val="26"/>
        </w:rPr>
        <w:t>1.1.1.3. закрытый конкурс</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1.1.4. аукцион в электронной форме</w:t>
      </w:r>
    </w:p>
    <w:p w:rsidR="00A446B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 xml:space="preserve">1.1.5. </w:t>
      </w:r>
      <w:r w:rsidR="00A446B3">
        <w:rPr>
          <w:rFonts w:ascii="Times New Roman" w:hAnsi="Times New Roman" w:cs="Times New Roman"/>
          <w:sz w:val="26"/>
          <w:szCs w:val="26"/>
        </w:rPr>
        <w:t>закрытый аукцион</w:t>
      </w:r>
    </w:p>
    <w:p w:rsidR="00D430CB"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1.1.6. запрос котировок в электронной форме</w:t>
      </w:r>
    </w:p>
    <w:p w:rsidR="00A446B3" w:rsidRPr="00731133" w:rsidRDefault="00A446B3" w:rsidP="00D430CB">
      <w:pPr>
        <w:pStyle w:val="af0"/>
        <w:rPr>
          <w:rFonts w:ascii="Times New Roman" w:hAnsi="Times New Roman" w:cs="Times New Roman"/>
          <w:sz w:val="26"/>
          <w:szCs w:val="26"/>
        </w:rPr>
      </w:pPr>
      <w:r>
        <w:rPr>
          <w:rFonts w:ascii="Times New Roman" w:hAnsi="Times New Roman" w:cs="Times New Roman"/>
          <w:sz w:val="26"/>
          <w:szCs w:val="26"/>
        </w:rPr>
        <w:t xml:space="preserve">1.1.1.7. </w:t>
      </w:r>
      <w:r w:rsidRPr="00731133">
        <w:rPr>
          <w:rFonts w:ascii="Times New Roman" w:hAnsi="Times New Roman" w:cs="Times New Roman"/>
          <w:sz w:val="26"/>
          <w:szCs w:val="26"/>
        </w:rPr>
        <w:t>закрытый запрос котировок</w:t>
      </w:r>
    </w:p>
    <w:p w:rsidR="00D430CB"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1.1.8. запрос предложений в электронной форме</w:t>
      </w:r>
    </w:p>
    <w:p w:rsidR="00A446B3" w:rsidRPr="00731133" w:rsidRDefault="00A446B3" w:rsidP="00D430CB">
      <w:pPr>
        <w:pStyle w:val="af0"/>
        <w:rPr>
          <w:rFonts w:ascii="Times New Roman" w:hAnsi="Times New Roman" w:cs="Times New Roman"/>
          <w:sz w:val="26"/>
          <w:szCs w:val="26"/>
        </w:rPr>
      </w:pPr>
      <w:r>
        <w:rPr>
          <w:rFonts w:ascii="Times New Roman" w:hAnsi="Times New Roman" w:cs="Times New Roman"/>
          <w:sz w:val="26"/>
          <w:szCs w:val="26"/>
        </w:rPr>
        <w:t xml:space="preserve">1.1.1.9. </w:t>
      </w:r>
      <w:r w:rsidRPr="00731133">
        <w:rPr>
          <w:rFonts w:ascii="Times New Roman" w:hAnsi="Times New Roman" w:cs="Times New Roman"/>
          <w:sz w:val="26"/>
          <w:szCs w:val="26"/>
        </w:rPr>
        <w:t>закрытый запрос предложений</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1.2. Без проведения торгов:</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1.2.1. запрос цен</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1.2.2. запрос цен в электронной форме</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 xml:space="preserve">2. </w:t>
      </w:r>
      <w:r w:rsidRPr="00731133">
        <w:rPr>
          <w:rFonts w:ascii="Times New Roman" w:hAnsi="Times New Roman" w:cs="Times New Roman"/>
          <w:b/>
          <w:sz w:val="26"/>
          <w:szCs w:val="26"/>
        </w:rPr>
        <w:t>Неконкурентные закупки</w:t>
      </w:r>
      <w:r w:rsidRPr="00731133">
        <w:rPr>
          <w:rFonts w:ascii="Times New Roman" w:hAnsi="Times New Roman" w:cs="Times New Roman"/>
          <w:sz w:val="26"/>
          <w:szCs w:val="26"/>
        </w:rPr>
        <w:t>:</w:t>
      </w:r>
    </w:p>
    <w:p w:rsidR="00D430CB" w:rsidRPr="00731133" w:rsidRDefault="00D430CB" w:rsidP="00D430CB">
      <w:pPr>
        <w:pStyle w:val="af0"/>
        <w:rPr>
          <w:rFonts w:ascii="Times New Roman" w:hAnsi="Times New Roman" w:cs="Times New Roman"/>
          <w:sz w:val="26"/>
          <w:szCs w:val="26"/>
        </w:rPr>
      </w:pPr>
      <w:r>
        <w:rPr>
          <w:rFonts w:ascii="Times New Roman" w:hAnsi="Times New Roman" w:cs="Times New Roman"/>
          <w:sz w:val="26"/>
          <w:szCs w:val="26"/>
        </w:rPr>
        <w:t>1.</w:t>
      </w:r>
      <w:r w:rsidRPr="00731133">
        <w:rPr>
          <w:rFonts w:ascii="Times New Roman" w:hAnsi="Times New Roman" w:cs="Times New Roman"/>
          <w:sz w:val="26"/>
          <w:szCs w:val="26"/>
        </w:rPr>
        <w:t>2.1. закупка у единственного поставщика (исполнителя, подрядчика)</w:t>
      </w:r>
    </w:p>
    <w:p w:rsidR="000A0FB6" w:rsidRPr="00731133" w:rsidRDefault="000A0FB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2. Конкурс, аукцион, запрос предложений</w:t>
      </w:r>
      <w:r w:rsidR="00960A48" w:rsidRPr="00731133">
        <w:rPr>
          <w:rFonts w:ascii="Times New Roman" w:hAnsi="Times New Roman" w:cs="Times New Roman"/>
          <w:color w:val="000000" w:themeColor="text1"/>
          <w:sz w:val="26"/>
          <w:szCs w:val="26"/>
        </w:rPr>
        <w:t>, запрос цен</w:t>
      </w:r>
      <w:r w:rsidRPr="00731133">
        <w:rPr>
          <w:rFonts w:ascii="Times New Roman" w:hAnsi="Times New Roman" w:cs="Times New Roman"/>
          <w:color w:val="000000" w:themeColor="text1"/>
          <w:sz w:val="26"/>
          <w:szCs w:val="26"/>
        </w:rPr>
        <w:t xml:space="preserve"> применяются при закупке любой продукции без ограничения сумм</w:t>
      </w:r>
      <w:r w:rsidR="00A355B4" w:rsidRPr="00731133">
        <w:rPr>
          <w:rFonts w:ascii="Times New Roman" w:hAnsi="Times New Roman" w:cs="Times New Roman"/>
          <w:color w:val="000000" w:themeColor="text1"/>
          <w:sz w:val="26"/>
          <w:szCs w:val="26"/>
        </w:rPr>
        <w:t xml:space="preserve">ы закупки. </w:t>
      </w:r>
      <w:r w:rsidR="00690252" w:rsidRPr="00731133">
        <w:rPr>
          <w:rFonts w:ascii="Times New Roman" w:hAnsi="Times New Roman" w:cs="Times New Roman"/>
          <w:color w:val="000000" w:themeColor="text1"/>
          <w:sz w:val="26"/>
          <w:szCs w:val="26"/>
        </w:rPr>
        <w:t xml:space="preserve">Запрос котировок может  иметь ограничение суммы закупки в соответствии с настоящим положением. </w:t>
      </w:r>
      <w:r w:rsidR="00A355B4" w:rsidRPr="00731133">
        <w:rPr>
          <w:rFonts w:ascii="Times New Roman" w:hAnsi="Times New Roman" w:cs="Times New Roman"/>
          <w:color w:val="000000" w:themeColor="text1"/>
          <w:sz w:val="26"/>
          <w:szCs w:val="26"/>
        </w:rPr>
        <w:t>Выбор способа закупки</w:t>
      </w:r>
      <w:r w:rsidRPr="00731133">
        <w:rPr>
          <w:rFonts w:ascii="Times New Roman" w:hAnsi="Times New Roman" w:cs="Times New Roman"/>
          <w:color w:val="000000" w:themeColor="text1"/>
          <w:sz w:val="26"/>
          <w:szCs w:val="26"/>
        </w:rPr>
        <w:t xml:space="preserve"> определяется заказчиком</w:t>
      </w:r>
      <w:r w:rsidR="00A355B4" w:rsidRPr="00731133">
        <w:rPr>
          <w:rFonts w:ascii="Times New Roman" w:hAnsi="Times New Roman" w:cs="Times New Roman"/>
          <w:color w:val="000000" w:themeColor="text1"/>
          <w:sz w:val="26"/>
          <w:szCs w:val="26"/>
        </w:rPr>
        <w:t xml:space="preserve"> индивидуально для каждой закупки</w:t>
      </w:r>
      <w:r w:rsidRPr="00731133">
        <w:rPr>
          <w:rFonts w:ascii="Times New Roman" w:hAnsi="Times New Roman" w:cs="Times New Roman"/>
          <w:color w:val="000000" w:themeColor="text1"/>
          <w:sz w:val="26"/>
          <w:szCs w:val="26"/>
        </w:rPr>
        <w:t>.</w:t>
      </w:r>
    </w:p>
    <w:p w:rsidR="00143D3E" w:rsidRDefault="000A0FB6" w:rsidP="00731133">
      <w:pPr>
        <w:autoSpaceDE w:val="0"/>
        <w:autoSpaceDN w:val="0"/>
        <w:adjustRightInd w:val="0"/>
        <w:spacing w:after="0" w:line="240" w:lineRule="auto"/>
        <w:ind w:firstLine="540"/>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 xml:space="preserve">3. Процедура </w:t>
      </w:r>
      <w:r w:rsidR="00690252" w:rsidRPr="00731133">
        <w:rPr>
          <w:rFonts w:ascii="Times New Roman" w:hAnsi="Times New Roman" w:cs="Times New Roman"/>
          <w:color w:val="000000" w:themeColor="text1"/>
          <w:sz w:val="26"/>
          <w:szCs w:val="26"/>
        </w:rPr>
        <w:t xml:space="preserve">запроса цен (бумажная </w:t>
      </w:r>
      <w:r w:rsidR="006D703B" w:rsidRPr="006F571C">
        <w:rPr>
          <w:rFonts w:ascii="Times New Roman" w:hAnsi="Times New Roman" w:cs="Times New Roman"/>
          <w:color w:val="000000" w:themeColor="text1"/>
          <w:sz w:val="26"/>
          <w:szCs w:val="26"/>
        </w:rPr>
        <w:t>и электронная форма</w:t>
      </w:r>
      <w:r w:rsidR="00690252"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запроса предложений и запрос</w:t>
      </w:r>
      <w:r w:rsidR="00AC4D35" w:rsidRPr="00731133">
        <w:rPr>
          <w:rFonts w:ascii="Times New Roman" w:hAnsi="Times New Roman" w:cs="Times New Roman"/>
          <w:color w:val="000000" w:themeColor="text1"/>
          <w:sz w:val="26"/>
          <w:szCs w:val="26"/>
        </w:rPr>
        <w:t>а</w:t>
      </w:r>
      <w:r w:rsidRPr="00731133">
        <w:rPr>
          <w:rFonts w:ascii="Times New Roman" w:hAnsi="Times New Roman" w:cs="Times New Roman"/>
          <w:color w:val="000000" w:themeColor="text1"/>
          <w:sz w:val="26"/>
          <w:szCs w:val="26"/>
        </w:rPr>
        <w:t xml:space="preserve"> котировок не явля</w:t>
      </w:r>
      <w:r w:rsidR="00B26871" w:rsidRPr="00731133">
        <w:rPr>
          <w:rFonts w:ascii="Times New Roman" w:hAnsi="Times New Roman" w:cs="Times New Roman"/>
          <w:color w:val="000000" w:themeColor="text1"/>
          <w:sz w:val="26"/>
          <w:szCs w:val="26"/>
        </w:rPr>
        <w:t>ю</w:t>
      </w:r>
      <w:r w:rsidRPr="00731133">
        <w:rPr>
          <w:rFonts w:ascii="Times New Roman" w:hAnsi="Times New Roman" w:cs="Times New Roman"/>
          <w:color w:val="000000" w:themeColor="text1"/>
          <w:sz w:val="26"/>
          <w:szCs w:val="26"/>
        </w:rPr>
        <w:t>тся пу</w:t>
      </w:r>
      <w:r w:rsidR="00AC4D35" w:rsidRPr="00731133">
        <w:rPr>
          <w:rFonts w:ascii="Times New Roman" w:hAnsi="Times New Roman" w:cs="Times New Roman"/>
          <w:color w:val="000000" w:themeColor="text1"/>
          <w:sz w:val="26"/>
          <w:szCs w:val="26"/>
        </w:rPr>
        <w:t>бличным конкурсом и не регулирую</w:t>
      </w:r>
      <w:r w:rsidRPr="00731133">
        <w:rPr>
          <w:rFonts w:ascii="Times New Roman" w:hAnsi="Times New Roman" w:cs="Times New Roman"/>
          <w:color w:val="000000" w:themeColor="text1"/>
          <w:sz w:val="26"/>
          <w:szCs w:val="26"/>
        </w:rPr>
        <w:t xml:space="preserve">тся статьями 1057—1061 Части </w:t>
      </w:r>
      <w:r w:rsidRPr="00731133">
        <w:rPr>
          <w:rFonts w:ascii="Times New Roman" w:hAnsi="Times New Roman" w:cs="Times New Roman"/>
          <w:color w:val="000000" w:themeColor="text1"/>
          <w:sz w:val="26"/>
          <w:szCs w:val="26"/>
          <w:lang w:val="en-US"/>
        </w:rPr>
        <w:t>II</w:t>
      </w:r>
      <w:r w:rsidRPr="00731133">
        <w:rPr>
          <w:rFonts w:ascii="Times New Roman" w:hAnsi="Times New Roman" w:cs="Times New Roman"/>
          <w:color w:val="000000" w:themeColor="text1"/>
          <w:sz w:val="26"/>
          <w:szCs w:val="26"/>
        </w:rPr>
        <w:t xml:space="preserve"> Гражданского кодекса Российской Федерации. </w:t>
      </w:r>
      <w:r w:rsidR="00690252" w:rsidRPr="00731133">
        <w:rPr>
          <w:rFonts w:ascii="Times New Roman" w:hAnsi="Times New Roman" w:cs="Times New Roman"/>
          <w:color w:val="000000" w:themeColor="text1"/>
          <w:sz w:val="26"/>
          <w:szCs w:val="26"/>
        </w:rPr>
        <w:t xml:space="preserve">Процедура запроса цен (бумажная </w:t>
      </w:r>
      <w:r w:rsidR="006D703B" w:rsidRPr="006F571C">
        <w:rPr>
          <w:rFonts w:ascii="Times New Roman" w:hAnsi="Times New Roman" w:cs="Times New Roman"/>
          <w:color w:val="000000" w:themeColor="text1"/>
          <w:sz w:val="26"/>
          <w:szCs w:val="26"/>
        </w:rPr>
        <w:t xml:space="preserve">и электронная </w:t>
      </w:r>
      <w:r w:rsidR="00690252" w:rsidRPr="00731133">
        <w:rPr>
          <w:rFonts w:ascii="Times New Roman" w:hAnsi="Times New Roman" w:cs="Times New Roman"/>
          <w:color w:val="000000" w:themeColor="text1"/>
          <w:sz w:val="26"/>
          <w:szCs w:val="26"/>
        </w:rPr>
        <w:t xml:space="preserve">форма) не является формой торгов и </w:t>
      </w:r>
      <w:r w:rsidR="002551D0" w:rsidRPr="00731133">
        <w:rPr>
          <w:rFonts w:ascii="Times New Roman" w:hAnsi="Times New Roman" w:cs="Times New Roman"/>
          <w:color w:val="000000" w:themeColor="text1"/>
          <w:sz w:val="26"/>
          <w:szCs w:val="26"/>
        </w:rPr>
        <w:t xml:space="preserve">ее проведение не регулируется статьями 447—449 Части </w:t>
      </w:r>
      <w:r w:rsidR="002551D0" w:rsidRPr="00731133">
        <w:rPr>
          <w:rFonts w:ascii="Times New Roman" w:hAnsi="Times New Roman" w:cs="Times New Roman"/>
          <w:color w:val="000000" w:themeColor="text1"/>
          <w:sz w:val="26"/>
          <w:szCs w:val="26"/>
          <w:lang w:val="en-US"/>
        </w:rPr>
        <w:t>I</w:t>
      </w:r>
      <w:r w:rsidR="002551D0" w:rsidRPr="00731133">
        <w:rPr>
          <w:rFonts w:ascii="Times New Roman" w:hAnsi="Times New Roman" w:cs="Times New Roman"/>
          <w:color w:val="000000" w:themeColor="text1"/>
          <w:sz w:val="26"/>
          <w:szCs w:val="26"/>
        </w:rPr>
        <w:t xml:space="preserve"> Гражданского кодекса Российской Федерации. Таким образом, запрос цен (бумажная </w:t>
      </w:r>
      <w:r w:rsidR="006D703B" w:rsidRPr="006F571C">
        <w:rPr>
          <w:rFonts w:ascii="Times New Roman" w:hAnsi="Times New Roman" w:cs="Times New Roman"/>
          <w:color w:val="000000" w:themeColor="text1"/>
          <w:sz w:val="26"/>
          <w:szCs w:val="26"/>
        </w:rPr>
        <w:t xml:space="preserve">и электронная </w:t>
      </w:r>
      <w:r w:rsidR="002551D0" w:rsidRPr="00731133">
        <w:rPr>
          <w:rFonts w:ascii="Times New Roman" w:hAnsi="Times New Roman" w:cs="Times New Roman"/>
          <w:color w:val="000000" w:themeColor="text1"/>
          <w:sz w:val="26"/>
          <w:szCs w:val="26"/>
        </w:rPr>
        <w:t xml:space="preserve">форма) не накладывают на заказчика соответствующего объема гражданско-правовых обязательств по обязательному заключению договора с победителем запроса цен или иным его участником. </w:t>
      </w:r>
      <w:r w:rsidRPr="00731133">
        <w:rPr>
          <w:rFonts w:ascii="Times New Roman" w:hAnsi="Times New Roman" w:cs="Times New Roman"/>
          <w:color w:val="000000" w:themeColor="text1"/>
          <w:sz w:val="26"/>
          <w:szCs w:val="26"/>
        </w:rPr>
        <w:t xml:space="preserve">Заказчик вправе на любом этапе отказаться от проведения </w:t>
      </w:r>
      <w:r w:rsidR="006C5DA4">
        <w:rPr>
          <w:rFonts w:ascii="Times New Roman" w:hAnsi="Times New Roman" w:cs="Times New Roman"/>
          <w:color w:val="000000" w:themeColor="text1"/>
          <w:sz w:val="26"/>
          <w:szCs w:val="26"/>
        </w:rPr>
        <w:t xml:space="preserve">конкурентной </w:t>
      </w:r>
      <w:r w:rsidR="00143D3E">
        <w:rPr>
          <w:rFonts w:ascii="Times New Roman" w:hAnsi="Times New Roman" w:cs="Times New Roman"/>
          <w:color w:val="000000" w:themeColor="text1"/>
          <w:sz w:val="26"/>
          <w:szCs w:val="26"/>
        </w:rPr>
        <w:t>закупки</w:t>
      </w:r>
      <w:r w:rsidRPr="00731133">
        <w:rPr>
          <w:rFonts w:ascii="Times New Roman" w:hAnsi="Times New Roman" w:cs="Times New Roman"/>
          <w:color w:val="000000" w:themeColor="text1"/>
          <w:sz w:val="26"/>
          <w:szCs w:val="26"/>
        </w:rPr>
        <w:t xml:space="preserve"> </w:t>
      </w:r>
      <w:r w:rsidR="002551D0" w:rsidRPr="00731133">
        <w:rPr>
          <w:rFonts w:ascii="Times New Roman" w:hAnsi="Times New Roman" w:cs="Times New Roman"/>
          <w:color w:val="000000" w:themeColor="text1"/>
          <w:sz w:val="26"/>
          <w:szCs w:val="26"/>
        </w:rPr>
        <w:t>цен</w:t>
      </w:r>
      <w:r w:rsidRPr="00731133">
        <w:rPr>
          <w:rFonts w:ascii="Times New Roman" w:hAnsi="Times New Roman" w:cs="Times New Roman"/>
          <w:color w:val="000000" w:themeColor="text1"/>
          <w:sz w:val="26"/>
          <w:szCs w:val="26"/>
        </w:rPr>
        <w:t xml:space="preserve">, </w:t>
      </w:r>
      <w:r w:rsidR="00143D3E">
        <w:rPr>
          <w:rFonts w:ascii="Times New Roman" w:hAnsi="Times New Roman" w:cs="Times New Roman"/>
          <w:sz w:val="26"/>
          <w:szCs w:val="26"/>
        </w:rPr>
        <w:t>до наступления даты и времени окончания срока подачи заявок на участие в такой закупке.  Решение об отмене конкурентной закупки размещается в единой информационной системе в день принятия этого решения.</w:t>
      </w:r>
    </w:p>
    <w:p w:rsidR="000A0FB6" w:rsidRPr="00731133" w:rsidRDefault="000A0FB6" w:rsidP="00731133">
      <w:pPr>
        <w:pStyle w:val="af6"/>
        <w:jc w:val="both"/>
        <w:rPr>
          <w:rFonts w:ascii="Times New Roman" w:hAnsi="Times New Roman" w:cs="Times New Roman"/>
          <w:color w:val="000000" w:themeColor="text1"/>
          <w:sz w:val="26"/>
          <w:szCs w:val="26"/>
        </w:rPr>
      </w:pPr>
      <w:proofErr w:type="gramStart"/>
      <w:r w:rsidRPr="00731133">
        <w:rPr>
          <w:rFonts w:ascii="Times New Roman" w:hAnsi="Times New Roman" w:cs="Times New Roman"/>
          <w:color w:val="000000" w:themeColor="text1"/>
          <w:sz w:val="26"/>
          <w:szCs w:val="26"/>
        </w:rPr>
        <w:t xml:space="preserve">В случае если установлено требование обеспечения заявок на участие в запросе </w:t>
      </w:r>
      <w:r w:rsidR="002551D0" w:rsidRPr="00731133">
        <w:rPr>
          <w:rFonts w:ascii="Times New Roman" w:hAnsi="Times New Roman" w:cs="Times New Roman"/>
          <w:color w:val="000000" w:themeColor="text1"/>
          <w:sz w:val="26"/>
          <w:szCs w:val="26"/>
        </w:rPr>
        <w:t>цен</w:t>
      </w:r>
      <w:r w:rsidRPr="00731133">
        <w:rPr>
          <w:rFonts w:ascii="Times New Roman" w:hAnsi="Times New Roman" w:cs="Times New Roman"/>
          <w:color w:val="000000" w:themeColor="text1"/>
          <w:sz w:val="26"/>
          <w:szCs w:val="26"/>
        </w:rPr>
        <w:t xml:space="preserve">, </w:t>
      </w:r>
      <w:r w:rsidR="00FF3C2C" w:rsidRPr="00FF3C2C">
        <w:rPr>
          <w:rFonts w:ascii="Times New Roman" w:hAnsi="Times New Roman" w:cs="Times New Roman"/>
          <w:color w:val="000000" w:themeColor="text1"/>
          <w:sz w:val="26"/>
          <w:szCs w:val="26"/>
        </w:rPr>
        <w:t>заказчик возвращает</w:t>
      </w:r>
      <w:r w:rsidRPr="00731133">
        <w:rPr>
          <w:rFonts w:ascii="Times New Roman" w:hAnsi="Times New Roman" w:cs="Times New Roman"/>
          <w:color w:val="000000" w:themeColor="text1"/>
          <w:sz w:val="26"/>
          <w:szCs w:val="26"/>
        </w:rPr>
        <w:t xml:space="preserve"> участникам закупки денежные средства, внесенные в качестве обеспечения заявок в течение срока, установленного настоящим  Положением.</w:t>
      </w:r>
      <w:proofErr w:type="gramEnd"/>
    </w:p>
    <w:p w:rsidR="000A0FB6" w:rsidRPr="00731133" w:rsidRDefault="000A0FB6" w:rsidP="00731133">
      <w:pPr>
        <w:pStyle w:val="af6"/>
        <w:jc w:val="both"/>
        <w:rPr>
          <w:rFonts w:ascii="Times New Roman" w:hAnsi="Times New Roman" w:cs="Times New Roman"/>
          <w:color w:val="000000" w:themeColor="text1"/>
          <w:sz w:val="26"/>
          <w:szCs w:val="26"/>
        </w:rPr>
      </w:pPr>
      <w:bookmarkStart w:id="15" w:name="OLE_LINK1"/>
      <w:r w:rsidRPr="00731133">
        <w:rPr>
          <w:rFonts w:ascii="Times New Roman" w:hAnsi="Times New Roman" w:cs="Times New Roman"/>
          <w:color w:val="000000" w:themeColor="text1"/>
          <w:sz w:val="26"/>
          <w:szCs w:val="26"/>
        </w:rPr>
        <w:t>4. При проведении процедур</w:t>
      </w:r>
      <w:r w:rsidR="00FE44D8" w:rsidRPr="00731133">
        <w:rPr>
          <w:rFonts w:ascii="Times New Roman" w:hAnsi="Times New Roman" w:cs="Times New Roman"/>
          <w:color w:val="000000" w:themeColor="text1"/>
          <w:sz w:val="26"/>
          <w:szCs w:val="26"/>
        </w:rPr>
        <w:t xml:space="preserve"> закупки какие-либо переговоры з</w:t>
      </w:r>
      <w:r w:rsidRPr="00731133">
        <w:rPr>
          <w:rFonts w:ascii="Times New Roman" w:hAnsi="Times New Roman" w:cs="Times New Roman"/>
          <w:color w:val="000000" w:themeColor="text1"/>
          <w:sz w:val="26"/>
          <w:szCs w:val="26"/>
        </w:rPr>
        <w:t>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bookmarkEnd w:id="15"/>
    <w:p w:rsidR="000A0FB6" w:rsidRPr="00731133" w:rsidRDefault="000A0FB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w:t>
      </w:r>
      <w:r w:rsidR="006407DD" w:rsidRPr="00731133">
        <w:rPr>
          <w:rFonts w:ascii="Times New Roman" w:hAnsi="Times New Roman" w:cs="Times New Roman"/>
          <w:color w:val="000000" w:themeColor="text1"/>
          <w:sz w:val="26"/>
          <w:szCs w:val="26"/>
        </w:rPr>
        <w:t>При осуществлении закупки</w:t>
      </w:r>
      <w:r w:rsidRPr="00731133">
        <w:rPr>
          <w:rFonts w:ascii="Times New Roman" w:hAnsi="Times New Roman" w:cs="Times New Roman"/>
          <w:color w:val="000000" w:themeColor="text1"/>
          <w:sz w:val="26"/>
          <w:szCs w:val="26"/>
        </w:rPr>
        <w:t xml:space="preserve"> у единственного поставщика </w:t>
      </w:r>
      <w:r w:rsidR="00FE44D8" w:rsidRPr="00731133">
        <w:rPr>
          <w:rFonts w:ascii="Times New Roman" w:hAnsi="Times New Roman" w:cs="Times New Roman"/>
          <w:color w:val="000000" w:themeColor="text1"/>
          <w:sz w:val="26"/>
          <w:szCs w:val="26"/>
        </w:rPr>
        <w:t xml:space="preserve">(подрядчика, исполнителя) </w:t>
      </w:r>
      <w:r w:rsidRPr="00731133">
        <w:rPr>
          <w:rFonts w:ascii="Times New Roman" w:hAnsi="Times New Roman" w:cs="Times New Roman"/>
          <w:color w:val="000000" w:themeColor="text1"/>
          <w:sz w:val="26"/>
          <w:szCs w:val="26"/>
        </w:rPr>
        <w:t>договор заключается в порядке, установленном настоящим Положением.</w:t>
      </w:r>
      <w:bookmarkStart w:id="16" w:name="_Ref76398040"/>
    </w:p>
    <w:bookmarkEnd w:id="16"/>
    <w:p w:rsidR="000A0FB6" w:rsidRPr="00731133" w:rsidRDefault="001D173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w:t>
      </w:r>
      <w:r w:rsidR="000A0FB6" w:rsidRPr="00731133">
        <w:rPr>
          <w:rFonts w:ascii="Times New Roman" w:hAnsi="Times New Roman" w:cs="Times New Roman"/>
          <w:color w:val="000000" w:themeColor="text1"/>
          <w:sz w:val="26"/>
          <w:szCs w:val="26"/>
        </w:rPr>
        <w:t xml:space="preserve">. Закупки, установленные в пункте 3 части 1 статьи 10 </w:t>
      </w:r>
      <w:r w:rsidR="00FF3C2C" w:rsidRPr="00FF3C2C">
        <w:rPr>
          <w:rFonts w:ascii="Times New Roman" w:hAnsi="Times New Roman" w:cs="Times New Roman"/>
          <w:color w:val="000000" w:themeColor="text1"/>
          <w:sz w:val="26"/>
          <w:szCs w:val="26"/>
        </w:rPr>
        <w:t>Положения,</w:t>
      </w:r>
      <w:r w:rsidR="003F43EB" w:rsidRPr="00731133">
        <w:rPr>
          <w:rFonts w:ascii="Times New Roman" w:hAnsi="Times New Roman" w:cs="Times New Roman"/>
          <w:color w:val="000000" w:themeColor="text1"/>
          <w:sz w:val="26"/>
          <w:szCs w:val="26"/>
        </w:rPr>
        <w:t xml:space="preserve"> </w:t>
      </w:r>
      <w:r w:rsidR="00CB6162" w:rsidRPr="00731133">
        <w:rPr>
          <w:rFonts w:ascii="Times New Roman" w:hAnsi="Times New Roman" w:cs="Times New Roman"/>
          <w:color w:val="000000" w:themeColor="text1"/>
          <w:sz w:val="26"/>
          <w:szCs w:val="26"/>
        </w:rPr>
        <w:t>являются</w:t>
      </w:r>
      <w:r w:rsidR="000A0FB6" w:rsidRPr="00731133">
        <w:rPr>
          <w:rFonts w:ascii="Times New Roman" w:hAnsi="Times New Roman" w:cs="Times New Roman"/>
          <w:color w:val="000000" w:themeColor="text1"/>
          <w:sz w:val="26"/>
          <w:szCs w:val="26"/>
        </w:rPr>
        <w:t xml:space="preserve"> закрытыми. </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0A0FB6" w:rsidRPr="00731133">
        <w:rPr>
          <w:rFonts w:ascii="Times New Roman" w:hAnsi="Times New Roman" w:cs="Times New Roman"/>
          <w:color w:val="000000" w:themeColor="text1"/>
          <w:sz w:val="26"/>
          <w:szCs w:val="26"/>
        </w:rPr>
        <w:t>Закрытые процедуры закупки проводятся в случаях если:</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а) </w:t>
      </w:r>
      <w:r w:rsidR="000A0FB6" w:rsidRPr="00731133">
        <w:rPr>
          <w:rFonts w:ascii="Times New Roman" w:hAnsi="Times New Roman" w:cs="Times New Roman"/>
          <w:color w:val="000000" w:themeColor="text1"/>
          <w:sz w:val="26"/>
          <w:szCs w:val="26"/>
        </w:rPr>
        <w:t>сведения о закупке составляют государственную тайну, при условии, что такие сведения содержатся в извещении о закупке, либо в документации о закупке, либо в проекте договора;</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б) </w:t>
      </w:r>
      <w:r w:rsidR="000E3E01" w:rsidRPr="006F571C">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21" w:history="1">
        <w:r w:rsidR="000E3E01" w:rsidRPr="00441D5F">
          <w:rPr>
            <w:rFonts w:ascii="Times New Roman" w:hAnsi="Times New Roman" w:cs="Times New Roman"/>
            <w:sz w:val="26"/>
            <w:szCs w:val="26"/>
          </w:rPr>
          <w:t>пунктом 2</w:t>
        </w:r>
      </w:hyperlink>
      <w:r w:rsidR="000E3E01" w:rsidRPr="00441D5F">
        <w:rPr>
          <w:rFonts w:ascii="Times New Roman" w:hAnsi="Times New Roman" w:cs="Times New Roman"/>
          <w:sz w:val="26"/>
          <w:szCs w:val="26"/>
        </w:rPr>
        <w:t xml:space="preserve"> или </w:t>
      </w:r>
      <w:hyperlink r:id="rId22" w:history="1">
        <w:r w:rsidR="000E3E01" w:rsidRPr="00441D5F">
          <w:rPr>
            <w:rFonts w:ascii="Times New Roman" w:hAnsi="Times New Roman" w:cs="Times New Roman"/>
            <w:sz w:val="26"/>
            <w:szCs w:val="26"/>
          </w:rPr>
          <w:t>3 части 8 статьи 3.1</w:t>
        </w:r>
      </w:hyperlink>
      <w:r w:rsidR="000E3E01" w:rsidRPr="00441D5F">
        <w:rPr>
          <w:rFonts w:ascii="Times New Roman" w:hAnsi="Times New Roman" w:cs="Times New Roman"/>
          <w:sz w:val="26"/>
          <w:szCs w:val="26"/>
        </w:rPr>
        <w:t xml:space="preserve"> Федерального закона № 223-ФЗ</w:t>
      </w:r>
      <w:r w:rsidR="000A0FB6" w:rsidRPr="00731133">
        <w:rPr>
          <w:rFonts w:ascii="Times New Roman" w:hAnsi="Times New Roman" w:cs="Times New Roman"/>
          <w:color w:val="000000" w:themeColor="text1"/>
          <w:sz w:val="26"/>
          <w:szCs w:val="26"/>
        </w:rPr>
        <w:t>;</w:t>
      </w:r>
    </w:p>
    <w:p w:rsidR="000A0FB6" w:rsidRPr="006F571C" w:rsidRDefault="000A0FB6" w:rsidP="006F571C">
      <w:pPr>
        <w:pStyle w:val="af6"/>
        <w:jc w:val="both"/>
        <w:rPr>
          <w:rFonts w:ascii="Times New Roman" w:hAnsi="Times New Roman" w:cs="Times New Roman"/>
          <w:color w:val="000000" w:themeColor="text1"/>
          <w:sz w:val="26"/>
          <w:szCs w:val="26"/>
        </w:rPr>
      </w:pPr>
    </w:p>
    <w:p w:rsidR="000E3E01" w:rsidRPr="00D018FC" w:rsidRDefault="008A246A" w:rsidP="006F571C">
      <w:pPr>
        <w:pStyle w:val="af6"/>
        <w:jc w:val="both"/>
        <w:rPr>
          <w:rFonts w:ascii="Times New Roman" w:hAnsi="Times New Roman" w:cs="Times New Roman"/>
          <w:sz w:val="26"/>
          <w:szCs w:val="26"/>
        </w:rPr>
      </w:pPr>
      <w:r>
        <w:rPr>
          <w:rFonts w:ascii="Times New Roman" w:hAnsi="Times New Roman" w:cs="Times New Roman"/>
          <w:sz w:val="26"/>
          <w:szCs w:val="26"/>
        </w:rPr>
        <w:t>в</w:t>
      </w:r>
      <w:r w:rsidR="000E3E01" w:rsidRPr="006F571C">
        <w:rPr>
          <w:rFonts w:ascii="Times New Roman" w:hAnsi="Times New Roman" w:cs="Times New Roman"/>
          <w:sz w:val="26"/>
          <w:szCs w:val="26"/>
        </w:rPr>
        <w:t xml:space="preserve">) в отношении такой закупки Правительством Российской Федерации принято решение в соответствии с </w:t>
      </w:r>
      <w:hyperlink r:id="rId23" w:history="1">
        <w:r w:rsidR="000E3E01" w:rsidRPr="00441D5F">
          <w:rPr>
            <w:rFonts w:ascii="Times New Roman" w:hAnsi="Times New Roman" w:cs="Times New Roman"/>
            <w:sz w:val="26"/>
            <w:szCs w:val="26"/>
          </w:rPr>
          <w:t>частью 16 статьи 4</w:t>
        </w:r>
      </w:hyperlink>
      <w:r w:rsidR="000E3E01" w:rsidRPr="006F571C">
        <w:rPr>
          <w:rFonts w:ascii="Times New Roman" w:hAnsi="Times New Roman" w:cs="Times New Roman"/>
          <w:sz w:val="26"/>
          <w:szCs w:val="26"/>
        </w:rPr>
        <w:t xml:space="preserve"> Федерального закона </w:t>
      </w:r>
      <w:r w:rsidR="0065529B" w:rsidRPr="006F571C">
        <w:rPr>
          <w:rFonts w:ascii="Times New Roman" w:hAnsi="Times New Roman" w:cs="Times New Roman"/>
          <w:sz w:val="26"/>
          <w:szCs w:val="26"/>
        </w:rPr>
        <w:t xml:space="preserve">№ 223-ФЗ </w:t>
      </w:r>
      <w:r w:rsidR="000E3E01" w:rsidRPr="006F571C">
        <w:rPr>
          <w:rFonts w:ascii="Times New Roman" w:hAnsi="Times New Roman" w:cs="Times New Roman"/>
          <w:sz w:val="26"/>
          <w:szCs w:val="26"/>
        </w:rPr>
        <w:t xml:space="preserve">(далее также - закрытая </w:t>
      </w:r>
      <w:r w:rsidR="001D672F" w:rsidRPr="006D632C">
        <w:rPr>
          <w:rFonts w:ascii="Times New Roman" w:hAnsi="Times New Roman" w:cs="Times New Roman"/>
          <w:sz w:val="26"/>
          <w:szCs w:val="26"/>
        </w:rPr>
        <w:t>процедура</w:t>
      </w:r>
      <w:r w:rsidR="000E3E01" w:rsidRPr="00C43609">
        <w:rPr>
          <w:rFonts w:ascii="Times New Roman" w:hAnsi="Times New Roman" w:cs="Times New Roman"/>
          <w:sz w:val="26"/>
          <w:szCs w:val="26"/>
        </w:rPr>
        <w:t xml:space="preserve"> закупк</w:t>
      </w:r>
      <w:r w:rsidR="001D672F" w:rsidRPr="00C43609">
        <w:rPr>
          <w:rFonts w:ascii="Times New Roman" w:hAnsi="Times New Roman" w:cs="Times New Roman"/>
          <w:sz w:val="26"/>
          <w:szCs w:val="26"/>
        </w:rPr>
        <w:t>и</w:t>
      </w:r>
      <w:r w:rsidR="000E3E01" w:rsidRPr="00D018FC">
        <w:rPr>
          <w:rFonts w:ascii="Times New Roman" w:hAnsi="Times New Roman" w:cs="Times New Roman"/>
          <w:sz w:val="26"/>
          <w:szCs w:val="26"/>
        </w:rPr>
        <w:t>).</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w:t>
      </w:r>
      <w:r w:rsidR="000A0FB6" w:rsidRPr="00731133">
        <w:rPr>
          <w:rFonts w:ascii="Times New Roman" w:hAnsi="Times New Roman" w:cs="Times New Roman"/>
          <w:color w:val="000000" w:themeColor="text1"/>
          <w:sz w:val="26"/>
          <w:szCs w:val="26"/>
        </w:rPr>
        <w:t>Закрытые процедуры закупки проводятся в соответствии с настоящим Положением с учетом следующих особенностей:</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р</w:t>
      </w:r>
      <w:r w:rsidR="000A0FB6" w:rsidRPr="00731133">
        <w:rPr>
          <w:rFonts w:ascii="Times New Roman" w:hAnsi="Times New Roman" w:cs="Times New Roman"/>
          <w:color w:val="000000" w:themeColor="text1"/>
          <w:sz w:val="26"/>
          <w:szCs w:val="26"/>
        </w:rPr>
        <w:t>азмещение информации</w:t>
      </w:r>
      <w:r w:rsidR="008E4F9E" w:rsidRPr="001E6227">
        <w:rPr>
          <w:rFonts w:ascii="Times New Roman" w:hAnsi="Times New Roman" w:cs="Times New Roman"/>
          <w:color w:val="000000" w:themeColor="text1"/>
          <w:sz w:val="26"/>
          <w:szCs w:val="26"/>
        </w:rPr>
        <w:t>: извещения</w:t>
      </w:r>
      <w:r w:rsidR="009604DA" w:rsidRPr="00D835DB">
        <w:rPr>
          <w:rFonts w:ascii="Times New Roman" w:hAnsi="Times New Roman" w:cs="Times New Roman"/>
          <w:color w:val="000000" w:themeColor="text1"/>
          <w:sz w:val="26"/>
          <w:szCs w:val="26"/>
        </w:rPr>
        <w:t xml:space="preserve">, </w:t>
      </w:r>
      <w:r w:rsidR="008E4F9E" w:rsidRPr="00D835DB">
        <w:rPr>
          <w:rFonts w:ascii="Times New Roman" w:hAnsi="Times New Roman" w:cs="Times New Roman"/>
          <w:color w:val="000000" w:themeColor="text1"/>
          <w:sz w:val="26"/>
          <w:szCs w:val="26"/>
        </w:rPr>
        <w:t>документации</w:t>
      </w:r>
      <w:r w:rsidR="009604DA" w:rsidRPr="00D835DB">
        <w:rPr>
          <w:rFonts w:ascii="Times New Roman" w:hAnsi="Times New Roman" w:cs="Times New Roman"/>
          <w:color w:val="000000" w:themeColor="text1"/>
          <w:sz w:val="26"/>
          <w:szCs w:val="26"/>
        </w:rPr>
        <w:t xml:space="preserve">, </w:t>
      </w:r>
      <w:r w:rsidR="009604DA" w:rsidRPr="00D835DB">
        <w:rPr>
          <w:rFonts w:ascii="Times New Roman" w:hAnsi="Times New Roman" w:cs="Times New Roman"/>
          <w:sz w:val="26"/>
          <w:szCs w:val="26"/>
        </w:rPr>
        <w:t xml:space="preserve">изменений, внесенных в такие документации </w:t>
      </w:r>
      <w:r w:rsidR="000A0FB6" w:rsidRPr="00731133">
        <w:rPr>
          <w:rFonts w:ascii="Times New Roman" w:hAnsi="Times New Roman" w:cs="Times New Roman"/>
          <w:color w:val="000000" w:themeColor="text1"/>
          <w:sz w:val="26"/>
          <w:szCs w:val="26"/>
        </w:rPr>
        <w:t>о проведении процедуры закупки</w:t>
      </w:r>
      <w:r w:rsidR="009604DA" w:rsidRPr="001E6227">
        <w:rPr>
          <w:rFonts w:ascii="Times New Roman" w:hAnsi="Times New Roman" w:cs="Times New Roman"/>
          <w:color w:val="000000" w:themeColor="text1"/>
          <w:sz w:val="26"/>
          <w:szCs w:val="26"/>
        </w:rPr>
        <w:t>,</w:t>
      </w:r>
      <w:r w:rsidR="000A0FB6" w:rsidRPr="00731133">
        <w:rPr>
          <w:rFonts w:ascii="Times New Roman" w:hAnsi="Times New Roman" w:cs="Times New Roman"/>
          <w:color w:val="000000" w:themeColor="text1"/>
          <w:sz w:val="26"/>
          <w:szCs w:val="26"/>
        </w:rPr>
        <w:t xml:space="preserve"> </w:t>
      </w:r>
      <w:r w:rsidR="009604DA" w:rsidRPr="001E6227">
        <w:rPr>
          <w:rFonts w:ascii="Times New Roman" w:hAnsi="Times New Roman" w:cs="Times New Roman"/>
          <w:sz w:val="26"/>
          <w:szCs w:val="26"/>
        </w:rPr>
        <w:t>а также разъяснения указанных документаций</w:t>
      </w:r>
      <w:r w:rsidR="009604DA" w:rsidRPr="00D835DB">
        <w:rPr>
          <w:rFonts w:ascii="Times New Roman" w:hAnsi="Times New Roman" w:cs="Times New Roman"/>
          <w:color w:val="000000" w:themeColor="text1"/>
          <w:sz w:val="26"/>
          <w:szCs w:val="26"/>
        </w:rPr>
        <w:t xml:space="preserve"> </w:t>
      </w:r>
      <w:r w:rsidR="00165268" w:rsidRPr="00731133">
        <w:rPr>
          <w:rFonts w:ascii="Times New Roman" w:hAnsi="Times New Roman" w:cs="Times New Roman"/>
          <w:color w:val="000000" w:themeColor="text1"/>
          <w:sz w:val="26"/>
          <w:szCs w:val="26"/>
        </w:rPr>
        <w:t>в ЕИС</w:t>
      </w:r>
      <w:r w:rsidR="000A0FB6" w:rsidRPr="00731133">
        <w:rPr>
          <w:rFonts w:ascii="Times New Roman" w:hAnsi="Times New Roman" w:cs="Times New Roman"/>
          <w:color w:val="000000" w:themeColor="text1"/>
          <w:sz w:val="26"/>
          <w:szCs w:val="26"/>
        </w:rPr>
        <w:t xml:space="preserve"> не осуществляется. Такая информация направляется в адрес</w:t>
      </w:r>
      <w:r w:rsidR="00165268" w:rsidRPr="00731133">
        <w:rPr>
          <w:rFonts w:ascii="Times New Roman" w:hAnsi="Times New Roman" w:cs="Times New Roman"/>
          <w:color w:val="000000" w:themeColor="text1"/>
          <w:sz w:val="26"/>
          <w:szCs w:val="26"/>
        </w:rPr>
        <w:t xml:space="preserve"> лиц, персонально приглашенных з</w:t>
      </w:r>
      <w:r w:rsidR="000A0FB6" w:rsidRPr="00731133">
        <w:rPr>
          <w:rFonts w:ascii="Times New Roman" w:hAnsi="Times New Roman" w:cs="Times New Roman"/>
          <w:color w:val="000000" w:themeColor="text1"/>
          <w:sz w:val="26"/>
          <w:szCs w:val="26"/>
        </w:rPr>
        <w:t>аказчиком</w:t>
      </w:r>
      <w:r w:rsidR="00FD37D2" w:rsidRPr="00731133">
        <w:rPr>
          <w:rFonts w:ascii="Times New Roman" w:hAnsi="Times New Roman" w:cs="Times New Roman"/>
          <w:sz w:val="26"/>
          <w:szCs w:val="26"/>
        </w:rPr>
        <w:t xml:space="preserve"> с приложением документации о закупке. Такое направление информации производится   не менее </w:t>
      </w:r>
      <w:r w:rsidR="00FD37D2" w:rsidRPr="00731133">
        <w:rPr>
          <w:rFonts w:ascii="Times New Roman" w:hAnsi="Times New Roman" w:cs="Times New Roman"/>
          <w:sz w:val="26"/>
          <w:szCs w:val="26"/>
        </w:rPr>
        <w:lastRenderedPageBreak/>
        <w:t>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0A0FB6" w:rsidRPr="00731133">
        <w:rPr>
          <w:rFonts w:ascii="Times New Roman" w:hAnsi="Times New Roman" w:cs="Times New Roman"/>
          <w:color w:val="000000" w:themeColor="text1"/>
          <w:sz w:val="26"/>
          <w:szCs w:val="26"/>
        </w:rPr>
        <w:t>;</w:t>
      </w:r>
    </w:p>
    <w:p w:rsidR="000A0FB6" w:rsidRPr="00731133" w:rsidRDefault="00A766A0" w:rsidP="00731133">
      <w:pPr>
        <w:pStyle w:val="af6"/>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б) д</w:t>
      </w:r>
      <w:r w:rsidR="000A0FB6" w:rsidRPr="00731133">
        <w:rPr>
          <w:rFonts w:ascii="Times New Roman" w:hAnsi="Times New Roman" w:cs="Times New Roman"/>
          <w:color w:val="000000" w:themeColor="text1"/>
          <w:sz w:val="26"/>
          <w:szCs w:val="26"/>
        </w:rPr>
        <w:t>окументация о закупке не предоставляется лицам, которым не было направлено приглашение к участию в процедуре закупки</w:t>
      </w:r>
      <w:r w:rsidR="009B2E69" w:rsidRPr="006F571C">
        <w:rPr>
          <w:rFonts w:ascii="Times New Roman" w:hAnsi="Times New Roman" w:cs="Times New Roman"/>
          <w:color w:val="000000" w:themeColor="text1"/>
          <w:sz w:val="26"/>
          <w:szCs w:val="26"/>
        </w:rPr>
        <w:t xml:space="preserve">. </w:t>
      </w:r>
      <w:r w:rsidR="009B2E69" w:rsidRPr="006F571C">
        <w:rPr>
          <w:rFonts w:ascii="Times New Roman" w:hAnsi="Times New Roman" w:cs="Times New Roman"/>
          <w:sz w:val="26"/>
          <w:szCs w:val="26"/>
        </w:rPr>
        <w:t>Заказчик должен принять меры, чтобы состав лиц, приглашенных к участию в закрытых процедурах закупки, оставался конфиденциальным</w:t>
      </w:r>
      <w:r w:rsidR="000A0FB6" w:rsidRPr="00731133">
        <w:rPr>
          <w:rFonts w:ascii="Times New Roman" w:hAnsi="Times New Roman" w:cs="Times New Roman"/>
          <w:color w:val="000000" w:themeColor="text1"/>
          <w:sz w:val="26"/>
          <w:szCs w:val="26"/>
        </w:rPr>
        <w:t>;</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д</w:t>
      </w:r>
      <w:r w:rsidR="000A0FB6" w:rsidRPr="00731133">
        <w:rPr>
          <w:rFonts w:ascii="Times New Roman" w:hAnsi="Times New Roman" w:cs="Times New Roman"/>
          <w:color w:val="000000" w:themeColor="text1"/>
          <w:sz w:val="26"/>
          <w:szCs w:val="26"/>
        </w:rPr>
        <w:t>о получения участниками закупки документации о закупке может быть предусм</w:t>
      </w:r>
      <w:r w:rsidR="00165268" w:rsidRPr="00731133">
        <w:rPr>
          <w:rFonts w:ascii="Times New Roman" w:hAnsi="Times New Roman" w:cs="Times New Roman"/>
          <w:color w:val="000000" w:themeColor="text1"/>
          <w:sz w:val="26"/>
          <w:szCs w:val="26"/>
        </w:rPr>
        <w:t>отрено требование заключения с з</w:t>
      </w:r>
      <w:r w:rsidR="000A0FB6" w:rsidRPr="00731133">
        <w:rPr>
          <w:rFonts w:ascii="Times New Roman" w:hAnsi="Times New Roman" w:cs="Times New Roman"/>
          <w:color w:val="000000" w:themeColor="text1"/>
          <w:sz w:val="26"/>
          <w:szCs w:val="26"/>
        </w:rPr>
        <w:t>аказчиком соглашения о конфиденциальности. Соглашение о конфиденциальности заключается с каждым участником закупки;</w:t>
      </w:r>
    </w:p>
    <w:p w:rsidR="000A0FB6" w:rsidRPr="00731133" w:rsidRDefault="00A766A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 в</w:t>
      </w:r>
      <w:r w:rsidR="000A0FB6" w:rsidRPr="00731133">
        <w:rPr>
          <w:rFonts w:ascii="Times New Roman" w:hAnsi="Times New Roman" w:cs="Times New Roman"/>
          <w:color w:val="000000" w:themeColor="text1"/>
          <w:sz w:val="26"/>
          <w:szCs w:val="26"/>
        </w:rPr>
        <w:t xml:space="preserve">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rsidR="008E4F9E" w:rsidRPr="00731133" w:rsidRDefault="00A766A0" w:rsidP="006F571C">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д) в</w:t>
      </w:r>
      <w:r w:rsidR="000A0FB6" w:rsidRPr="00731133">
        <w:rPr>
          <w:rFonts w:ascii="Times New Roman" w:hAnsi="Times New Roman" w:cs="Times New Roman"/>
          <w:color w:val="000000" w:themeColor="text1"/>
          <w:sz w:val="26"/>
          <w:szCs w:val="26"/>
        </w:rPr>
        <w:t xml:space="preserve">се связанные с проведением закрытой процедуры закупки документы и сведения направляются или предоставляются на бумажном носителе. Использование электронного документооборота, осуществление аудио- и видеозаписи не допускается. </w:t>
      </w:r>
      <w:r w:rsidR="008E4F9E" w:rsidRPr="006F571C">
        <w:rPr>
          <w:rFonts w:ascii="Times New Roman" w:hAnsi="Times New Roman" w:cs="Times New Roman"/>
          <w:sz w:val="26"/>
          <w:szCs w:val="26"/>
        </w:rPr>
        <w:t xml:space="preserve">В приглашениях принять участие в закрытых процедурах закупки </w:t>
      </w:r>
      <w:r w:rsidR="008E4F9E" w:rsidRPr="00D835DB">
        <w:rPr>
          <w:rFonts w:ascii="Times New Roman" w:hAnsi="Times New Roman" w:cs="Times New Roman"/>
          <w:sz w:val="26"/>
          <w:szCs w:val="26"/>
        </w:rPr>
        <w:t>Заказчик указывает свое наименование, почтовый адрес, предмет закупки,  срок, место и порядок предоставления документации о закрытой закупке.</w:t>
      </w:r>
    </w:p>
    <w:p w:rsidR="008E4F9E" w:rsidRPr="00105425" w:rsidRDefault="009B2E69" w:rsidP="006F571C">
      <w:pPr>
        <w:pStyle w:val="af6"/>
        <w:jc w:val="both"/>
        <w:rPr>
          <w:rFonts w:ascii="Times New Roman" w:hAnsi="Times New Roman" w:cs="Times New Roman"/>
          <w:sz w:val="26"/>
          <w:szCs w:val="26"/>
        </w:rPr>
      </w:pPr>
      <w:r w:rsidRPr="00D835DB">
        <w:rPr>
          <w:rFonts w:ascii="Times New Roman" w:hAnsi="Times New Roman" w:cs="Times New Roman"/>
          <w:sz w:val="26"/>
          <w:szCs w:val="26"/>
        </w:rPr>
        <w:t>е) з</w:t>
      </w:r>
      <w:r w:rsidR="008E4F9E" w:rsidRPr="00D835DB">
        <w:rPr>
          <w:rFonts w:ascii="Times New Roman" w:hAnsi="Times New Roman" w:cs="Times New Roman"/>
          <w:sz w:val="26"/>
          <w:szCs w:val="26"/>
        </w:rPr>
        <w:t>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r w:rsidR="00D835DB" w:rsidRPr="00D216C4">
        <w:rPr>
          <w:rFonts w:ascii="Times New Roman" w:hAnsi="Times New Roman" w:cs="Times New Roman"/>
          <w:sz w:val="26"/>
          <w:szCs w:val="26"/>
        </w:rPr>
        <w:t>;</w:t>
      </w:r>
    </w:p>
    <w:p w:rsidR="00D835DB" w:rsidRPr="00731133" w:rsidRDefault="00D835DB" w:rsidP="00731133">
      <w:pPr>
        <w:autoSpaceDE w:val="0"/>
        <w:autoSpaceDN w:val="0"/>
        <w:adjustRightInd w:val="0"/>
        <w:spacing w:after="0" w:line="240" w:lineRule="auto"/>
        <w:jc w:val="both"/>
        <w:rPr>
          <w:rFonts w:ascii="Times New Roman" w:hAnsi="Times New Roman" w:cs="Times New Roman"/>
          <w:sz w:val="26"/>
          <w:szCs w:val="26"/>
        </w:rPr>
      </w:pPr>
      <w:r w:rsidRPr="00DF54AE">
        <w:rPr>
          <w:rFonts w:ascii="Times New Roman" w:hAnsi="Times New Roman" w:cs="Times New Roman"/>
          <w:sz w:val="26"/>
          <w:szCs w:val="26"/>
        </w:rPr>
        <w:t xml:space="preserve">ж) </w:t>
      </w:r>
      <w:r w:rsidRPr="00731133">
        <w:rPr>
          <w:rFonts w:ascii="Times New Roman" w:hAnsi="Times New Roman" w:cs="Times New Roman"/>
          <w:sz w:val="26"/>
          <w:szCs w:val="26"/>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835DB" w:rsidRPr="006F571C" w:rsidRDefault="00D835DB" w:rsidP="006F571C">
      <w:pPr>
        <w:pStyle w:val="af6"/>
        <w:jc w:val="both"/>
        <w:rPr>
          <w:rFonts w:ascii="Times New Roman" w:hAnsi="Times New Roman" w:cs="Times New Roman"/>
          <w:sz w:val="26"/>
          <w:szCs w:val="26"/>
        </w:rPr>
      </w:pPr>
    </w:p>
    <w:p w:rsidR="008E4F9E" w:rsidRPr="00731133" w:rsidRDefault="008E4F9E" w:rsidP="00731133">
      <w:pPr>
        <w:pStyle w:val="af6"/>
        <w:jc w:val="both"/>
        <w:rPr>
          <w:rFonts w:ascii="Times New Roman" w:hAnsi="Times New Roman" w:cs="Times New Roman"/>
          <w:color w:val="000000" w:themeColor="text1"/>
          <w:sz w:val="26"/>
          <w:szCs w:val="26"/>
        </w:rPr>
      </w:pPr>
    </w:p>
    <w:p w:rsidR="00165268" w:rsidRPr="006F571C" w:rsidRDefault="00165268" w:rsidP="006F571C">
      <w:pPr>
        <w:pStyle w:val="af6"/>
        <w:jc w:val="both"/>
        <w:rPr>
          <w:rFonts w:ascii="Times New Roman" w:hAnsi="Times New Roman" w:cs="Times New Roman"/>
          <w:b/>
          <w:bCs/>
          <w:iCs/>
          <w:color w:val="000000" w:themeColor="text1"/>
          <w:sz w:val="26"/>
          <w:szCs w:val="26"/>
        </w:rPr>
      </w:pPr>
      <w:bookmarkStart w:id="17" w:name="_Toc437012371"/>
      <w:r w:rsidRPr="00731133">
        <w:rPr>
          <w:rFonts w:ascii="Times New Roman" w:hAnsi="Times New Roman" w:cs="Times New Roman"/>
          <w:b/>
          <w:bCs/>
          <w:iCs/>
          <w:color w:val="000000" w:themeColor="text1"/>
          <w:sz w:val="26"/>
          <w:szCs w:val="26"/>
        </w:rPr>
        <w:t xml:space="preserve">Статья 11. Порядок </w:t>
      </w:r>
      <w:bookmarkEnd w:id="17"/>
      <w:r w:rsidR="00AF22EA" w:rsidRPr="00731133">
        <w:rPr>
          <w:rFonts w:ascii="Times New Roman" w:hAnsi="Times New Roman" w:cs="Times New Roman"/>
          <w:b/>
          <w:bCs/>
          <w:iCs/>
          <w:color w:val="000000" w:themeColor="text1"/>
          <w:sz w:val="26"/>
          <w:szCs w:val="26"/>
        </w:rPr>
        <w:t>вскрытия конвертов с заявками на участие в конкурентной закупке, осуществляемой не в электронной форме</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165268" w:rsidRPr="00731133" w:rsidRDefault="00165268"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 xml:space="preserve">1. В случае если закупка проводится не в электронной форме </w:t>
      </w:r>
      <w:r w:rsidR="00AF22EA" w:rsidRPr="00731133">
        <w:rPr>
          <w:rFonts w:ascii="Times New Roman" w:hAnsi="Times New Roman" w:cs="Times New Roman"/>
          <w:bCs/>
          <w:iCs/>
          <w:color w:val="000000" w:themeColor="text1"/>
          <w:sz w:val="26"/>
          <w:szCs w:val="26"/>
        </w:rPr>
        <w:t>з</w:t>
      </w:r>
      <w:r w:rsidRPr="00731133">
        <w:rPr>
          <w:rFonts w:ascii="Times New Roman" w:hAnsi="Times New Roman" w:cs="Times New Roman"/>
          <w:bCs/>
          <w:iCs/>
          <w:color w:val="000000" w:themeColor="text1"/>
          <w:sz w:val="26"/>
          <w:szCs w:val="26"/>
        </w:rPr>
        <w:t xml:space="preserve">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 форме электронного документа (если такая форма подачи заявки допускается документацией о конкурентной закупке). При этом с целью неразглашения информации, содержащейся в таких заявках, лицом, уполномоченным заказчиком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 электронных документов заявкам должны быть обеспечены целостность конвертов с заявками и (или) отсутствие доступа иных лиц к поданным в форме электронных документов заявкам. </w:t>
      </w:r>
    </w:p>
    <w:p w:rsidR="00165268" w:rsidRPr="00731133" w:rsidRDefault="00AF22EA"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2. Заказчик вскрывае</w:t>
      </w:r>
      <w:r w:rsidR="00165268" w:rsidRPr="00731133">
        <w:rPr>
          <w:rFonts w:ascii="Times New Roman" w:hAnsi="Times New Roman" w:cs="Times New Roman"/>
          <w:bCs/>
          <w:iCs/>
          <w:color w:val="000000" w:themeColor="text1"/>
          <w:sz w:val="26"/>
          <w:szCs w:val="26"/>
        </w:rPr>
        <w:t xml:space="preserve">т конверты с заявками на участие в конкурентной закупке и </w:t>
      </w:r>
      <w:r w:rsidRPr="00731133">
        <w:rPr>
          <w:rFonts w:ascii="Times New Roman" w:hAnsi="Times New Roman" w:cs="Times New Roman"/>
          <w:bCs/>
          <w:iCs/>
          <w:color w:val="000000" w:themeColor="text1"/>
          <w:sz w:val="26"/>
          <w:szCs w:val="26"/>
        </w:rPr>
        <w:t>(или) открывае</w:t>
      </w:r>
      <w:r w:rsidR="00165268" w:rsidRPr="00731133">
        <w:rPr>
          <w:rFonts w:ascii="Times New Roman" w:hAnsi="Times New Roman" w:cs="Times New Roman"/>
          <w:bCs/>
          <w:iCs/>
          <w:color w:val="000000" w:themeColor="text1"/>
          <w:sz w:val="26"/>
          <w:szCs w:val="26"/>
        </w:rPr>
        <w:t xml:space="preserve">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 </w:t>
      </w:r>
    </w:p>
    <w:p w:rsidR="00165268" w:rsidRPr="00731133" w:rsidRDefault="00165268"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lastRenderedPageBreak/>
        <w:t>3. В ходе</w:t>
      </w:r>
      <w:r w:rsidR="00AF22EA" w:rsidRPr="00731133">
        <w:rPr>
          <w:rFonts w:ascii="Times New Roman" w:hAnsi="Times New Roman" w:cs="Times New Roman"/>
          <w:bCs/>
          <w:iCs/>
          <w:color w:val="000000" w:themeColor="text1"/>
          <w:sz w:val="26"/>
          <w:szCs w:val="26"/>
        </w:rPr>
        <w:t xml:space="preserve"> конкурентной закупки заказчик </w:t>
      </w:r>
      <w:r w:rsidR="00EA4910" w:rsidRPr="00731133">
        <w:rPr>
          <w:rFonts w:ascii="Times New Roman" w:hAnsi="Times New Roman" w:cs="Times New Roman"/>
          <w:bCs/>
          <w:iCs/>
          <w:color w:val="000000" w:themeColor="text1"/>
          <w:sz w:val="26"/>
          <w:szCs w:val="26"/>
        </w:rPr>
        <w:t>вправе</w:t>
      </w:r>
      <w:r w:rsidRPr="00731133">
        <w:rPr>
          <w:rFonts w:ascii="Times New Roman" w:hAnsi="Times New Roman" w:cs="Times New Roman"/>
          <w:bCs/>
          <w:iCs/>
          <w:color w:val="000000" w:themeColor="text1"/>
          <w:sz w:val="26"/>
          <w:szCs w:val="26"/>
        </w:rPr>
        <w:t xml:space="preserve"> предоставить возможность всем участникам конкурентной закупки, их представителям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 в форме электронных документов таким заявкам возможность подачи заявок на участие в конкурентной закупке, изменения или отзыва поданных заявок. </w:t>
      </w:r>
    </w:p>
    <w:p w:rsidR="00165268" w:rsidRPr="00731133" w:rsidRDefault="00165268"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 xml:space="preserve">4. Заказчик </w:t>
      </w:r>
      <w:r w:rsidR="007F251F" w:rsidRPr="00731133">
        <w:rPr>
          <w:rFonts w:ascii="Times New Roman" w:hAnsi="Times New Roman" w:cs="Times New Roman"/>
          <w:bCs/>
          <w:iCs/>
          <w:color w:val="000000" w:themeColor="text1"/>
          <w:sz w:val="26"/>
          <w:szCs w:val="26"/>
        </w:rPr>
        <w:t>вправе осуществлять аудиозапись</w:t>
      </w:r>
      <w:r w:rsidRPr="00731133">
        <w:rPr>
          <w:rFonts w:ascii="Times New Roman" w:hAnsi="Times New Roman" w:cs="Times New Roman"/>
          <w:bCs/>
          <w:iCs/>
          <w:color w:val="000000" w:themeColor="text1"/>
          <w:sz w:val="26"/>
          <w:szCs w:val="26"/>
        </w:rPr>
        <w:t xml:space="preserve">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таких конвертов и (или) открытия указанного доступа. </w:t>
      </w:r>
    </w:p>
    <w:p w:rsidR="000D36BD" w:rsidRPr="00731133" w:rsidRDefault="000D36BD"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5. Требования настоящей части не распространяются на закупки, осуществляемые в электронной форме.</w:t>
      </w:r>
    </w:p>
    <w:p w:rsidR="00AF22EA" w:rsidRPr="00731133" w:rsidRDefault="00AF22EA" w:rsidP="00731133">
      <w:pPr>
        <w:pStyle w:val="af6"/>
        <w:jc w:val="both"/>
        <w:rPr>
          <w:rFonts w:ascii="Times New Roman" w:hAnsi="Times New Roman" w:cs="Times New Roman"/>
          <w:bCs/>
          <w:iCs/>
          <w:color w:val="000000" w:themeColor="text1"/>
          <w:sz w:val="26"/>
          <w:szCs w:val="26"/>
        </w:rPr>
      </w:pPr>
    </w:p>
    <w:p w:rsidR="00AF22EA" w:rsidRPr="006F571C" w:rsidRDefault="00AF22EA" w:rsidP="006F571C">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Статья 12. Протоколы, составленные в ходе конкурентной закупки, по итогам конкурентной закупки</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2D3610" w:rsidRPr="00731133" w:rsidRDefault="00AF22EA"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 xml:space="preserve"> </w:t>
      </w:r>
      <w:r w:rsidR="002D3610" w:rsidRPr="00731133">
        <w:rPr>
          <w:rFonts w:ascii="Times New Roman" w:hAnsi="Times New Roman" w:cs="Times New Roman"/>
          <w:bCs/>
          <w:iCs/>
          <w:color w:val="000000" w:themeColor="text1"/>
          <w:sz w:val="26"/>
          <w:szCs w:val="26"/>
        </w:rPr>
        <w:t xml:space="preserve">1. </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1) дата подписания протокола;</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2) количество поданных на участие в закупке (этапе закупки) заявок, а также дата и время регистрации каждой такой заявки;</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а) количества заявок на участие в закупке, которые отклонены;</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5) причины, по которым конкурентная закупка признана несостоявшейся, в случае ее признания таковой;</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6) иные сведения в случае, если необходимость их указания в протоколе предусмотрена положением о закупке.</w:t>
      </w:r>
    </w:p>
    <w:p w:rsidR="00910BBB" w:rsidRPr="00731133" w:rsidRDefault="008D58D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2</w:t>
      </w:r>
      <w:r w:rsidR="00165268" w:rsidRPr="00731133">
        <w:rPr>
          <w:rFonts w:ascii="Times New Roman" w:hAnsi="Times New Roman" w:cs="Times New Roman"/>
          <w:bCs/>
          <w:iCs/>
          <w:color w:val="000000" w:themeColor="text1"/>
          <w:sz w:val="26"/>
          <w:szCs w:val="26"/>
        </w:rPr>
        <w:t>.</w:t>
      </w:r>
      <w:r w:rsidR="00910BBB" w:rsidRPr="00731133">
        <w:rPr>
          <w:rFonts w:ascii="Times New Roman" w:hAnsi="Times New Roman" w:cs="Times New Roman"/>
          <w:bCs/>
          <w:iCs/>
          <w:color w:val="000000" w:themeColor="text1"/>
          <w:sz w:val="26"/>
          <w:szCs w:val="26"/>
        </w:rPr>
        <w:t xml:space="preserve"> Протокол, составленный по итогам конкурентной закупки (далее - итоговый протокол), должен содержать следующие сведения:</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1) дата подписания протокола;</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lastRenderedPageBreak/>
        <w:t>2) количество поданных заявок на участие в закупке, а также дата и время регистрации каждой такой заявки;</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а) количества заявок на участие в закупке, окончательных предложений, которые отклонены;</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7) причины, по которым закупка признана несостоявшейся, в случае признания ее таковой;</w:t>
      </w:r>
    </w:p>
    <w:p w:rsidR="00910BBB" w:rsidRPr="00731133" w:rsidRDefault="00910BBB"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8) иные сведения в случае, если необходимость их указания в протоколе предусмотрена положением о закупке.</w:t>
      </w:r>
    </w:p>
    <w:p w:rsidR="00FF4667" w:rsidRDefault="00521793" w:rsidP="00FF4667">
      <w:pPr>
        <w:pStyle w:val="af0"/>
        <w:rPr>
          <w:rFonts w:ascii="Times New Roman" w:hAnsi="Times New Roman" w:cs="Times New Roman"/>
          <w:sz w:val="26"/>
          <w:szCs w:val="26"/>
        </w:rPr>
      </w:pPr>
      <w:r w:rsidRPr="00521793">
        <w:rPr>
          <w:rFonts w:ascii="Times New Roman" w:hAnsi="Times New Roman" w:cs="Times New Roman"/>
          <w:color w:val="000000" w:themeColor="text1"/>
          <w:sz w:val="26"/>
          <w:szCs w:val="26"/>
        </w:rPr>
        <w:t xml:space="preserve">3. </w:t>
      </w:r>
      <w:r w:rsidRPr="00731133">
        <w:rPr>
          <w:rFonts w:ascii="Times New Roman" w:hAnsi="Times New Roman" w:cs="Times New Roman"/>
          <w:sz w:val="26"/>
          <w:szCs w:val="26"/>
        </w:rPr>
        <w:t>В случае если закупка признана несостоявшейся, то Итоговым протоколом может считаться тот, на каком этапе такая закупка признается несостоявшейся и который содержит сведения, предусмотренные частью  2 настоящей статьи.</w:t>
      </w:r>
    </w:p>
    <w:p w:rsidR="001C035C" w:rsidRPr="00731133" w:rsidRDefault="00521793" w:rsidP="00CC3D8D">
      <w:pPr>
        <w:pStyle w:val="af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1C035C" w:rsidRPr="00731133">
        <w:rPr>
          <w:rFonts w:ascii="Times New Roman" w:hAnsi="Times New Roman" w:cs="Times New Roman"/>
          <w:color w:val="000000" w:themeColor="text1"/>
          <w:sz w:val="26"/>
          <w:szCs w:val="26"/>
        </w:rPr>
        <w:t>. Протокол</w:t>
      </w:r>
      <w:r w:rsidR="004D3482" w:rsidRPr="00731133">
        <w:rPr>
          <w:rFonts w:ascii="Times New Roman" w:hAnsi="Times New Roman" w:cs="Times New Roman"/>
          <w:color w:val="000000" w:themeColor="text1"/>
          <w:sz w:val="26"/>
          <w:szCs w:val="26"/>
        </w:rPr>
        <w:t>ы, указанные в част</w:t>
      </w:r>
      <w:r>
        <w:rPr>
          <w:rFonts w:ascii="Times New Roman" w:hAnsi="Times New Roman" w:cs="Times New Roman"/>
          <w:color w:val="000000" w:themeColor="text1"/>
          <w:sz w:val="26"/>
          <w:szCs w:val="26"/>
        </w:rPr>
        <w:t>ях</w:t>
      </w:r>
      <w:r w:rsidR="004D3482" w:rsidRPr="00731133">
        <w:rPr>
          <w:rFonts w:ascii="Times New Roman" w:hAnsi="Times New Roman" w:cs="Times New Roman"/>
          <w:color w:val="000000" w:themeColor="text1"/>
          <w:sz w:val="26"/>
          <w:szCs w:val="26"/>
        </w:rPr>
        <w:t xml:space="preserve"> 1 </w:t>
      </w:r>
      <w:r>
        <w:rPr>
          <w:rFonts w:ascii="Times New Roman" w:hAnsi="Times New Roman" w:cs="Times New Roman"/>
          <w:color w:val="000000" w:themeColor="text1"/>
          <w:sz w:val="26"/>
          <w:szCs w:val="26"/>
        </w:rPr>
        <w:t xml:space="preserve">и 2 </w:t>
      </w:r>
      <w:r w:rsidR="00FF3C2C" w:rsidRPr="00FF3C2C">
        <w:rPr>
          <w:rFonts w:ascii="Times New Roman" w:hAnsi="Times New Roman" w:cs="Times New Roman"/>
          <w:color w:val="000000" w:themeColor="text1"/>
          <w:sz w:val="26"/>
          <w:szCs w:val="26"/>
        </w:rPr>
        <w:t>настоящей статьи,</w:t>
      </w:r>
      <w:r w:rsidR="001C035C" w:rsidRPr="00731133">
        <w:rPr>
          <w:rFonts w:ascii="Times New Roman" w:hAnsi="Times New Roman" w:cs="Times New Roman"/>
          <w:color w:val="000000" w:themeColor="text1"/>
          <w:sz w:val="26"/>
          <w:szCs w:val="26"/>
        </w:rPr>
        <w:t xml:space="preserve"> подписыва</w:t>
      </w:r>
      <w:r w:rsidR="005C38B9">
        <w:rPr>
          <w:rFonts w:ascii="Times New Roman" w:hAnsi="Times New Roman" w:cs="Times New Roman"/>
          <w:color w:val="000000" w:themeColor="text1"/>
          <w:sz w:val="26"/>
          <w:szCs w:val="26"/>
        </w:rPr>
        <w:t>ю</w:t>
      </w:r>
      <w:r w:rsidR="001C035C" w:rsidRPr="00731133">
        <w:rPr>
          <w:rFonts w:ascii="Times New Roman" w:hAnsi="Times New Roman" w:cs="Times New Roman"/>
          <w:color w:val="000000" w:themeColor="text1"/>
          <w:sz w:val="26"/>
          <w:szCs w:val="26"/>
        </w:rPr>
        <w:t>тся присутствующими на заседании</w:t>
      </w:r>
      <w:r w:rsidR="004D3482" w:rsidRPr="00731133">
        <w:rPr>
          <w:rFonts w:ascii="Times New Roman" w:hAnsi="Times New Roman" w:cs="Times New Roman"/>
          <w:color w:val="000000" w:themeColor="text1"/>
          <w:sz w:val="26"/>
          <w:szCs w:val="26"/>
        </w:rPr>
        <w:t xml:space="preserve"> членами комиссии и </w:t>
      </w:r>
      <w:r w:rsidR="001C035C" w:rsidRPr="00731133">
        <w:rPr>
          <w:rFonts w:ascii="Times New Roman" w:hAnsi="Times New Roman" w:cs="Times New Roman"/>
          <w:color w:val="000000" w:themeColor="text1"/>
          <w:sz w:val="26"/>
          <w:szCs w:val="26"/>
        </w:rPr>
        <w:t>заказчиком и размещается в ЕИС не позднее 3 (трех) дней с даты подписания</w:t>
      </w:r>
      <w:r w:rsidR="004D3482" w:rsidRPr="00731133">
        <w:rPr>
          <w:rFonts w:ascii="Times New Roman" w:hAnsi="Times New Roman" w:cs="Times New Roman"/>
          <w:color w:val="000000" w:themeColor="text1"/>
          <w:sz w:val="26"/>
          <w:szCs w:val="26"/>
        </w:rPr>
        <w:t xml:space="preserve"> указанных</w:t>
      </w:r>
      <w:r w:rsidR="00FF1906" w:rsidRPr="00731133">
        <w:rPr>
          <w:rFonts w:ascii="Times New Roman" w:hAnsi="Times New Roman" w:cs="Times New Roman"/>
          <w:color w:val="000000" w:themeColor="text1"/>
          <w:sz w:val="26"/>
          <w:szCs w:val="26"/>
        </w:rPr>
        <w:t xml:space="preserve"> протоколов</w:t>
      </w:r>
      <w:r w:rsidR="001C035C" w:rsidRPr="00731133">
        <w:rPr>
          <w:rFonts w:ascii="Times New Roman" w:hAnsi="Times New Roman" w:cs="Times New Roman"/>
          <w:color w:val="000000" w:themeColor="text1"/>
          <w:sz w:val="26"/>
          <w:szCs w:val="26"/>
        </w:rPr>
        <w:t>.</w:t>
      </w:r>
    </w:p>
    <w:p w:rsidR="00165268" w:rsidRPr="00731133" w:rsidRDefault="00165268" w:rsidP="00731133">
      <w:pPr>
        <w:pStyle w:val="af6"/>
        <w:jc w:val="both"/>
        <w:rPr>
          <w:rFonts w:ascii="Times New Roman" w:hAnsi="Times New Roman" w:cs="Times New Roman"/>
          <w:b/>
          <w:bCs/>
          <w:iCs/>
          <w:color w:val="000000" w:themeColor="text1"/>
          <w:sz w:val="26"/>
          <w:szCs w:val="26"/>
        </w:rPr>
      </w:pPr>
    </w:p>
    <w:p w:rsidR="00165268" w:rsidRPr="006F571C" w:rsidRDefault="00165268" w:rsidP="006F571C">
      <w:pPr>
        <w:pStyle w:val="af6"/>
        <w:jc w:val="both"/>
        <w:rPr>
          <w:rFonts w:ascii="Times New Roman" w:hAnsi="Times New Roman" w:cs="Times New Roman"/>
          <w:b/>
          <w:bCs/>
          <w:iCs/>
          <w:color w:val="000000" w:themeColor="text1"/>
          <w:sz w:val="26"/>
          <w:szCs w:val="26"/>
        </w:rPr>
      </w:pPr>
      <w:bookmarkStart w:id="18" w:name="_Toc437012373"/>
      <w:r w:rsidRPr="00731133">
        <w:rPr>
          <w:rFonts w:ascii="Times New Roman" w:hAnsi="Times New Roman" w:cs="Times New Roman"/>
          <w:b/>
          <w:bCs/>
          <w:iCs/>
          <w:color w:val="000000" w:themeColor="text1"/>
          <w:sz w:val="26"/>
          <w:szCs w:val="26"/>
        </w:rPr>
        <w:lastRenderedPageBreak/>
        <w:t xml:space="preserve">Статья </w:t>
      </w:r>
      <w:r w:rsidR="0042096A" w:rsidRPr="00731133">
        <w:rPr>
          <w:rFonts w:ascii="Times New Roman" w:hAnsi="Times New Roman" w:cs="Times New Roman"/>
          <w:b/>
          <w:bCs/>
          <w:iCs/>
          <w:color w:val="000000" w:themeColor="text1"/>
          <w:sz w:val="26"/>
          <w:szCs w:val="26"/>
        </w:rPr>
        <w:t>13</w:t>
      </w:r>
      <w:r w:rsidRPr="00731133">
        <w:rPr>
          <w:rFonts w:ascii="Times New Roman" w:hAnsi="Times New Roman" w:cs="Times New Roman"/>
          <w:b/>
          <w:bCs/>
          <w:iCs/>
          <w:color w:val="000000" w:themeColor="text1"/>
          <w:sz w:val="26"/>
          <w:szCs w:val="26"/>
        </w:rPr>
        <w:t xml:space="preserve">. Заключение договора по результатам проведения конкурентной закупки </w:t>
      </w:r>
      <w:bookmarkEnd w:id="18"/>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165268" w:rsidRPr="00731133" w:rsidRDefault="0016526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За</w:t>
      </w:r>
      <w:r w:rsidR="00BD61EF" w:rsidRPr="00731133">
        <w:rPr>
          <w:rFonts w:ascii="Times New Roman" w:hAnsi="Times New Roman" w:cs="Times New Roman"/>
          <w:color w:val="000000" w:themeColor="text1"/>
          <w:sz w:val="26"/>
          <w:szCs w:val="26"/>
        </w:rPr>
        <w:t>казчик, в течение 5</w:t>
      </w:r>
      <w:r w:rsidRPr="00731133">
        <w:rPr>
          <w:rFonts w:ascii="Times New Roman" w:hAnsi="Times New Roman" w:cs="Times New Roman"/>
          <w:color w:val="000000" w:themeColor="text1"/>
          <w:sz w:val="26"/>
          <w:szCs w:val="26"/>
        </w:rPr>
        <w:t xml:space="preserve"> (</w:t>
      </w:r>
      <w:r w:rsidR="00BD61EF" w:rsidRPr="00731133">
        <w:rPr>
          <w:rFonts w:ascii="Times New Roman" w:hAnsi="Times New Roman" w:cs="Times New Roman"/>
          <w:color w:val="000000" w:themeColor="text1"/>
          <w:sz w:val="26"/>
          <w:szCs w:val="26"/>
        </w:rPr>
        <w:t>пяти</w:t>
      </w:r>
      <w:r w:rsidRPr="00731133">
        <w:rPr>
          <w:rFonts w:ascii="Times New Roman" w:hAnsi="Times New Roman" w:cs="Times New Roman"/>
          <w:color w:val="000000" w:themeColor="text1"/>
          <w:sz w:val="26"/>
          <w:szCs w:val="26"/>
        </w:rPr>
        <w:t>) дней со дня подписания итоговых протоколов по каждому виду конкурентных закупок, указанных в настоящем Положении</w:t>
      </w:r>
      <w:r w:rsidR="00CF730E"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EE176E" w:rsidRPr="00731133" w:rsidRDefault="00864F0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165268" w:rsidRPr="00731133">
        <w:rPr>
          <w:rFonts w:ascii="Times New Roman" w:hAnsi="Times New Roman" w:cs="Times New Roman"/>
          <w:color w:val="000000" w:themeColor="text1"/>
          <w:sz w:val="26"/>
          <w:szCs w:val="26"/>
        </w:rPr>
        <w:t xml:space="preserve">. </w:t>
      </w:r>
      <w:r w:rsidR="00C557AC" w:rsidRPr="00731133">
        <w:rPr>
          <w:rFonts w:ascii="Times New Roman" w:hAnsi="Times New Roman" w:cs="Times New Roman"/>
          <w:color w:val="000000" w:themeColor="text1"/>
          <w:sz w:val="26"/>
          <w:szCs w:val="26"/>
        </w:rPr>
        <w:t>Победитель</w:t>
      </w:r>
      <w:proofErr w:type="gramStart"/>
      <w:r w:rsidR="00C33F74">
        <w:rPr>
          <w:rFonts w:ascii="Times New Roman" w:hAnsi="Times New Roman" w:cs="Times New Roman"/>
          <w:color w:val="000000" w:themeColor="text1"/>
          <w:sz w:val="26"/>
          <w:szCs w:val="26"/>
        </w:rPr>
        <w:t xml:space="preserve"> </w:t>
      </w:r>
      <w:r w:rsidR="00C557AC" w:rsidRPr="00731133">
        <w:rPr>
          <w:rFonts w:ascii="Times New Roman" w:hAnsi="Times New Roman" w:cs="Times New Roman"/>
          <w:color w:val="000000" w:themeColor="text1"/>
          <w:sz w:val="26"/>
          <w:szCs w:val="26"/>
        </w:rPr>
        <w:t>,</w:t>
      </w:r>
      <w:proofErr w:type="gramEnd"/>
      <w:r w:rsidR="00F40650">
        <w:rPr>
          <w:rFonts w:ascii="Times New Roman" w:hAnsi="Times New Roman" w:cs="Times New Roman"/>
          <w:color w:val="000000" w:themeColor="text1"/>
          <w:sz w:val="26"/>
          <w:szCs w:val="26"/>
        </w:rPr>
        <w:t xml:space="preserve"> а также единственный участник закупки,</w:t>
      </w:r>
      <w:r w:rsidR="00C557AC" w:rsidRPr="00731133">
        <w:rPr>
          <w:rFonts w:ascii="Times New Roman" w:hAnsi="Times New Roman" w:cs="Times New Roman"/>
          <w:color w:val="000000" w:themeColor="text1"/>
          <w:sz w:val="26"/>
          <w:szCs w:val="26"/>
        </w:rPr>
        <w:t xml:space="preserve"> заявка которого признана соответствующей требованиям документации о закупке, </w:t>
      </w:r>
      <w:r w:rsidRPr="00731133">
        <w:rPr>
          <w:rFonts w:ascii="Times New Roman" w:hAnsi="Times New Roman" w:cs="Times New Roman"/>
          <w:color w:val="000000" w:themeColor="text1"/>
          <w:sz w:val="26"/>
          <w:szCs w:val="26"/>
        </w:rPr>
        <w:t>в течение 5 (пяти) дней со дня получения проекта договора должен подписать и вернуть заказчику подписанный договор. В</w:t>
      </w:r>
      <w:r w:rsidR="00165268" w:rsidRPr="00731133">
        <w:rPr>
          <w:rFonts w:ascii="Times New Roman" w:hAnsi="Times New Roman" w:cs="Times New Roman"/>
          <w:color w:val="000000" w:themeColor="text1"/>
          <w:sz w:val="26"/>
          <w:szCs w:val="26"/>
        </w:rPr>
        <w:t xml:space="preserve"> случае</w:t>
      </w:r>
      <w:r w:rsidRPr="00731133">
        <w:rPr>
          <w:rFonts w:ascii="Times New Roman" w:hAnsi="Times New Roman" w:cs="Times New Roman"/>
          <w:color w:val="000000" w:themeColor="text1"/>
          <w:sz w:val="26"/>
          <w:szCs w:val="26"/>
        </w:rPr>
        <w:t>,</w:t>
      </w:r>
      <w:r w:rsidR="00165268" w:rsidRPr="00731133">
        <w:rPr>
          <w:rFonts w:ascii="Times New Roman" w:hAnsi="Times New Roman" w:cs="Times New Roman"/>
          <w:color w:val="000000" w:themeColor="text1"/>
          <w:sz w:val="26"/>
          <w:szCs w:val="26"/>
        </w:rPr>
        <w:t xml:space="preserve"> если победитель </w:t>
      </w:r>
      <w:r w:rsidR="00EE176E" w:rsidRPr="00731133">
        <w:rPr>
          <w:rFonts w:ascii="Times New Roman" w:hAnsi="Times New Roman" w:cs="Times New Roman"/>
          <w:color w:val="000000" w:themeColor="text1"/>
          <w:sz w:val="26"/>
          <w:szCs w:val="26"/>
        </w:rPr>
        <w:t xml:space="preserve">в течение </w:t>
      </w:r>
      <w:r w:rsidRPr="00731133">
        <w:rPr>
          <w:rFonts w:ascii="Times New Roman" w:hAnsi="Times New Roman" w:cs="Times New Roman"/>
          <w:color w:val="000000" w:themeColor="text1"/>
          <w:sz w:val="26"/>
          <w:szCs w:val="26"/>
        </w:rPr>
        <w:t xml:space="preserve">указанного срока </w:t>
      </w:r>
      <w:r w:rsidR="00EE176E" w:rsidRPr="00731133">
        <w:rPr>
          <w:rFonts w:ascii="Times New Roman" w:hAnsi="Times New Roman" w:cs="Times New Roman"/>
          <w:color w:val="000000" w:themeColor="text1"/>
          <w:sz w:val="26"/>
          <w:szCs w:val="26"/>
        </w:rPr>
        <w:t xml:space="preserve">не вернул заказчику подписанный договор, </w:t>
      </w:r>
      <w:r w:rsidRPr="00731133">
        <w:rPr>
          <w:rFonts w:ascii="Times New Roman" w:hAnsi="Times New Roman" w:cs="Times New Roman"/>
          <w:color w:val="000000" w:themeColor="text1"/>
          <w:sz w:val="26"/>
          <w:szCs w:val="26"/>
        </w:rPr>
        <w:t>и\или</w:t>
      </w:r>
      <w:r w:rsidR="00EE176E"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не предоставил </w:t>
      </w:r>
      <w:r w:rsidR="00EE176E" w:rsidRPr="00731133">
        <w:rPr>
          <w:rFonts w:ascii="Times New Roman" w:hAnsi="Times New Roman" w:cs="Times New Roman"/>
          <w:color w:val="000000" w:themeColor="text1"/>
          <w:sz w:val="26"/>
          <w:szCs w:val="26"/>
        </w:rPr>
        <w:t xml:space="preserve">обеспечение исполнения договора </w:t>
      </w:r>
      <w:r w:rsidRPr="00731133">
        <w:rPr>
          <w:rFonts w:ascii="Times New Roman" w:hAnsi="Times New Roman" w:cs="Times New Roman"/>
          <w:color w:val="000000" w:themeColor="text1"/>
          <w:sz w:val="26"/>
          <w:szCs w:val="26"/>
        </w:rPr>
        <w:t>(</w:t>
      </w:r>
      <w:r w:rsidR="00EE176E" w:rsidRPr="00731133">
        <w:rPr>
          <w:rFonts w:ascii="Times New Roman" w:hAnsi="Times New Roman" w:cs="Times New Roman"/>
          <w:color w:val="000000" w:themeColor="text1"/>
          <w:sz w:val="26"/>
          <w:szCs w:val="26"/>
        </w:rPr>
        <w:t>в случае, если заказчиком, было установлено требование обеспечения исполнения договора</w:t>
      </w:r>
      <w:r w:rsidRPr="00731133">
        <w:rPr>
          <w:rFonts w:ascii="Times New Roman" w:hAnsi="Times New Roman" w:cs="Times New Roman"/>
          <w:color w:val="000000" w:themeColor="text1"/>
          <w:sz w:val="26"/>
          <w:szCs w:val="26"/>
        </w:rPr>
        <w:t>)</w:t>
      </w:r>
      <w:r w:rsidR="00EE176E"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то он</w:t>
      </w:r>
      <w:r w:rsidR="00EE176E" w:rsidRPr="00731133">
        <w:rPr>
          <w:rFonts w:ascii="Times New Roman" w:hAnsi="Times New Roman" w:cs="Times New Roman"/>
          <w:color w:val="000000" w:themeColor="text1"/>
          <w:sz w:val="26"/>
          <w:szCs w:val="26"/>
        </w:rPr>
        <w:t xml:space="preserve"> признается уклонившимся от заключения договора. В случае если победитель закупки признан уклонившимся от заключения договора, заказчик вправе обратиться в суд с иском о требовании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номер.</w:t>
      </w:r>
    </w:p>
    <w:p w:rsidR="00EE176E" w:rsidRPr="00731133" w:rsidRDefault="00864F0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EE176E" w:rsidRPr="00731133">
        <w:rPr>
          <w:rFonts w:ascii="Times New Roman" w:hAnsi="Times New Roman" w:cs="Times New Roman"/>
          <w:color w:val="000000" w:themeColor="text1"/>
          <w:sz w:val="26"/>
          <w:szCs w:val="26"/>
        </w:rPr>
        <w:t xml:space="preserve">. </w:t>
      </w:r>
      <w:r w:rsidR="00732301" w:rsidRPr="00731133">
        <w:rPr>
          <w:rFonts w:ascii="Times New Roman" w:hAnsi="Times New Roman" w:cs="Times New Roman"/>
          <w:color w:val="000000" w:themeColor="text1"/>
          <w:sz w:val="26"/>
          <w:szCs w:val="26"/>
        </w:rPr>
        <w:t xml:space="preserve">В случае, если победитель </w:t>
      </w:r>
      <w:r w:rsidR="00FF3C2C" w:rsidRPr="00FF3C2C">
        <w:rPr>
          <w:rFonts w:ascii="Times New Roman" w:hAnsi="Times New Roman" w:cs="Times New Roman"/>
          <w:color w:val="000000" w:themeColor="text1"/>
          <w:sz w:val="26"/>
          <w:szCs w:val="26"/>
        </w:rPr>
        <w:t>закупки признан</w:t>
      </w:r>
      <w:r w:rsidR="00732301" w:rsidRPr="00731133">
        <w:rPr>
          <w:rFonts w:ascii="Times New Roman" w:hAnsi="Times New Roman" w:cs="Times New Roman"/>
          <w:color w:val="000000" w:themeColor="text1"/>
          <w:sz w:val="26"/>
          <w:szCs w:val="26"/>
        </w:rPr>
        <w:t xml:space="preserve"> уклонившимся от заключения договора, заказчик вправе заключить договор с участником такой процедуры, заявке которого присвоен второй номер. Участник закупки </w:t>
      </w:r>
      <w:r w:rsidRPr="00731133">
        <w:rPr>
          <w:rFonts w:ascii="Times New Roman" w:hAnsi="Times New Roman" w:cs="Times New Roman"/>
          <w:color w:val="000000" w:themeColor="text1"/>
          <w:sz w:val="26"/>
          <w:szCs w:val="26"/>
        </w:rPr>
        <w:t xml:space="preserve">в течение 10 (десяти) дней со дня получения проекта договора должен подписать и вернуть заказчику подписанный договор. В случае, если участник, заявке которого присвоен второй номер, </w:t>
      </w:r>
      <w:r w:rsidR="00165268" w:rsidRPr="00731133">
        <w:rPr>
          <w:rFonts w:ascii="Times New Roman" w:hAnsi="Times New Roman" w:cs="Times New Roman"/>
          <w:color w:val="000000" w:themeColor="text1"/>
          <w:sz w:val="26"/>
          <w:szCs w:val="26"/>
        </w:rPr>
        <w:t xml:space="preserve">не </w:t>
      </w:r>
      <w:r w:rsidR="00EE176E" w:rsidRPr="00731133">
        <w:rPr>
          <w:rFonts w:ascii="Times New Roman" w:hAnsi="Times New Roman" w:cs="Times New Roman"/>
          <w:color w:val="000000" w:themeColor="text1"/>
          <w:sz w:val="26"/>
          <w:szCs w:val="26"/>
        </w:rPr>
        <w:t>вернул з</w:t>
      </w:r>
      <w:r w:rsidR="00165268" w:rsidRPr="00731133">
        <w:rPr>
          <w:rFonts w:ascii="Times New Roman" w:hAnsi="Times New Roman" w:cs="Times New Roman"/>
          <w:color w:val="000000" w:themeColor="text1"/>
          <w:sz w:val="26"/>
          <w:szCs w:val="26"/>
        </w:rPr>
        <w:t xml:space="preserve">аказчику подписанный договор, </w:t>
      </w:r>
      <w:r w:rsidRPr="00731133">
        <w:rPr>
          <w:rFonts w:ascii="Times New Roman" w:hAnsi="Times New Roman" w:cs="Times New Roman"/>
          <w:color w:val="000000" w:themeColor="text1"/>
          <w:sz w:val="26"/>
          <w:szCs w:val="26"/>
        </w:rPr>
        <w:t>и/или не предоставил</w:t>
      </w:r>
      <w:r w:rsidR="00165268" w:rsidRPr="00731133">
        <w:rPr>
          <w:rFonts w:ascii="Times New Roman" w:hAnsi="Times New Roman" w:cs="Times New Roman"/>
          <w:color w:val="000000" w:themeColor="text1"/>
          <w:sz w:val="26"/>
          <w:szCs w:val="26"/>
        </w:rPr>
        <w:t xml:space="preserve"> обеспечение исполнения договора </w:t>
      </w:r>
      <w:r w:rsidRPr="00731133">
        <w:rPr>
          <w:rFonts w:ascii="Times New Roman" w:hAnsi="Times New Roman" w:cs="Times New Roman"/>
          <w:color w:val="000000" w:themeColor="text1"/>
          <w:sz w:val="26"/>
          <w:szCs w:val="26"/>
        </w:rPr>
        <w:t>(</w:t>
      </w:r>
      <w:r w:rsidR="00EE176E" w:rsidRPr="00731133">
        <w:rPr>
          <w:rFonts w:ascii="Times New Roman" w:hAnsi="Times New Roman" w:cs="Times New Roman"/>
          <w:color w:val="000000" w:themeColor="text1"/>
          <w:sz w:val="26"/>
          <w:szCs w:val="26"/>
        </w:rPr>
        <w:t>в случае, если з</w:t>
      </w:r>
      <w:r w:rsidR="00165268" w:rsidRPr="00731133">
        <w:rPr>
          <w:rFonts w:ascii="Times New Roman" w:hAnsi="Times New Roman" w:cs="Times New Roman"/>
          <w:color w:val="000000" w:themeColor="text1"/>
          <w:sz w:val="26"/>
          <w:szCs w:val="26"/>
        </w:rPr>
        <w:t>аказчиком, было установлено требование обеспечения исполнения договора</w:t>
      </w:r>
      <w:r w:rsidRPr="00731133">
        <w:rPr>
          <w:rFonts w:ascii="Times New Roman" w:hAnsi="Times New Roman" w:cs="Times New Roman"/>
          <w:color w:val="000000" w:themeColor="text1"/>
          <w:sz w:val="26"/>
          <w:szCs w:val="26"/>
        </w:rPr>
        <w:t>)</w:t>
      </w:r>
      <w:r w:rsidR="00165268"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то он </w:t>
      </w:r>
      <w:r w:rsidR="00165268" w:rsidRPr="00731133">
        <w:rPr>
          <w:rFonts w:ascii="Times New Roman" w:hAnsi="Times New Roman" w:cs="Times New Roman"/>
          <w:color w:val="000000" w:themeColor="text1"/>
          <w:sz w:val="26"/>
          <w:szCs w:val="26"/>
        </w:rPr>
        <w:t>признается уклонившимся от заключения договора.</w:t>
      </w:r>
      <w:r w:rsidR="00EE176E" w:rsidRPr="00731133">
        <w:rPr>
          <w:rFonts w:ascii="Times New Roman" w:hAnsi="Times New Roman" w:cs="Times New Roman"/>
          <w:color w:val="000000" w:themeColor="text1"/>
          <w:sz w:val="26"/>
          <w:szCs w:val="26"/>
        </w:rPr>
        <w:t xml:space="preserve"> В случае уклонения участника, заявке на </w:t>
      </w:r>
      <w:proofErr w:type="gramStart"/>
      <w:r w:rsidR="00EE176E" w:rsidRPr="00731133">
        <w:rPr>
          <w:rFonts w:ascii="Times New Roman" w:hAnsi="Times New Roman" w:cs="Times New Roman"/>
          <w:color w:val="000000" w:themeColor="text1"/>
          <w:sz w:val="26"/>
          <w:szCs w:val="26"/>
        </w:rPr>
        <w:t>участие</w:t>
      </w:r>
      <w:proofErr w:type="gramEnd"/>
      <w:r w:rsidR="00644288" w:rsidRPr="00731133">
        <w:rPr>
          <w:rFonts w:ascii="Times New Roman" w:hAnsi="Times New Roman" w:cs="Times New Roman"/>
          <w:color w:val="000000" w:themeColor="text1"/>
          <w:sz w:val="26"/>
          <w:szCs w:val="26"/>
        </w:rPr>
        <w:t xml:space="preserve"> в закупке</w:t>
      </w:r>
      <w:r w:rsidR="00EE176E" w:rsidRPr="00731133">
        <w:rPr>
          <w:rFonts w:ascii="Times New Roman" w:hAnsi="Times New Roman" w:cs="Times New Roman"/>
          <w:color w:val="000000" w:themeColor="text1"/>
          <w:sz w:val="26"/>
          <w:szCs w:val="26"/>
        </w:rPr>
        <w:t xml:space="preserve"> которого присвоен второй номер, от заключения договора заказчик вправе обратиться в суд с иск</w:t>
      </w:r>
      <w:r w:rsidR="00740201">
        <w:rPr>
          <w:rFonts w:ascii="Times New Roman" w:hAnsi="Times New Roman" w:cs="Times New Roman"/>
          <w:color w:val="000000" w:themeColor="text1"/>
          <w:sz w:val="26"/>
          <w:szCs w:val="26"/>
        </w:rPr>
        <w:t xml:space="preserve">овым требованием </w:t>
      </w:r>
      <w:r w:rsidR="00EE176E" w:rsidRPr="00731133">
        <w:rPr>
          <w:rFonts w:ascii="Times New Roman" w:hAnsi="Times New Roman" w:cs="Times New Roman"/>
          <w:color w:val="000000" w:themeColor="text1"/>
          <w:sz w:val="26"/>
          <w:szCs w:val="26"/>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конкурентной закупки </w:t>
      </w:r>
      <w:r w:rsidR="00CC473E" w:rsidRPr="006F571C">
        <w:rPr>
          <w:rFonts w:ascii="Times New Roman" w:hAnsi="Times New Roman" w:cs="Times New Roman"/>
          <w:color w:val="000000" w:themeColor="text1"/>
          <w:sz w:val="26"/>
          <w:szCs w:val="26"/>
        </w:rPr>
        <w:t>несостоявшейся</w:t>
      </w:r>
      <w:r w:rsidR="00EE176E" w:rsidRPr="00731133">
        <w:rPr>
          <w:rFonts w:ascii="Times New Roman" w:hAnsi="Times New Roman" w:cs="Times New Roman"/>
          <w:color w:val="000000" w:themeColor="text1"/>
          <w:sz w:val="26"/>
          <w:szCs w:val="26"/>
        </w:rPr>
        <w:t>.</w:t>
      </w:r>
    </w:p>
    <w:p w:rsidR="00EE176E" w:rsidRPr="00731133" w:rsidRDefault="00864F0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165268" w:rsidRPr="00731133">
        <w:rPr>
          <w:rFonts w:ascii="Times New Roman" w:hAnsi="Times New Roman" w:cs="Times New Roman"/>
          <w:color w:val="000000" w:themeColor="text1"/>
          <w:sz w:val="26"/>
          <w:szCs w:val="26"/>
        </w:rPr>
        <w:t>.</w:t>
      </w:r>
      <w:r w:rsidR="00EE176E" w:rsidRPr="00731133">
        <w:rPr>
          <w:rFonts w:ascii="Times New Roman" w:hAnsi="Times New Roman" w:cs="Times New Roman"/>
          <w:color w:val="000000" w:themeColor="text1"/>
          <w:sz w:val="26"/>
          <w:szCs w:val="26"/>
        </w:rPr>
        <w:t xml:space="preserve"> Победитель</w:t>
      </w:r>
      <w:r w:rsidR="00C33F74">
        <w:rPr>
          <w:rFonts w:ascii="Times New Roman" w:hAnsi="Times New Roman" w:cs="Times New Roman"/>
          <w:color w:val="000000" w:themeColor="text1"/>
          <w:sz w:val="26"/>
          <w:szCs w:val="26"/>
        </w:rPr>
        <w:t xml:space="preserve"> </w:t>
      </w:r>
      <w:r w:rsidR="00C557AC" w:rsidRPr="00731133">
        <w:rPr>
          <w:rFonts w:ascii="Times New Roman" w:hAnsi="Times New Roman" w:cs="Times New Roman"/>
          <w:color w:val="000000" w:themeColor="text1"/>
          <w:sz w:val="26"/>
          <w:szCs w:val="26"/>
        </w:rPr>
        <w:t xml:space="preserve">, </w:t>
      </w:r>
      <w:r w:rsidR="00F40650">
        <w:rPr>
          <w:rFonts w:ascii="Times New Roman" w:hAnsi="Times New Roman" w:cs="Times New Roman"/>
          <w:color w:val="000000" w:themeColor="text1"/>
          <w:sz w:val="26"/>
          <w:szCs w:val="26"/>
        </w:rPr>
        <w:t>а также единственный участник закупки,</w:t>
      </w:r>
      <w:r w:rsidR="00F40650" w:rsidRPr="00D50F3B">
        <w:rPr>
          <w:rFonts w:ascii="Times New Roman" w:hAnsi="Times New Roman" w:cs="Times New Roman"/>
          <w:color w:val="000000" w:themeColor="text1"/>
          <w:sz w:val="26"/>
          <w:szCs w:val="26"/>
        </w:rPr>
        <w:t xml:space="preserve"> </w:t>
      </w:r>
      <w:r w:rsidR="00C557AC" w:rsidRPr="00731133">
        <w:rPr>
          <w:rFonts w:ascii="Times New Roman" w:hAnsi="Times New Roman" w:cs="Times New Roman"/>
          <w:color w:val="000000" w:themeColor="text1"/>
          <w:sz w:val="26"/>
          <w:szCs w:val="26"/>
        </w:rPr>
        <w:t>заявка которого признана соответствующей требованиям документации о закупке</w:t>
      </w:r>
      <w:r w:rsidR="00EE176E" w:rsidRPr="00731133">
        <w:rPr>
          <w:rFonts w:ascii="Times New Roman" w:hAnsi="Times New Roman" w:cs="Times New Roman"/>
          <w:color w:val="000000" w:themeColor="text1"/>
          <w:sz w:val="26"/>
          <w:szCs w:val="26"/>
        </w:rPr>
        <w:t xml:space="preserve"> или участник закупки, заявке которого присвоен второй номер</w:t>
      </w:r>
      <w:r w:rsidR="005B3264" w:rsidRPr="00731133">
        <w:rPr>
          <w:rFonts w:ascii="Times New Roman" w:hAnsi="Times New Roman" w:cs="Times New Roman"/>
          <w:color w:val="000000" w:themeColor="text1"/>
          <w:sz w:val="26"/>
          <w:szCs w:val="26"/>
        </w:rPr>
        <w:t>, с которым заключается договор, в случае наличия разногласий по проекту договора, направленному</w:t>
      </w:r>
      <w:r w:rsidR="001140BD" w:rsidRPr="00731133">
        <w:rPr>
          <w:rFonts w:ascii="Times New Roman" w:hAnsi="Times New Roman" w:cs="Times New Roman"/>
          <w:color w:val="000000" w:themeColor="text1"/>
          <w:sz w:val="26"/>
          <w:szCs w:val="26"/>
        </w:rPr>
        <w:t xml:space="preserve"> ему</w:t>
      </w:r>
      <w:r w:rsidR="005B3264" w:rsidRPr="00731133">
        <w:rPr>
          <w:rFonts w:ascii="Times New Roman" w:hAnsi="Times New Roman" w:cs="Times New Roman"/>
          <w:color w:val="000000" w:themeColor="text1"/>
          <w:sz w:val="26"/>
          <w:szCs w:val="26"/>
        </w:rPr>
        <w:t xml:space="preserve"> заказчиком, вправе направить заказчику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(три) дня с даты </w:t>
      </w:r>
      <w:r w:rsidR="001140BD" w:rsidRPr="00731133">
        <w:rPr>
          <w:rFonts w:ascii="Times New Roman" w:hAnsi="Times New Roman" w:cs="Times New Roman"/>
          <w:color w:val="000000" w:themeColor="text1"/>
          <w:sz w:val="26"/>
          <w:szCs w:val="26"/>
        </w:rPr>
        <w:t>получения</w:t>
      </w:r>
      <w:r w:rsidR="005B3264" w:rsidRPr="00731133">
        <w:rPr>
          <w:rFonts w:ascii="Times New Roman" w:hAnsi="Times New Roman" w:cs="Times New Roman"/>
          <w:color w:val="000000" w:themeColor="text1"/>
          <w:sz w:val="26"/>
          <w:szCs w:val="26"/>
        </w:rPr>
        <w:t xml:space="preserve"> </w:t>
      </w:r>
      <w:r w:rsidR="001140BD" w:rsidRPr="00731133">
        <w:rPr>
          <w:rFonts w:ascii="Times New Roman" w:hAnsi="Times New Roman" w:cs="Times New Roman"/>
          <w:color w:val="000000" w:themeColor="text1"/>
          <w:sz w:val="26"/>
          <w:szCs w:val="26"/>
        </w:rPr>
        <w:t>им</w:t>
      </w:r>
      <w:r w:rsidR="005B3264" w:rsidRPr="00731133">
        <w:rPr>
          <w:rFonts w:ascii="Times New Roman" w:hAnsi="Times New Roman" w:cs="Times New Roman"/>
          <w:color w:val="000000" w:themeColor="text1"/>
          <w:sz w:val="26"/>
          <w:szCs w:val="26"/>
        </w:rPr>
        <w:t xml:space="preserve"> проекта договора.  </w:t>
      </w:r>
      <w:r w:rsidR="00165268" w:rsidRPr="00731133">
        <w:rPr>
          <w:rFonts w:ascii="Times New Roman" w:hAnsi="Times New Roman" w:cs="Times New Roman"/>
          <w:color w:val="000000" w:themeColor="text1"/>
          <w:sz w:val="26"/>
          <w:szCs w:val="26"/>
        </w:rPr>
        <w:t xml:space="preserve"> </w:t>
      </w:r>
      <w:r w:rsidR="005B3264" w:rsidRPr="00731133">
        <w:rPr>
          <w:rFonts w:ascii="Times New Roman" w:hAnsi="Times New Roman" w:cs="Times New Roman"/>
          <w:color w:val="000000" w:themeColor="text1"/>
          <w:sz w:val="26"/>
          <w:szCs w:val="26"/>
        </w:rPr>
        <w:t>Заказчик в течение 3 (трех)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w:t>
      </w:r>
      <w:r w:rsidR="001140BD" w:rsidRPr="00731133">
        <w:rPr>
          <w:rFonts w:ascii="Times New Roman" w:hAnsi="Times New Roman" w:cs="Times New Roman"/>
          <w:color w:val="000000" w:themeColor="text1"/>
          <w:sz w:val="26"/>
          <w:szCs w:val="26"/>
        </w:rPr>
        <w:t>,</w:t>
      </w:r>
      <w:r w:rsidR="005B3264" w:rsidRPr="00731133">
        <w:rPr>
          <w:rFonts w:ascii="Times New Roman" w:hAnsi="Times New Roman" w:cs="Times New Roman"/>
          <w:color w:val="000000" w:themeColor="text1"/>
          <w:sz w:val="26"/>
          <w:szCs w:val="26"/>
        </w:rPr>
        <w:t xml:space="preserve"> либо повторно </w:t>
      </w:r>
      <w:r w:rsidR="00FF3C2C" w:rsidRPr="00FF3C2C">
        <w:rPr>
          <w:rFonts w:ascii="Times New Roman" w:hAnsi="Times New Roman" w:cs="Times New Roman"/>
          <w:color w:val="000000" w:themeColor="text1"/>
          <w:sz w:val="26"/>
          <w:szCs w:val="26"/>
        </w:rPr>
        <w:t>направляет проект</w:t>
      </w:r>
      <w:r w:rsidR="005B3264" w:rsidRPr="00731133">
        <w:rPr>
          <w:rFonts w:ascii="Times New Roman" w:hAnsi="Times New Roman" w:cs="Times New Roman"/>
          <w:color w:val="000000" w:themeColor="text1"/>
          <w:sz w:val="26"/>
          <w:szCs w:val="26"/>
        </w:rPr>
        <w:t xml:space="preserve"> договора с указанием в </w:t>
      </w:r>
      <w:r w:rsidR="005B3264" w:rsidRPr="00731133">
        <w:rPr>
          <w:rFonts w:ascii="Times New Roman" w:hAnsi="Times New Roman" w:cs="Times New Roman"/>
          <w:color w:val="000000" w:themeColor="text1"/>
          <w:sz w:val="26"/>
          <w:szCs w:val="26"/>
        </w:rPr>
        <w:lastRenderedPageBreak/>
        <w:t>отдельном документе причин отказа учесть полностью или частично содержащиеся в протоколе разногласий замечания.</w:t>
      </w:r>
    </w:p>
    <w:p w:rsidR="006D4DA6"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В документации может быть предусмотрен иной срок заключения договора.</w:t>
      </w:r>
    </w:p>
    <w:p w:rsidR="0016526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w:t>
      </w:r>
      <w:r w:rsidR="00165268" w:rsidRPr="00731133">
        <w:rPr>
          <w:rFonts w:ascii="Times New Roman" w:hAnsi="Times New Roman" w:cs="Times New Roman"/>
          <w:color w:val="000000" w:themeColor="text1"/>
          <w:sz w:val="26"/>
          <w:szCs w:val="26"/>
        </w:rPr>
        <w:t>. В случае уклонения участников закупки</w:t>
      </w:r>
      <w:r w:rsidR="001B314D" w:rsidRPr="006F571C">
        <w:rPr>
          <w:rFonts w:ascii="Times New Roman" w:hAnsi="Times New Roman" w:cs="Times New Roman"/>
          <w:color w:val="000000" w:themeColor="text1"/>
          <w:sz w:val="26"/>
          <w:szCs w:val="26"/>
        </w:rPr>
        <w:t>,</w:t>
      </w:r>
      <w:r w:rsidR="00165268" w:rsidRPr="00731133">
        <w:rPr>
          <w:rFonts w:ascii="Times New Roman" w:hAnsi="Times New Roman" w:cs="Times New Roman"/>
          <w:color w:val="000000" w:themeColor="text1"/>
          <w:sz w:val="26"/>
          <w:szCs w:val="26"/>
        </w:rPr>
        <w:t xml:space="preserve"> указанных в пу</w:t>
      </w:r>
      <w:r w:rsidR="00864F04" w:rsidRPr="00731133">
        <w:rPr>
          <w:rFonts w:ascii="Times New Roman" w:hAnsi="Times New Roman" w:cs="Times New Roman"/>
          <w:color w:val="000000" w:themeColor="text1"/>
          <w:sz w:val="26"/>
          <w:szCs w:val="26"/>
        </w:rPr>
        <w:t>нкте 2 и 3</w:t>
      </w:r>
      <w:r w:rsidR="00165268" w:rsidRPr="00731133">
        <w:rPr>
          <w:rFonts w:ascii="Times New Roman" w:hAnsi="Times New Roman" w:cs="Times New Roman"/>
          <w:color w:val="000000" w:themeColor="text1"/>
          <w:sz w:val="26"/>
          <w:szCs w:val="26"/>
        </w:rPr>
        <w:t xml:space="preserve"> настоящей статьи от подписания договора, сведения о таких участниках включаются в Реестр недобросовестных поставщиков в порядке, установленном Пос</w:t>
      </w:r>
      <w:r w:rsidR="00AC4D35" w:rsidRPr="00731133">
        <w:rPr>
          <w:rFonts w:ascii="Times New Roman" w:hAnsi="Times New Roman" w:cs="Times New Roman"/>
          <w:color w:val="000000" w:themeColor="text1"/>
          <w:sz w:val="26"/>
          <w:szCs w:val="26"/>
        </w:rPr>
        <w:t>тановлением Правительства от 22.11.</w:t>
      </w:r>
      <w:r w:rsidR="00165268" w:rsidRPr="00731133">
        <w:rPr>
          <w:rFonts w:ascii="Times New Roman" w:hAnsi="Times New Roman" w:cs="Times New Roman"/>
          <w:color w:val="000000" w:themeColor="text1"/>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9C36CE" w:rsidRPr="00731133" w:rsidRDefault="009C36C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7. </w:t>
      </w:r>
      <w:r w:rsidR="000511F3" w:rsidRPr="00731133">
        <w:rPr>
          <w:rFonts w:ascii="Times New Roman" w:hAnsi="Times New Roman" w:cs="Times New Roman"/>
          <w:color w:val="000000" w:themeColor="text1"/>
          <w:sz w:val="26"/>
          <w:szCs w:val="26"/>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FF4667">
        <w:rPr>
          <w:rFonts w:ascii="Times New Roman" w:hAnsi="Times New Roman" w:cs="Times New Roman"/>
          <w:color w:val="000000" w:themeColor="text1"/>
          <w:sz w:val="26"/>
          <w:szCs w:val="26"/>
        </w:rPr>
        <w:t>.</w:t>
      </w:r>
    </w:p>
    <w:p w:rsidR="0016526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w:t>
      </w:r>
      <w:r w:rsidR="00165268" w:rsidRPr="00731133">
        <w:rPr>
          <w:rFonts w:ascii="Times New Roman" w:hAnsi="Times New Roman" w:cs="Times New Roman"/>
          <w:color w:val="000000" w:themeColor="text1"/>
          <w:sz w:val="26"/>
          <w:szCs w:val="26"/>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16526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w:t>
      </w:r>
      <w:r w:rsidR="00165268" w:rsidRPr="00731133">
        <w:rPr>
          <w:rFonts w:ascii="Times New Roman" w:hAnsi="Times New Roman" w:cs="Times New Roman"/>
          <w:color w:val="000000" w:themeColor="text1"/>
          <w:sz w:val="26"/>
          <w:szCs w:val="26"/>
        </w:rPr>
        <w:t>. В случае</w:t>
      </w:r>
      <w:r w:rsidR="00F345B8" w:rsidRPr="00731133">
        <w:rPr>
          <w:rFonts w:ascii="Times New Roman" w:hAnsi="Times New Roman" w:cs="Times New Roman"/>
          <w:color w:val="000000" w:themeColor="text1"/>
          <w:sz w:val="26"/>
          <w:szCs w:val="26"/>
        </w:rPr>
        <w:t xml:space="preserve"> если з</w:t>
      </w:r>
      <w:r w:rsidR="00165268" w:rsidRPr="00731133">
        <w:rPr>
          <w:rFonts w:ascii="Times New Roman" w:hAnsi="Times New Roman" w:cs="Times New Roman"/>
          <w:color w:val="000000" w:themeColor="text1"/>
          <w:sz w:val="26"/>
          <w:szCs w:val="26"/>
        </w:rPr>
        <w:t>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w:t>
      </w:r>
      <w:r w:rsidR="00165268" w:rsidRPr="00731133" w:rsidDel="00B504EA">
        <w:rPr>
          <w:rFonts w:ascii="Times New Roman" w:hAnsi="Times New Roman" w:cs="Times New Roman"/>
          <w:color w:val="000000" w:themeColor="text1"/>
          <w:sz w:val="26"/>
          <w:szCs w:val="26"/>
        </w:rPr>
        <w:t xml:space="preserve"> </w:t>
      </w:r>
      <w:r w:rsidR="00165268" w:rsidRPr="00731133">
        <w:rPr>
          <w:rFonts w:ascii="Times New Roman" w:hAnsi="Times New Roman" w:cs="Times New Roman"/>
          <w:color w:val="000000" w:themeColor="text1"/>
          <w:sz w:val="26"/>
          <w:szCs w:val="26"/>
        </w:rPr>
        <w:t xml:space="preserve">в порядке и размере, указанном в документации. </w:t>
      </w:r>
    </w:p>
    <w:p w:rsidR="00F345B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10</w:t>
      </w:r>
      <w:r w:rsidR="00F345B8" w:rsidRPr="00731133">
        <w:rPr>
          <w:rFonts w:ascii="Times New Roman" w:hAnsi="Times New Roman" w:cs="Times New Roman"/>
          <w:color w:val="000000" w:themeColor="text1"/>
          <w:sz w:val="26"/>
          <w:szCs w:val="26"/>
        </w:rPr>
        <w:t xml:space="preserve">.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w:t>
      </w:r>
      <w:r w:rsidR="00FF3C2C" w:rsidRPr="00FF3C2C">
        <w:rPr>
          <w:rFonts w:ascii="Times New Roman" w:hAnsi="Times New Roman" w:cs="Times New Roman"/>
          <w:color w:val="000000" w:themeColor="text1"/>
          <w:sz w:val="26"/>
          <w:szCs w:val="26"/>
        </w:rPr>
        <w:t>закупки» информацию</w:t>
      </w:r>
      <w:r w:rsidR="00F345B8" w:rsidRPr="00731133">
        <w:rPr>
          <w:rFonts w:ascii="Times New Roman" w:hAnsi="Times New Roman" w:cs="Times New Roman"/>
          <w:color w:val="000000" w:themeColor="text1"/>
          <w:sz w:val="26"/>
          <w:szCs w:val="26"/>
        </w:rPr>
        <w:t xml:space="preserve"> и документы, установленные названным Постановлением Прав</w:t>
      </w:r>
      <w:r w:rsidR="00371934" w:rsidRPr="00731133">
        <w:rPr>
          <w:rFonts w:ascii="Times New Roman" w:hAnsi="Times New Roman" w:cs="Times New Roman"/>
          <w:color w:val="000000" w:themeColor="text1"/>
          <w:sz w:val="26"/>
          <w:szCs w:val="26"/>
        </w:rPr>
        <w:t xml:space="preserve">ительства Российской Федерации </w:t>
      </w:r>
      <w:r w:rsidR="00F345B8" w:rsidRPr="00731133">
        <w:rPr>
          <w:rFonts w:ascii="Times New Roman" w:hAnsi="Times New Roman" w:cs="Times New Roman"/>
          <w:color w:val="000000" w:themeColor="text1"/>
          <w:sz w:val="26"/>
          <w:szCs w:val="26"/>
        </w:rPr>
        <w:t>в реестр договоров. Если в д</w:t>
      </w:r>
      <w:r w:rsidR="008E57A7" w:rsidRPr="00731133">
        <w:rPr>
          <w:rFonts w:ascii="Times New Roman" w:hAnsi="Times New Roman" w:cs="Times New Roman"/>
          <w:color w:val="000000" w:themeColor="text1"/>
          <w:sz w:val="26"/>
          <w:szCs w:val="26"/>
        </w:rPr>
        <w:t>оговор были внесены изменения, з</w:t>
      </w:r>
      <w:r w:rsidR="00F345B8" w:rsidRPr="00731133">
        <w:rPr>
          <w:rFonts w:ascii="Times New Roman" w:hAnsi="Times New Roman" w:cs="Times New Roman"/>
          <w:color w:val="000000" w:themeColor="text1"/>
          <w:sz w:val="26"/>
          <w:szCs w:val="26"/>
        </w:rPr>
        <w:t xml:space="preserve">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 </w:t>
      </w:r>
    </w:p>
    <w:p w:rsidR="00F345B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w:t>
      </w:r>
      <w:r w:rsidR="00F345B8" w:rsidRPr="00731133">
        <w:rPr>
          <w:rFonts w:ascii="Times New Roman" w:hAnsi="Times New Roman" w:cs="Times New Roman"/>
          <w:color w:val="000000" w:themeColor="text1"/>
          <w:sz w:val="26"/>
          <w:szCs w:val="26"/>
        </w:rPr>
        <w:t>.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результатов закупки, составленном по итогам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F345B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12</w:t>
      </w:r>
      <w:r w:rsidR="00F345B8" w:rsidRPr="00731133">
        <w:rPr>
          <w:rFonts w:ascii="Times New Roman" w:hAnsi="Times New Roman" w:cs="Times New Roman"/>
          <w:color w:val="000000" w:themeColor="text1"/>
          <w:sz w:val="26"/>
          <w:szCs w:val="26"/>
        </w:rPr>
        <w:t xml:space="preserve">. Изменение существенных условий договора, заключенного по результатам конкурентной закупки либо закрытой закупки, осуществленной конкурентным </w:t>
      </w:r>
      <w:r w:rsidR="00F345B8" w:rsidRPr="00731133">
        <w:rPr>
          <w:rFonts w:ascii="Times New Roman" w:hAnsi="Times New Roman" w:cs="Times New Roman"/>
          <w:color w:val="000000" w:themeColor="text1"/>
          <w:sz w:val="26"/>
          <w:szCs w:val="26"/>
        </w:rPr>
        <w:lastRenderedPageBreak/>
        <w:t xml:space="preserve">способом, при его исполнении возможно в случаях, предусмотренных </w:t>
      </w:r>
      <w:r w:rsidR="008677F4" w:rsidRPr="00731133">
        <w:rPr>
          <w:rFonts w:ascii="Times New Roman" w:hAnsi="Times New Roman" w:cs="Times New Roman"/>
          <w:color w:val="000000" w:themeColor="text1"/>
          <w:sz w:val="26"/>
          <w:szCs w:val="26"/>
        </w:rPr>
        <w:t xml:space="preserve">законодательством </w:t>
      </w:r>
      <w:r w:rsidR="00F345B8" w:rsidRPr="00731133">
        <w:rPr>
          <w:rFonts w:ascii="Times New Roman" w:hAnsi="Times New Roman" w:cs="Times New Roman"/>
          <w:color w:val="000000" w:themeColor="text1"/>
          <w:sz w:val="26"/>
          <w:szCs w:val="26"/>
        </w:rPr>
        <w:t>Российской Федерации.</w:t>
      </w:r>
    </w:p>
    <w:p w:rsidR="00F345B8"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13</w:t>
      </w:r>
      <w:r w:rsidR="00F345B8" w:rsidRPr="00731133">
        <w:rPr>
          <w:rFonts w:ascii="Times New Roman" w:hAnsi="Times New Roman" w:cs="Times New Roman"/>
          <w:color w:val="000000" w:themeColor="text1"/>
          <w:sz w:val="26"/>
          <w:szCs w:val="26"/>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характеристик и качества товара заказчик самостоятельно определяет и согласовывает их с поставщиком. </w:t>
      </w:r>
    </w:p>
    <w:p w:rsidR="00E47A9F"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14</w:t>
      </w:r>
      <w:r w:rsidR="00E47A9F" w:rsidRPr="00731133">
        <w:rPr>
          <w:rFonts w:ascii="Times New Roman" w:hAnsi="Times New Roman" w:cs="Times New Roman"/>
          <w:color w:val="000000" w:themeColor="text1"/>
          <w:sz w:val="26"/>
          <w:szCs w:val="26"/>
        </w:rPr>
        <w:t>.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rsidR="00C44244" w:rsidRPr="00731133" w:rsidRDefault="006D4DA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15</w:t>
      </w:r>
      <w:r w:rsidR="00E54861" w:rsidRPr="00731133">
        <w:rPr>
          <w:rFonts w:ascii="Times New Roman" w:hAnsi="Times New Roman" w:cs="Times New Roman"/>
          <w:color w:val="000000" w:themeColor="text1"/>
          <w:sz w:val="26"/>
          <w:szCs w:val="26"/>
        </w:rPr>
        <w:t xml:space="preserve">. </w:t>
      </w:r>
      <w:r w:rsidR="00C44244" w:rsidRPr="00731133">
        <w:rPr>
          <w:rFonts w:ascii="Times New Roman" w:hAnsi="Times New Roman" w:cs="Times New Roman"/>
          <w:color w:val="000000" w:themeColor="text1"/>
          <w:sz w:val="26"/>
          <w:szCs w:val="26"/>
        </w:rPr>
        <w:t xml:space="preserve">Заказчик вправе отказаться от заключения </w:t>
      </w:r>
      <w:r w:rsidR="00FF3C2C" w:rsidRPr="00FF3C2C">
        <w:rPr>
          <w:rFonts w:ascii="Times New Roman" w:hAnsi="Times New Roman" w:cs="Times New Roman"/>
          <w:color w:val="000000" w:themeColor="text1"/>
          <w:sz w:val="26"/>
          <w:szCs w:val="26"/>
        </w:rPr>
        <w:t>договора в</w:t>
      </w:r>
      <w:r w:rsidR="00C44244" w:rsidRPr="00731133">
        <w:rPr>
          <w:rFonts w:ascii="Times New Roman" w:hAnsi="Times New Roman" w:cs="Times New Roman"/>
          <w:color w:val="000000" w:themeColor="text1"/>
          <w:sz w:val="26"/>
          <w:szCs w:val="26"/>
        </w:rPr>
        <w:t xml:space="preserve"> следующих случаях:</w:t>
      </w:r>
    </w:p>
    <w:p w:rsidR="00C44244" w:rsidRPr="00731133" w:rsidRDefault="00E5486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C44244" w:rsidRPr="00731133">
        <w:rPr>
          <w:rFonts w:ascii="Times New Roman" w:hAnsi="Times New Roman" w:cs="Times New Roman"/>
          <w:color w:val="000000" w:themeColor="text1"/>
          <w:sz w:val="26"/>
          <w:szCs w:val="26"/>
        </w:rPr>
        <w:t xml:space="preserve">если </w:t>
      </w:r>
      <w:r w:rsidRPr="00731133">
        <w:rPr>
          <w:rFonts w:ascii="Times New Roman" w:hAnsi="Times New Roman" w:cs="Times New Roman"/>
          <w:color w:val="000000" w:themeColor="text1"/>
          <w:sz w:val="26"/>
          <w:szCs w:val="26"/>
        </w:rPr>
        <w:t xml:space="preserve">на любом этапе до заключения договора выяснилось, что </w:t>
      </w:r>
      <w:r w:rsidR="00C44244" w:rsidRPr="00731133">
        <w:rPr>
          <w:rFonts w:ascii="Times New Roman" w:hAnsi="Times New Roman" w:cs="Times New Roman"/>
          <w:color w:val="000000" w:themeColor="text1"/>
          <w:sz w:val="26"/>
          <w:szCs w:val="26"/>
        </w:rPr>
        <w:t>участник закупки не соответствует требованиям, предъявляемым к участникам закупки настоящим Положением</w:t>
      </w:r>
      <w:r w:rsidR="00E47A9F" w:rsidRPr="00731133">
        <w:rPr>
          <w:rFonts w:ascii="Times New Roman" w:hAnsi="Times New Roman" w:cs="Times New Roman"/>
          <w:color w:val="000000" w:themeColor="text1"/>
          <w:sz w:val="26"/>
          <w:szCs w:val="26"/>
        </w:rPr>
        <w:t xml:space="preserve"> и документации о закупке</w:t>
      </w:r>
      <w:r w:rsidR="00C44244" w:rsidRPr="00731133">
        <w:rPr>
          <w:rFonts w:ascii="Times New Roman" w:hAnsi="Times New Roman" w:cs="Times New Roman"/>
          <w:color w:val="000000" w:themeColor="text1"/>
          <w:sz w:val="26"/>
          <w:szCs w:val="26"/>
        </w:rPr>
        <w:t>;</w:t>
      </w:r>
    </w:p>
    <w:p w:rsidR="008033C8" w:rsidRPr="00731133" w:rsidRDefault="00E5486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если на любом этапе до заключения договора выяснилось, что </w:t>
      </w:r>
      <w:r w:rsidR="00C44244" w:rsidRPr="00731133">
        <w:rPr>
          <w:rFonts w:ascii="Times New Roman" w:hAnsi="Times New Roman" w:cs="Times New Roman"/>
          <w:color w:val="000000" w:themeColor="text1"/>
          <w:sz w:val="26"/>
          <w:szCs w:val="26"/>
        </w:rPr>
        <w:t>участник закупки представил недостоверную информацию о своем соответствии указанным требованиям, а также недостоверные сведени</w:t>
      </w:r>
      <w:r w:rsidRPr="00731133">
        <w:rPr>
          <w:rFonts w:ascii="Times New Roman" w:hAnsi="Times New Roman" w:cs="Times New Roman"/>
          <w:color w:val="000000" w:themeColor="text1"/>
          <w:sz w:val="26"/>
          <w:szCs w:val="26"/>
        </w:rPr>
        <w:t>я в заявке на участие в закупке;</w:t>
      </w:r>
    </w:p>
    <w:p w:rsidR="00E54861" w:rsidRPr="00731133" w:rsidRDefault="00E5486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в иных случаях</w:t>
      </w:r>
      <w:r w:rsidR="00D42988">
        <w:rPr>
          <w:rFonts w:ascii="Times New Roman" w:hAnsi="Times New Roman" w:cs="Times New Roman"/>
          <w:color w:val="000000" w:themeColor="text1"/>
          <w:sz w:val="26"/>
          <w:szCs w:val="26"/>
        </w:rPr>
        <w:t>, в том числе в случае заключения договора</w:t>
      </w:r>
      <w:r w:rsidR="0090170C">
        <w:rPr>
          <w:rFonts w:ascii="Times New Roman" w:hAnsi="Times New Roman" w:cs="Times New Roman"/>
          <w:color w:val="000000" w:themeColor="text1"/>
          <w:sz w:val="26"/>
          <w:szCs w:val="26"/>
        </w:rPr>
        <w:t xml:space="preserve"> по основанию и </w:t>
      </w:r>
      <w:r w:rsidR="00D42988">
        <w:rPr>
          <w:rFonts w:ascii="Times New Roman" w:hAnsi="Times New Roman" w:cs="Times New Roman"/>
          <w:color w:val="000000" w:themeColor="text1"/>
          <w:sz w:val="26"/>
          <w:szCs w:val="26"/>
        </w:rPr>
        <w:t>в порядке</w:t>
      </w:r>
      <w:r w:rsidR="0090170C">
        <w:rPr>
          <w:rFonts w:ascii="Times New Roman" w:hAnsi="Times New Roman" w:cs="Times New Roman"/>
          <w:color w:val="000000" w:themeColor="text1"/>
          <w:sz w:val="26"/>
          <w:szCs w:val="26"/>
        </w:rPr>
        <w:t xml:space="preserve">, предусмотренном </w:t>
      </w:r>
      <w:r w:rsidR="00F40650">
        <w:rPr>
          <w:rFonts w:ascii="Times New Roman" w:hAnsi="Times New Roman" w:cs="Times New Roman"/>
          <w:color w:val="000000" w:themeColor="text1"/>
          <w:sz w:val="26"/>
          <w:szCs w:val="26"/>
        </w:rPr>
        <w:t>подпункта 19 пункта  1 статьи 22 настоящего Положения</w:t>
      </w:r>
      <w:r w:rsidRPr="00731133">
        <w:rPr>
          <w:rFonts w:ascii="Times New Roman" w:hAnsi="Times New Roman" w:cs="Times New Roman"/>
          <w:color w:val="000000" w:themeColor="text1"/>
          <w:sz w:val="26"/>
          <w:szCs w:val="26"/>
        </w:rPr>
        <w:t>.</w:t>
      </w:r>
    </w:p>
    <w:p w:rsidR="00C44244" w:rsidRPr="00731133" w:rsidRDefault="008033C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16</w:t>
      </w:r>
      <w:r w:rsidR="00E54861" w:rsidRPr="00731133">
        <w:rPr>
          <w:rFonts w:ascii="Times New Roman" w:hAnsi="Times New Roman" w:cs="Times New Roman"/>
          <w:color w:val="000000" w:themeColor="text1"/>
          <w:sz w:val="26"/>
          <w:szCs w:val="26"/>
        </w:rPr>
        <w:t xml:space="preserve">. </w:t>
      </w:r>
      <w:r w:rsidR="00C44244" w:rsidRPr="00731133">
        <w:rPr>
          <w:rFonts w:ascii="Times New Roman" w:hAnsi="Times New Roman" w:cs="Times New Roman"/>
          <w:color w:val="000000" w:themeColor="text1"/>
          <w:sz w:val="26"/>
          <w:szCs w:val="26"/>
        </w:rPr>
        <w:t>В случае отказа от заключения договора необходимо:</w:t>
      </w:r>
    </w:p>
    <w:p w:rsidR="00C44244" w:rsidRPr="00731133" w:rsidRDefault="00E5486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C44244" w:rsidRPr="00731133">
        <w:rPr>
          <w:rFonts w:ascii="Times New Roman" w:hAnsi="Times New Roman" w:cs="Times New Roman"/>
          <w:color w:val="000000" w:themeColor="text1"/>
          <w:sz w:val="26"/>
          <w:szCs w:val="26"/>
        </w:rPr>
        <w:t>оформить протокол отказа от заключения договора;</w:t>
      </w:r>
    </w:p>
    <w:p w:rsidR="00165268" w:rsidRPr="00731133" w:rsidRDefault="00E5486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C44244" w:rsidRPr="00731133">
        <w:rPr>
          <w:rFonts w:ascii="Times New Roman" w:hAnsi="Times New Roman" w:cs="Times New Roman"/>
          <w:color w:val="000000" w:themeColor="text1"/>
          <w:sz w:val="26"/>
          <w:szCs w:val="26"/>
        </w:rPr>
        <w:t xml:space="preserve"> вернуть участнику денежные средства, перечисленные в качестве </w:t>
      </w:r>
      <w:r w:rsidRPr="00731133">
        <w:rPr>
          <w:rFonts w:ascii="Times New Roman" w:hAnsi="Times New Roman" w:cs="Times New Roman"/>
          <w:color w:val="000000" w:themeColor="text1"/>
          <w:sz w:val="26"/>
          <w:szCs w:val="26"/>
        </w:rPr>
        <w:t>обеспечения исполнения договора.</w:t>
      </w:r>
    </w:p>
    <w:p w:rsidR="004F4AE5" w:rsidRPr="00731133" w:rsidRDefault="004F4AE5" w:rsidP="00731133">
      <w:pPr>
        <w:pStyle w:val="af6"/>
        <w:jc w:val="both"/>
        <w:rPr>
          <w:rFonts w:ascii="Times New Roman" w:hAnsi="Times New Roman" w:cs="Times New Roman"/>
          <w:color w:val="000000" w:themeColor="text1"/>
          <w:sz w:val="26"/>
          <w:szCs w:val="26"/>
        </w:rPr>
      </w:pPr>
    </w:p>
    <w:p w:rsidR="004F4AE5" w:rsidRPr="006F571C" w:rsidRDefault="004F4AE5" w:rsidP="006F571C">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 xml:space="preserve">Статья </w:t>
      </w:r>
      <w:r w:rsidR="007E5267" w:rsidRPr="00731133">
        <w:rPr>
          <w:rFonts w:ascii="Times New Roman" w:hAnsi="Times New Roman" w:cs="Times New Roman"/>
          <w:b/>
          <w:bCs/>
          <w:color w:val="000000" w:themeColor="text1"/>
          <w:sz w:val="26"/>
          <w:szCs w:val="26"/>
        </w:rPr>
        <w:t>14.</w:t>
      </w:r>
      <w:r w:rsidRPr="00731133">
        <w:rPr>
          <w:rFonts w:ascii="Times New Roman" w:hAnsi="Times New Roman" w:cs="Times New Roman"/>
          <w:b/>
          <w:bCs/>
          <w:color w:val="000000" w:themeColor="text1"/>
          <w:sz w:val="26"/>
          <w:szCs w:val="26"/>
        </w:rPr>
        <w:t xml:space="preserve"> </w:t>
      </w:r>
      <w:bookmarkStart w:id="19" w:name="_Hlk514929293"/>
      <w:r w:rsidR="00D628B3">
        <w:rPr>
          <w:rFonts w:ascii="Times New Roman" w:hAnsi="Times New Roman" w:cs="Times New Roman"/>
          <w:b/>
          <w:bCs/>
          <w:color w:val="000000" w:themeColor="text1"/>
          <w:sz w:val="26"/>
          <w:szCs w:val="26"/>
        </w:rPr>
        <w:t>Особенности з</w:t>
      </w:r>
      <w:r w:rsidRPr="00731133">
        <w:rPr>
          <w:rFonts w:ascii="Times New Roman" w:hAnsi="Times New Roman" w:cs="Times New Roman"/>
          <w:b/>
          <w:bCs/>
          <w:color w:val="000000" w:themeColor="text1"/>
          <w:sz w:val="26"/>
          <w:szCs w:val="26"/>
        </w:rPr>
        <w:t>аключени</w:t>
      </w:r>
      <w:r w:rsidR="00D628B3">
        <w:rPr>
          <w:rFonts w:ascii="Times New Roman" w:hAnsi="Times New Roman" w:cs="Times New Roman"/>
          <w:b/>
          <w:bCs/>
          <w:color w:val="000000" w:themeColor="text1"/>
          <w:sz w:val="26"/>
          <w:szCs w:val="26"/>
        </w:rPr>
        <w:t>я</w:t>
      </w:r>
      <w:r w:rsidRPr="00731133">
        <w:rPr>
          <w:rFonts w:ascii="Times New Roman" w:hAnsi="Times New Roman" w:cs="Times New Roman"/>
          <w:b/>
          <w:bCs/>
          <w:color w:val="000000" w:themeColor="text1"/>
          <w:sz w:val="26"/>
          <w:szCs w:val="26"/>
        </w:rPr>
        <w:t xml:space="preserve"> </w:t>
      </w:r>
      <w:r w:rsidR="00AF66B5" w:rsidRPr="00731133">
        <w:rPr>
          <w:rFonts w:ascii="Times New Roman" w:hAnsi="Times New Roman" w:cs="Times New Roman"/>
          <w:b/>
          <w:bCs/>
          <w:color w:val="000000" w:themeColor="text1"/>
          <w:sz w:val="26"/>
          <w:szCs w:val="26"/>
        </w:rPr>
        <w:t>договора</w:t>
      </w:r>
      <w:r w:rsidRPr="00731133">
        <w:rPr>
          <w:rFonts w:ascii="Times New Roman" w:hAnsi="Times New Roman" w:cs="Times New Roman"/>
          <w:b/>
          <w:bCs/>
          <w:color w:val="000000" w:themeColor="text1"/>
          <w:sz w:val="26"/>
          <w:szCs w:val="26"/>
        </w:rPr>
        <w:t xml:space="preserve"> по результатам электронной процедуры</w:t>
      </w:r>
    </w:p>
    <w:p w:rsidR="007F789E" w:rsidRPr="00731133" w:rsidRDefault="007F789E" w:rsidP="00731133">
      <w:pPr>
        <w:pStyle w:val="af6"/>
        <w:jc w:val="both"/>
        <w:rPr>
          <w:rFonts w:ascii="Times New Roman" w:hAnsi="Times New Roman" w:cs="Times New Roman"/>
          <w:b/>
          <w:bCs/>
          <w:color w:val="000000" w:themeColor="text1"/>
          <w:sz w:val="26"/>
          <w:szCs w:val="26"/>
        </w:rPr>
      </w:pP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По результатам электронной процедуры </w:t>
      </w:r>
      <w:r w:rsidR="00AF66B5"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заключается с победителем электронной процедуры, а в случаях, предусмотренных настоящим </w:t>
      </w:r>
      <w:r w:rsidR="007E5267" w:rsidRPr="00731133">
        <w:rPr>
          <w:rFonts w:ascii="Times New Roman" w:hAnsi="Times New Roman" w:cs="Times New Roman"/>
          <w:color w:val="000000" w:themeColor="text1"/>
          <w:sz w:val="26"/>
          <w:szCs w:val="26"/>
        </w:rPr>
        <w:t>Положением</w:t>
      </w:r>
      <w:r w:rsidRPr="00731133">
        <w:rPr>
          <w:rFonts w:ascii="Times New Roman" w:hAnsi="Times New Roman" w:cs="Times New Roman"/>
          <w:color w:val="000000" w:themeColor="text1"/>
          <w:sz w:val="26"/>
          <w:szCs w:val="26"/>
        </w:rPr>
        <w:t>,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В течение пяти дней с даты размещения в единой информационной системе </w:t>
      </w:r>
      <w:r w:rsidR="00FA1F2B" w:rsidRPr="00731133">
        <w:rPr>
          <w:rFonts w:ascii="Times New Roman" w:hAnsi="Times New Roman" w:cs="Times New Roman"/>
          <w:color w:val="000000" w:themeColor="text1"/>
          <w:sz w:val="26"/>
          <w:szCs w:val="26"/>
        </w:rPr>
        <w:t xml:space="preserve">протоколов, составленных по итогам конкурентной закупки, </w:t>
      </w:r>
      <w:r w:rsidRPr="00731133">
        <w:rPr>
          <w:rFonts w:ascii="Times New Roman" w:hAnsi="Times New Roman" w:cs="Times New Roman"/>
          <w:color w:val="000000" w:themeColor="text1"/>
          <w:sz w:val="26"/>
          <w:szCs w:val="26"/>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w:t>
      </w:r>
      <w:r w:rsidR="00FA1F2B"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который составляется путем включения в проект </w:t>
      </w:r>
      <w:r w:rsidR="00FA1F2B"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а, прилагаемый к документации или извещению о закупке, цены </w:t>
      </w:r>
      <w:r w:rsidR="00FA1F2B"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предложенной участником закупки, с которым заключается </w:t>
      </w:r>
      <w:r w:rsidR="00FA1F2B"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либо предложения о цене за право заключения </w:t>
      </w:r>
      <w:r w:rsidR="00A550FF" w:rsidRPr="00731133">
        <w:rPr>
          <w:rFonts w:ascii="Times New Roman" w:hAnsi="Times New Roman" w:cs="Times New Roman"/>
          <w:color w:val="000000" w:themeColor="text1"/>
          <w:sz w:val="26"/>
          <w:szCs w:val="26"/>
        </w:rPr>
        <w:t>договора</w:t>
      </w:r>
      <w:r w:rsidR="00F2006B"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информации о товаре (товарном знаке и (или) конкретных показателях </w:t>
      </w:r>
      <w:r w:rsidRPr="00731133">
        <w:rPr>
          <w:rFonts w:ascii="Times New Roman" w:hAnsi="Times New Roman" w:cs="Times New Roman"/>
          <w:color w:val="000000" w:themeColor="text1"/>
          <w:sz w:val="26"/>
          <w:szCs w:val="26"/>
        </w:rPr>
        <w:lastRenderedPageBreak/>
        <w:t xml:space="preserve">товара), </w:t>
      </w:r>
      <w:r w:rsidR="00F2006B" w:rsidRPr="00731133">
        <w:rPr>
          <w:rFonts w:ascii="Times New Roman" w:hAnsi="Times New Roman" w:cs="Times New Roman"/>
          <w:color w:val="000000" w:themeColor="text1"/>
          <w:sz w:val="26"/>
          <w:szCs w:val="26"/>
        </w:rPr>
        <w:t xml:space="preserve">иной </w:t>
      </w:r>
      <w:r w:rsidRPr="00731133">
        <w:rPr>
          <w:rFonts w:ascii="Times New Roman" w:hAnsi="Times New Roman" w:cs="Times New Roman"/>
          <w:color w:val="000000" w:themeColor="text1"/>
          <w:sz w:val="26"/>
          <w:szCs w:val="26"/>
        </w:rPr>
        <w:t>информации, указанн</w:t>
      </w:r>
      <w:r w:rsidR="00F2006B" w:rsidRPr="00731133">
        <w:rPr>
          <w:rFonts w:ascii="Times New Roman" w:hAnsi="Times New Roman" w:cs="Times New Roman"/>
          <w:color w:val="000000" w:themeColor="text1"/>
          <w:sz w:val="26"/>
          <w:szCs w:val="26"/>
        </w:rPr>
        <w:t>ой</w:t>
      </w:r>
      <w:r w:rsidRPr="00731133">
        <w:rPr>
          <w:rFonts w:ascii="Times New Roman" w:hAnsi="Times New Roman" w:cs="Times New Roman"/>
          <w:color w:val="000000" w:themeColor="text1"/>
          <w:sz w:val="26"/>
          <w:szCs w:val="26"/>
        </w:rPr>
        <w:t xml:space="preserve"> в заявке, окончательном предложении участника электронной процедуры.</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В течение пяти дней с даты размещения заказчиком в единой информационной системе проекта </w:t>
      </w:r>
      <w:r w:rsidR="00AF66B5"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победитель электронной процедуры подписывает усиленной электронной подписью указанный проект </w:t>
      </w:r>
      <w:r w:rsidR="00AF66B5"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размещает на электронной площадке подписанный проект </w:t>
      </w:r>
      <w:r w:rsidR="00AF66B5"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а и документ, подтверждающий предоставление обеспечения исполнения </w:t>
      </w:r>
      <w:r w:rsidR="00AF66B5"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731133">
          <w:rPr>
            <w:rFonts w:ascii="Times New Roman" w:hAnsi="Times New Roman" w:cs="Times New Roman"/>
            <w:color w:val="000000" w:themeColor="text1"/>
            <w:sz w:val="26"/>
            <w:szCs w:val="26"/>
          </w:rPr>
          <w:t>частью 4</w:t>
        </w:r>
      </w:hyperlink>
      <w:r w:rsidRPr="00731133">
        <w:rPr>
          <w:rFonts w:ascii="Times New Roman" w:hAnsi="Times New Roman" w:cs="Times New Roman"/>
          <w:color w:val="000000" w:themeColor="text1"/>
          <w:sz w:val="26"/>
          <w:szCs w:val="26"/>
        </w:rPr>
        <w:t xml:space="preserve"> настоящей статьи.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В течение пяти дней с даты размещения заказчиком в единой информационной системе проекта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победитель электронной процедуры, с которым заключается </w:t>
      </w:r>
      <w:r w:rsidR="00A550FF"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в случае наличия разногласий по проекту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размещенному в соответствии с </w:t>
      </w:r>
      <w:hyperlink w:anchor="Par4" w:history="1">
        <w:r w:rsidRPr="00731133">
          <w:rPr>
            <w:rFonts w:ascii="Times New Roman" w:hAnsi="Times New Roman" w:cs="Times New Roman"/>
            <w:color w:val="000000" w:themeColor="text1"/>
            <w:sz w:val="26"/>
            <w:szCs w:val="26"/>
          </w:rPr>
          <w:t>частью 2</w:t>
        </w:r>
      </w:hyperlink>
      <w:r w:rsidRPr="00731133">
        <w:rPr>
          <w:rFonts w:ascii="Times New Roman" w:hAnsi="Times New Roman" w:cs="Times New Roman"/>
          <w:color w:val="000000" w:themeColor="text1"/>
          <w:sz w:val="26"/>
          <w:szCs w:val="26"/>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не более чем один раз. При этом победитель электронной процедуры, с которым заключается </w:t>
      </w:r>
      <w:r w:rsidR="00A550FF"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указывает в протоколе разногласий замечания к положениям проекта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В течение трех рабочих дней с даты размещения победителем электронной процедуры на электронной площадке в соответствии с </w:t>
      </w:r>
      <w:hyperlink w:anchor="Par6" w:history="1">
        <w:r w:rsidRPr="00731133">
          <w:rPr>
            <w:rFonts w:ascii="Times New Roman" w:hAnsi="Times New Roman" w:cs="Times New Roman"/>
            <w:color w:val="000000" w:themeColor="text1"/>
            <w:sz w:val="26"/>
            <w:szCs w:val="26"/>
          </w:rPr>
          <w:t>частью 4</w:t>
        </w:r>
      </w:hyperlink>
      <w:r w:rsidRPr="00731133">
        <w:rPr>
          <w:rFonts w:ascii="Times New Roman" w:hAnsi="Times New Roman" w:cs="Times New Roman"/>
          <w:color w:val="000000" w:themeColor="text1"/>
          <w:sz w:val="26"/>
          <w:szCs w:val="26"/>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AF66B5"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а либо повторно размещает в единой информационной системе и на электронной площадке проект </w:t>
      </w:r>
      <w:r w:rsidR="00AF66B5"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FA1F2B"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6" w:history="1">
        <w:r w:rsidRPr="00731133">
          <w:rPr>
            <w:rFonts w:ascii="Times New Roman" w:hAnsi="Times New Roman" w:cs="Times New Roman"/>
            <w:color w:val="000000" w:themeColor="text1"/>
            <w:sz w:val="26"/>
            <w:szCs w:val="26"/>
          </w:rPr>
          <w:t>частью 4</w:t>
        </w:r>
      </w:hyperlink>
      <w:r w:rsidRPr="00731133">
        <w:rPr>
          <w:rFonts w:ascii="Times New Roman" w:hAnsi="Times New Roman" w:cs="Times New Roman"/>
          <w:color w:val="000000" w:themeColor="text1"/>
          <w:sz w:val="26"/>
          <w:szCs w:val="26"/>
        </w:rPr>
        <w:t xml:space="preserve"> настоящей статьи.</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7" w:history="1">
        <w:r w:rsidRPr="00731133">
          <w:rPr>
            <w:rFonts w:ascii="Times New Roman" w:hAnsi="Times New Roman" w:cs="Times New Roman"/>
            <w:color w:val="000000" w:themeColor="text1"/>
            <w:sz w:val="26"/>
            <w:szCs w:val="26"/>
          </w:rPr>
          <w:t>частью 5</w:t>
        </w:r>
      </w:hyperlink>
      <w:r w:rsidRPr="00731133">
        <w:rPr>
          <w:rFonts w:ascii="Times New Roman" w:hAnsi="Times New Roman" w:cs="Times New Roman"/>
          <w:color w:val="000000" w:themeColor="text1"/>
          <w:sz w:val="26"/>
          <w:szCs w:val="26"/>
        </w:rPr>
        <w:t xml:space="preserve"> настоящей статьи, победитель электронной процедуры размещает на электронной площадке проект </w:t>
      </w:r>
      <w:r w:rsidR="00FA1F2B"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5" w:history="1">
        <w:r w:rsidRPr="00731133">
          <w:rPr>
            <w:rFonts w:ascii="Times New Roman" w:hAnsi="Times New Roman" w:cs="Times New Roman"/>
            <w:color w:val="000000" w:themeColor="text1"/>
            <w:sz w:val="26"/>
            <w:szCs w:val="26"/>
          </w:rPr>
          <w:t>частью 3</w:t>
        </w:r>
      </w:hyperlink>
      <w:r w:rsidRPr="00731133">
        <w:rPr>
          <w:rFonts w:ascii="Times New Roman" w:hAnsi="Times New Roman" w:cs="Times New Roman"/>
          <w:color w:val="000000" w:themeColor="text1"/>
          <w:sz w:val="26"/>
          <w:szCs w:val="26"/>
        </w:rPr>
        <w:t xml:space="preserve"> настоящей статьи, подтверждающие предоставление обеспечения исполнения </w:t>
      </w:r>
      <w:r w:rsidR="00401AA8" w:rsidRPr="00731133">
        <w:rPr>
          <w:rFonts w:ascii="Times New Roman" w:hAnsi="Times New Roman" w:cs="Times New Roman"/>
          <w:color w:val="000000" w:themeColor="text1"/>
          <w:sz w:val="26"/>
          <w:szCs w:val="26"/>
        </w:rPr>
        <w:t>договора</w:t>
      </w:r>
      <w:r w:rsidR="009515C9"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и подписанные усиленной электронной подписью указанного лица.</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7. В течение трех рабочих дней с даты размещения на электронной площадке проекта </w:t>
      </w:r>
      <w:r w:rsidR="00FA1F2B"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w:t>
      </w:r>
      <w:r w:rsidRPr="00731133">
        <w:rPr>
          <w:rFonts w:ascii="Times New Roman" w:hAnsi="Times New Roman" w:cs="Times New Roman"/>
          <w:color w:val="000000" w:themeColor="text1"/>
          <w:sz w:val="26"/>
          <w:szCs w:val="26"/>
        </w:rPr>
        <w:lastRenderedPageBreak/>
        <w:t xml:space="preserve">проведении закупки, документации о закупке обеспечения исполнения </w:t>
      </w:r>
      <w:r w:rsidR="00FA1F2B"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заказчик обязан разместить в единой информационной системе и на электронной площадке с использованием единой информационной системы </w:t>
      </w:r>
      <w:r w:rsidR="00FA1F2B"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подписанный усиленной электронной подписью лица, имеющего право действовать от имени заказчика.</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С момента размещения в единой информационной системе предусмотренного </w:t>
      </w:r>
      <w:hyperlink w:anchor="Par9" w:history="1">
        <w:r w:rsidRPr="00731133">
          <w:rPr>
            <w:rFonts w:ascii="Times New Roman" w:hAnsi="Times New Roman" w:cs="Times New Roman"/>
            <w:color w:val="000000" w:themeColor="text1"/>
            <w:sz w:val="26"/>
            <w:szCs w:val="26"/>
          </w:rPr>
          <w:t>частью 7</w:t>
        </w:r>
      </w:hyperlink>
      <w:r w:rsidRPr="00731133">
        <w:rPr>
          <w:rFonts w:ascii="Times New Roman" w:hAnsi="Times New Roman" w:cs="Times New Roman"/>
          <w:color w:val="000000" w:themeColor="text1"/>
          <w:sz w:val="26"/>
          <w:szCs w:val="26"/>
        </w:rPr>
        <w:t xml:space="preserve"> настоящей статьи и подписанного заказчиком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он считается заключенным.</w:t>
      </w:r>
      <w:r w:rsidR="003F1BBC" w:rsidRPr="00731133">
        <w:rPr>
          <w:rFonts w:ascii="Times New Roman" w:hAnsi="Times New Roman" w:cs="Times New Roman"/>
          <w:color w:val="000000" w:themeColor="text1"/>
          <w:sz w:val="26"/>
          <w:szCs w:val="26"/>
        </w:rPr>
        <w:t xml:space="preserve"> </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9. </w:t>
      </w:r>
      <w:r w:rsidR="00A550FF"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может быть заключен не ранее чем через десять дней с даты размещения в единой информационной </w:t>
      </w:r>
      <w:r w:rsidR="00FF3C2C" w:rsidRPr="00FF3C2C">
        <w:rPr>
          <w:rFonts w:ascii="Times New Roman" w:hAnsi="Times New Roman" w:cs="Times New Roman"/>
          <w:color w:val="000000" w:themeColor="text1"/>
          <w:sz w:val="26"/>
          <w:szCs w:val="26"/>
        </w:rPr>
        <w:t>системе протоколов</w:t>
      </w:r>
      <w:r w:rsidR="003F1BBC" w:rsidRPr="00731133">
        <w:rPr>
          <w:rFonts w:ascii="Times New Roman" w:hAnsi="Times New Roman" w:cs="Times New Roman"/>
          <w:color w:val="000000" w:themeColor="text1"/>
          <w:sz w:val="26"/>
          <w:szCs w:val="26"/>
        </w:rPr>
        <w:t>, составленных по итогам конкурентной закупки.</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10. </w:t>
      </w:r>
      <w:r w:rsidR="00A550FF"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3F1BBC"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3F1BBC" w:rsidRPr="00731133">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xml:space="preserve">. В случае, если победитель электронной процедуры признан уклонившимся от заключения </w:t>
      </w:r>
      <w:r w:rsidR="003F1BBC"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заказчик вправе заключить </w:t>
      </w:r>
      <w:r w:rsidR="003F1BBC" w:rsidRPr="00731133">
        <w:rPr>
          <w:rFonts w:ascii="Times New Roman" w:hAnsi="Times New Roman" w:cs="Times New Roman"/>
          <w:color w:val="000000" w:themeColor="text1"/>
          <w:sz w:val="26"/>
          <w:szCs w:val="26"/>
        </w:rPr>
        <w:t>договор</w:t>
      </w:r>
      <w:r w:rsidRPr="00731133">
        <w:rPr>
          <w:rFonts w:ascii="Times New Roman" w:hAnsi="Times New Roman" w:cs="Times New Roman"/>
          <w:color w:val="000000" w:themeColor="text1"/>
          <w:sz w:val="26"/>
          <w:szCs w:val="26"/>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3F1BBC"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прилагаемый к документации и (или) извещению о закупке, заказчиком включаются условия исполнения данного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предложенные этим участником. Проект </w:t>
      </w:r>
      <w:r w:rsidR="003F1BBC"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3F1BBC"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w:t>
      </w:r>
    </w:p>
    <w:p w:rsidR="00A550FF" w:rsidRPr="00731133" w:rsidRDefault="004F4A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A550FF" w:rsidRPr="00731133">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xml:space="preserve">. Участник электронной процедуры, признанный победителем электронной процедуры в соответствии с </w:t>
      </w:r>
      <w:hyperlink w:anchor="Par16" w:history="1">
        <w:r w:rsidR="00A550FF" w:rsidRPr="00731133">
          <w:rPr>
            <w:rFonts w:ascii="Times New Roman" w:hAnsi="Times New Roman" w:cs="Times New Roman"/>
            <w:color w:val="000000" w:themeColor="text1"/>
            <w:sz w:val="26"/>
            <w:szCs w:val="26"/>
          </w:rPr>
          <w:t>частью</w:t>
        </w:r>
      </w:hyperlink>
      <w:r w:rsidR="00A550FF" w:rsidRPr="00731133">
        <w:rPr>
          <w:rFonts w:ascii="Times New Roman" w:hAnsi="Times New Roman" w:cs="Times New Roman"/>
          <w:color w:val="000000" w:themeColor="text1"/>
          <w:sz w:val="26"/>
          <w:szCs w:val="26"/>
        </w:rPr>
        <w:t xml:space="preserve"> 11</w:t>
      </w:r>
      <w:r w:rsidRPr="00731133">
        <w:rPr>
          <w:rFonts w:ascii="Times New Roman" w:hAnsi="Times New Roman" w:cs="Times New Roman"/>
          <w:color w:val="000000" w:themeColor="text1"/>
          <w:sz w:val="26"/>
          <w:szCs w:val="26"/>
        </w:rPr>
        <w:t xml:space="preserve"> настоящей статьи, </w:t>
      </w:r>
      <w:r w:rsidR="003F1BBC" w:rsidRPr="00731133">
        <w:rPr>
          <w:rFonts w:ascii="Times New Roman" w:hAnsi="Times New Roman" w:cs="Times New Roman"/>
          <w:color w:val="000000" w:themeColor="text1"/>
          <w:sz w:val="26"/>
          <w:szCs w:val="26"/>
        </w:rPr>
        <w:t>обязан</w:t>
      </w:r>
      <w:r w:rsidRPr="00731133">
        <w:rPr>
          <w:rFonts w:ascii="Times New Roman" w:hAnsi="Times New Roman" w:cs="Times New Roman"/>
          <w:color w:val="000000" w:themeColor="text1"/>
          <w:sz w:val="26"/>
          <w:szCs w:val="26"/>
        </w:rPr>
        <w:t xml:space="preserve"> подписать проект </w:t>
      </w:r>
      <w:r w:rsidR="003F1BBC"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или разместить предусмотренный </w:t>
      </w:r>
      <w:hyperlink w:anchor="Par6" w:history="1">
        <w:r w:rsidRPr="00731133">
          <w:rPr>
            <w:rFonts w:ascii="Times New Roman" w:hAnsi="Times New Roman" w:cs="Times New Roman"/>
            <w:color w:val="000000" w:themeColor="text1"/>
            <w:sz w:val="26"/>
            <w:szCs w:val="26"/>
          </w:rPr>
          <w:t>частью 4</w:t>
        </w:r>
      </w:hyperlink>
      <w:r w:rsidRPr="00731133">
        <w:rPr>
          <w:rFonts w:ascii="Times New Roman" w:hAnsi="Times New Roman" w:cs="Times New Roman"/>
          <w:color w:val="000000" w:themeColor="text1"/>
          <w:sz w:val="26"/>
          <w:szCs w:val="26"/>
        </w:rPr>
        <w:t xml:space="preserve"> настоящей статьи протокол разногласий в порядке и сроки, которые предусмотрены настоящей статьей</w:t>
      </w:r>
      <w:r w:rsidR="003F1BB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Одновременно с подписанным </w:t>
      </w:r>
      <w:r w:rsidR="00FA1F2B" w:rsidRPr="00731133">
        <w:rPr>
          <w:rFonts w:ascii="Times New Roman" w:hAnsi="Times New Roman" w:cs="Times New Roman"/>
          <w:color w:val="000000" w:themeColor="text1"/>
          <w:sz w:val="26"/>
          <w:szCs w:val="26"/>
        </w:rPr>
        <w:t>договором</w:t>
      </w:r>
      <w:r w:rsidRPr="00731133">
        <w:rPr>
          <w:rFonts w:ascii="Times New Roman" w:hAnsi="Times New Roman" w:cs="Times New Roman"/>
          <w:color w:val="000000" w:themeColor="text1"/>
          <w:sz w:val="26"/>
          <w:szCs w:val="26"/>
        </w:rPr>
        <w:t xml:space="preserve"> этот победитель обязан предоставить обеспечение исполнения </w:t>
      </w:r>
      <w:r w:rsidR="003F1BBC"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если установление требования обеспечения исполнения </w:t>
      </w:r>
      <w:r w:rsidR="00A550F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xml:space="preserve"> предусмотрено извещением и (или) документацией о закупке</w:t>
      </w:r>
      <w:r w:rsidR="00A550FF" w:rsidRPr="00731133">
        <w:rPr>
          <w:rFonts w:ascii="Times New Roman" w:hAnsi="Times New Roman" w:cs="Times New Roman"/>
          <w:color w:val="000000" w:themeColor="text1"/>
          <w:sz w:val="26"/>
          <w:szCs w:val="26"/>
        </w:rPr>
        <w:t>.</w:t>
      </w:r>
    </w:p>
    <w:p w:rsidR="00E47A9F" w:rsidRPr="00731133" w:rsidRDefault="00E47A9F" w:rsidP="00731133">
      <w:pPr>
        <w:pStyle w:val="af6"/>
        <w:jc w:val="both"/>
        <w:rPr>
          <w:rFonts w:ascii="Times New Roman" w:hAnsi="Times New Roman" w:cs="Times New Roman"/>
          <w:b/>
          <w:bCs/>
          <w:iCs/>
          <w:color w:val="000000" w:themeColor="text1"/>
          <w:sz w:val="26"/>
          <w:szCs w:val="26"/>
        </w:rPr>
      </w:pPr>
      <w:bookmarkStart w:id="20" w:name="_Toc437012374"/>
      <w:bookmarkEnd w:id="19"/>
    </w:p>
    <w:p w:rsidR="00165268" w:rsidRPr="006F571C" w:rsidRDefault="00165268" w:rsidP="006F571C">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Статья </w:t>
      </w:r>
      <w:r w:rsidR="00F345B8" w:rsidRPr="00731133">
        <w:rPr>
          <w:rFonts w:ascii="Times New Roman" w:hAnsi="Times New Roman" w:cs="Times New Roman"/>
          <w:b/>
          <w:bCs/>
          <w:iCs/>
          <w:color w:val="000000" w:themeColor="text1"/>
          <w:sz w:val="26"/>
          <w:szCs w:val="26"/>
        </w:rPr>
        <w:t>1</w:t>
      </w:r>
      <w:r w:rsidR="00704296" w:rsidRPr="00731133">
        <w:rPr>
          <w:rFonts w:ascii="Times New Roman" w:hAnsi="Times New Roman" w:cs="Times New Roman"/>
          <w:b/>
          <w:bCs/>
          <w:iCs/>
          <w:color w:val="000000" w:themeColor="text1"/>
          <w:sz w:val="26"/>
          <w:szCs w:val="26"/>
        </w:rPr>
        <w:t>5</w:t>
      </w:r>
      <w:r w:rsidRPr="00731133">
        <w:rPr>
          <w:rFonts w:ascii="Times New Roman" w:hAnsi="Times New Roman" w:cs="Times New Roman"/>
          <w:b/>
          <w:bCs/>
          <w:iCs/>
          <w:color w:val="000000" w:themeColor="text1"/>
          <w:sz w:val="26"/>
          <w:szCs w:val="26"/>
        </w:rPr>
        <w:t xml:space="preserve">. </w:t>
      </w:r>
      <w:r w:rsidR="00EF00D1">
        <w:rPr>
          <w:rFonts w:ascii="Times New Roman" w:hAnsi="Times New Roman" w:cs="Times New Roman"/>
          <w:b/>
          <w:bCs/>
          <w:iCs/>
          <w:color w:val="000000" w:themeColor="text1"/>
          <w:sz w:val="26"/>
          <w:szCs w:val="26"/>
        </w:rPr>
        <w:t>Основания  для</w:t>
      </w:r>
      <w:r w:rsidRPr="00731133">
        <w:rPr>
          <w:rFonts w:ascii="Times New Roman" w:hAnsi="Times New Roman" w:cs="Times New Roman"/>
          <w:b/>
          <w:bCs/>
          <w:iCs/>
          <w:color w:val="000000" w:themeColor="text1"/>
          <w:sz w:val="26"/>
          <w:szCs w:val="26"/>
        </w:rPr>
        <w:t xml:space="preserve"> признания </w:t>
      </w:r>
      <w:r w:rsidR="000D3133">
        <w:rPr>
          <w:rFonts w:ascii="Times New Roman" w:hAnsi="Times New Roman" w:cs="Times New Roman"/>
          <w:b/>
          <w:bCs/>
          <w:iCs/>
          <w:color w:val="000000" w:themeColor="text1"/>
          <w:sz w:val="26"/>
          <w:szCs w:val="26"/>
        </w:rPr>
        <w:t xml:space="preserve">конкурентных </w:t>
      </w:r>
      <w:r w:rsidRPr="00731133">
        <w:rPr>
          <w:rFonts w:ascii="Times New Roman" w:hAnsi="Times New Roman" w:cs="Times New Roman"/>
          <w:b/>
          <w:bCs/>
          <w:iCs/>
          <w:color w:val="000000" w:themeColor="text1"/>
          <w:sz w:val="26"/>
          <w:szCs w:val="26"/>
        </w:rPr>
        <w:t>закуп</w:t>
      </w:r>
      <w:r w:rsidR="000D3133">
        <w:rPr>
          <w:rFonts w:ascii="Times New Roman" w:hAnsi="Times New Roman" w:cs="Times New Roman"/>
          <w:b/>
          <w:bCs/>
          <w:iCs/>
          <w:color w:val="000000" w:themeColor="text1"/>
          <w:sz w:val="26"/>
          <w:szCs w:val="26"/>
        </w:rPr>
        <w:t>о</w:t>
      </w:r>
      <w:r w:rsidRPr="00731133">
        <w:rPr>
          <w:rFonts w:ascii="Times New Roman" w:hAnsi="Times New Roman" w:cs="Times New Roman"/>
          <w:b/>
          <w:bCs/>
          <w:iCs/>
          <w:color w:val="000000" w:themeColor="text1"/>
          <w:sz w:val="26"/>
          <w:szCs w:val="26"/>
        </w:rPr>
        <w:t xml:space="preserve">к </w:t>
      </w:r>
      <w:bookmarkEnd w:id="20"/>
      <w:proofErr w:type="gramStart"/>
      <w:r w:rsidR="00CC473E" w:rsidRPr="006F571C">
        <w:rPr>
          <w:rFonts w:ascii="Times New Roman" w:hAnsi="Times New Roman" w:cs="Times New Roman"/>
          <w:b/>
          <w:bCs/>
          <w:iCs/>
          <w:color w:val="000000" w:themeColor="text1"/>
          <w:sz w:val="26"/>
          <w:szCs w:val="26"/>
        </w:rPr>
        <w:t>несостоявш</w:t>
      </w:r>
      <w:r w:rsidR="000D3133">
        <w:rPr>
          <w:rFonts w:ascii="Times New Roman" w:hAnsi="Times New Roman" w:cs="Times New Roman"/>
          <w:b/>
          <w:bCs/>
          <w:iCs/>
          <w:color w:val="000000" w:themeColor="text1"/>
          <w:sz w:val="26"/>
          <w:szCs w:val="26"/>
        </w:rPr>
        <w:t>ими</w:t>
      </w:r>
      <w:r w:rsidR="00CC473E" w:rsidRPr="006F571C">
        <w:rPr>
          <w:rFonts w:ascii="Times New Roman" w:hAnsi="Times New Roman" w:cs="Times New Roman"/>
          <w:b/>
          <w:bCs/>
          <w:iCs/>
          <w:color w:val="000000" w:themeColor="text1"/>
          <w:sz w:val="26"/>
          <w:szCs w:val="26"/>
        </w:rPr>
        <w:t>ся</w:t>
      </w:r>
      <w:proofErr w:type="gramEnd"/>
      <w:r w:rsidR="000D3133">
        <w:rPr>
          <w:rFonts w:ascii="Times New Roman" w:hAnsi="Times New Roman" w:cs="Times New Roman"/>
          <w:b/>
          <w:bCs/>
          <w:iCs/>
          <w:color w:val="000000" w:themeColor="text1"/>
          <w:sz w:val="26"/>
          <w:szCs w:val="26"/>
        </w:rPr>
        <w:t xml:space="preserve"> и </w:t>
      </w:r>
      <w:r w:rsidR="00EF00D1">
        <w:rPr>
          <w:rFonts w:ascii="Times New Roman" w:hAnsi="Times New Roman" w:cs="Times New Roman"/>
          <w:b/>
          <w:bCs/>
          <w:iCs/>
          <w:color w:val="000000" w:themeColor="text1"/>
          <w:sz w:val="26"/>
          <w:szCs w:val="26"/>
        </w:rPr>
        <w:t xml:space="preserve"> последствия.  </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EF00D1" w:rsidRPr="00761F68" w:rsidRDefault="00165268" w:rsidP="00731133">
      <w:pPr>
        <w:pStyle w:val="af6"/>
        <w:contextualSpacing/>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EF00D1" w:rsidRPr="00761F68">
        <w:rPr>
          <w:rFonts w:ascii="Times New Roman" w:hAnsi="Times New Roman" w:cs="Times New Roman"/>
          <w:color w:val="000000" w:themeColor="text1"/>
          <w:sz w:val="26"/>
          <w:szCs w:val="26"/>
        </w:rPr>
        <w:t xml:space="preserve">Основания для признания аукциона </w:t>
      </w:r>
      <w:r w:rsidR="000D3133" w:rsidRPr="00761F68">
        <w:rPr>
          <w:rFonts w:ascii="Times New Roman" w:hAnsi="Times New Roman" w:cs="Times New Roman"/>
          <w:color w:val="000000" w:themeColor="text1"/>
          <w:sz w:val="26"/>
          <w:szCs w:val="26"/>
        </w:rPr>
        <w:t xml:space="preserve">в любой форме </w:t>
      </w:r>
      <w:r w:rsidR="00EF00D1" w:rsidRPr="00761F68">
        <w:rPr>
          <w:rFonts w:ascii="Times New Roman" w:hAnsi="Times New Roman" w:cs="Times New Roman"/>
          <w:color w:val="000000" w:themeColor="text1"/>
          <w:sz w:val="26"/>
          <w:szCs w:val="26"/>
        </w:rPr>
        <w:t>несостоявшимся:</w:t>
      </w:r>
    </w:p>
    <w:p w:rsidR="00EF00D1" w:rsidRPr="00761F68" w:rsidRDefault="00EF00D1"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w:t>
      </w:r>
      <w:r w:rsidR="0057326A" w:rsidRPr="00761F68">
        <w:rPr>
          <w:rFonts w:ascii="Times New Roman" w:hAnsi="Times New Roman" w:cs="Times New Roman"/>
          <w:color w:val="000000" w:themeColor="text1"/>
          <w:sz w:val="26"/>
          <w:szCs w:val="26"/>
        </w:rPr>
        <w:t xml:space="preserve">на момент окончания </w:t>
      </w:r>
      <w:r w:rsidRPr="00761F68">
        <w:rPr>
          <w:rFonts w:ascii="Times New Roman" w:hAnsi="Times New Roman" w:cs="Times New Roman"/>
          <w:color w:val="000000" w:themeColor="text1"/>
          <w:sz w:val="26"/>
          <w:szCs w:val="26"/>
        </w:rPr>
        <w:t xml:space="preserve">подачи заявок на участие в аукционе </w:t>
      </w:r>
      <w:r w:rsidR="000D3133" w:rsidRPr="00761F68">
        <w:rPr>
          <w:rFonts w:ascii="Times New Roman" w:hAnsi="Times New Roman" w:cs="Times New Roman"/>
          <w:color w:val="000000" w:themeColor="text1"/>
          <w:sz w:val="26"/>
          <w:szCs w:val="26"/>
        </w:rPr>
        <w:t xml:space="preserve">подана только одна заявка участника закупки или </w:t>
      </w:r>
      <w:r w:rsidRPr="00761F68">
        <w:rPr>
          <w:rFonts w:ascii="Times New Roman" w:hAnsi="Times New Roman" w:cs="Times New Roman"/>
          <w:color w:val="000000" w:themeColor="text1"/>
          <w:sz w:val="26"/>
          <w:szCs w:val="26"/>
        </w:rPr>
        <w:t>не подано ни одной заявки</w:t>
      </w:r>
      <w:r w:rsidR="000050BE" w:rsidRPr="00761F68">
        <w:rPr>
          <w:rFonts w:ascii="Times New Roman" w:hAnsi="Times New Roman" w:cs="Times New Roman"/>
          <w:color w:val="000000" w:themeColor="text1"/>
          <w:sz w:val="26"/>
          <w:szCs w:val="26"/>
        </w:rPr>
        <w:t>.</w:t>
      </w:r>
      <w:r w:rsidRPr="00761F68">
        <w:rPr>
          <w:rFonts w:ascii="Times New Roman" w:hAnsi="Times New Roman" w:cs="Times New Roman"/>
          <w:color w:val="000000" w:themeColor="text1"/>
          <w:sz w:val="26"/>
          <w:szCs w:val="26"/>
        </w:rPr>
        <w:t xml:space="preserve"> </w:t>
      </w:r>
    </w:p>
    <w:p w:rsidR="00EF00D1" w:rsidRPr="00761F68" w:rsidRDefault="00EF00D1"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w:t>
      </w:r>
      <w:r w:rsidR="0057326A" w:rsidRPr="00761F68">
        <w:rPr>
          <w:rFonts w:ascii="Times New Roman" w:hAnsi="Times New Roman" w:cs="Times New Roman"/>
          <w:color w:val="000000" w:themeColor="text1"/>
          <w:sz w:val="26"/>
          <w:szCs w:val="26"/>
        </w:rPr>
        <w:t xml:space="preserve"> на этапе</w:t>
      </w:r>
      <w:r w:rsidRPr="00761F68">
        <w:rPr>
          <w:rFonts w:ascii="Times New Roman" w:hAnsi="Times New Roman" w:cs="Times New Roman"/>
          <w:color w:val="000000" w:themeColor="text1"/>
          <w:sz w:val="26"/>
          <w:szCs w:val="26"/>
        </w:rPr>
        <w:t xml:space="preserve"> </w:t>
      </w:r>
      <w:r w:rsidR="00761F68" w:rsidRPr="00761F68">
        <w:rPr>
          <w:rFonts w:ascii="Times New Roman" w:hAnsi="Times New Roman" w:cs="Times New Roman"/>
          <w:sz w:val="26"/>
          <w:szCs w:val="26"/>
        </w:rPr>
        <w:t>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r w:rsidRPr="00761F68">
        <w:rPr>
          <w:rFonts w:ascii="Times New Roman" w:hAnsi="Times New Roman" w:cs="Times New Roman"/>
          <w:color w:val="000000" w:themeColor="text1"/>
          <w:sz w:val="26"/>
          <w:szCs w:val="26"/>
        </w:rPr>
        <w:t xml:space="preserve">. </w:t>
      </w:r>
    </w:p>
    <w:p w:rsidR="000050BE" w:rsidRDefault="000050BE"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w:t>
      </w:r>
      <w:r w:rsidR="0057326A" w:rsidRPr="00761F68">
        <w:rPr>
          <w:rFonts w:ascii="Times New Roman" w:hAnsi="Times New Roman" w:cs="Times New Roman"/>
          <w:color w:val="000000" w:themeColor="text1"/>
          <w:sz w:val="26"/>
          <w:szCs w:val="26"/>
        </w:rPr>
        <w:t>- на этапе</w:t>
      </w:r>
      <w:r w:rsidRPr="00761F68">
        <w:rPr>
          <w:rFonts w:ascii="Times New Roman" w:hAnsi="Times New Roman" w:cs="Times New Roman"/>
          <w:color w:val="000000" w:themeColor="text1"/>
          <w:sz w:val="26"/>
          <w:szCs w:val="26"/>
        </w:rPr>
        <w:t xml:space="preserve"> </w:t>
      </w:r>
      <w:r w:rsidR="00761F68" w:rsidRPr="00761F68">
        <w:rPr>
          <w:rFonts w:ascii="Times New Roman" w:hAnsi="Times New Roman" w:cs="Times New Roman"/>
          <w:sz w:val="26"/>
          <w:szCs w:val="26"/>
        </w:rPr>
        <w:t>проведения аукционного торга подано только одно ценовое предложение или не подано ни одного ценового предложения</w:t>
      </w:r>
      <w:r w:rsidR="00761F68">
        <w:rPr>
          <w:rFonts w:ascii="Times New Roman" w:hAnsi="Times New Roman" w:cs="Times New Roman"/>
          <w:color w:val="000000" w:themeColor="text1"/>
          <w:sz w:val="26"/>
          <w:szCs w:val="26"/>
        </w:rPr>
        <w:t>.</w:t>
      </w:r>
    </w:p>
    <w:p w:rsidR="00761F68" w:rsidRPr="00761F68" w:rsidRDefault="00761F68"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на этапе </w:t>
      </w:r>
      <w:r w:rsidRPr="00761F68">
        <w:rPr>
          <w:rFonts w:ascii="Times New Roman" w:hAnsi="Times New Roman" w:cs="Times New Roman"/>
          <w:sz w:val="26"/>
          <w:szCs w:val="26"/>
        </w:rPr>
        <w:t>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r w:rsidRPr="00761F68">
        <w:rPr>
          <w:rFonts w:ascii="Times New Roman" w:hAnsi="Times New Roman" w:cs="Times New Roman"/>
          <w:color w:val="000000" w:themeColor="text1"/>
          <w:sz w:val="26"/>
          <w:szCs w:val="26"/>
        </w:rPr>
        <w:t xml:space="preserve">. </w:t>
      </w:r>
    </w:p>
    <w:p w:rsidR="00EF00D1" w:rsidRPr="00761F68" w:rsidRDefault="00EF00D1"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w:t>
      </w:r>
      <w:r w:rsidR="001B29BB" w:rsidRPr="00761F68">
        <w:rPr>
          <w:rFonts w:ascii="Times New Roman" w:hAnsi="Times New Roman" w:cs="Times New Roman"/>
          <w:color w:val="000000" w:themeColor="text1"/>
          <w:sz w:val="26"/>
          <w:szCs w:val="26"/>
        </w:rPr>
        <w:t xml:space="preserve">на этапе </w:t>
      </w:r>
      <w:r w:rsidR="00761F68" w:rsidRPr="00761F68">
        <w:rPr>
          <w:rFonts w:ascii="Times New Roman" w:hAnsi="Times New Roman" w:cs="Times New Roman"/>
          <w:sz w:val="26"/>
          <w:szCs w:val="26"/>
        </w:rPr>
        <w:t>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r w:rsidRPr="00761F68">
        <w:rPr>
          <w:rFonts w:ascii="Times New Roman" w:hAnsi="Times New Roman" w:cs="Times New Roman"/>
          <w:color w:val="000000" w:themeColor="text1"/>
          <w:sz w:val="26"/>
          <w:szCs w:val="26"/>
        </w:rPr>
        <w:t>.</w:t>
      </w:r>
    </w:p>
    <w:p w:rsidR="00EF00D1" w:rsidRDefault="00EF00D1" w:rsidP="00675F87">
      <w:pPr>
        <w:pStyle w:val="af6"/>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иные случаи.</w:t>
      </w:r>
    </w:p>
    <w:p w:rsidR="00761F68" w:rsidRDefault="00CD3DD4" w:rsidP="00675F87">
      <w:pPr>
        <w:pStyle w:val="af0"/>
        <w:spacing w:after="0"/>
        <w:contextualSpacing/>
        <w:jc w:val="both"/>
        <w:rPr>
          <w:rFonts w:ascii="Times New Roman" w:hAnsi="Times New Roman" w:cs="Times New Roman"/>
          <w:sz w:val="26"/>
          <w:szCs w:val="26"/>
        </w:rPr>
      </w:pPr>
      <w:r w:rsidRPr="00CD3DD4">
        <w:rPr>
          <w:rFonts w:ascii="Times New Roman" w:hAnsi="Times New Roman" w:cs="Times New Roman"/>
          <w:sz w:val="26"/>
          <w:szCs w:val="26"/>
        </w:rPr>
        <w:lastRenderedPageBreak/>
        <w:t xml:space="preserve">В случае </w:t>
      </w:r>
      <w:r w:rsidR="00675F87">
        <w:rPr>
          <w:rFonts w:ascii="Times New Roman" w:hAnsi="Times New Roman" w:cs="Times New Roman"/>
          <w:sz w:val="26"/>
          <w:szCs w:val="26"/>
        </w:rPr>
        <w:t>признания аукциона в любой форме несостоявшимся</w:t>
      </w:r>
      <w:r w:rsidRPr="00CD3DD4">
        <w:rPr>
          <w:rFonts w:ascii="Times New Roman" w:hAnsi="Times New Roman" w:cs="Times New Roman"/>
          <w:sz w:val="26"/>
          <w:szCs w:val="26"/>
        </w:rPr>
        <w:t>, Заказчик имеет право:</w:t>
      </w:r>
    </w:p>
    <w:p w:rsidR="00CD3DD4" w:rsidRPr="00CD3DD4" w:rsidRDefault="00CD3DD4" w:rsidP="00675F87">
      <w:pPr>
        <w:pStyle w:val="af0"/>
        <w:spacing w:after="0"/>
        <w:contextualSpacing/>
        <w:jc w:val="both"/>
        <w:rPr>
          <w:rFonts w:ascii="Times New Roman" w:hAnsi="Times New Roman" w:cs="Times New Roman"/>
          <w:sz w:val="26"/>
          <w:szCs w:val="26"/>
        </w:rPr>
      </w:pPr>
      <w:r w:rsidRPr="00CD3DD4">
        <w:rPr>
          <w:rFonts w:ascii="Times New Roman" w:hAnsi="Times New Roman" w:cs="Times New Roman"/>
          <w:sz w:val="26"/>
          <w:szCs w:val="26"/>
        </w:rPr>
        <w:t>1.1.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w:t>
      </w:r>
      <w:r w:rsidR="004137FE">
        <w:rPr>
          <w:rFonts w:ascii="Times New Roman" w:hAnsi="Times New Roman" w:cs="Times New Roman"/>
          <w:sz w:val="26"/>
          <w:szCs w:val="26"/>
        </w:rPr>
        <w:t xml:space="preserve"> заключаемого</w:t>
      </w:r>
      <w:r w:rsidRPr="00CD3DD4">
        <w:rPr>
          <w:rFonts w:ascii="Times New Roman" w:hAnsi="Times New Roman" w:cs="Times New Roman"/>
          <w:sz w:val="26"/>
          <w:szCs w:val="26"/>
        </w:rPr>
        <w:t xml:space="preserve"> договора не может превышать </w:t>
      </w:r>
      <w:r w:rsidR="004137FE" w:rsidRPr="004137FE">
        <w:rPr>
          <w:rFonts w:ascii="Times New Roman" w:hAnsi="Times New Roman" w:cs="Times New Roman"/>
          <w:sz w:val="26"/>
          <w:szCs w:val="26"/>
        </w:rPr>
        <w:t>начальн</w:t>
      </w:r>
      <w:r w:rsidR="004137FE">
        <w:rPr>
          <w:rFonts w:ascii="Times New Roman" w:hAnsi="Times New Roman" w:cs="Times New Roman"/>
          <w:sz w:val="26"/>
          <w:szCs w:val="26"/>
        </w:rPr>
        <w:t>ую</w:t>
      </w:r>
      <w:r w:rsidR="004137FE" w:rsidRPr="004137FE">
        <w:rPr>
          <w:rFonts w:ascii="Times New Roman" w:hAnsi="Times New Roman" w:cs="Times New Roman"/>
          <w:sz w:val="26"/>
          <w:szCs w:val="26"/>
        </w:rPr>
        <w:t xml:space="preserve"> (максимальн</w:t>
      </w:r>
      <w:r w:rsidR="004137FE">
        <w:rPr>
          <w:rFonts w:ascii="Times New Roman" w:hAnsi="Times New Roman" w:cs="Times New Roman"/>
          <w:sz w:val="26"/>
          <w:szCs w:val="26"/>
        </w:rPr>
        <w:t>ую</w:t>
      </w:r>
      <w:r w:rsidR="004137FE" w:rsidRPr="004137FE">
        <w:rPr>
          <w:rFonts w:ascii="Times New Roman" w:hAnsi="Times New Roman" w:cs="Times New Roman"/>
          <w:sz w:val="26"/>
          <w:szCs w:val="26"/>
        </w:rPr>
        <w:t>) цен</w:t>
      </w:r>
      <w:r w:rsidR="004137FE">
        <w:rPr>
          <w:rFonts w:ascii="Times New Roman" w:hAnsi="Times New Roman" w:cs="Times New Roman"/>
          <w:sz w:val="26"/>
          <w:szCs w:val="26"/>
        </w:rPr>
        <w:t>у</w:t>
      </w:r>
      <w:r w:rsidR="004137FE" w:rsidRPr="004137FE">
        <w:rPr>
          <w:rFonts w:ascii="Times New Roman" w:hAnsi="Times New Roman" w:cs="Times New Roman"/>
          <w:sz w:val="26"/>
          <w:szCs w:val="26"/>
        </w:rPr>
        <w:t xml:space="preserve"> договора</w:t>
      </w:r>
      <w:r w:rsidR="00675F87">
        <w:rPr>
          <w:rFonts w:ascii="Times New Roman" w:hAnsi="Times New Roman" w:cs="Times New Roman"/>
          <w:sz w:val="26"/>
          <w:szCs w:val="26"/>
        </w:rPr>
        <w:t>,</w:t>
      </w:r>
      <w:r w:rsidR="004137FE" w:rsidRPr="004137FE">
        <w:rPr>
          <w:rFonts w:ascii="Times New Roman" w:hAnsi="Times New Roman" w:cs="Times New Roman"/>
          <w:sz w:val="26"/>
          <w:szCs w:val="26"/>
        </w:rPr>
        <w:t xml:space="preserve"> </w:t>
      </w:r>
      <w:r w:rsidRPr="00CD3DD4">
        <w:rPr>
          <w:rFonts w:ascii="Times New Roman" w:hAnsi="Times New Roman" w:cs="Times New Roman"/>
          <w:sz w:val="26"/>
          <w:szCs w:val="26"/>
        </w:rPr>
        <w:t>установленную в документации о закупке, но может быть меньше по соглашению между Заказчиком и таким участником.</w:t>
      </w:r>
    </w:p>
    <w:p w:rsidR="00CD3DD4" w:rsidRPr="00CD3DD4" w:rsidRDefault="00CD3DD4" w:rsidP="00675F87">
      <w:pPr>
        <w:pStyle w:val="af0"/>
        <w:spacing w:after="0"/>
        <w:contextualSpacing/>
        <w:jc w:val="both"/>
        <w:rPr>
          <w:rFonts w:ascii="Times New Roman" w:hAnsi="Times New Roman" w:cs="Times New Roman"/>
          <w:sz w:val="26"/>
          <w:szCs w:val="26"/>
        </w:rPr>
      </w:pPr>
      <w:r w:rsidRPr="00CD3DD4">
        <w:rPr>
          <w:rFonts w:ascii="Times New Roman" w:hAnsi="Times New Roman" w:cs="Times New Roman"/>
          <w:sz w:val="26"/>
          <w:szCs w:val="26"/>
        </w:rPr>
        <w:t>1.2.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EF00D1" w:rsidRPr="00CD3DD4" w:rsidRDefault="00CD3DD4" w:rsidP="00675F87">
      <w:pPr>
        <w:pStyle w:val="af6"/>
        <w:contextualSpacing/>
        <w:jc w:val="both"/>
        <w:rPr>
          <w:rFonts w:ascii="Times New Roman" w:hAnsi="Times New Roman" w:cs="Times New Roman"/>
          <w:color w:val="000000" w:themeColor="text1"/>
          <w:sz w:val="26"/>
          <w:szCs w:val="26"/>
        </w:rPr>
      </w:pPr>
      <w:r w:rsidRPr="00CD3DD4">
        <w:rPr>
          <w:rFonts w:ascii="Times New Roman" w:hAnsi="Times New Roman" w:cs="Times New Roman"/>
          <w:sz w:val="26"/>
          <w:szCs w:val="26"/>
        </w:rPr>
        <w:t>1.3. Провести иную конкурентную закупку, при этом, любые условия могут быть изменены.</w:t>
      </w:r>
    </w:p>
    <w:p w:rsidR="00EF00D1" w:rsidRPr="000557F7" w:rsidRDefault="00EF00D1" w:rsidP="00731133">
      <w:pPr>
        <w:pStyle w:val="af6"/>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0557F7">
        <w:t xml:space="preserve"> </w:t>
      </w:r>
      <w:r w:rsidR="004137FE" w:rsidRPr="004137FE">
        <w:rPr>
          <w:rFonts w:ascii="Times New Roman" w:hAnsi="Times New Roman" w:cs="Times New Roman"/>
          <w:color w:val="000000" w:themeColor="text1"/>
          <w:sz w:val="26"/>
          <w:szCs w:val="26"/>
        </w:rPr>
        <w:t>Основания для признания конкурентных закупок несостоявшимися, кроме аукциона в любой форме</w:t>
      </w:r>
      <w:r>
        <w:rPr>
          <w:rFonts w:ascii="Times New Roman" w:hAnsi="Times New Roman" w:cs="Times New Roman"/>
          <w:color w:val="000000" w:themeColor="text1"/>
          <w:sz w:val="26"/>
          <w:szCs w:val="26"/>
        </w:rPr>
        <w:t>:</w:t>
      </w:r>
    </w:p>
    <w:p w:rsidR="00C55D2B" w:rsidRPr="00761F68" w:rsidRDefault="00C55D2B"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на момент окончания подачи заявок на участие в </w:t>
      </w:r>
      <w:r>
        <w:rPr>
          <w:rFonts w:ascii="Times New Roman" w:hAnsi="Times New Roman" w:cs="Times New Roman"/>
          <w:color w:val="000000" w:themeColor="text1"/>
          <w:sz w:val="26"/>
          <w:szCs w:val="26"/>
        </w:rPr>
        <w:t>закупке</w:t>
      </w:r>
      <w:r w:rsidRPr="00761F68">
        <w:rPr>
          <w:rFonts w:ascii="Times New Roman" w:hAnsi="Times New Roman" w:cs="Times New Roman"/>
          <w:color w:val="000000" w:themeColor="text1"/>
          <w:sz w:val="26"/>
          <w:szCs w:val="26"/>
        </w:rPr>
        <w:t xml:space="preserve"> подана только одна заявка участника закупки или не подано ни одной заявки. </w:t>
      </w:r>
    </w:p>
    <w:p w:rsidR="00C55D2B" w:rsidRPr="00761F68" w:rsidRDefault="00C55D2B"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на этапе </w:t>
      </w:r>
      <w:r w:rsidRPr="00761F68">
        <w:rPr>
          <w:rFonts w:ascii="Times New Roman" w:hAnsi="Times New Roman" w:cs="Times New Roman"/>
          <w:sz w:val="26"/>
          <w:szCs w:val="26"/>
        </w:rPr>
        <w:t>рассмотрения первых частей заявок участников</w:t>
      </w:r>
      <w:r>
        <w:rPr>
          <w:rFonts w:ascii="Times New Roman" w:hAnsi="Times New Roman" w:cs="Times New Roman"/>
          <w:sz w:val="26"/>
          <w:szCs w:val="26"/>
        </w:rPr>
        <w:t xml:space="preserve"> закупки</w:t>
      </w:r>
      <w:r w:rsidRPr="00761F68">
        <w:rPr>
          <w:rFonts w:ascii="Times New Roman" w:hAnsi="Times New Roman" w:cs="Times New Roman"/>
          <w:sz w:val="26"/>
          <w:szCs w:val="26"/>
        </w:rPr>
        <w:t>, комиссией принято решение об отказе в допуске всех участников закупки или о допуске только одного участника</w:t>
      </w:r>
      <w:r w:rsidRPr="00761F68">
        <w:rPr>
          <w:rFonts w:ascii="Times New Roman" w:hAnsi="Times New Roman" w:cs="Times New Roman"/>
          <w:color w:val="000000" w:themeColor="text1"/>
          <w:sz w:val="26"/>
          <w:szCs w:val="26"/>
        </w:rPr>
        <w:t xml:space="preserve">. </w:t>
      </w:r>
    </w:p>
    <w:p w:rsidR="00C55D2B" w:rsidRPr="00761F68" w:rsidRDefault="00C55D2B" w:rsidP="00675F87">
      <w:pPr>
        <w:pStyle w:val="af6"/>
        <w:contextualSpacing/>
        <w:jc w:val="both"/>
        <w:rPr>
          <w:rFonts w:ascii="Times New Roman" w:hAnsi="Times New Roman" w:cs="Times New Roman"/>
          <w:color w:val="000000" w:themeColor="text1"/>
          <w:sz w:val="26"/>
          <w:szCs w:val="26"/>
        </w:rPr>
      </w:pPr>
      <w:r w:rsidRPr="00761F68">
        <w:rPr>
          <w:rFonts w:ascii="Times New Roman" w:hAnsi="Times New Roman" w:cs="Times New Roman"/>
          <w:color w:val="000000" w:themeColor="text1"/>
          <w:sz w:val="26"/>
          <w:szCs w:val="26"/>
        </w:rPr>
        <w:t xml:space="preserve">- на этапе </w:t>
      </w:r>
      <w:r w:rsidRPr="00761F68">
        <w:rPr>
          <w:rFonts w:ascii="Times New Roman" w:hAnsi="Times New Roman" w:cs="Times New Roman"/>
          <w:sz w:val="26"/>
          <w:szCs w:val="26"/>
        </w:rPr>
        <w:t>рассмотрения вторых частей заявок участников</w:t>
      </w:r>
      <w:r>
        <w:rPr>
          <w:rFonts w:ascii="Times New Roman" w:hAnsi="Times New Roman" w:cs="Times New Roman"/>
          <w:sz w:val="26"/>
          <w:szCs w:val="26"/>
        </w:rPr>
        <w:t xml:space="preserve"> закупки</w:t>
      </w:r>
      <w:r w:rsidRPr="00761F68">
        <w:rPr>
          <w:rFonts w:ascii="Times New Roman" w:hAnsi="Times New Roman" w:cs="Times New Roman"/>
          <w:sz w:val="26"/>
          <w:szCs w:val="26"/>
        </w:rPr>
        <w:t>, комиссией принято решение об отказе в допуске всех участников закупки или о допуске только одного участника</w:t>
      </w:r>
      <w:r w:rsidRPr="00761F68">
        <w:rPr>
          <w:rFonts w:ascii="Times New Roman" w:hAnsi="Times New Roman" w:cs="Times New Roman"/>
          <w:color w:val="000000" w:themeColor="text1"/>
          <w:sz w:val="26"/>
          <w:szCs w:val="26"/>
        </w:rPr>
        <w:t xml:space="preserve">. </w:t>
      </w:r>
    </w:p>
    <w:p w:rsidR="00EF00D1" w:rsidRDefault="00EF00D1" w:rsidP="00675F87">
      <w:pPr>
        <w:pStyle w:val="af6"/>
        <w:contextualSpacing/>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иные случаи.</w:t>
      </w:r>
    </w:p>
    <w:p w:rsidR="0034417C" w:rsidRDefault="00EF00D1" w:rsidP="00675F87">
      <w:pPr>
        <w:pStyle w:val="af0"/>
        <w:spacing w:after="0"/>
        <w:contextualSpacing/>
        <w:jc w:val="both"/>
        <w:rPr>
          <w:rFonts w:ascii="Times New Roman" w:hAnsi="Times New Roman" w:cs="Times New Roman"/>
          <w:sz w:val="26"/>
          <w:szCs w:val="26"/>
        </w:rPr>
      </w:pPr>
      <w:r>
        <w:rPr>
          <w:rFonts w:ascii="Times New Roman" w:hAnsi="Times New Roman" w:cs="Times New Roman"/>
          <w:color w:val="000000" w:themeColor="text1"/>
          <w:sz w:val="26"/>
          <w:szCs w:val="26"/>
        </w:rPr>
        <w:t>В</w:t>
      </w:r>
      <w:r w:rsidRPr="000557F7">
        <w:rPr>
          <w:rFonts w:ascii="Times New Roman" w:hAnsi="Times New Roman" w:cs="Times New Roman"/>
          <w:color w:val="000000" w:themeColor="text1"/>
          <w:sz w:val="26"/>
          <w:szCs w:val="26"/>
        </w:rPr>
        <w:t xml:space="preserve"> </w:t>
      </w:r>
      <w:r w:rsidR="0034417C">
        <w:rPr>
          <w:rFonts w:ascii="Times New Roman" w:hAnsi="Times New Roman" w:cs="Times New Roman"/>
          <w:color w:val="000000" w:themeColor="text1"/>
          <w:sz w:val="26"/>
          <w:szCs w:val="26"/>
        </w:rPr>
        <w:t xml:space="preserve">случае </w:t>
      </w:r>
      <w:r w:rsidR="004137FE" w:rsidRPr="004137FE">
        <w:rPr>
          <w:rFonts w:ascii="Times New Roman" w:hAnsi="Times New Roman" w:cs="Times New Roman"/>
          <w:color w:val="000000" w:themeColor="text1"/>
          <w:sz w:val="26"/>
          <w:szCs w:val="26"/>
        </w:rPr>
        <w:t>признания конкурентных закупок несостоявшимися, кроме аукциона в любой форме</w:t>
      </w:r>
      <w:r w:rsidR="0034417C" w:rsidRPr="00CD3DD4">
        <w:rPr>
          <w:rFonts w:ascii="Times New Roman" w:hAnsi="Times New Roman" w:cs="Times New Roman"/>
          <w:sz w:val="26"/>
          <w:szCs w:val="26"/>
        </w:rPr>
        <w:t>, Заказчик имеет право:</w:t>
      </w:r>
    </w:p>
    <w:p w:rsidR="0034417C" w:rsidRPr="00CD3DD4" w:rsidRDefault="0034417C" w:rsidP="00675F87">
      <w:pPr>
        <w:pStyle w:val="af0"/>
        <w:spacing w:after="0"/>
        <w:contextualSpacing/>
        <w:jc w:val="both"/>
        <w:rPr>
          <w:rFonts w:ascii="Times New Roman" w:hAnsi="Times New Roman" w:cs="Times New Roman"/>
          <w:sz w:val="26"/>
          <w:szCs w:val="26"/>
        </w:rPr>
      </w:pPr>
      <w:r>
        <w:rPr>
          <w:rFonts w:ascii="Times New Roman" w:hAnsi="Times New Roman" w:cs="Times New Roman"/>
          <w:sz w:val="26"/>
          <w:szCs w:val="26"/>
        </w:rPr>
        <w:t>2</w:t>
      </w:r>
      <w:r w:rsidRPr="00CD3DD4">
        <w:rPr>
          <w:rFonts w:ascii="Times New Roman" w:hAnsi="Times New Roman" w:cs="Times New Roman"/>
          <w:sz w:val="26"/>
          <w:szCs w:val="26"/>
        </w:rPr>
        <w:t xml:space="preserve">.1.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w:t>
      </w:r>
      <w:r w:rsidR="004137FE" w:rsidRPr="004137FE">
        <w:rPr>
          <w:rFonts w:ascii="Times New Roman" w:hAnsi="Times New Roman" w:cs="Times New Roman"/>
          <w:sz w:val="26"/>
          <w:szCs w:val="26"/>
        </w:rPr>
        <w:t>цена заключаемого договора не может превышать начальную (максимальную) цену договора</w:t>
      </w:r>
      <w:r w:rsidR="00675F87">
        <w:rPr>
          <w:rFonts w:ascii="Times New Roman" w:hAnsi="Times New Roman" w:cs="Times New Roman"/>
          <w:sz w:val="26"/>
          <w:szCs w:val="26"/>
        </w:rPr>
        <w:t>,</w:t>
      </w:r>
      <w:r w:rsidR="004137FE" w:rsidRPr="004137FE">
        <w:rPr>
          <w:rFonts w:ascii="Times New Roman" w:hAnsi="Times New Roman" w:cs="Times New Roman"/>
          <w:sz w:val="26"/>
          <w:szCs w:val="26"/>
        </w:rPr>
        <w:t xml:space="preserve"> установленную в документации о закупке</w:t>
      </w:r>
      <w:r w:rsidRPr="00CD3DD4">
        <w:rPr>
          <w:rFonts w:ascii="Times New Roman" w:hAnsi="Times New Roman" w:cs="Times New Roman"/>
          <w:sz w:val="26"/>
          <w:szCs w:val="26"/>
        </w:rPr>
        <w:t>, но может быть</w:t>
      </w:r>
      <w:r w:rsidR="00675F87">
        <w:rPr>
          <w:rFonts w:ascii="Times New Roman" w:hAnsi="Times New Roman" w:cs="Times New Roman"/>
          <w:sz w:val="26"/>
          <w:szCs w:val="26"/>
        </w:rPr>
        <w:t xml:space="preserve"> равной цене договора, предложенной таким участником конкурентной закупки, или иной,</w:t>
      </w:r>
      <w:r w:rsidRPr="00CD3DD4">
        <w:rPr>
          <w:rFonts w:ascii="Times New Roman" w:hAnsi="Times New Roman" w:cs="Times New Roman"/>
          <w:sz w:val="26"/>
          <w:szCs w:val="26"/>
        </w:rPr>
        <w:t xml:space="preserve"> по соглашению между Заказчиком и таким участником.</w:t>
      </w:r>
    </w:p>
    <w:p w:rsidR="0034417C" w:rsidRPr="00CD3DD4" w:rsidRDefault="0034417C" w:rsidP="00675F87">
      <w:pPr>
        <w:pStyle w:val="af0"/>
        <w:spacing w:after="0"/>
        <w:contextualSpacing/>
        <w:jc w:val="both"/>
        <w:rPr>
          <w:rFonts w:ascii="Times New Roman" w:hAnsi="Times New Roman" w:cs="Times New Roman"/>
          <w:sz w:val="26"/>
          <w:szCs w:val="26"/>
        </w:rPr>
      </w:pPr>
      <w:r>
        <w:rPr>
          <w:rFonts w:ascii="Times New Roman" w:hAnsi="Times New Roman" w:cs="Times New Roman"/>
          <w:sz w:val="26"/>
          <w:szCs w:val="26"/>
        </w:rPr>
        <w:t>2</w:t>
      </w:r>
      <w:r w:rsidRPr="00CD3DD4">
        <w:rPr>
          <w:rFonts w:ascii="Times New Roman" w:hAnsi="Times New Roman" w:cs="Times New Roman"/>
          <w:sz w:val="26"/>
          <w:szCs w:val="26"/>
        </w:rPr>
        <w:t>.2. Заключить договор с единственным поставщиком (исполнителем, подрядчиком),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34417C" w:rsidRPr="00CD3DD4" w:rsidRDefault="0034417C" w:rsidP="00675F87">
      <w:pPr>
        <w:pStyle w:val="af6"/>
        <w:contextualSpacing/>
        <w:jc w:val="both"/>
        <w:rPr>
          <w:rFonts w:ascii="Times New Roman" w:hAnsi="Times New Roman" w:cs="Times New Roman"/>
          <w:color w:val="000000" w:themeColor="text1"/>
          <w:sz w:val="26"/>
          <w:szCs w:val="26"/>
        </w:rPr>
      </w:pPr>
      <w:r>
        <w:rPr>
          <w:rFonts w:ascii="Times New Roman" w:hAnsi="Times New Roman" w:cs="Times New Roman"/>
          <w:sz w:val="26"/>
          <w:szCs w:val="26"/>
        </w:rPr>
        <w:t>2</w:t>
      </w:r>
      <w:r w:rsidRPr="00CD3DD4">
        <w:rPr>
          <w:rFonts w:ascii="Times New Roman" w:hAnsi="Times New Roman" w:cs="Times New Roman"/>
          <w:sz w:val="26"/>
          <w:szCs w:val="26"/>
        </w:rPr>
        <w:t>.3. Провести иную конкурентную закупку, при этом, любые условия могут быть изменены.</w:t>
      </w:r>
    </w:p>
    <w:p w:rsidR="004D1A44" w:rsidRDefault="004D1A44" w:rsidP="00675F87">
      <w:pPr>
        <w:pStyle w:val="af6"/>
        <w:jc w:val="both"/>
        <w:rPr>
          <w:rFonts w:ascii="Times New Roman" w:hAnsi="Times New Roman" w:cs="Times New Roman"/>
          <w:color w:val="000000" w:themeColor="text1"/>
          <w:sz w:val="26"/>
          <w:szCs w:val="26"/>
        </w:rPr>
      </w:pPr>
    </w:p>
    <w:p w:rsidR="00675F87" w:rsidRPr="00731133" w:rsidRDefault="00675F87" w:rsidP="00731133">
      <w:pPr>
        <w:pStyle w:val="af6"/>
        <w:jc w:val="both"/>
        <w:rPr>
          <w:rFonts w:ascii="Times New Roman" w:hAnsi="Times New Roman" w:cs="Times New Roman"/>
          <w:color w:val="000000" w:themeColor="text1"/>
          <w:sz w:val="26"/>
          <w:szCs w:val="26"/>
        </w:rPr>
      </w:pPr>
    </w:p>
    <w:p w:rsidR="004D1A44" w:rsidRPr="00731133" w:rsidRDefault="004D1A44"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Гл</w:t>
      </w:r>
      <w:r w:rsidR="00075CE7" w:rsidRPr="00731133">
        <w:rPr>
          <w:rFonts w:ascii="Times New Roman" w:hAnsi="Times New Roman" w:cs="Times New Roman"/>
          <w:b/>
          <w:color w:val="000000" w:themeColor="text1"/>
          <w:sz w:val="26"/>
          <w:szCs w:val="26"/>
        </w:rPr>
        <w:t>ава 6.  Обеспечение заявки на участие в закупке.</w:t>
      </w:r>
    </w:p>
    <w:p w:rsidR="00075CE7" w:rsidRPr="00731133" w:rsidRDefault="00075CE7"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Обеспечение</w:t>
      </w:r>
      <w:r w:rsidR="004D1A44" w:rsidRPr="00731133">
        <w:rPr>
          <w:rFonts w:ascii="Times New Roman" w:hAnsi="Times New Roman" w:cs="Times New Roman"/>
          <w:b/>
          <w:color w:val="000000" w:themeColor="text1"/>
          <w:sz w:val="26"/>
          <w:szCs w:val="26"/>
        </w:rPr>
        <w:t xml:space="preserve"> </w:t>
      </w:r>
      <w:r w:rsidRPr="00731133">
        <w:rPr>
          <w:rFonts w:ascii="Times New Roman" w:hAnsi="Times New Roman" w:cs="Times New Roman"/>
          <w:b/>
          <w:color w:val="000000" w:themeColor="text1"/>
          <w:sz w:val="26"/>
          <w:szCs w:val="26"/>
        </w:rPr>
        <w:t>исполнения договора</w:t>
      </w:r>
      <w:r w:rsidR="00286FD6" w:rsidRPr="00731133">
        <w:rPr>
          <w:rFonts w:ascii="Times New Roman" w:hAnsi="Times New Roman" w:cs="Times New Roman"/>
          <w:b/>
          <w:color w:val="000000" w:themeColor="text1"/>
          <w:sz w:val="26"/>
          <w:szCs w:val="26"/>
        </w:rPr>
        <w:t>.</w:t>
      </w:r>
    </w:p>
    <w:p w:rsidR="00286FD6" w:rsidRPr="00731133" w:rsidRDefault="00286FD6" w:rsidP="00731133">
      <w:pPr>
        <w:pStyle w:val="af6"/>
        <w:jc w:val="both"/>
        <w:rPr>
          <w:rFonts w:ascii="Times New Roman" w:hAnsi="Times New Roman" w:cs="Times New Roman"/>
          <w:b/>
          <w:color w:val="000000" w:themeColor="text1"/>
          <w:sz w:val="26"/>
          <w:szCs w:val="26"/>
        </w:rPr>
      </w:pPr>
    </w:p>
    <w:p w:rsidR="008E46FA" w:rsidRPr="006F571C" w:rsidRDefault="008E46FA"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3E023A" w:rsidRPr="00731133">
        <w:rPr>
          <w:rFonts w:ascii="Times New Roman" w:hAnsi="Times New Roman" w:cs="Times New Roman"/>
          <w:b/>
          <w:color w:val="000000" w:themeColor="text1"/>
          <w:sz w:val="26"/>
          <w:szCs w:val="26"/>
        </w:rPr>
        <w:t>1</w:t>
      </w:r>
      <w:r w:rsidR="00704296" w:rsidRPr="00731133">
        <w:rPr>
          <w:rFonts w:ascii="Times New Roman" w:hAnsi="Times New Roman" w:cs="Times New Roman"/>
          <w:b/>
          <w:color w:val="000000" w:themeColor="text1"/>
          <w:sz w:val="26"/>
          <w:szCs w:val="26"/>
        </w:rPr>
        <w:t>6</w:t>
      </w:r>
      <w:r w:rsidRPr="00731133">
        <w:rPr>
          <w:rFonts w:ascii="Times New Roman" w:hAnsi="Times New Roman" w:cs="Times New Roman"/>
          <w:b/>
          <w:color w:val="000000" w:themeColor="text1"/>
          <w:sz w:val="26"/>
          <w:szCs w:val="26"/>
        </w:rPr>
        <w:t>. Обеспечение заявки на участие в закупке</w:t>
      </w:r>
    </w:p>
    <w:p w:rsidR="007F789E" w:rsidRPr="00731133" w:rsidRDefault="007F789E" w:rsidP="00731133">
      <w:pPr>
        <w:pStyle w:val="af6"/>
        <w:jc w:val="both"/>
        <w:rPr>
          <w:rFonts w:ascii="Times New Roman" w:hAnsi="Times New Roman" w:cs="Times New Roman"/>
          <w:b/>
          <w:color w:val="000000" w:themeColor="text1"/>
          <w:sz w:val="26"/>
          <w:szCs w:val="26"/>
        </w:rPr>
      </w:pPr>
    </w:p>
    <w:p w:rsidR="003C5488" w:rsidRPr="00731133" w:rsidRDefault="008E46F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w:t>
      </w:r>
      <w:r w:rsidR="00075CE7" w:rsidRPr="00731133">
        <w:rPr>
          <w:rFonts w:ascii="Times New Roman" w:hAnsi="Times New Roman" w:cs="Times New Roman"/>
          <w:color w:val="000000" w:themeColor="text1"/>
          <w:sz w:val="26"/>
          <w:szCs w:val="26"/>
        </w:rPr>
        <w:t xml:space="preserve">. </w:t>
      </w:r>
      <w:r w:rsidR="003C5488" w:rsidRPr="00731133">
        <w:rPr>
          <w:rFonts w:ascii="Times New Roman" w:hAnsi="Times New Roman" w:cs="Times New Roman"/>
          <w:color w:val="000000" w:themeColor="text1"/>
          <w:sz w:val="26"/>
          <w:szCs w:val="26"/>
        </w:rPr>
        <w:t>Обеспечение заяви не устанавливается, если НМЦД не превышает пять миллионов рублей.</w:t>
      </w:r>
    </w:p>
    <w:p w:rsidR="00364039" w:rsidRPr="00731133" w:rsidRDefault="003C5488" w:rsidP="00731133">
      <w:pPr>
        <w:pStyle w:val="af6"/>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1.1. Заказчик</w:t>
      </w:r>
      <w:r w:rsidR="00075CE7" w:rsidRPr="00731133">
        <w:rPr>
          <w:rFonts w:ascii="Times New Roman" w:hAnsi="Times New Roman" w:cs="Times New Roman"/>
          <w:color w:val="000000" w:themeColor="text1"/>
          <w:sz w:val="26"/>
          <w:szCs w:val="26"/>
        </w:rPr>
        <w:t xml:space="preserve"> </w:t>
      </w:r>
      <w:r w:rsidR="009B44BA">
        <w:rPr>
          <w:rFonts w:ascii="Times New Roman" w:hAnsi="Times New Roman" w:cs="Times New Roman"/>
          <w:color w:val="000000" w:themeColor="text1"/>
          <w:sz w:val="26"/>
          <w:szCs w:val="26"/>
        </w:rPr>
        <w:t xml:space="preserve">имеет право установить </w:t>
      </w:r>
      <w:r w:rsidR="009B44BA"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в</w:t>
      </w:r>
      <w:r w:rsidR="00075CE7" w:rsidRPr="00731133">
        <w:rPr>
          <w:rFonts w:ascii="Times New Roman" w:hAnsi="Times New Roman" w:cs="Times New Roman"/>
          <w:color w:val="000000" w:themeColor="text1"/>
          <w:sz w:val="26"/>
          <w:szCs w:val="26"/>
        </w:rPr>
        <w:t xml:space="preserve"> документации о </w:t>
      </w:r>
      <w:r w:rsidR="00543234" w:rsidRPr="00731133">
        <w:rPr>
          <w:rFonts w:ascii="Times New Roman" w:hAnsi="Times New Roman" w:cs="Times New Roman"/>
          <w:color w:val="000000" w:themeColor="text1"/>
          <w:sz w:val="26"/>
          <w:szCs w:val="26"/>
        </w:rPr>
        <w:t xml:space="preserve">конкурентной </w:t>
      </w:r>
      <w:r w:rsidR="00075CE7" w:rsidRPr="00731133">
        <w:rPr>
          <w:rFonts w:ascii="Times New Roman" w:hAnsi="Times New Roman" w:cs="Times New Roman"/>
          <w:color w:val="000000" w:themeColor="text1"/>
          <w:sz w:val="26"/>
          <w:szCs w:val="26"/>
        </w:rPr>
        <w:t>закупке требование об обеспечении заявки</w:t>
      </w:r>
      <w:r w:rsidR="00CA0C51" w:rsidRPr="006F571C">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если </w:t>
      </w:r>
      <w:r w:rsidR="00470A36" w:rsidRPr="00D50F3B">
        <w:rPr>
          <w:rFonts w:ascii="Times New Roman" w:hAnsi="Times New Roman" w:cs="Times New Roman"/>
          <w:color w:val="000000" w:themeColor="text1"/>
          <w:sz w:val="26"/>
          <w:szCs w:val="26"/>
        </w:rPr>
        <w:t>НМЦД превышает пять миллионов рублей.</w:t>
      </w:r>
      <w:proofErr w:type="gramStart"/>
      <w:r w:rsidR="00470A36">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w:t>
      </w:r>
      <w:proofErr w:type="gramEnd"/>
      <w:r w:rsidR="00A1678E" w:rsidRPr="006F571C">
        <w:rPr>
          <w:rFonts w:ascii="Times New Roman" w:hAnsi="Times New Roman" w:cs="Times New Roman"/>
          <w:sz w:val="26"/>
          <w:szCs w:val="26"/>
        </w:rPr>
        <w:t xml:space="preserve"> При этом в извещении о проведении закупки и документации о закупке </w:t>
      </w:r>
      <w:r w:rsidR="00A1678E" w:rsidRPr="006D632C">
        <w:rPr>
          <w:rFonts w:ascii="Times New Roman" w:hAnsi="Times New Roman" w:cs="Times New Roman"/>
          <w:sz w:val="26"/>
          <w:szCs w:val="26"/>
        </w:rPr>
        <w:t>Заказчиком должен быть указан размер обеспечения заявок.</w:t>
      </w:r>
    </w:p>
    <w:p w:rsidR="003C5488" w:rsidRPr="00731133" w:rsidRDefault="008E46F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w:t>
      </w:r>
      <w:r w:rsidR="00075CE7" w:rsidRPr="00731133">
        <w:rPr>
          <w:rFonts w:ascii="Times New Roman" w:hAnsi="Times New Roman" w:cs="Times New Roman"/>
          <w:color w:val="000000" w:themeColor="text1"/>
          <w:sz w:val="26"/>
          <w:szCs w:val="26"/>
        </w:rPr>
        <w:t>Размер обеспечения заявки</w:t>
      </w:r>
      <w:r w:rsidRPr="00731133">
        <w:rPr>
          <w:rFonts w:ascii="Times New Roman" w:hAnsi="Times New Roman" w:cs="Times New Roman"/>
          <w:color w:val="000000" w:themeColor="text1"/>
          <w:sz w:val="26"/>
          <w:szCs w:val="26"/>
        </w:rPr>
        <w:t xml:space="preserve"> </w:t>
      </w:r>
      <w:r w:rsidR="003C5488" w:rsidRPr="00731133">
        <w:rPr>
          <w:rFonts w:ascii="Times New Roman" w:hAnsi="Times New Roman" w:cs="Times New Roman"/>
          <w:color w:val="000000" w:themeColor="text1"/>
          <w:sz w:val="26"/>
          <w:szCs w:val="26"/>
        </w:rPr>
        <w:t>составляет не более</w:t>
      </w:r>
      <w:r w:rsidR="00075CE7"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5</w:t>
      </w:r>
      <w:r w:rsidR="003C5488" w:rsidRPr="00731133">
        <w:rPr>
          <w:rFonts w:ascii="Times New Roman" w:hAnsi="Times New Roman" w:cs="Times New Roman"/>
          <w:color w:val="000000" w:themeColor="text1"/>
          <w:sz w:val="26"/>
          <w:szCs w:val="26"/>
        </w:rPr>
        <w:t xml:space="preserve">% процентов от </w:t>
      </w:r>
      <w:r w:rsidR="00075CE7" w:rsidRPr="00731133">
        <w:rPr>
          <w:rFonts w:ascii="Times New Roman" w:hAnsi="Times New Roman" w:cs="Times New Roman"/>
          <w:color w:val="000000" w:themeColor="text1"/>
          <w:sz w:val="26"/>
          <w:szCs w:val="26"/>
        </w:rPr>
        <w:t xml:space="preserve">начальной (максимальной) цены договора (цены лота). </w:t>
      </w:r>
    </w:p>
    <w:p w:rsidR="003C5488" w:rsidRPr="00731133" w:rsidRDefault="003C548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286FD6" w:rsidRPr="00731133">
        <w:rPr>
          <w:rFonts w:ascii="Times New Roman" w:hAnsi="Times New Roman" w:cs="Times New Roman"/>
          <w:color w:val="000000" w:themeColor="text1"/>
          <w:sz w:val="26"/>
          <w:szCs w:val="26"/>
        </w:rPr>
        <w:t>1. Способ</w:t>
      </w:r>
      <w:r w:rsidRPr="00731133">
        <w:rPr>
          <w:rFonts w:ascii="Times New Roman" w:hAnsi="Times New Roman" w:cs="Times New Roman"/>
          <w:color w:val="000000" w:themeColor="text1"/>
          <w:sz w:val="26"/>
          <w:szCs w:val="26"/>
        </w:rPr>
        <w:t xml:space="preserve"> обеспечения: банковская гарантия, внесение денежных средств</w:t>
      </w:r>
      <w:r w:rsidR="003A4F13" w:rsidRPr="006F571C">
        <w:rPr>
          <w:rFonts w:ascii="Times New Roman" w:hAnsi="Times New Roman" w:cs="Times New Roman"/>
          <w:color w:val="000000" w:themeColor="text1"/>
          <w:sz w:val="26"/>
          <w:szCs w:val="26"/>
        </w:rPr>
        <w:t xml:space="preserve">, иной предусмотренный </w:t>
      </w:r>
      <w:r w:rsidR="00F27CD9" w:rsidRPr="006F571C">
        <w:rPr>
          <w:rFonts w:ascii="Times New Roman" w:hAnsi="Times New Roman" w:cs="Times New Roman"/>
          <w:color w:val="000000" w:themeColor="text1"/>
          <w:sz w:val="26"/>
          <w:szCs w:val="26"/>
        </w:rPr>
        <w:t xml:space="preserve">Гражданским кодексом Российской Федерации </w:t>
      </w:r>
      <w:r w:rsidR="003A4F13" w:rsidRPr="006F571C">
        <w:rPr>
          <w:rFonts w:ascii="Times New Roman" w:hAnsi="Times New Roman" w:cs="Times New Roman"/>
          <w:color w:val="000000" w:themeColor="text1"/>
          <w:sz w:val="26"/>
          <w:szCs w:val="26"/>
        </w:rPr>
        <w:t>способ обеспечения заявки</w:t>
      </w:r>
      <w:r w:rsidR="00F27CD9" w:rsidRPr="006D632C">
        <w:rPr>
          <w:rFonts w:ascii="Times New Roman" w:hAnsi="Times New Roman" w:cs="Times New Roman"/>
          <w:color w:val="000000" w:themeColor="text1"/>
          <w:sz w:val="26"/>
          <w:szCs w:val="26"/>
        </w:rPr>
        <w:t xml:space="preserve">, </w:t>
      </w:r>
      <w:r w:rsidR="00F27CD9" w:rsidRPr="00C43609">
        <w:rPr>
          <w:rFonts w:ascii="Times New Roman" w:hAnsi="Times New Roman" w:cs="Times New Roman"/>
          <w:sz w:val="26"/>
          <w:szCs w:val="26"/>
        </w:rPr>
        <w:t xml:space="preserve">за исключением проведения закупки в соответствии со </w:t>
      </w:r>
      <w:hyperlink r:id="rId24" w:history="1">
        <w:r w:rsidR="00F27CD9" w:rsidRPr="00AC07C9">
          <w:rPr>
            <w:rFonts w:ascii="Times New Roman" w:hAnsi="Times New Roman" w:cs="Times New Roman"/>
            <w:color w:val="0000FF"/>
            <w:sz w:val="26"/>
            <w:szCs w:val="26"/>
          </w:rPr>
          <w:t>статьей 3.4</w:t>
        </w:r>
      </w:hyperlink>
      <w:r w:rsidR="00F27CD9" w:rsidRPr="00AC07C9">
        <w:rPr>
          <w:rFonts w:ascii="Times New Roman" w:hAnsi="Times New Roman" w:cs="Times New Roman"/>
          <w:sz w:val="26"/>
          <w:szCs w:val="26"/>
        </w:rPr>
        <w:t xml:space="preserve"> Федерального закона № 223-ФЗ</w:t>
      </w:r>
      <w:r w:rsidRPr="00731133">
        <w:rPr>
          <w:rFonts w:ascii="Times New Roman" w:hAnsi="Times New Roman" w:cs="Times New Roman"/>
          <w:color w:val="000000" w:themeColor="text1"/>
          <w:sz w:val="26"/>
          <w:szCs w:val="26"/>
        </w:rPr>
        <w:t>.</w:t>
      </w:r>
    </w:p>
    <w:p w:rsidR="00075CE7" w:rsidRPr="00731133" w:rsidRDefault="003C548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2.2. Обеспечение</w:t>
      </w:r>
      <w:r w:rsidR="00075CE7" w:rsidRPr="00731133">
        <w:rPr>
          <w:rFonts w:ascii="Times New Roman" w:hAnsi="Times New Roman" w:cs="Times New Roman"/>
          <w:color w:val="000000" w:themeColor="text1"/>
          <w:sz w:val="26"/>
          <w:szCs w:val="26"/>
        </w:rPr>
        <w:t xml:space="preserve"> заявки производится путем перечисления денежных средств в соответствии с установленными </w:t>
      </w:r>
      <w:r w:rsidR="00986482" w:rsidRPr="00731133">
        <w:rPr>
          <w:rFonts w:ascii="Times New Roman" w:hAnsi="Times New Roman" w:cs="Times New Roman"/>
          <w:color w:val="000000" w:themeColor="text1"/>
          <w:sz w:val="26"/>
          <w:szCs w:val="26"/>
        </w:rPr>
        <w:t xml:space="preserve">требованиями в </w:t>
      </w:r>
      <w:r w:rsidR="00251931" w:rsidRPr="006F571C">
        <w:rPr>
          <w:rFonts w:ascii="Times New Roman" w:hAnsi="Times New Roman" w:cs="Times New Roman"/>
          <w:color w:val="000000" w:themeColor="text1"/>
          <w:sz w:val="26"/>
          <w:szCs w:val="26"/>
        </w:rPr>
        <w:t xml:space="preserve">извещении о проведении закупки, </w:t>
      </w:r>
      <w:r w:rsidR="00986482" w:rsidRPr="00731133">
        <w:rPr>
          <w:rFonts w:ascii="Times New Roman" w:hAnsi="Times New Roman" w:cs="Times New Roman"/>
          <w:color w:val="000000" w:themeColor="text1"/>
          <w:sz w:val="26"/>
          <w:szCs w:val="26"/>
        </w:rPr>
        <w:t xml:space="preserve">документации о </w:t>
      </w:r>
      <w:r w:rsidR="00FA3327" w:rsidRPr="00FA3327">
        <w:rPr>
          <w:rFonts w:ascii="Times New Roman" w:hAnsi="Times New Roman" w:cs="Times New Roman"/>
          <w:color w:val="000000" w:themeColor="text1"/>
          <w:sz w:val="26"/>
          <w:szCs w:val="26"/>
        </w:rPr>
        <w:t>закупке</w:t>
      </w:r>
      <w:r w:rsidR="00FA3327" w:rsidRPr="006F571C">
        <w:rPr>
          <w:rFonts w:ascii="Times New Roman" w:hAnsi="Times New Roman" w:cs="Times New Roman"/>
          <w:color w:val="000000" w:themeColor="text1"/>
          <w:sz w:val="26"/>
          <w:szCs w:val="26"/>
        </w:rPr>
        <w:t>. В</w:t>
      </w:r>
      <w:r w:rsidRPr="00731133">
        <w:rPr>
          <w:rFonts w:ascii="Times New Roman" w:hAnsi="Times New Roman" w:cs="Times New Roman"/>
          <w:color w:val="000000" w:themeColor="text1"/>
          <w:sz w:val="26"/>
          <w:szCs w:val="26"/>
        </w:rPr>
        <w:t xml:space="preserve"> случае, если</w:t>
      </w:r>
      <w:r w:rsidR="00986482" w:rsidRPr="00731133">
        <w:rPr>
          <w:rFonts w:ascii="Times New Roman" w:hAnsi="Times New Roman" w:cs="Times New Roman"/>
          <w:color w:val="000000" w:themeColor="text1"/>
          <w:sz w:val="26"/>
          <w:szCs w:val="26"/>
        </w:rPr>
        <w:t xml:space="preserve"> закупка осуществляется в электронной форме</w:t>
      </w:r>
      <w:r w:rsidR="00871179" w:rsidRPr="006F571C">
        <w:rPr>
          <w:rFonts w:ascii="Times New Roman" w:hAnsi="Times New Roman" w:cs="Times New Roman"/>
          <w:color w:val="000000" w:themeColor="text1"/>
          <w:sz w:val="26"/>
          <w:szCs w:val="26"/>
        </w:rPr>
        <w:t>,</w:t>
      </w:r>
      <w:r w:rsidR="00986482" w:rsidRPr="00731133">
        <w:rPr>
          <w:rFonts w:ascii="Times New Roman" w:hAnsi="Times New Roman" w:cs="Times New Roman"/>
          <w:color w:val="000000" w:themeColor="text1"/>
          <w:sz w:val="26"/>
          <w:szCs w:val="26"/>
        </w:rPr>
        <w:t xml:space="preserve"> порядок внесения </w:t>
      </w:r>
      <w:r w:rsidR="008E57A7" w:rsidRPr="00731133">
        <w:rPr>
          <w:rFonts w:ascii="Times New Roman" w:hAnsi="Times New Roman" w:cs="Times New Roman"/>
          <w:color w:val="000000" w:themeColor="text1"/>
          <w:sz w:val="26"/>
          <w:szCs w:val="26"/>
        </w:rPr>
        <w:t xml:space="preserve">и возврата </w:t>
      </w:r>
      <w:r w:rsidR="00986482" w:rsidRPr="00731133">
        <w:rPr>
          <w:rFonts w:ascii="Times New Roman" w:hAnsi="Times New Roman" w:cs="Times New Roman"/>
          <w:color w:val="000000" w:themeColor="text1"/>
          <w:sz w:val="26"/>
          <w:szCs w:val="26"/>
        </w:rPr>
        <w:t xml:space="preserve">денежных средств устанавливается </w:t>
      </w:r>
      <w:r w:rsidR="00075CE7" w:rsidRPr="00731133">
        <w:rPr>
          <w:rFonts w:ascii="Times New Roman" w:hAnsi="Times New Roman" w:cs="Times New Roman"/>
          <w:color w:val="000000" w:themeColor="text1"/>
          <w:sz w:val="26"/>
          <w:szCs w:val="26"/>
        </w:rPr>
        <w:t>оператором электронной пл</w:t>
      </w:r>
      <w:r w:rsidR="00986482" w:rsidRPr="00731133">
        <w:rPr>
          <w:rFonts w:ascii="Times New Roman" w:hAnsi="Times New Roman" w:cs="Times New Roman"/>
          <w:color w:val="000000" w:themeColor="text1"/>
          <w:sz w:val="26"/>
          <w:szCs w:val="26"/>
        </w:rPr>
        <w:t>ощадки.</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В случае если установлено требование обеспечения заявки н</w:t>
      </w:r>
      <w:r w:rsidR="008E57A7" w:rsidRPr="00731133">
        <w:rPr>
          <w:rFonts w:ascii="Times New Roman" w:hAnsi="Times New Roman" w:cs="Times New Roman"/>
          <w:color w:val="000000" w:themeColor="text1"/>
          <w:sz w:val="26"/>
          <w:szCs w:val="26"/>
        </w:rPr>
        <w:t>а участие в процедуре закупки заказчик</w:t>
      </w:r>
      <w:r w:rsidRPr="00731133">
        <w:rPr>
          <w:rFonts w:ascii="Times New Roman" w:hAnsi="Times New Roman" w:cs="Times New Roman"/>
          <w:color w:val="000000" w:themeColor="text1"/>
          <w:sz w:val="26"/>
          <w:szCs w:val="26"/>
        </w:rPr>
        <w:t xml:space="preserve"> возвращает денежные средства, внесенные в качестве обеспечения заявок на уча</w:t>
      </w:r>
      <w:r w:rsidR="00986482" w:rsidRPr="00731133">
        <w:rPr>
          <w:rFonts w:ascii="Times New Roman" w:hAnsi="Times New Roman" w:cs="Times New Roman"/>
          <w:color w:val="000000" w:themeColor="text1"/>
          <w:sz w:val="26"/>
          <w:szCs w:val="26"/>
        </w:rPr>
        <w:t xml:space="preserve">стие в </w:t>
      </w:r>
      <w:r w:rsidR="005F6DE5" w:rsidRPr="00731133">
        <w:rPr>
          <w:rFonts w:ascii="Times New Roman" w:hAnsi="Times New Roman" w:cs="Times New Roman"/>
          <w:color w:val="000000" w:themeColor="text1"/>
          <w:sz w:val="26"/>
          <w:szCs w:val="26"/>
        </w:rPr>
        <w:t>закупке</w:t>
      </w:r>
      <w:r w:rsidR="00986482" w:rsidRPr="00731133">
        <w:rPr>
          <w:rFonts w:ascii="Times New Roman" w:hAnsi="Times New Roman" w:cs="Times New Roman"/>
          <w:color w:val="000000" w:themeColor="text1"/>
          <w:sz w:val="26"/>
          <w:szCs w:val="26"/>
        </w:rPr>
        <w:t>, в течение 10 (д</w:t>
      </w:r>
      <w:r w:rsidRPr="00731133">
        <w:rPr>
          <w:rFonts w:ascii="Times New Roman" w:hAnsi="Times New Roman" w:cs="Times New Roman"/>
          <w:color w:val="000000" w:themeColor="text1"/>
          <w:sz w:val="26"/>
          <w:szCs w:val="26"/>
        </w:rPr>
        <w:t>есяти) рабочих дней со дня:</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986482" w:rsidRPr="00731133">
        <w:rPr>
          <w:rFonts w:ascii="Times New Roman" w:hAnsi="Times New Roman" w:cs="Times New Roman"/>
          <w:color w:val="000000" w:themeColor="text1"/>
          <w:sz w:val="26"/>
          <w:szCs w:val="26"/>
        </w:rPr>
        <w:t>размещения</w:t>
      </w:r>
      <w:r w:rsidR="008E57A7" w:rsidRPr="00731133">
        <w:rPr>
          <w:rFonts w:ascii="Times New Roman" w:hAnsi="Times New Roman" w:cs="Times New Roman"/>
          <w:color w:val="000000" w:themeColor="text1"/>
          <w:sz w:val="26"/>
          <w:szCs w:val="26"/>
        </w:rPr>
        <w:t xml:space="preserve"> з</w:t>
      </w:r>
      <w:r w:rsidRPr="00731133">
        <w:rPr>
          <w:rFonts w:ascii="Times New Roman" w:hAnsi="Times New Roman" w:cs="Times New Roman"/>
          <w:color w:val="000000" w:themeColor="text1"/>
          <w:sz w:val="26"/>
          <w:szCs w:val="26"/>
        </w:rPr>
        <w:t xml:space="preserve">аказчиком </w:t>
      </w:r>
      <w:r w:rsidR="00986482" w:rsidRPr="00731133">
        <w:rPr>
          <w:rFonts w:ascii="Times New Roman" w:hAnsi="Times New Roman" w:cs="Times New Roman"/>
          <w:color w:val="000000" w:themeColor="text1"/>
          <w:sz w:val="26"/>
          <w:szCs w:val="26"/>
        </w:rPr>
        <w:t>извещения</w:t>
      </w:r>
      <w:r w:rsidRPr="00731133">
        <w:rPr>
          <w:rFonts w:ascii="Times New Roman" w:hAnsi="Times New Roman" w:cs="Times New Roman"/>
          <w:color w:val="000000" w:themeColor="text1"/>
          <w:sz w:val="26"/>
          <w:szCs w:val="26"/>
        </w:rPr>
        <w:t xml:space="preserve"> об отказе от провед</w:t>
      </w:r>
      <w:r w:rsidR="00986482" w:rsidRPr="00731133">
        <w:rPr>
          <w:rFonts w:ascii="Times New Roman" w:hAnsi="Times New Roman" w:cs="Times New Roman"/>
          <w:color w:val="000000" w:themeColor="text1"/>
          <w:sz w:val="26"/>
          <w:szCs w:val="26"/>
        </w:rPr>
        <w:t>ения процедуры закупки – участникам закупки, подавшим заявки</w:t>
      </w:r>
      <w:r w:rsidRPr="00731133">
        <w:rPr>
          <w:rFonts w:ascii="Times New Roman" w:hAnsi="Times New Roman" w:cs="Times New Roman"/>
          <w:color w:val="000000" w:themeColor="text1"/>
          <w:sz w:val="26"/>
          <w:szCs w:val="26"/>
        </w:rPr>
        <w:t>;</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поступления уведомления об отзыве заявки на участие в процедуре закупки до момента </w:t>
      </w:r>
      <w:r w:rsidR="00986482" w:rsidRPr="00731133">
        <w:rPr>
          <w:rFonts w:ascii="Times New Roman" w:hAnsi="Times New Roman" w:cs="Times New Roman"/>
          <w:color w:val="000000" w:themeColor="text1"/>
          <w:sz w:val="26"/>
          <w:szCs w:val="26"/>
        </w:rPr>
        <w:t xml:space="preserve">окончания срока подачи заявок – </w:t>
      </w:r>
      <w:r w:rsidRPr="00731133">
        <w:rPr>
          <w:rFonts w:ascii="Times New Roman" w:hAnsi="Times New Roman" w:cs="Times New Roman"/>
          <w:color w:val="000000" w:themeColor="text1"/>
          <w:sz w:val="26"/>
          <w:szCs w:val="26"/>
        </w:rPr>
        <w:t>у</w:t>
      </w:r>
      <w:r w:rsidR="00986482" w:rsidRPr="00731133">
        <w:rPr>
          <w:rFonts w:ascii="Times New Roman" w:hAnsi="Times New Roman" w:cs="Times New Roman"/>
          <w:color w:val="000000" w:themeColor="text1"/>
          <w:sz w:val="26"/>
          <w:szCs w:val="26"/>
        </w:rPr>
        <w:t>частникам закупки, подавшим заявки</w:t>
      </w:r>
      <w:r w:rsidRPr="00731133">
        <w:rPr>
          <w:rFonts w:ascii="Times New Roman" w:hAnsi="Times New Roman" w:cs="Times New Roman"/>
          <w:color w:val="000000" w:themeColor="text1"/>
          <w:sz w:val="26"/>
          <w:szCs w:val="26"/>
        </w:rPr>
        <w:t>;</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подписания протокола </w:t>
      </w:r>
      <w:r w:rsidR="00986482" w:rsidRPr="00731133">
        <w:rPr>
          <w:rFonts w:ascii="Times New Roman" w:hAnsi="Times New Roman" w:cs="Times New Roman"/>
          <w:color w:val="000000" w:themeColor="text1"/>
          <w:sz w:val="26"/>
          <w:szCs w:val="26"/>
        </w:rPr>
        <w:t>о результатах закупки – участникам закупки, подавшим заявки</w:t>
      </w:r>
      <w:r w:rsidRPr="00731133">
        <w:rPr>
          <w:rFonts w:ascii="Times New Roman" w:hAnsi="Times New Roman" w:cs="Times New Roman"/>
          <w:color w:val="000000" w:themeColor="text1"/>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4860DA" w:rsidRPr="00731133" w:rsidRDefault="00986482"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заключения договора – </w:t>
      </w:r>
      <w:r w:rsidR="004860DA" w:rsidRPr="00731133">
        <w:rPr>
          <w:rFonts w:ascii="Times New Roman" w:hAnsi="Times New Roman" w:cs="Times New Roman"/>
          <w:color w:val="000000" w:themeColor="text1"/>
          <w:sz w:val="26"/>
          <w:szCs w:val="26"/>
        </w:rPr>
        <w:t>победителю закупки;</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заключения д</w:t>
      </w:r>
      <w:r w:rsidR="00986482" w:rsidRPr="00731133">
        <w:rPr>
          <w:rFonts w:ascii="Times New Roman" w:hAnsi="Times New Roman" w:cs="Times New Roman"/>
          <w:color w:val="000000" w:themeColor="text1"/>
          <w:sz w:val="26"/>
          <w:szCs w:val="26"/>
        </w:rPr>
        <w:t xml:space="preserve">оговора с победителем закупки – </w:t>
      </w:r>
      <w:r w:rsidRPr="00731133">
        <w:rPr>
          <w:rFonts w:ascii="Times New Roman" w:hAnsi="Times New Roman" w:cs="Times New Roman"/>
          <w:color w:val="000000" w:themeColor="text1"/>
          <w:sz w:val="26"/>
          <w:szCs w:val="26"/>
        </w:rPr>
        <w:t>участнику закупки, заявке на участие в закупке которого присвоен второй номер;</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признания закупки </w:t>
      </w:r>
      <w:r w:rsidR="00CC473E" w:rsidRPr="006F571C">
        <w:rPr>
          <w:rFonts w:ascii="Times New Roman" w:hAnsi="Times New Roman" w:cs="Times New Roman"/>
          <w:color w:val="000000" w:themeColor="text1"/>
          <w:sz w:val="26"/>
          <w:szCs w:val="26"/>
        </w:rPr>
        <w:t>несостоявшейся</w:t>
      </w:r>
      <w:r w:rsidRPr="00731133">
        <w:rPr>
          <w:rFonts w:ascii="Times New Roman" w:hAnsi="Times New Roman" w:cs="Times New Roman"/>
          <w:color w:val="000000" w:themeColor="text1"/>
          <w:sz w:val="26"/>
          <w:szCs w:val="26"/>
        </w:rPr>
        <w:t xml:space="preserve"> – единственному участнику закупки, заявка которого была признана комиссией </w:t>
      </w:r>
      <w:r w:rsidR="00122D9E" w:rsidRPr="00731133">
        <w:rPr>
          <w:rFonts w:ascii="Times New Roman" w:hAnsi="Times New Roman" w:cs="Times New Roman"/>
          <w:color w:val="000000" w:themeColor="text1"/>
          <w:sz w:val="26"/>
          <w:szCs w:val="26"/>
        </w:rPr>
        <w:t>не</w:t>
      </w:r>
      <w:r w:rsidR="00986482" w:rsidRPr="00731133">
        <w:rPr>
          <w:rFonts w:ascii="Times New Roman" w:hAnsi="Times New Roman" w:cs="Times New Roman"/>
          <w:color w:val="000000" w:themeColor="text1"/>
          <w:sz w:val="26"/>
          <w:szCs w:val="26"/>
        </w:rPr>
        <w:t xml:space="preserve">соответствующей требованиям Положения, </w:t>
      </w:r>
      <w:r w:rsidR="00373523">
        <w:rPr>
          <w:rFonts w:ascii="Times New Roman" w:hAnsi="Times New Roman" w:cs="Times New Roman"/>
          <w:color w:val="000000" w:themeColor="text1"/>
          <w:sz w:val="26"/>
          <w:szCs w:val="26"/>
        </w:rPr>
        <w:t xml:space="preserve">извещения о проведении закупки, </w:t>
      </w:r>
      <w:r w:rsidR="00986482" w:rsidRPr="00731133">
        <w:rPr>
          <w:rFonts w:ascii="Times New Roman" w:hAnsi="Times New Roman" w:cs="Times New Roman"/>
          <w:color w:val="000000" w:themeColor="text1"/>
          <w:sz w:val="26"/>
          <w:szCs w:val="26"/>
        </w:rPr>
        <w:t>д</w:t>
      </w:r>
      <w:r w:rsidR="00260B5E" w:rsidRPr="00731133">
        <w:rPr>
          <w:rFonts w:ascii="Times New Roman" w:hAnsi="Times New Roman" w:cs="Times New Roman"/>
          <w:color w:val="000000" w:themeColor="text1"/>
          <w:sz w:val="26"/>
          <w:szCs w:val="26"/>
        </w:rPr>
        <w:t>окументации о закупке;</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7) заключения договора с участником, подавшим единственную заявку на участие в закупке, соответствующую требованиям </w:t>
      </w:r>
      <w:r w:rsidR="00105D94" w:rsidRPr="00731133">
        <w:rPr>
          <w:rFonts w:ascii="Times New Roman" w:hAnsi="Times New Roman" w:cs="Times New Roman"/>
          <w:color w:val="000000" w:themeColor="text1"/>
          <w:sz w:val="26"/>
          <w:szCs w:val="26"/>
        </w:rPr>
        <w:t>Положения</w:t>
      </w:r>
      <w:r w:rsidR="00986482"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документации</w:t>
      </w:r>
      <w:r w:rsidR="00986482" w:rsidRPr="00731133">
        <w:rPr>
          <w:rFonts w:ascii="Times New Roman" w:hAnsi="Times New Roman" w:cs="Times New Roman"/>
          <w:color w:val="000000" w:themeColor="text1"/>
          <w:sz w:val="26"/>
          <w:szCs w:val="26"/>
        </w:rPr>
        <w:t xml:space="preserve"> о закупке –</w:t>
      </w:r>
      <w:r w:rsidR="00105D94"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такому участнику;</w:t>
      </w:r>
    </w:p>
    <w:p w:rsidR="006553F7"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заключения договора с единственным допущенным</w:t>
      </w:r>
      <w:r w:rsidR="00986482" w:rsidRPr="00731133">
        <w:rPr>
          <w:rFonts w:ascii="Times New Roman" w:hAnsi="Times New Roman" w:cs="Times New Roman"/>
          <w:color w:val="000000" w:themeColor="text1"/>
          <w:sz w:val="26"/>
          <w:szCs w:val="26"/>
        </w:rPr>
        <w:t xml:space="preserve"> к участию в закупке участником – </w:t>
      </w:r>
      <w:r w:rsidR="00260B5E" w:rsidRPr="00731133">
        <w:rPr>
          <w:rFonts w:ascii="Times New Roman" w:hAnsi="Times New Roman" w:cs="Times New Roman"/>
          <w:color w:val="000000" w:themeColor="text1"/>
          <w:sz w:val="26"/>
          <w:szCs w:val="26"/>
        </w:rPr>
        <w:t>такому участнику.</w:t>
      </w:r>
    </w:p>
    <w:p w:rsidR="004860DA"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В случае уклонения победителя закупки от заключения договора денежные средства, внесенные в качестве обеспечения заявки на участие в закупки, не возвра</w:t>
      </w:r>
      <w:r w:rsidR="00260B5E" w:rsidRPr="00731133">
        <w:rPr>
          <w:rFonts w:ascii="Times New Roman" w:hAnsi="Times New Roman" w:cs="Times New Roman"/>
          <w:color w:val="000000" w:themeColor="text1"/>
          <w:sz w:val="26"/>
          <w:szCs w:val="26"/>
        </w:rPr>
        <w:t>щаются и удерживаются в пользу з</w:t>
      </w:r>
      <w:r w:rsidRPr="00731133">
        <w:rPr>
          <w:rFonts w:ascii="Times New Roman" w:hAnsi="Times New Roman" w:cs="Times New Roman"/>
          <w:color w:val="000000" w:themeColor="text1"/>
          <w:sz w:val="26"/>
          <w:szCs w:val="26"/>
        </w:rPr>
        <w:t>аказчика.</w:t>
      </w:r>
    </w:p>
    <w:p w:rsidR="002C7567" w:rsidRPr="006F571C" w:rsidRDefault="00EF0321" w:rsidP="00731133">
      <w:pPr>
        <w:autoSpaceDE w:val="0"/>
        <w:autoSpaceDN w:val="0"/>
        <w:adjustRightInd w:val="0"/>
        <w:spacing w:after="0" w:line="240" w:lineRule="auto"/>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 xml:space="preserve">4.1. </w:t>
      </w:r>
      <w:r w:rsidR="00030307" w:rsidRPr="00731133">
        <w:rPr>
          <w:rFonts w:ascii="Times New Roman" w:hAnsi="Times New Roman" w:cs="Times New Roman"/>
          <w:color w:val="000000" w:themeColor="text1"/>
          <w:sz w:val="26"/>
          <w:szCs w:val="26"/>
        </w:rPr>
        <w:t>В случае непредоставления или предоставления с нарушением</w:t>
      </w:r>
      <w:r w:rsidR="002C7567" w:rsidRPr="006F571C">
        <w:rPr>
          <w:rFonts w:ascii="Times New Roman" w:hAnsi="Times New Roman" w:cs="Times New Roman"/>
          <w:color w:val="000000" w:themeColor="text1"/>
          <w:sz w:val="26"/>
          <w:szCs w:val="26"/>
        </w:rPr>
        <w:t xml:space="preserve"> </w:t>
      </w:r>
      <w:r w:rsidR="002C7567" w:rsidRPr="006F571C">
        <w:rPr>
          <w:rFonts w:ascii="Times New Roman" w:hAnsi="Times New Roman" w:cs="Times New Roman"/>
          <w:sz w:val="26"/>
          <w:szCs w:val="26"/>
        </w:rPr>
        <w:t>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w:t>
      </w:r>
      <w:r w:rsidR="002C7567" w:rsidRPr="006D632C">
        <w:rPr>
          <w:rFonts w:ascii="Times New Roman" w:hAnsi="Times New Roman" w:cs="Times New Roman"/>
          <w:sz w:val="26"/>
          <w:szCs w:val="26"/>
        </w:rPr>
        <w:t xml:space="preserve">становлены требования </w:t>
      </w:r>
      <w:r w:rsidR="002C7567" w:rsidRPr="006D632C">
        <w:rPr>
          <w:rFonts w:ascii="Times New Roman" w:hAnsi="Times New Roman" w:cs="Times New Roman"/>
          <w:sz w:val="26"/>
          <w:szCs w:val="26"/>
        </w:rPr>
        <w:lastRenderedPageBreak/>
        <w:t>обеспечения исполнения договора и срок его предоставления до заключения договора)</w:t>
      </w:r>
      <w:r w:rsidR="00030307" w:rsidRPr="00731133">
        <w:rPr>
          <w:rFonts w:ascii="Times New Roman" w:hAnsi="Times New Roman" w:cs="Times New Roman"/>
          <w:color w:val="000000" w:themeColor="text1"/>
          <w:sz w:val="26"/>
          <w:szCs w:val="26"/>
        </w:rPr>
        <w:t xml:space="preserve"> </w:t>
      </w:r>
      <w:r w:rsidR="0057797A" w:rsidRPr="006F571C">
        <w:rPr>
          <w:rFonts w:ascii="Times New Roman" w:hAnsi="Times New Roman" w:cs="Times New Roman"/>
          <w:color w:val="000000" w:themeColor="text1"/>
          <w:sz w:val="26"/>
          <w:szCs w:val="26"/>
        </w:rPr>
        <w:t>денежных средств, внесенных</w:t>
      </w:r>
      <w:r w:rsidR="0057797A" w:rsidRPr="006D632C">
        <w:rPr>
          <w:rFonts w:ascii="Times New Roman" w:hAnsi="Times New Roman" w:cs="Times New Roman"/>
          <w:color w:val="000000" w:themeColor="text1"/>
          <w:sz w:val="26"/>
          <w:szCs w:val="26"/>
        </w:rPr>
        <w:t xml:space="preserve"> в качестве обеспечения заявки на участие в закупки</w:t>
      </w:r>
      <w:r w:rsidR="00030307" w:rsidRPr="00731133">
        <w:rPr>
          <w:rFonts w:ascii="Times New Roman" w:hAnsi="Times New Roman" w:cs="Times New Roman"/>
          <w:color w:val="000000" w:themeColor="text1"/>
          <w:sz w:val="26"/>
          <w:szCs w:val="26"/>
        </w:rPr>
        <w:t>, не возвращаются и удерживаются в пользу заказчика</w:t>
      </w:r>
      <w:r w:rsidR="002C7567" w:rsidRPr="006F571C">
        <w:rPr>
          <w:rFonts w:ascii="Times New Roman" w:hAnsi="Times New Roman" w:cs="Times New Roman"/>
          <w:color w:val="000000" w:themeColor="text1"/>
          <w:sz w:val="26"/>
          <w:szCs w:val="26"/>
        </w:rPr>
        <w:t>.</w:t>
      </w:r>
    </w:p>
    <w:p w:rsidR="00D65216" w:rsidRPr="00731133" w:rsidRDefault="002C7567"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 xml:space="preserve">5. </w:t>
      </w:r>
      <w:r w:rsidR="004860DA" w:rsidRPr="00731133">
        <w:rPr>
          <w:rFonts w:ascii="Times New Roman" w:hAnsi="Times New Roman" w:cs="Times New Roman"/>
          <w:color w:val="000000" w:themeColor="text1"/>
          <w:sz w:val="26"/>
          <w:szCs w:val="26"/>
        </w:rPr>
        <w:t xml:space="preserve"> В случае уклонения участника закупки, заявке на участие в закупке которого присвоен второй номер</w:t>
      </w:r>
      <w:r w:rsidR="008969AA" w:rsidRPr="00731133">
        <w:rPr>
          <w:rFonts w:ascii="Times New Roman" w:hAnsi="Times New Roman" w:cs="Times New Roman"/>
          <w:color w:val="000000" w:themeColor="text1"/>
          <w:sz w:val="26"/>
          <w:szCs w:val="26"/>
        </w:rPr>
        <w:t>,</w:t>
      </w:r>
      <w:r w:rsidR="004860DA" w:rsidRPr="00731133">
        <w:rPr>
          <w:rFonts w:ascii="Times New Roman" w:hAnsi="Times New Roman" w:cs="Times New Roman"/>
          <w:color w:val="000000" w:themeColor="text1"/>
          <w:sz w:val="26"/>
          <w:szCs w:val="26"/>
        </w:rPr>
        <w:t xml:space="preserve"> от заключения договора</w:t>
      </w:r>
      <w:r w:rsidR="00D65216" w:rsidRPr="00731133">
        <w:rPr>
          <w:rFonts w:ascii="Times New Roman" w:hAnsi="Times New Roman" w:cs="Times New Roman"/>
          <w:color w:val="000000" w:themeColor="text1"/>
          <w:sz w:val="26"/>
          <w:szCs w:val="26"/>
        </w:rPr>
        <w:t>,</w:t>
      </w:r>
      <w:r w:rsidR="004860DA" w:rsidRPr="00731133">
        <w:rPr>
          <w:rFonts w:ascii="Times New Roman" w:hAnsi="Times New Roman" w:cs="Times New Roman"/>
          <w:color w:val="000000" w:themeColor="text1"/>
          <w:sz w:val="26"/>
          <w:szCs w:val="26"/>
        </w:rPr>
        <w:t xml:space="preserve"> денежные средства, внесенные в качестве обеспечения заявки на участие в закупке, не возвра</w:t>
      </w:r>
      <w:r w:rsidR="00260B5E" w:rsidRPr="00731133">
        <w:rPr>
          <w:rFonts w:ascii="Times New Roman" w:hAnsi="Times New Roman" w:cs="Times New Roman"/>
          <w:color w:val="000000" w:themeColor="text1"/>
          <w:sz w:val="26"/>
          <w:szCs w:val="26"/>
        </w:rPr>
        <w:t>щаются и удерживаются в пользу з</w:t>
      </w:r>
      <w:r w:rsidR="004860DA" w:rsidRPr="00731133">
        <w:rPr>
          <w:rFonts w:ascii="Times New Roman" w:hAnsi="Times New Roman" w:cs="Times New Roman"/>
          <w:color w:val="000000" w:themeColor="text1"/>
          <w:sz w:val="26"/>
          <w:szCs w:val="26"/>
        </w:rPr>
        <w:t>аказчика.</w:t>
      </w:r>
    </w:p>
    <w:p w:rsidR="002311ED" w:rsidRDefault="00D65216">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w:t>
      </w:r>
      <w:r w:rsidR="004860DA" w:rsidRPr="00731133">
        <w:rPr>
          <w:rFonts w:ascii="Times New Roman" w:hAnsi="Times New Roman" w:cs="Times New Roman"/>
          <w:color w:val="000000" w:themeColor="text1"/>
          <w:sz w:val="26"/>
          <w:szCs w:val="26"/>
        </w:rPr>
        <w:t xml:space="preserve">В случае уклонения участника закупки, подавшего единственную заявку на участие в закупке, соответствующую требованиям </w:t>
      </w:r>
      <w:r w:rsidR="00C04663">
        <w:rPr>
          <w:rFonts w:ascii="Times New Roman" w:hAnsi="Times New Roman" w:cs="Times New Roman"/>
          <w:color w:val="000000" w:themeColor="text1"/>
          <w:sz w:val="26"/>
          <w:szCs w:val="26"/>
        </w:rPr>
        <w:t xml:space="preserve">извещения о проведении закупки, </w:t>
      </w:r>
    </w:p>
    <w:p w:rsidR="002311ED" w:rsidRDefault="002311ED">
      <w:pPr>
        <w:pStyle w:val="af6"/>
        <w:jc w:val="both"/>
        <w:rPr>
          <w:rFonts w:ascii="Times New Roman" w:hAnsi="Times New Roman" w:cs="Times New Roman"/>
          <w:color w:val="000000" w:themeColor="text1"/>
          <w:sz w:val="26"/>
          <w:szCs w:val="26"/>
        </w:rPr>
      </w:pPr>
    </w:p>
    <w:p w:rsidR="00D65216" w:rsidRPr="00731133" w:rsidRDefault="004860D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документации</w:t>
      </w:r>
      <w:r w:rsidR="000C2F36" w:rsidRPr="00731133">
        <w:rPr>
          <w:rFonts w:ascii="Times New Roman" w:hAnsi="Times New Roman" w:cs="Times New Roman"/>
          <w:color w:val="000000" w:themeColor="text1"/>
          <w:sz w:val="26"/>
          <w:szCs w:val="26"/>
        </w:rPr>
        <w:t xml:space="preserve"> о конкурентной закупке</w:t>
      </w:r>
      <w:r w:rsidRPr="00731133">
        <w:rPr>
          <w:rFonts w:ascii="Times New Roman" w:hAnsi="Times New Roman" w:cs="Times New Roman"/>
          <w:color w:val="000000" w:themeColor="text1"/>
          <w:sz w:val="26"/>
          <w:szCs w:val="26"/>
        </w:rPr>
        <w:t xml:space="preserve"> и признанного </w:t>
      </w:r>
      <w:r w:rsidR="00D65216" w:rsidRPr="00731133">
        <w:rPr>
          <w:rFonts w:ascii="Times New Roman" w:hAnsi="Times New Roman" w:cs="Times New Roman"/>
          <w:color w:val="000000" w:themeColor="text1"/>
          <w:sz w:val="26"/>
          <w:szCs w:val="26"/>
        </w:rPr>
        <w:t>участником</w:t>
      </w:r>
      <w:r w:rsidRPr="00731133">
        <w:rPr>
          <w:rFonts w:ascii="Times New Roman" w:hAnsi="Times New Roman" w:cs="Times New Roman"/>
          <w:color w:val="000000" w:themeColor="text1"/>
          <w:sz w:val="26"/>
          <w:szCs w:val="26"/>
        </w:rPr>
        <w:t xml:space="preserve"> </w:t>
      </w:r>
      <w:r w:rsidR="00260B5E" w:rsidRPr="00731133">
        <w:rPr>
          <w:rFonts w:ascii="Times New Roman" w:hAnsi="Times New Roman" w:cs="Times New Roman"/>
          <w:color w:val="000000" w:themeColor="text1"/>
          <w:sz w:val="26"/>
          <w:szCs w:val="26"/>
        </w:rPr>
        <w:t xml:space="preserve">закупки </w:t>
      </w:r>
      <w:r w:rsidRPr="00731133">
        <w:rPr>
          <w:rFonts w:ascii="Times New Roman" w:hAnsi="Times New Roman" w:cs="Times New Roman"/>
          <w:color w:val="000000" w:themeColor="text1"/>
          <w:sz w:val="26"/>
          <w:szCs w:val="26"/>
        </w:rPr>
        <w:t>от заключения договора</w:t>
      </w:r>
      <w:r w:rsidR="00260B5E"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денежные средства, внесенные в качестве обеспече</w:t>
      </w:r>
      <w:r w:rsidR="00260B5E" w:rsidRPr="00731133">
        <w:rPr>
          <w:rFonts w:ascii="Times New Roman" w:hAnsi="Times New Roman" w:cs="Times New Roman"/>
          <w:color w:val="000000" w:themeColor="text1"/>
          <w:sz w:val="26"/>
          <w:szCs w:val="26"/>
        </w:rPr>
        <w:t>ния заявки на участие в закупке,</w:t>
      </w:r>
      <w:r w:rsidRPr="00731133">
        <w:rPr>
          <w:rFonts w:ascii="Times New Roman" w:hAnsi="Times New Roman" w:cs="Times New Roman"/>
          <w:color w:val="000000" w:themeColor="text1"/>
          <w:sz w:val="26"/>
          <w:szCs w:val="26"/>
        </w:rPr>
        <w:t xml:space="preserve"> не возвра</w:t>
      </w:r>
      <w:r w:rsidR="00260B5E" w:rsidRPr="00731133">
        <w:rPr>
          <w:rFonts w:ascii="Times New Roman" w:hAnsi="Times New Roman" w:cs="Times New Roman"/>
          <w:color w:val="000000" w:themeColor="text1"/>
          <w:sz w:val="26"/>
          <w:szCs w:val="26"/>
        </w:rPr>
        <w:t>щаются и удерживаются в пользу з</w:t>
      </w:r>
      <w:r w:rsidRPr="00731133">
        <w:rPr>
          <w:rFonts w:ascii="Times New Roman" w:hAnsi="Times New Roman" w:cs="Times New Roman"/>
          <w:color w:val="000000" w:themeColor="text1"/>
          <w:sz w:val="26"/>
          <w:szCs w:val="26"/>
        </w:rPr>
        <w:t>аказчика.</w:t>
      </w:r>
    </w:p>
    <w:p w:rsidR="00543234" w:rsidRPr="00731133" w:rsidRDefault="00D6521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7. </w:t>
      </w:r>
      <w:r w:rsidR="004860DA" w:rsidRPr="00731133">
        <w:rPr>
          <w:rFonts w:ascii="Times New Roman" w:hAnsi="Times New Roman" w:cs="Times New Roman"/>
          <w:color w:val="000000" w:themeColor="text1"/>
          <w:sz w:val="26"/>
          <w:szCs w:val="26"/>
        </w:rPr>
        <w:t>В случае уклонения единственного допущенн</w:t>
      </w:r>
      <w:r w:rsidR="00041CFC" w:rsidRPr="00731133">
        <w:rPr>
          <w:rFonts w:ascii="Times New Roman" w:hAnsi="Times New Roman" w:cs="Times New Roman"/>
          <w:color w:val="000000" w:themeColor="text1"/>
          <w:sz w:val="26"/>
          <w:szCs w:val="26"/>
        </w:rPr>
        <w:t>ого комиссией участника закупки</w:t>
      </w:r>
      <w:r w:rsidR="004860DA" w:rsidRPr="00731133">
        <w:rPr>
          <w:rFonts w:ascii="Times New Roman" w:hAnsi="Times New Roman" w:cs="Times New Roman"/>
          <w:color w:val="000000" w:themeColor="text1"/>
          <w:sz w:val="26"/>
          <w:szCs w:val="26"/>
        </w:rPr>
        <w:t xml:space="preserve"> от заключения договора денежные средства, внесенные в качестве обеспечения заявки на участие в закупке, не возвра</w:t>
      </w:r>
      <w:r w:rsidR="00041CFC" w:rsidRPr="00731133">
        <w:rPr>
          <w:rFonts w:ascii="Times New Roman" w:hAnsi="Times New Roman" w:cs="Times New Roman"/>
          <w:color w:val="000000" w:themeColor="text1"/>
          <w:sz w:val="26"/>
          <w:szCs w:val="26"/>
        </w:rPr>
        <w:t>щаются и удерживаются в пользу з</w:t>
      </w:r>
      <w:r w:rsidR="00F55E0C" w:rsidRPr="00731133">
        <w:rPr>
          <w:rFonts w:ascii="Times New Roman" w:hAnsi="Times New Roman" w:cs="Times New Roman"/>
          <w:color w:val="000000" w:themeColor="text1"/>
          <w:sz w:val="26"/>
          <w:szCs w:val="26"/>
        </w:rPr>
        <w:t>аказчика.</w:t>
      </w:r>
    </w:p>
    <w:p w:rsidR="004B3903" w:rsidRPr="00731133" w:rsidRDefault="004B3903" w:rsidP="00731133">
      <w:pPr>
        <w:pStyle w:val="af6"/>
        <w:jc w:val="both"/>
        <w:rPr>
          <w:rFonts w:ascii="Times New Roman" w:hAnsi="Times New Roman" w:cs="Times New Roman"/>
          <w:b/>
          <w:color w:val="000000" w:themeColor="text1"/>
          <w:sz w:val="26"/>
          <w:szCs w:val="26"/>
        </w:rPr>
      </w:pPr>
    </w:p>
    <w:p w:rsidR="00543234" w:rsidRPr="006F571C" w:rsidRDefault="00543234"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3E023A" w:rsidRPr="00731133">
        <w:rPr>
          <w:rFonts w:ascii="Times New Roman" w:hAnsi="Times New Roman" w:cs="Times New Roman"/>
          <w:b/>
          <w:color w:val="000000" w:themeColor="text1"/>
          <w:sz w:val="26"/>
          <w:szCs w:val="26"/>
        </w:rPr>
        <w:t>1</w:t>
      </w:r>
      <w:r w:rsidR="00221FF8" w:rsidRPr="00731133">
        <w:rPr>
          <w:rFonts w:ascii="Times New Roman" w:hAnsi="Times New Roman" w:cs="Times New Roman"/>
          <w:b/>
          <w:color w:val="000000" w:themeColor="text1"/>
          <w:sz w:val="26"/>
          <w:szCs w:val="26"/>
        </w:rPr>
        <w:t>7</w:t>
      </w:r>
      <w:r w:rsidRPr="00731133">
        <w:rPr>
          <w:rFonts w:ascii="Times New Roman" w:hAnsi="Times New Roman" w:cs="Times New Roman"/>
          <w:b/>
          <w:color w:val="000000" w:themeColor="text1"/>
          <w:sz w:val="26"/>
          <w:szCs w:val="26"/>
        </w:rPr>
        <w:t>. Обеспечение исполнения договора</w:t>
      </w:r>
    </w:p>
    <w:p w:rsidR="007F789E" w:rsidRPr="00731133" w:rsidRDefault="007F789E" w:rsidP="00731133">
      <w:pPr>
        <w:pStyle w:val="af6"/>
        <w:jc w:val="both"/>
        <w:rPr>
          <w:rFonts w:ascii="Times New Roman" w:hAnsi="Times New Roman" w:cs="Times New Roman"/>
          <w:b/>
          <w:color w:val="000000" w:themeColor="text1"/>
          <w:sz w:val="26"/>
          <w:szCs w:val="26"/>
        </w:rPr>
      </w:pPr>
    </w:p>
    <w:p w:rsidR="00075CE7" w:rsidRPr="00731133" w:rsidRDefault="005432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075CE7" w:rsidRPr="00731133">
        <w:rPr>
          <w:rFonts w:ascii="Times New Roman" w:hAnsi="Times New Roman" w:cs="Times New Roman"/>
          <w:color w:val="000000" w:themeColor="text1"/>
          <w:sz w:val="26"/>
          <w:szCs w:val="26"/>
        </w:rPr>
        <w:t xml:space="preserve">. Заказчик вправе установить в документации о </w:t>
      </w:r>
      <w:r w:rsidR="00D52914" w:rsidRPr="00731133">
        <w:rPr>
          <w:rFonts w:ascii="Times New Roman" w:hAnsi="Times New Roman" w:cs="Times New Roman"/>
          <w:color w:val="000000" w:themeColor="text1"/>
          <w:sz w:val="26"/>
          <w:szCs w:val="26"/>
        </w:rPr>
        <w:t xml:space="preserve">конкурентной </w:t>
      </w:r>
      <w:r w:rsidR="00075CE7" w:rsidRPr="00731133">
        <w:rPr>
          <w:rFonts w:ascii="Times New Roman" w:hAnsi="Times New Roman" w:cs="Times New Roman"/>
          <w:color w:val="000000" w:themeColor="text1"/>
          <w:sz w:val="26"/>
          <w:szCs w:val="26"/>
        </w:rPr>
        <w:t>закупке требование об обеспечении исполнения договора, заключаемого по результатам проведения</w:t>
      </w:r>
      <w:r w:rsidRPr="00731133">
        <w:rPr>
          <w:rFonts w:ascii="Times New Roman" w:hAnsi="Times New Roman" w:cs="Times New Roman"/>
          <w:color w:val="000000" w:themeColor="text1"/>
          <w:sz w:val="26"/>
          <w:szCs w:val="26"/>
        </w:rPr>
        <w:t xml:space="preserve"> конкурентной</w:t>
      </w:r>
      <w:r w:rsidR="00075CE7" w:rsidRPr="00731133">
        <w:rPr>
          <w:rFonts w:ascii="Times New Roman" w:hAnsi="Times New Roman" w:cs="Times New Roman"/>
          <w:color w:val="000000" w:themeColor="text1"/>
          <w:sz w:val="26"/>
          <w:szCs w:val="26"/>
        </w:rPr>
        <w:t xml:space="preserve"> процедуры закупки, размер которого может составлять от 5</w:t>
      </w:r>
      <w:r w:rsidRPr="00731133">
        <w:rPr>
          <w:rFonts w:ascii="Times New Roman" w:hAnsi="Times New Roman" w:cs="Times New Roman"/>
          <w:color w:val="000000" w:themeColor="text1"/>
          <w:sz w:val="26"/>
          <w:szCs w:val="26"/>
        </w:rPr>
        <w:t>%</w:t>
      </w:r>
      <w:r w:rsidR="00075CE7" w:rsidRPr="00731133">
        <w:rPr>
          <w:rFonts w:ascii="Times New Roman" w:hAnsi="Times New Roman" w:cs="Times New Roman"/>
          <w:color w:val="000000" w:themeColor="text1"/>
          <w:sz w:val="26"/>
          <w:szCs w:val="26"/>
        </w:rPr>
        <w:t xml:space="preserve"> до 30</w:t>
      </w:r>
      <w:r w:rsidRPr="00731133">
        <w:rPr>
          <w:rFonts w:ascii="Times New Roman" w:hAnsi="Times New Roman" w:cs="Times New Roman"/>
          <w:color w:val="000000" w:themeColor="text1"/>
          <w:sz w:val="26"/>
          <w:szCs w:val="26"/>
        </w:rPr>
        <w:t>%</w:t>
      </w:r>
      <w:r w:rsidR="00075CE7" w:rsidRPr="00731133">
        <w:rPr>
          <w:rFonts w:ascii="Times New Roman" w:hAnsi="Times New Roman" w:cs="Times New Roman"/>
          <w:color w:val="000000" w:themeColor="text1"/>
          <w:sz w:val="26"/>
          <w:szCs w:val="26"/>
        </w:rPr>
        <w:t xml:space="preserve"> </w:t>
      </w:r>
      <w:r w:rsidR="00D52914" w:rsidRPr="00731133">
        <w:rPr>
          <w:rFonts w:ascii="Times New Roman" w:hAnsi="Times New Roman" w:cs="Times New Roman"/>
          <w:color w:val="000000" w:themeColor="text1"/>
          <w:sz w:val="26"/>
          <w:szCs w:val="26"/>
        </w:rPr>
        <w:t xml:space="preserve">начальной (максимальной) </w:t>
      </w:r>
      <w:r w:rsidR="00075CE7" w:rsidRPr="00731133">
        <w:rPr>
          <w:rFonts w:ascii="Times New Roman" w:hAnsi="Times New Roman" w:cs="Times New Roman"/>
          <w:color w:val="000000" w:themeColor="text1"/>
          <w:sz w:val="26"/>
          <w:szCs w:val="26"/>
        </w:rPr>
        <w:t>цены договора (цены</w:t>
      </w:r>
      <w:r w:rsidR="00D52914" w:rsidRPr="00731133">
        <w:rPr>
          <w:rFonts w:ascii="Times New Roman" w:hAnsi="Times New Roman" w:cs="Times New Roman"/>
          <w:color w:val="000000" w:themeColor="text1"/>
          <w:sz w:val="26"/>
          <w:szCs w:val="26"/>
        </w:rPr>
        <w:t xml:space="preserve"> лота)</w:t>
      </w:r>
      <w:r w:rsidR="00075CE7" w:rsidRPr="00731133">
        <w:rPr>
          <w:rFonts w:ascii="Times New Roman" w:hAnsi="Times New Roman" w:cs="Times New Roman"/>
          <w:color w:val="000000" w:themeColor="text1"/>
          <w:sz w:val="26"/>
          <w:szCs w:val="26"/>
        </w:rPr>
        <w:t>.</w:t>
      </w:r>
    </w:p>
    <w:p w:rsidR="00075CE7" w:rsidRPr="00731133" w:rsidRDefault="005432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075CE7" w:rsidRPr="00731133">
        <w:rPr>
          <w:rFonts w:ascii="Times New Roman" w:hAnsi="Times New Roman" w:cs="Times New Roman"/>
          <w:color w:val="000000" w:themeColor="text1"/>
          <w:sz w:val="26"/>
          <w:szCs w:val="26"/>
        </w:rPr>
        <w:t>. Исполнение договора может обеспечиваться предоставлением банковской гарантии, выданной банком</w:t>
      </w:r>
      <w:r w:rsidR="007A6ACE" w:rsidRPr="00731133">
        <w:rPr>
          <w:rFonts w:ascii="Times New Roman" w:hAnsi="Times New Roman" w:cs="Times New Roman"/>
          <w:color w:val="000000" w:themeColor="text1"/>
          <w:sz w:val="26"/>
          <w:szCs w:val="26"/>
        </w:rPr>
        <w:t xml:space="preserve">, </w:t>
      </w:r>
      <w:r w:rsidR="00CB6162" w:rsidRPr="00731133">
        <w:rPr>
          <w:rFonts w:ascii="Times New Roman" w:hAnsi="Times New Roman" w:cs="Times New Roman"/>
          <w:color w:val="000000" w:themeColor="text1"/>
          <w:sz w:val="26"/>
          <w:szCs w:val="26"/>
        </w:rPr>
        <w:t xml:space="preserve">независимой гарантией </w:t>
      </w:r>
      <w:r w:rsidR="00075CE7" w:rsidRPr="00731133">
        <w:rPr>
          <w:rFonts w:ascii="Times New Roman" w:hAnsi="Times New Roman" w:cs="Times New Roman"/>
          <w:color w:val="000000" w:themeColor="text1"/>
          <w:sz w:val="26"/>
          <w:szCs w:val="26"/>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BE010D" w:rsidRPr="00731133">
        <w:rPr>
          <w:rFonts w:ascii="Times New Roman" w:hAnsi="Times New Roman" w:cs="Times New Roman"/>
          <w:color w:val="000000" w:themeColor="text1"/>
          <w:sz w:val="26"/>
          <w:szCs w:val="26"/>
        </w:rPr>
        <w:t>, если иное не установлено в документации о закупке</w:t>
      </w:r>
      <w:r w:rsidR="00075CE7" w:rsidRPr="00731133">
        <w:rPr>
          <w:rFonts w:ascii="Times New Roman" w:hAnsi="Times New Roman" w:cs="Times New Roman"/>
          <w:color w:val="000000" w:themeColor="text1"/>
          <w:sz w:val="26"/>
          <w:szCs w:val="26"/>
        </w:rPr>
        <w:t>. Срок действия банковской</w:t>
      </w:r>
      <w:r w:rsidR="003E023A" w:rsidRPr="00731133">
        <w:rPr>
          <w:rFonts w:ascii="Times New Roman" w:hAnsi="Times New Roman" w:cs="Times New Roman"/>
          <w:color w:val="000000" w:themeColor="text1"/>
          <w:sz w:val="26"/>
          <w:szCs w:val="26"/>
        </w:rPr>
        <w:t>/независимой</w:t>
      </w:r>
      <w:r w:rsidR="00075CE7" w:rsidRPr="00731133">
        <w:rPr>
          <w:rFonts w:ascii="Times New Roman" w:hAnsi="Times New Roman" w:cs="Times New Roman"/>
          <w:color w:val="000000" w:themeColor="text1"/>
          <w:sz w:val="26"/>
          <w:szCs w:val="26"/>
        </w:rPr>
        <w:t xml:space="preserve"> гарантии должен превышать срок действия договора не менее чем на один месяц.</w:t>
      </w:r>
    </w:p>
    <w:p w:rsidR="00075CE7" w:rsidRPr="00731133" w:rsidRDefault="005432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075CE7" w:rsidRPr="00731133">
        <w:rPr>
          <w:rFonts w:ascii="Times New Roman" w:hAnsi="Times New Roman" w:cs="Times New Roman"/>
          <w:color w:val="000000" w:themeColor="text1"/>
          <w:sz w:val="26"/>
          <w:szCs w:val="26"/>
        </w:rPr>
        <w:t>. Договор заключается после предоставления участником закупки, с которым заключается договор, обеспечения исполнения договора.</w:t>
      </w:r>
    </w:p>
    <w:p w:rsidR="00075CE7" w:rsidRPr="00731133" w:rsidRDefault="005432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075CE7" w:rsidRPr="00731133">
        <w:rPr>
          <w:rFonts w:ascii="Times New Roman" w:hAnsi="Times New Roman" w:cs="Times New Roman"/>
          <w:color w:val="000000" w:themeColor="text1"/>
          <w:sz w:val="26"/>
          <w:szCs w:val="26"/>
        </w:rPr>
        <w:t>.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8677F4" w:rsidRPr="00731133" w:rsidRDefault="005F6DE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w:t>
      </w:r>
      <w:r w:rsidR="00075CE7" w:rsidRPr="00731133">
        <w:rPr>
          <w:rFonts w:ascii="Times New Roman" w:hAnsi="Times New Roman" w:cs="Times New Roman"/>
          <w:color w:val="000000" w:themeColor="text1"/>
          <w:sz w:val="26"/>
          <w:szCs w:val="26"/>
        </w:rPr>
        <w:t>. Срок возврата заказчиком поставщику (подрядчику, исполнителю) денежных средств, внесенных в качестве обеспечения исполнения договора</w:t>
      </w:r>
      <w:r w:rsidR="003E023A" w:rsidRPr="00731133">
        <w:rPr>
          <w:rFonts w:ascii="Times New Roman" w:hAnsi="Times New Roman" w:cs="Times New Roman"/>
          <w:color w:val="000000" w:themeColor="text1"/>
          <w:sz w:val="26"/>
          <w:szCs w:val="26"/>
        </w:rPr>
        <w:t>,</w:t>
      </w:r>
      <w:r w:rsidR="00075CE7" w:rsidRPr="00731133">
        <w:rPr>
          <w:rFonts w:ascii="Times New Roman" w:hAnsi="Times New Roman" w:cs="Times New Roman"/>
          <w:color w:val="000000" w:themeColor="text1"/>
          <w:sz w:val="26"/>
          <w:szCs w:val="26"/>
        </w:rPr>
        <w:t xml:space="preserve"> </w:t>
      </w:r>
      <w:r w:rsidR="003E023A" w:rsidRPr="00731133">
        <w:rPr>
          <w:rFonts w:ascii="Times New Roman" w:hAnsi="Times New Roman" w:cs="Times New Roman"/>
          <w:color w:val="000000" w:themeColor="text1"/>
          <w:sz w:val="26"/>
          <w:szCs w:val="26"/>
        </w:rPr>
        <w:t>составляет 30 (тридцать) календарных дней с момента полного исполнения поставщиком (подрядчиком, исполнителем) своих обязательств, если иное не установлено</w:t>
      </w:r>
      <w:r w:rsidR="00075CE7" w:rsidRPr="00731133">
        <w:rPr>
          <w:rFonts w:ascii="Times New Roman" w:hAnsi="Times New Roman" w:cs="Times New Roman"/>
          <w:color w:val="000000" w:themeColor="text1"/>
          <w:sz w:val="26"/>
          <w:szCs w:val="26"/>
        </w:rPr>
        <w:t xml:space="preserve"> в </w:t>
      </w:r>
      <w:r w:rsidR="00543234" w:rsidRPr="00731133">
        <w:rPr>
          <w:rFonts w:ascii="Times New Roman" w:hAnsi="Times New Roman" w:cs="Times New Roman"/>
          <w:color w:val="000000" w:themeColor="text1"/>
          <w:sz w:val="26"/>
          <w:szCs w:val="26"/>
        </w:rPr>
        <w:t xml:space="preserve">проекте </w:t>
      </w:r>
      <w:r w:rsidR="00D52914" w:rsidRPr="00731133">
        <w:rPr>
          <w:rFonts w:ascii="Times New Roman" w:hAnsi="Times New Roman" w:cs="Times New Roman"/>
          <w:color w:val="000000" w:themeColor="text1"/>
          <w:sz w:val="26"/>
          <w:szCs w:val="26"/>
        </w:rPr>
        <w:t>договора</w:t>
      </w:r>
      <w:r w:rsidR="00075CE7" w:rsidRPr="00731133">
        <w:rPr>
          <w:rFonts w:ascii="Times New Roman" w:hAnsi="Times New Roman" w:cs="Times New Roman"/>
          <w:color w:val="000000" w:themeColor="text1"/>
          <w:sz w:val="26"/>
          <w:szCs w:val="26"/>
        </w:rPr>
        <w:t>.</w:t>
      </w:r>
      <w:r w:rsidR="00184E69" w:rsidRPr="00731133">
        <w:rPr>
          <w:rFonts w:ascii="Times New Roman" w:hAnsi="Times New Roman" w:cs="Times New Roman"/>
          <w:color w:val="000000" w:themeColor="text1"/>
          <w:sz w:val="26"/>
          <w:szCs w:val="26"/>
        </w:rPr>
        <w:t xml:space="preserve"> В случае расторжения договора по соглашению сторон срок возврата заказчиком поставщику (подрядчику, исполнителю)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w:t>
      </w:r>
      <w:r w:rsidR="008677F4" w:rsidRPr="00731133">
        <w:rPr>
          <w:rFonts w:ascii="Times New Roman" w:hAnsi="Times New Roman" w:cs="Times New Roman"/>
          <w:color w:val="000000" w:themeColor="text1"/>
          <w:sz w:val="26"/>
          <w:szCs w:val="26"/>
        </w:rPr>
        <w:t xml:space="preserve"> В случае отказа от заключения договора срок возврата заказчиком поставщику (подрядчику, исполнителю) денежных средств, внесенных в качестве обеспечения исполнения </w:t>
      </w:r>
      <w:r w:rsidR="008677F4" w:rsidRPr="00731133">
        <w:rPr>
          <w:rFonts w:ascii="Times New Roman" w:hAnsi="Times New Roman" w:cs="Times New Roman"/>
          <w:color w:val="000000" w:themeColor="text1"/>
          <w:sz w:val="26"/>
          <w:szCs w:val="26"/>
        </w:rPr>
        <w:lastRenderedPageBreak/>
        <w:t>договора, составляет 30 (тридцать) кале</w:t>
      </w:r>
      <w:r w:rsidR="00B70D92" w:rsidRPr="00731133">
        <w:rPr>
          <w:rFonts w:ascii="Times New Roman" w:hAnsi="Times New Roman" w:cs="Times New Roman"/>
          <w:color w:val="000000" w:themeColor="text1"/>
          <w:sz w:val="26"/>
          <w:szCs w:val="26"/>
        </w:rPr>
        <w:t>ндарных дней с даты подписани</w:t>
      </w:r>
      <w:r w:rsidR="00082D0F" w:rsidRPr="00731133">
        <w:rPr>
          <w:rFonts w:ascii="Times New Roman" w:hAnsi="Times New Roman" w:cs="Times New Roman"/>
          <w:color w:val="000000" w:themeColor="text1"/>
          <w:sz w:val="26"/>
          <w:szCs w:val="26"/>
        </w:rPr>
        <w:t>я протокола отказа от заключения</w:t>
      </w:r>
      <w:r w:rsidR="00B70D92" w:rsidRPr="00731133">
        <w:rPr>
          <w:rFonts w:ascii="Times New Roman" w:hAnsi="Times New Roman" w:cs="Times New Roman"/>
          <w:color w:val="000000" w:themeColor="text1"/>
          <w:sz w:val="26"/>
          <w:szCs w:val="26"/>
        </w:rPr>
        <w:t xml:space="preserve"> договора</w:t>
      </w:r>
      <w:r w:rsidR="008677F4" w:rsidRPr="00731133">
        <w:rPr>
          <w:rFonts w:ascii="Times New Roman" w:hAnsi="Times New Roman" w:cs="Times New Roman"/>
          <w:color w:val="000000" w:themeColor="text1"/>
          <w:sz w:val="26"/>
          <w:szCs w:val="26"/>
        </w:rPr>
        <w:t>.</w:t>
      </w:r>
    </w:p>
    <w:p w:rsidR="00411E45" w:rsidRPr="00731133" w:rsidRDefault="00F124E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C5092B" w:rsidRPr="00731133">
        <w:rPr>
          <w:rFonts w:ascii="Times New Roman" w:hAnsi="Times New Roman" w:cs="Times New Roman"/>
          <w:color w:val="000000" w:themeColor="text1"/>
          <w:sz w:val="26"/>
          <w:szCs w:val="26"/>
        </w:rPr>
        <w:t xml:space="preserve"> </w:t>
      </w:r>
    </w:p>
    <w:p w:rsidR="00C5092B" w:rsidRPr="00731133" w:rsidRDefault="00C5092B" w:rsidP="00731133">
      <w:pPr>
        <w:pStyle w:val="af6"/>
        <w:jc w:val="both"/>
        <w:rPr>
          <w:rFonts w:ascii="Times New Roman" w:hAnsi="Times New Roman" w:cs="Times New Roman"/>
          <w:b/>
          <w:color w:val="000000" w:themeColor="text1"/>
          <w:sz w:val="26"/>
          <w:szCs w:val="26"/>
        </w:rPr>
      </w:pPr>
    </w:p>
    <w:p w:rsidR="009125B7" w:rsidRPr="006F571C" w:rsidRDefault="009E1D62"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Глава 7</w:t>
      </w:r>
      <w:r w:rsidR="009125B7" w:rsidRPr="00731133">
        <w:rPr>
          <w:rFonts w:ascii="Times New Roman" w:hAnsi="Times New Roman" w:cs="Times New Roman"/>
          <w:b/>
          <w:color w:val="000000" w:themeColor="text1"/>
          <w:sz w:val="26"/>
          <w:szCs w:val="26"/>
        </w:rPr>
        <w:t xml:space="preserve">. </w:t>
      </w:r>
      <w:r w:rsidR="003E023A" w:rsidRPr="00731133">
        <w:rPr>
          <w:rFonts w:ascii="Times New Roman" w:hAnsi="Times New Roman" w:cs="Times New Roman"/>
          <w:b/>
          <w:color w:val="000000" w:themeColor="text1"/>
          <w:sz w:val="26"/>
          <w:szCs w:val="26"/>
        </w:rPr>
        <w:t xml:space="preserve">Требования к извещению о закупке, </w:t>
      </w:r>
      <w:r w:rsidR="009125B7" w:rsidRPr="00731133">
        <w:rPr>
          <w:rFonts w:ascii="Times New Roman" w:hAnsi="Times New Roman" w:cs="Times New Roman"/>
          <w:b/>
          <w:color w:val="000000" w:themeColor="text1"/>
          <w:sz w:val="26"/>
          <w:szCs w:val="26"/>
        </w:rPr>
        <w:t>докум</w:t>
      </w:r>
      <w:r w:rsidR="003E023A" w:rsidRPr="00731133">
        <w:rPr>
          <w:rFonts w:ascii="Times New Roman" w:hAnsi="Times New Roman" w:cs="Times New Roman"/>
          <w:b/>
          <w:color w:val="000000" w:themeColor="text1"/>
          <w:sz w:val="26"/>
          <w:szCs w:val="26"/>
        </w:rPr>
        <w:t>ентации</w:t>
      </w:r>
      <w:r w:rsidR="009125B7" w:rsidRPr="00731133">
        <w:rPr>
          <w:rFonts w:ascii="Times New Roman" w:hAnsi="Times New Roman" w:cs="Times New Roman"/>
          <w:b/>
          <w:color w:val="000000" w:themeColor="text1"/>
          <w:sz w:val="26"/>
          <w:szCs w:val="26"/>
        </w:rPr>
        <w:t xml:space="preserve"> о закупке</w:t>
      </w:r>
    </w:p>
    <w:p w:rsidR="005361B6" w:rsidRPr="00731133" w:rsidRDefault="005361B6" w:rsidP="00731133">
      <w:pPr>
        <w:pStyle w:val="af6"/>
        <w:jc w:val="both"/>
        <w:rPr>
          <w:rFonts w:ascii="Times New Roman" w:hAnsi="Times New Roman" w:cs="Times New Roman"/>
          <w:b/>
          <w:color w:val="000000" w:themeColor="text1"/>
          <w:sz w:val="26"/>
          <w:szCs w:val="26"/>
        </w:rPr>
      </w:pPr>
    </w:p>
    <w:p w:rsidR="00ED098A" w:rsidRPr="006F571C" w:rsidRDefault="00ED098A" w:rsidP="006F571C">
      <w:pPr>
        <w:pStyle w:val="af6"/>
        <w:jc w:val="both"/>
        <w:rPr>
          <w:rFonts w:ascii="Times New Roman" w:hAnsi="Times New Roman" w:cs="Times New Roman"/>
          <w:b/>
          <w:color w:val="000000" w:themeColor="text1"/>
          <w:sz w:val="26"/>
          <w:szCs w:val="26"/>
        </w:rPr>
      </w:pPr>
      <w:bookmarkStart w:id="21" w:name="_Toc437012368"/>
      <w:r w:rsidRPr="00731133">
        <w:rPr>
          <w:rFonts w:ascii="Times New Roman" w:hAnsi="Times New Roman" w:cs="Times New Roman"/>
          <w:b/>
          <w:color w:val="000000" w:themeColor="text1"/>
          <w:sz w:val="26"/>
          <w:szCs w:val="26"/>
        </w:rPr>
        <w:t xml:space="preserve">Статья </w:t>
      </w:r>
      <w:r w:rsidR="003E023A" w:rsidRPr="00731133">
        <w:rPr>
          <w:rFonts w:ascii="Times New Roman" w:hAnsi="Times New Roman" w:cs="Times New Roman"/>
          <w:b/>
          <w:color w:val="000000" w:themeColor="text1"/>
          <w:sz w:val="26"/>
          <w:szCs w:val="26"/>
        </w:rPr>
        <w:t>1</w:t>
      </w:r>
      <w:r w:rsidR="00F44E66" w:rsidRPr="00731133">
        <w:rPr>
          <w:rFonts w:ascii="Times New Roman" w:hAnsi="Times New Roman" w:cs="Times New Roman"/>
          <w:b/>
          <w:color w:val="000000" w:themeColor="text1"/>
          <w:sz w:val="26"/>
          <w:szCs w:val="26"/>
        </w:rPr>
        <w:t>8</w:t>
      </w:r>
      <w:r w:rsidRPr="00731133">
        <w:rPr>
          <w:rFonts w:ascii="Times New Roman" w:hAnsi="Times New Roman" w:cs="Times New Roman"/>
          <w:b/>
          <w:color w:val="000000" w:themeColor="text1"/>
          <w:sz w:val="26"/>
          <w:szCs w:val="26"/>
        </w:rPr>
        <w:t>. Общие требования</w:t>
      </w:r>
      <w:bookmarkEnd w:id="21"/>
      <w:r w:rsidR="00912BA4">
        <w:rPr>
          <w:rFonts w:ascii="Times New Roman" w:hAnsi="Times New Roman" w:cs="Times New Roman"/>
          <w:b/>
          <w:color w:val="000000" w:themeColor="text1"/>
          <w:sz w:val="26"/>
          <w:szCs w:val="26"/>
        </w:rPr>
        <w:t xml:space="preserve"> к конкурентным закупкам</w:t>
      </w:r>
    </w:p>
    <w:p w:rsidR="007F789E" w:rsidRPr="00731133" w:rsidRDefault="007F789E" w:rsidP="00731133">
      <w:pPr>
        <w:pStyle w:val="af6"/>
        <w:jc w:val="both"/>
        <w:rPr>
          <w:rFonts w:ascii="Times New Roman" w:hAnsi="Times New Roman" w:cs="Times New Roman"/>
          <w:color w:val="000000" w:themeColor="text1"/>
          <w:sz w:val="26"/>
          <w:szCs w:val="26"/>
        </w:rPr>
      </w:pPr>
    </w:p>
    <w:p w:rsidR="00ED098A" w:rsidRPr="00731133" w:rsidRDefault="00ED098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731133">
        <w:rPr>
          <w:rFonts w:ascii="Times New Roman" w:hAnsi="Times New Roman" w:cs="Times New Roman"/>
          <w:color w:val="000000" w:themeColor="text1"/>
          <w:sz w:val="26"/>
          <w:szCs w:val="26"/>
        </w:rPr>
        <w:t>ЕИС</w:t>
      </w:r>
      <w:r w:rsidRPr="00731133">
        <w:rPr>
          <w:rFonts w:ascii="Times New Roman" w:hAnsi="Times New Roman" w:cs="Times New Roman"/>
          <w:color w:val="000000" w:themeColor="text1"/>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731133">
        <w:rPr>
          <w:rFonts w:ascii="Times New Roman" w:hAnsi="Times New Roman" w:cs="Times New Roman"/>
          <w:color w:val="000000" w:themeColor="text1"/>
          <w:sz w:val="26"/>
          <w:szCs w:val="26"/>
        </w:rPr>
        <w:t>ЕИС</w:t>
      </w:r>
      <w:r w:rsidRPr="00731133">
        <w:rPr>
          <w:rFonts w:ascii="Times New Roman" w:hAnsi="Times New Roman" w:cs="Times New Roman"/>
          <w:color w:val="000000" w:themeColor="text1"/>
          <w:sz w:val="26"/>
          <w:szCs w:val="26"/>
        </w:rPr>
        <w:t xml:space="preserve"> в соответствии с частями 15 и 16 статьи 4 Федерального закона</w:t>
      </w:r>
      <w:r w:rsidR="00303BD9"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w:t>
      </w:r>
    </w:p>
    <w:p w:rsidR="00ED098A" w:rsidRPr="00731133" w:rsidRDefault="00ED098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Извещение о проведении закупки конкурентным способом (далее – конкурентная з</w:t>
      </w:r>
      <w:r w:rsidR="003E023A" w:rsidRPr="00731133">
        <w:rPr>
          <w:rFonts w:ascii="Times New Roman" w:hAnsi="Times New Roman" w:cs="Times New Roman"/>
          <w:color w:val="000000" w:themeColor="text1"/>
          <w:sz w:val="26"/>
          <w:szCs w:val="26"/>
        </w:rPr>
        <w:t xml:space="preserve">акупка) размещается заказчиком </w:t>
      </w:r>
      <w:r w:rsidRPr="00731133">
        <w:rPr>
          <w:rFonts w:ascii="Times New Roman" w:hAnsi="Times New Roman" w:cs="Times New Roman"/>
          <w:color w:val="000000" w:themeColor="text1"/>
          <w:sz w:val="26"/>
          <w:szCs w:val="26"/>
        </w:rPr>
        <w:t xml:space="preserve">в </w:t>
      </w:r>
      <w:r w:rsidR="003E023A" w:rsidRPr="00731133">
        <w:rPr>
          <w:rFonts w:ascii="Times New Roman" w:hAnsi="Times New Roman" w:cs="Times New Roman"/>
          <w:color w:val="000000" w:themeColor="text1"/>
          <w:sz w:val="26"/>
          <w:szCs w:val="26"/>
        </w:rPr>
        <w:t xml:space="preserve">ЕИС </w:t>
      </w:r>
      <w:r w:rsidRPr="00731133">
        <w:rPr>
          <w:rFonts w:ascii="Times New Roman" w:hAnsi="Times New Roman" w:cs="Times New Roman"/>
          <w:color w:val="000000" w:themeColor="text1"/>
          <w:sz w:val="26"/>
          <w:szCs w:val="26"/>
        </w:rPr>
        <w:t>в сроки, установленные в настоящем Положении.</w:t>
      </w:r>
    </w:p>
    <w:p w:rsidR="00915D61" w:rsidRDefault="00ED098A" w:rsidP="00731133">
      <w:pPr>
        <w:pStyle w:val="af6"/>
        <w:jc w:val="both"/>
        <w:rPr>
          <w:rFonts w:ascii="Times New Roman" w:hAnsi="Times New Roman" w:cs="Times New Roman"/>
          <w:b/>
          <w:bCs/>
          <w:sz w:val="26"/>
          <w:szCs w:val="26"/>
        </w:rPr>
      </w:pPr>
      <w:r w:rsidRPr="00731133">
        <w:rPr>
          <w:rFonts w:ascii="Times New Roman" w:hAnsi="Times New Roman" w:cs="Times New Roman"/>
          <w:color w:val="000000" w:themeColor="text1"/>
          <w:sz w:val="26"/>
          <w:szCs w:val="26"/>
        </w:rPr>
        <w:t xml:space="preserve">3. </w:t>
      </w:r>
      <w:r w:rsidR="00915D61" w:rsidRPr="00731133">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00915D61" w:rsidRPr="00915D61">
        <w:rPr>
          <w:rFonts w:ascii="Times New Roman" w:hAnsi="Times New Roman" w:cs="Times New Roman"/>
          <w:color w:val="000000" w:themeColor="text1"/>
          <w:sz w:val="26"/>
          <w:szCs w:val="26"/>
        </w:rPr>
        <w:t xml:space="preserve">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w:t>
      </w:r>
      <w:r w:rsidR="00915D61" w:rsidRPr="00731133">
        <w:rPr>
          <w:rFonts w:ascii="Times New Roman" w:hAnsi="Times New Roman" w:cs="Times New Roman"/>
          <w:bCs/>
          <w:sz w:val="26"/>
          <w:szCs w:val="26"/>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ED098A" w:rsidRPr="00731133" w:rsidRDefault="00C61EE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D098A"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sz w:val="26"/>
          <w:szCs w:val="26"/>
        </w:rPr>
        <w:t>Любой участник конкурентной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 и (или) документации о закупке</w:t>
      </w:r>
      <w:r>
        <w:rPr>
          <w:rFonts w:ascii="Times New Roman" w:hAnsi="Times New Roman" w:cs="Times New Roman"/>
          <w:sz w:val="26"/>
          <w:szCs w:val="26"/>
        </w:rPr>
        <w:t>.</w:t>
      </w:r>
    </w:p>
    <w:p w:rsidR="00ED098A" w:rsidRPr="00731133" w:rsidRDefault="00C61EE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603DA6"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sz w:val="26"/>
          <w:szCs w:val="26"/>
        </w:rPr>
        <w:t>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Pr>
          <w:rFonts w:ascii="Times New Roman" w:hAnsi="Times New Roman" w:cs="Times New Roman"/>
          <w:sz w:val="26"/>
          <w:szCs w:val="26"/>
        </w:rPr>
        <w:t>.</w:t>
      </w:r>
    </w:p>
    <w:p w:rsidR="00ED098A" w:rsidRPr="00731133" w:rsidRDefault="00C61EE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ED098A"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rsidR="00ED098A" w:rsidRPr="00731133" w:rsidRDefault="009624D9"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ED098A" w:rsidRPr="00731133">
        <w:rPr>
          <w:rFonts w:ascii="Times New Roman" w:hAnsi="Times New Roman" w:cs="Times New Roman"/>
          <w:color w:val="000000" w:themeColor="text1"/>
          <w:sz w:val="26"/>
          <w:szCs w:val="26"/>
        </w:rPr>
        <w:t xml:space="preserve">. Для проведения конкурентной закупки </w:t>
      </w:r>
      <w:r w:rsidR="00CD3D46" w:rsidRPr="00731133">
        <w:rPr>
          <w:rFonts w:ascii="Times New Roman" w:hAnsi="Times New Roman" w:cs="Times New Roman"/>
          <w:color w:val="000000" w:themeColor="text1"/>
          <w:sz w:val="26"/>
          <w:szCs w:val="26"/>
        </w:rPr>
        <w:t xml:space="preserve">(за исключением запроса котировок) </w:t>
      </w:r>
      <w:r w:rsidR="00ED098A" w:rsidRPr="00731133">
        <w:rPr>
          <w:rFonts w:ascii="Times New Roman" w:hAnsi="Times New Roman" w:cs="Times New Roman"/>
          <w:color w:val="000000" w:themeColor="text1"/>
          <w:sz w:val="26"/>
          <w:szCs w:val="26"/>
        </w:rPr>
        <w:t xml:space="preserve">заказчик разрабатывает и утверждает документацию о конкурентной закупке, </w:t>
      </w:r>
      <w:r w:rsidR="00ED098A" w:rsidRPr="00731133">
        <w:rPr>
          <w:rFonts w:ascii="Times New Roman" w:hAnsi="Times New Roman" w:cs="Times New Roman"/>
          <w:color w:val="000000" w:themeColor="text1"/>
          <w:sz w:val="26"/>
          <w:szCs w:val="26"/>
        </w:rPr>
        <w:lastRenderedPageBreak/>
        <w:t xml:space="preserve">которая размещается в </w:t>
      </w:r>
      <w:r w:rsidR="00D6366F" w:rsidRPr="00731133">
        <w:rPr>
          <w:rFonts w:ascii="Times New Roman" w:hAnsi="Times New Roman" w:cs="Times New Roman"/>
          <w:color w:val="000000" w:themeColor="text1"/>
          <w:sz w:val="26"/>
          <w:szCs w:val="26"/>
        </w:rPr>
        <w:t xml:space="preserve">ЕИС </w:t>
      </w:r>
      <w:r w:rsidR="00ED098A" w:rsidRPr="00731133">
        <w:rPr>
          <w:rFonts w:ascii="Times New Roman" w:hAnsi="Times New Roman" w:cs="Times New Roman"/>
          <w:color w:val="000000" w:themeColor="text1"/>
          <w:sz w:val="26"/>
          <w:szCs w:val="26"/>
        </w:rPr>
        <w:t>вместе с извещением о конкурентной закупке</w:t>
      </w:r>
      <w:r w:rsidR="00B648DA" w:rsidRPr="00731133">
        <w:rPr>
          <w:rFonts w:ascii="Times New Roman" w:hAnsi="Times New Roman" w:cs="Times New Roman"/>
          <w:color w:val="000000" w:themeColor="text1"/>
          <w:sz w:val="26"/>
          <w:szCs w:val="26"/>
        </w:rPr>
        <w:t xml:space="preserve"> и проектом договора,</w:t>
      </w:r>
      <w:r w:rsidR="00ED098A" w:rsidRPr="00731133">
        <w:rPr>
          <w:rFonts w:ascii="Times New Roman" w:hAnsi="Times New Roman" w:cs="Times New Roman"/>
          <w:color w:val="000000" w:themeColor="text1"/>
          <w:sz w:val="26"/>
          <w:szCs w:val="26"/>
        </w:rPr>
        <w:t xml:space="preserve"> и включает в себя сведения, предусмотренные настоящим Положением.</w:t>
      </w:r>
    </w:p>
    <w:p w:rsidR="007F251F" w:rsidRPr="00731133" w:rsidRDefault="009624D9"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7F251F" w:rsidRPr="00731133">
        <w:rPr>
          <w:rFonts w:ascii="Times New Roman" w:hAnsi="Times New Roman" w:cs="Times New Roman"/>
          <w:color w:val="000000" w:themeColor="text1"/>
          <w:sz w:val="26"/>
          <w:szCs w:val="26"/>
        </w:rPr>
        <w:t xml:space="preserve">. 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днем окончания срока размещения в соответствии со статьей 193 Гражданского кодекса Российской Федерации считается ближайший следующий за ним рабочий день. </w:t>
      </w:r>
    </w:p>
    <w:p w:rsidR="009624D9" w:rsidRPr="00731133" w:rsidRDefault="009624D9" w:rsidP="00731133">
      <w:pPr>
        <w:pStyle w:val="af0"/>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9. </w:t>
      </w:r>
      <w:r w:rsidRPr="00731133">
        <w:rPr>
          <w:rFonts w:ascii="Times New Roman" w:hAnsi="Times New Roman" w:cs="Times New Roman"/>
          <w:sz w:val="26"/>
          <w:szCs w:val="26"/>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Pr>
          <w:rFonts w:ascii="Times New Roman" w:hAnsi="Times New Roman" w:cs="Times New Roman"/>
          <w:sz w:val="26"/>
          <w:szCs w:val="26"/>
        </w:rPr>
        <w:t xml:space="preserve"> </w:t>
      </w:r>
      <w:r w:rsidRPr="00731133">
        <w:rPr>
          <w:rFonts w:ascii="Times New Roman" w:hAnsi="Times New Roman" w:cs="Times New Roman"/>
          <w:sz w:val="26"/>
          <w:szCs w:val="26"/>
        </w:rPr>
        <w:t>Решение об отмене конкурентной закупки размещается в единой информационной системе в день принятия этого решения</w:t>
      </w:r>
      <w:r>
        <w:rPr>
          <w:rFonts w:ascii="Times New Roman" w:hAnsi="Times New Roman" w:cs="Times New Roman"/>
          <w:sz w:val="26"/>
          <w:szCs w:val="26"/>
        </w:rPr>
        <w:t>.</w:t>
      </w:r>
    </w:p>
    <w:p w:rsidR="009624D9" w:rsidRDefault="009624D9">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7F251F" w:rsidRPr="00731133">
        <w:rPr>
          <w:rFonts w:ascii="Times New Roman" w:hAnsi="Times New Roman" w:cs="Times New Roman"/>
          <w:color w:val="000000" w:themeColor="text1"/>
          <w:sz w:val="26"/>
          <w:szCs w:val="26"/>
        </w:rPr>
        <w:t>. В соответствии со статьей 191 Гражданского кодекса Российской Федерации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7F251F" w:rsidRPr="00731133" w:rsidRDefault="009624D9" w:rsidP="00731133">
      <w:pPr>
        <w:pStyle w:val="af6"/>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11. </w:t>
      </w:r>
      <w:r w:rsidRPr="00A254E5">
        <w:rPr>
          <w:rFonts w:ascii="Times New Roman" w:hAnsi="Times New Roman" w:cs="Times New Roman"/>
          <w:sz w:val="26"/>
          <w:szCs w:val="26"/>
        </w:rPr>
        <w:t xml:space="preserve">По истечении срока отмены конкурентной закупки в соответствии с частью </w:t>
      </w:r>
      <w:r w:rsidR="00AF56DF">
        <w:rPr>
          <w:rFonts w:ascii="Times New Roman" w:hAnsi="Times New Roman" w:cs="Times New Roman"/>
          <w:sz w:val="26"/>
          <w:szCs w:val="26"/>
        </w:rPr>
        <w:t>п.9</w:t>
      </w:r>
      <w:r w:rsidRPr="00A254E5">
        <w:rPr>
          <w:rFonts w:ascii="Times New Roman" w:hAnsi="Times New Roman" w:cs="Times New Roman"/>
          <w:sz w:val="26"/>
          <w:szCs w:val="26"/>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5092B" w:rsidRPr="00731133" w:rsidRDefault="00C5092B" w:rsidP="00731133">
      <w:pPr>
        <w:pStyle w:val="af6"/>
        <w:jc w:val="both"/>
        <w:rPr>
          <w:rFonts w:ascii="Times New Roman" w:hAnsi="Times New Roman" w:cs="Times New Roman"/>
          <w:color w:val="000000" w:themeColor="text1"/>
          <w:sz w:val="26"/>
          <w:szCs w:val="26"/>
        </w:rPr>
      </w:pPr>
    </w:p>
    <w:p w:rsidR="00EB170B" w:rsidRPr="006F571C" w:rsidRDefault="001950DA"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D6366F" w:rsidRPr="00731133">
        <w:rPr>
          <w:rFonts w:ascii="Times New Roman" w:hAnsi="Times New Roman" w:cs="Times New Roman"/>
          <w:b/>
          <w:color w:val="000000" w:themeColor="text1"/>
          <w:sz w:val="26"/>
          <w:szCs w:val="26"/>
        </w:rPr>
        <w:t>1</w:t>
      </w:r>
      <w:r w:rsidR="00F44E66" w:rsidRPr="00731133">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 xml:space="preserve">. </w:t>
      </w:r>
      <w:r w:rsidR="00FA4B4A">
        <w:rPr>
          <w:rFonts w:ascii="Times New Roman" w:hAnsi="Times New Roman" w:cs="Times New Roman"/>
          <w:b/>
          <w:color w:val="000000" w:themeColor="text1"/>
          <w:sz w:val="26"/>
          <w:szCs w:val="26"/>
        </w:rPr>
        <w:t>Общие требования к с</w:t>
      </w:r>
      <w:r w:rsidRPr="00731133">
        <w:rPr>
          <w:rFonts w:ascii="Times New Roman" w:hAnsi="Times New Roman" w:cs="Times New Roman"/>
          <w:b/>
          <w:color w:val="000000" w:themeColor="text1"/>
          <w:sz w:val="26"/>
          <w:szCs w:val="26"/>
        </w:rPr>
        <w:t>одержани</w:t>
      </w:r>
      <w:r w:rsidR="00FA4B4A">
        <w:rPr>
          <w:rFonts w:ascii="Times New Roman" w:hAnsi="Times New Roman" w:cs="Times New Roman"/>
          <w:b/>
          <w:color w:val="000000" w:themeColor="text1"/>
          <w:sz w:val="26"/>
          <w:szCs w:val="26"/>
        </w:rPr>
        <w:t>ю</w:t>
      </w:r>
      <w:r w:rsidRPr="00731133">
        <w:rPr>
          <w:rFonts w:ascii="Times New Roman" w:hAnsi="Times New Roman" w:cs="Times New Roman"/>
          <w:b/>
          <w:color w:val="000000" w:themeColor="text1"/>
          <w:sz w:val="26"/>
          <w:szCs w:val="26"/>
        </w:rPr>
        <w:t xml:space="preserve"> извещения о </w:t>
      </w:r>
      <w:r w:rsidR="00691434">
        <w:rPr>
          <w:rFonts w:ascii="Times New Roman" w:hAnsi="Times New Roman" w:cs="Times New Roman"/>
          <w:b/>
          <w:color w:val="000000" w:themeColor="text1"/>
          <w:sz w:val="26"/>
          <w:szCs w:val="26"/>
        </w:rPr>
        <w:t xml:space="preserve">конкурентной </w:t>
      </w:r>
      <w:r w:rsidRPr="00731133">
        <w:rPr>
          <w:rFonts w:ascii="Times New Roman" w:hAnsi="Times New Roman" w:cs="Times New Roman"/>
          <w:b/>
          <w:color w:val="000000" w:themeColor="text1"/>
          <w:sz w:val="26"/>
          <w:szCs w:val="26"/>
        </w:rPr>
        <w:t>закупке</w:t>
      </w:r>
    </w:p>
    <w:p w:rsidR="007F789E" w:rsidRPr="00731133" w:rsidRDefault="007F789E" w:rsidP="00731133">
      <w:pPr>
        <w:pStyle w:val="af6"/>
        <w:jc w:val="both"/>
        <w:rPr>
          <w:rFonts w:ascii="Times New Roman" w:hAnsi="Times New Roman" w:cs="Times New Roman"/>
          <w:b/>
          <w:color w:val="000000" w:themeColor="text1"/>
          <w:sz w:val="26"/>
          <w:szCs w:val="26"/>
        </w:rPr>
      </w:pPr>
    </w:p>
    <w:p w:rsidR="00EB170B" w:rsidRPr="00731133" w:rsidRDefault="00EB170B"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EB170B" w:rsidRPr="00731133" w:rsidRDefault="00EB170B"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2. В извещении о закупке должны быть указаны, в том числе, следующие сведения:</w:t>
      </w:r>
    </w:p>
    <w:p w:rsidR="00EB170B" w:rsidRPr="00731133" w:rsidRDefault="00EB170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способ </w:t>
      </w:r>
      <w:r w:rsidR="00C870EE" w:rsidRPr="00731133">
        <w:rPr>
          <w:rFonts w:ascii="Times New Roman" w:hAnsi="Times New Roman" w:cs="Times New Roman"/>
          <w:color w:val="000000" w:themeColor="text1"/>
          <w:sz w:val="26"/>
          <w:szCs w:val="26"/>
        </w:rPr>
        <w:t xml:space="preserve">осуществления </w:t>
      </w:r>
      <w:r w:rsidRPr="00731133">
        <w:rPr>
          <w:rFonts w:ascii="Times New Roman" w:hAnsi="Times New Roman" w:cs="Times New Roman"/>
          <w:color w:val="000000" w:themeColor="text1"/>
          <w:sz w:val="26"/>
          <w:szCs w:val="26"/>
        </w:rPr>
        <w:t>закупки;</w:t>
      </w:r>
    </w:p>
    <w:p w:rsidR="00EB170B" w:rsidRPr="00731133" w:rsidRDefault="00EB170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rsidR="00D712F7" w:rsidRDefault="00EB170B" w:rsidP="00731133">
      <w:pPr>
        <w:autoSpaceDE w:val="0"/>
        <w:autoSpaceDN w:val="0"/>
        <w:adjustRightInd w:val="0"/>
        <w:spacing w:after="0" w:line="240" w:lineRule="auto"/>
        <w:jc w:val="both"/>
        <w:rPr>
          <w:rFonts w:ascii="Times New Roman" w:hAnsi="Times New Roman" w:cs="Times New Roman"/>
          <w:sz w:val="26"/>
          <w:szCs w:val="26"/>
        </w:rPr>
      </w:pPr>
      <w:proofErr w:type="gramStart"/>
      <w:r w:rsidRPr="00731133">
        <w:rPr>
          <w:rFonts w:ascii="Times New Roman" w:hAnsi="Times New Roman" w:cs="Times New Roman"/>
          <w:color w:val="000000" w:themeColor="text1"/>
          <w:sz w:val="26"/>
          <w:szCs w:val="26"/>
        </w:rPr>
        <w:t>3) предмет договора с указанием количества поставляемого товара, объема выполняемых работ, оказываемых услуг</w:t>
      </w:r>
      <w:r w:rsidR="00C870EE" w:rsidRPr="00731133">
        <w:rPr>
          <w:rFonts w:ascii="Times New Roman" w:hAnsi="Times New Roman" w:cs="Times New Roman"/>
          <w:color w:val="000000" w:themeColor="text1"/>
          <w:sz w:val="26"/>
          <w:szCs w:val="26"/>
        </w:rPr>
        <w:t xml:space="preserve">, </w:t>
      </w:r>
      <w:r w:rsidR="0020463D">
        <w:rPr>
          <w:rFonts w:ascii="Times New Roman" w:hAnsi="Times New Roman" w:cs="Times New Roman"/>
          <w:color w:val="000000" w:themeColor="text1"/>
          <w:sz w:val="26"/>
          <w:szCs w:val="26"/>
        </w:rPr>
        <w:t xml:space="preserve">а также краткое описание </w:t>
      </w:r>
      <w:r w:rsidR="00D712F7">
        <w:rPr>
          <w:rFonts w:ascii="Times New Roman" w:hAnsi="Times New Roman" w:cs="Times New Roman"/>
          <w:sz w:val="26"/>
          <w:szCs w:val="26"/>
        </w:rPr>
        <w:t>функциональны</w:t>
      </w:r>
      <w:r w:rsidR="0020463D">
        <w:rPr>
          <w:rFonts w:ascii="Times New Roman" w:hAnsi="Times New Roman" w:cs="Times New Roman"/>
          <w:sz w:val="26"/>
          <w:szCs w:val="26"/>
        </w:rPr>
        <w:t>х</w:t>
      </w:r>
      <w:r w:rsidR="00D712F7">
        <w:rPr>
          <w:rFonts w:ascii="Times New Roman" w:hAnsi="Times New Roman" w:cs="Times New Roman"/>
          <w:sz w:val="26"/>
          <w:szCs w:val="26"/>
        </w:rPr>
        <w:t xml:space="preserve"> характеристик (потребительски</w:t>
      </w:r>
      <w:r w:rsidR="0020463D">
        <w:rPr>
          <w:rFonts w:ascii="Times New Roman" w:hAnsi="Times New Roman" w:cs="Times New Roman"/>
          <w:sz w:val="26"/>
          <w:szCs w:val="26"/>
        </w:rPr>
        <w:t>х</w:t>
      </w:r>
      <w:r w:rsidR="00D712F7">
        <w:rPr>
          <w:rFonts w:ascii="Times New Roman" w:hAnsi="Times New Roman" w:cs="Times New Roman"/>
          <w:sz w:val="26"/>
          <w:szCs w:val="26"/>
        </w:rPr>
        <w:t xml:space="preserve"> свойств), технически</w:t>
      </w:r>
      <w:r w:rsidR="0020463D">
        <w:rPr>
          <w:rFonts w:ascii="Times New Roman" w:hAnsi="Times New Roman" w:cs="Times New Roman"/>
          <w:sz w:val="26"/>
          <w:szCs w:val="26"/>
        </w:rPr>
        <w:t>х</w:t>
      </w:r>
      <w:r w:rsidR="00D712F7">
        <w:rPr>
          <w:rFonts w:ascii="Times New Roman" w:hAnsi="Times New Roman" w:cs="Times New Roman"/>
          <w:sz w:val="26"/>
          <w:szCs w:val="26"/>
        </w:rPr>
        <w:t xml:space="preserve"> и качественны</w:t>
      </w:r>
      <w:r w:rsidR="0020463D">
        <w:rPr>
          <w:rFonts w:ascii="Times New Roman" w:hAnsi="Times New Roman" w:cs="Times New Roman"/>
          <w:sz w:val="26"/>
          <w:szCs w:val="26"/>
        </w:rPr>
        <w:t>х</w:t>
      </w:r>
      <w:r w:rsidR="00D712F7">
        <w:rPr>
          <w:rFonts w:ascii="Times New Roman" w:hAnsi="Times New Roman" w:cs="Times New Roman"/>
          <w:sz w:val="26"/>
          <w:szCs w:val="26"/>
        </w:rPr>
        <w:t xml:space="preserve"> характеристик, эксплуатационны</w:t>
      </w:r>
      <w:r w:rsidR="0020463D">
        <w:rPr>
          <w:rFonts w:ascii="Times New Roman" w:hAnsi="Times New Roman" w:cs="Times New Roman"/>
          <w:sz w:val="26"/>
          <w:szCs w:val="26"/>
        </w:rPr>
        <w:t>х</w:t>
      </w:r>
      <w:r w:rsidR="00D712F7">
        <w:rPr>
          <w:rFonts w:ascii="Times New Roman" w:hAnsi="Times New Roman" w:cs="Times New Roman"/>
          <w:sz w:val="26"/>
          <w:szCs w:val="26"/>
        </w:rPr>
        <w:t xml:space="preserve"> характеристик  предмета закупки</w:t>
      </w:r>
      <w:r w:rsidR="00276FC1">
        <w:rPr>
          <w:rFonts w:ascii="Times New Roman" w:hAnsi="Times New Roman" w:cs="Times New Roman"/>
          <w:color w:val="000000" w:themeColor="text1"/>
          <w:sz w:val="26"/>
          <w:szCs w:val="26"/>
        </w:rPr>
        <w:t xml:space="preserve"> (при необходимости)</w:t>
      </w:r>
      <w:r w:rsidRPr="00731133">
        <w:rPr>
          <w:rFonts w:ascii="Times New Roman" w:hAnsi="Times New Roman" w:cs="Times New Roman"/>
          <w:color w:val="000000" w:themeColor="text1"/>
          <w:sz w:val="26"/>
          <w:szCs w:val="26"/>
        </w:rPr>
        <w:t>;</w:t>
      </w:r>
      <w:r w:rsidR="00D712F7">
        <w:rPr>
          <w:rFonts w:ascii="Times New Roman" w:hAnsi="Times New Roman" w:cs="Times New Roman"/>
          <w:color w:val="000000" w:themeColor="text1"/>
          <w:sz w:val="26"/>
          <w:szCs w:val="26"/>
        </w:rPr>
        <w:t xml:space="preserve"> </w:t>
      </w:r>
      <w:proofErr w:type="gramEnd"/>
    </w:p>
    <w:p w:rsidR="00572705" w:rsidRPr="00731133" w:rsidRDefault="00EB170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место поставки товара, выполнения работ, оказания услуг;</w:t>
      </w:r>
    </w:p>
    <w:p w:rsidR="00C870EE" w:rsidRPr="00731133" w:rsidRDefault="00EB170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w:t>
      </w:r>
      <w:r w:rsidR="00F1056D" w:rsidRPr="00731133">
        <w:rPr>
          <w:rFonts w:ascii="Times New Roman" w:hAnsi="Times New Roman" w:cs="Times New Roman"/>
          <w:color w:val="000000" w:themeColor="text1"/>
          <w:sz w:val="26"/>
          <w:szCs w:val="26"/>
        </w:rPr>
        <w:t xml:space="preserve"> сведения о начальной (максимальной) цене договора (цене лота)</w:t>
      </w:r>
      <w:r w:rsidR="00C870EE" w:rsidRPr="00731133">
        <w:rPr>
          <w:rFonts w:ascii="Times New Roman" w:hAnsi="Times New Roman" w:cs="Times New Roman"/>
          <w:color w:val="000000" w:themeColor="text1"/>
          <w:sz w:val="26"/>
          <w:szCs w:val="26"/>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72705" w:rsidRPr="00731133" w:rsidRDefault="00EB170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412AE" w:rsidRDefault="00B568D0" w:rsidP="00731133">
      <w:pPr>
        <w:autoSpaceDE w:val="0"/>
        <w:autoSpaceDN w:val="0"/>
        <w:adjustRightInd w:val="0"/>
        <w:spacing w:after="0" w:line="240" w:lineRule="auto"/>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lastRenderedPageBreak/>
        <w:t xml:space="preserve">7)  </w:t>
      </w:r>
      <w:r w:rsidR="002412AE">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85E94" w:rsidRDefault="005F5095" w:rsidP="002334D9">
      <w:pPr>
        <w:pStyle w:val="af6"/>
        <w:jc w:val="both"/>
        <w:rPr>
          <w:rFonts w:ascii="Times New Roman" w:hAnsi="Times New Roman" w:cs="Times New Roman"/>
          <w:sz w:val="26"/>
          <w:szCs w:val="26"/>
        </w:rPr>
      </w:pPr>
      <w:r>
        <w:rPr>
          <w:rFonts w:ascii="Times New Roman" w:hAnsi="Times New Roman" w:cs="Times New Roman"/>
          <w:color w:val="000000" w:themeColor="text1"/>
          <w:sz w:val="26"/>
          <w:szCs w:val="26"/>
        </w:rPr>
        <w:t>8</w:t>
      </w:r>
      <w:r w:rsidR="00EB170B" w:rsidRPr="00731133">
        <w:rPr>
          <w:rFonts w:ascii="Times New Roman" w:hAnsi="Times New Roman" w:cs="Times New Roman"/>
          <w:color w:val="000000" w:themeColor="text1"/>
          <w:sz w:val="26"/>
          <w:szCs w:val="26"/>
        </w:rPr>
        <w:t xml:space="preserve">) </w:t>
      </w:r>
      <w:r w:rsidR="00985E94">
        <w:rPr>
          <w:rFonts w:ascii="Times New Roman" w:hAnsi="Times New Roman" w:cs="Times New Roman"/>
          <w:sz w:val="26"/>
          <w:szCs w:val="26"/>
        </w:rPr>
        <w:t>адрес электронной площадки в информационно-телекоммуникационной сети "Интернет" (при осуществлении конкурентной закупки);</w:t>
      </w:r>
    </w:p>
    <w:p w:rsidR="001950DA" w:rsidRPr="00731133" w:rsidRDefault="005F5095" w:rsidP="002334D9">
      <w:pPr>
        <w:autoSpaceDE w:val="0"/>
        <w:autoSpaceDN w:val="0"/>
        <w:adjustRightInd w:val="0"/>
        <w:spacing w:after="0" w:line="24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9</w:t>
      </w:r>
      <w:r w:rsidR="00985E94">
        <w:rPr>
          <w:rFonts w:ascii="Times New Roman" w:hAnsi="Times New Roman" w:cs="Times New Roman"/>
          <w:sz w:val="26"/>
          <w:szCs w:val="26"/>
        </w:rPr>
        <w:t>) иные сведения, определенные положением о закупке.</w:t>
      </w:r>
      <w:r w:rsidR="00985E94" w:rsidRPr="00F91C12" w:rsidDel="00985E94">
        <w:rPr>
          <w:rFonts w:ascii="Times New Roman" w:hAnsi="Times New Roman" w:cs="Times New Roman"/>
          <w:color w:val="000000" w:themeColor="text1"/>
          <w:sz w:val="26"/>
          <w:szCs w:val="26"/>
        </w:rPr>
        <w:t xml:space="preserve"> </w:t>
      </w:r>
    </w:p>
    <w:p w:rsidR="009125B7" w:rsidRPr="00731133" w:rsidRDefault="0035588C" w:rsidP="00731133">
      <w:pPr>
        <w:pStyle w:val="af6"/>
        <w:ind w:firstLine="708"/>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9125B7" w:rsidRPr="00731133">
        <w:rPr>
          <w:rFonts w:ascii="Times New Roman" w:hAnsi="Times New Roman" w:cs="Times New Roman"/>
          <w:color w:val="000000" w:themeColor="text1"/>
          <w:sz w:val="26"/>
          <w:szCs w:val="26"/>
        </w:rPr>
        <w:t xml:space="preserve">. В случае проведения </w:t>
      </w:r>
      <w:proofErr w:type="spellStart"/>
      <w:r w:rsidR="009125B7" w:rsidRPr="00731133">
        <w:rPr>
          <w:rFonts w:ascii="Times New Roman" w:hAnsi="Times New Roman" w:cs="Times New Roman"/>
          <w:color w:val="000000" w:themeColor="text1"/>
          <w:sz w:val="26"/>
          <w:szCs w:val="26"/>
        </w:rPr>
        <w:t>многолотов</w:t>
      </w:r>
      <w:r w:rsidR="00EB170B" w:rsidRPr="00731133">
        <w:rPr>
          <w:rFonts w:ascii="Times New Roman" w:hAnsi="Times New Roman" w:cs="Times New Roman"/>
          <w:color w:val="000000" w:themeColor="text1"/>
          <w:sz w:val="26"/>
          <w:szCs w:val="26"/>
        </w:rPr>
        <w:t>ой</w:t>
      </w:r>
      <w:proofErr w:type="spellEnd"/>
      <w:r w:rsidR="00EB170B" w:rsidRPr="00731133">
        <w:rPr>
          <w:rFonts w:ascii="Times New Roman" w:hAnsi="Times New Roman" w:cs="Times New Roman"/>
          <w:color w:val="000000" w:themeColor="text1"/>
          <w:sz w:val="26"/>
          <w:szCs w:val="26"/>
        </w:rPr>
        <w:t xml:space="preserve"> закупки </w:t>
      </w:r>
      <w:r w:rsidR="009125B7" w:rsidRPr="00731133">
        <w:rPr>
          <w:rFonts w:ascii="Times New Roman" w:hAnsi="Times New Roman" w:cs="Times New Roman"/>
          <w:color w:val="000000" w:themeColor="text1"/>
          <w:sz w:val="26"/>
          <w:szCs w:val="26"/>
        </w:rPr>
        <w:t xml:space="preserve">в отношении каждого лота в извещении о закупке отдельно указываются предмет, сведения о начальной </w:t>
      </w:r>
      <w:r w:rsidR="00EB170B" w:rsidRPr="00731133">
        <w:rPr>
          <w:rFonts w:ascii="Times New Roman" w:hAnsi="Times New Roman" w:cs="Times New Roman"/>
          <w:color w:val="000000" w:themeColor="text1"/>
          <w:sz w:val="26"/>
          <w:szCs w:val="26"/>
        </w:rPr>
        <w:t xml:space="preserve">(максимальной) </w:t>
      </w:r>
      <w:r w:rsidR="009125B7" w:rsidRPr="00731133">
        <w:rPr>
          <w:rFonts w:ascii="Times New Roman" w:hAnsi="Times New Roman" w:cs="Times New Roman"/>
          <w:color w:val="000000" w:themeColor="text1"/>
          <w:sz w:val="26"/>
          <w:szCs w:val="26"/>
        </w:rPr>
        <w:t>цене, сроки и иные условия закупки.</w:t>
      </w:r>
    </w:p>
    <w:p w:rsidR="001950DA" w:rsidRPr="006F571C" w:rsidRDefault="0089615D" w:rsidP="006F571C">
      <w:pPr>
        <w:pStyle w:val="af6"/>
        <w:jc w:val="both"/>
        <w:rPr>
          <w:rFonts w:ascii="Times New Roman" w:eastAsia="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 </w:t>
      </w:r>
    </w:p>
    <w:p w:rsidR="001950DA" w:rsidRDefault="001950DA"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F44E66" w:rsidRPr="00731133">
        <w:rPr>
          <w:rFonts w:ascii="Times New Roman" w:hAnsi="Times New Roman" w:cs="Times New Roman"/>
          <w:b/>
          <w:color w:val="000000" w:themeColor="text1"/>
          <w:sz w:val="26"/>
          <w:szCs w:val="26"/>
        </w:rPr>
        <w:t>20</w:t>
      </w:r>
      <w:r w:rsidRPr="00731133">
        <w:rPr>
          <w:rFonts w:ascii="Times New Roman" w:hAnsi="Times New Roman" w:cs="Times New Roman"/>
          <w:b/>
          <w:color w:val="000000" w:themeColor="text1"/>
          <w:sz w:val="26"/>
          <w:szCs w:val="26"/>
        </w:rPr>
        <w:t xml:space="preserve">. </w:t>
      </w:r>
      <w:r w:rsidR="00E77B48">
        <w:rPr>
          <w:rFonts w:ascii="Times New Roman" w:hAnsi="Times New Roman" w:cs="Times New Roman"/>
          <w:b/>
          <w:color w:val="000000" w:themeColor="text1"/>
          <w:sz w:val="26"/>
          <w:szCs w:val="26"/>
        </w:rPr>
        <w:t>Общие требования к с</w:t>
      </w:r>
      <w:r w:rsidRPr="00731133">
        <w:rPr>
          <w:rFonts w:ascii="Times New Roman" w:hAnsi="Times New Roman" w:cs="Times New Roman"/>
          <w:b/>
          <w:color w:val="000000" w:themeColor="text1"/>
          <w:sz w:val="26"/>
          <w:szCs w:val="26"/>
        </w:rPr>
        <w:t>одержани</w:t>
      </w:r>
      <w:r w:rsidR="00E77B48">
        <w:rPr>
          <w:rFonts w:ascii="Times New Roman" w:hAnsi="Times New Roman" w:cs="Times New Roman"/>
          <w:b/>
          <w:color w:val="000000" w:themeColor="text1"/>
          <w:sz w:val="26"/>
          <w:szCs w:val="26"/>
        </w:rPr>
        <w:t>ю</w:t>
      </w:r>
      <w:r w:rsidRPr="00731133">
        <w:rPr>
          <w:rFonts w:ascii="Times New Roman" w:hAnsi="Times New Roman" w:cs="Times New Roman"/>
          <w:b/>
          <w:color w:val="000000" w:themeColor="text1"/>
          <w:sz w:val="26"/>
          <w:szCs w:val="26"/>
        </w:rPr>
        <w:t xml:space="preserve"> документации о </w:t>
      </w:r>
      <w:r w:rsidR="00691434">
        <w:rPr>
          <w:rFonts w:ascii="Times New Roman" w:hAnsi="Times New Roman" w:cs="Times New Roman"/>
          <w:b/>
          <w:color w:val="000000" w:themeColor="text1"/>
          <w:sz w:val="26"/>
          <w:szCs w:val="26"/>
        </w:rPr>
        <w:t xml:space="preserve">конкурентной </w:t>
      </w:r>
      <w:r w:rsidRPr="00731133">
        <w:rPr>
          <w:rFonts w:ascii="Times New Roman" w:hAnsi="Times New Roman" w:cs="Times New Roman"/>
          <w:b/>
          <w:color w:val="000000" w:themeColor="text1"/>
          <w:sz w:val="26"/>
          <w:szCs w:val="26"/>
        </w:rPr>
        <w:t>закупке</w:t>
      </w:r>
    </w:p>
    <w:p w:rsidR="006F571C" w:rsidRPr="00731133" w:rsidRDefault="006F571C" w:rsidP="00731133">
      <w:pPr>
        <w:pStyle w:val="af6"/>
        <w:jc w:val="both"/>
        <w:rPr>
          <w:rFonts w:ascii="Times New Roman" w:hAnsi="Times New Roman" w:cs="Times New Roman"/>
          <w:b/>
          <w:color w:val="000000" w:themeColor="text1"/>
          <w:sz w:val="26"/>
          <w:szCs w:val="26"/>
        </w:rPr>
      </w:pPr>
    </w:p>
    <w:p w:rsidR="00815634" w:rsidRPr="00731133" w:rsidRDefault="008156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В документации о закупке должны быть указаны сведения, определенные</w:t>
      </w:r>
      <w:r w:rsidR="00D6366F" w:rsidRPr="00731133">
        <w:rPr>
          <w:rFonts w:ascii="Times New Roman" w:hAnsi="Times New Roman" w:cs="Times New Roman"/>
          <w:color w:val="000000" w:themeColor="text1"/>
          <w:sz w:val="26"/>
          <w:szCs w:val="26"/>
        </w:rPr>
        <w:t xml:space="preserve"> настоящим</w:t>
      </w:r>
      <w:r w:rsidRPr="00731133">
        <w:rPr>
          <w:rFonts w:ascii="Times New Roman" w:hAnsi="Times New Roman" w:cs="Times New Roman"/>
          <w:color w:val="000000" w:themeColor="text1"/>
          <w:sz w:val="26"/>
          <w:szCs w:val="26"/>
        </w:rPr>
        <w:t xml:space="preserve"> Положением, в том числе:</w:t>
      </w:r>
    </w:p>
    <w:p w:rsidR="00815634" w:rsidRPr="00731133" w:rsidRDefault="0081563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872D42" w:rsidRPr="00731133">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872D42">
        <w:rPr>
          <w:rFonts w:ascii="Times New Roman" w:hAnsi="Times New Roman" w:cs="Times New Roman"/>
          <w:sz w:val="26"/>
          <w:szCs w:val="26"/>
        </w:rPr>
        <w:t>.</w:t>
      </w:r>
      <w:r w:rsidR="00872D42">
        <w:t xml:space="preserve"> </w:t>
      </w:r>
      <w:r w:rsidR="00CD1F37" w:rsidRPr="00731133">
        <w:rPr>
          <w:rFonts w:ascii="Times New Roman" w:hAnsi="Times New Roman" w:cs="Times New Roman"/>
          <w:color w:val="000000" w:themeColor="text1"/>
          <w:sz w:val="26"/>
          <w:szCs w:val="26"/>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731133">
        <w:rPr>
          <w:rFonts w:ascii="Times New Roman" w:hAnsi="Times New Roman" w:cs="Times New Roman"/>
          <w:color w:val="000000" w:themeColor="text1"/>
          <w:sz w:val="26"/>
          <w:szCs w:val="26"/>
        </w:rPr>
        <w:t>;</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требования к содержанию, форме, оформлению и составу заявки на участие в закупке;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место, условия и сроки (периоды) поставки товара, выполнения работы, оказания услуги;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w:t>
      </w:r>
      <w:r>
        <w:rPr>
          <w:rFonts w:ascii="Times New Roman" w:hAnsi="Times New Roman" w:cs="Times New Roman"/>
          <w:sz w:val="26"/>
          <w:szCs w:val="26"/>
        </w:rPr>
        <w:lastRenderedPageBreak/>
        <w:t xml:space="preserve">максимальное значение цены договора, либо цена единицы товара, работы, услуги и максимальное значение цены договора;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форма, сроки и порядок оплаты товара, работы, услуги;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 требования к участникам такой закупки; </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12) дата рассмотрения предложений участников такой закупки и подведения итогов такой закупки;</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13) критерии оценки и сопоставления заявок на участие в такой закупке;</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14) порядок оценки и сопоставления заявок на участие в такой закупке;</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15) описание предмета такой закупки в соответствии с </w:t>
      </w:r>
      <w:hyperlink r:id="rId25" w:history="1">
        <w:r>
          <w:rPr>
            <w:rFonts w:ascii="Times New Roman" w:hAnsi="Times New Roman" w:cs="Times New Roman"/>
            <w:color w:val="0000FF"/>
            <w:sz w:val="26"/>
            <w:szCs w:val="26"/>
          </w:rPr>
          <w:t>частью 6.1 статьи 3</w:t>
        </w:r>
      </w:hyperlink>
      <w:r>
        <w:rPr>
          <w:rFonts w:ascii="Times New Roman" w:hAnsi="Times New Roman" w:cs="Times New Roman"/>
          <w:sz w:val="26"/>
          <w:szCs w:val="26"/>
        </w:rPr>
        <w:t xml:space="preserve"> Федерального закона № 223-ФЗ;</w:t>
      </w:r>
    </w:p>
    <w:p w:rsidR="00B35713" w:rsidRDefault="00B35713" w:rsidP="0073113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16) иные сведения, определенные положением о закупке.</w:t>
      </w:r>
    </w:p>
    <w:p w:rsidR="00A36D1B" w:rsidRPr="00731133" w:rsidRDefault="00A36D1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Проект договора является неотъемлемой частью документации о закупке.</w:t>
      </w:r>
    </w:p>
    <w:p w:rsidR="001869B1" w:rsidRPr="00731133" w:rsidRDefault="00A36D1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1869B1" w:rsidRPr="00731133">
        <w:rPr>
          <w:rFonts w:ascii="Times New Roman" w:hAnsi="Times New Roman" w:cs="Times New Roman"/>
          <w:color w:val="000000" w:themeColor="text1"/>
          <w:sz w:val="26"/>
          <w:szCs w:val="26"/>
        </w:rPr>
        <w:t>. К документации</w:t>
      </w:r>
      <w:r w:rsidR="00E9216F" w:rsidRPr="00731133">
        <w:rPr>
          <w:rFonts w:ascii="Times New Roman" w:hAnsi="Times New Roman" w:cs="Times New Roman"/>
          <w:color w:val="000000" w:themeColor="text1"/>
          <w:sz w:val="26"/>
          <w:szCs w:val="26"/>
        </w:rPr>
        <w:t xml:space="preserve"> о конкурентной закупке</w:t>
      </w:r>
      <w:r w:rsidR="001869B1" w:rsidRPr="00731133">
        <w:rPr>
          <w:rFonts w:ascii="Times New Roman" w:hAnsi="Times New Roman" w:cs="Times New Roman"/>
          <w:color w:val="000000" w:themeColor="text1"/>
          <w:sz w:val="26"/>
          <w:szCs w:val="26"/>
        </w:rPr>
        <w:t xml:space="preserve"> по решению заказчика могут прилагаться </w:t>
      </w:r>
      <w:r w:rsidR="00E9216F" w:rsidRPr="00731133">
        <w:rPr>
          <w:rFonts w:ascii="Times New Roman" w:hAnsi="Times New Roman" w:cs="Times New Roman"/>
          <w:color w:val="000000" w:themeColor="text1"/>
          <w:sz w:val="26"/>
          <w:szCs w:val="26"/>
        </w:rPr>
        <w:t>иные документы и приложения.</w:t>
      </w:r>
    </w:p>
    <w:p w:rsidR="009125B7" w:rsidRPr="00731133" w:rsidRDefault="00A36D1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9125B7" w:rsidRPr="00731133">
        <w:rPr>
          <w:rFonts w:ascii="Times New Roman" w:hAnsi="Times New Roman" w:cs="Times New Roman"/>
          <w:color w:val="000000" w:themeColor="text1"/>
          <w:sz w:val="26"/>
          <w:szCs w:val="26"/>
        </w:rPr>
        <w:t xml:space="preserve">. В </w:t>
      </w:r>
      <w:r w:rsidR="00B568D0" w:rsidRPr="00731133">
        <w:rPr>
          <w:rFonts w:ascii="Times New Roman" w:hAnsi="Times New Roman" w:cs="Times New Roman"/>
          <w:color w:val="000000" w:themeColor="text1"/>
          <w:sz w:val="26"/>
          <w:szCs w:val="26"/>
        </w:rPr>
        <w:t xml:space="preserve">случае проведения </w:t>
      </w:r>
      <w:proofErr w:type="spellStart"/>
      <w:r w:rsidR="00B568D0" w:rsidRPr="00731133">
        <w:rPr>
          <w:rFonts w:ascii="Times New Roman" w:hAnsi="Times New Roman" w:cs="Times New Roman"/>
          <w:color w:val="000000" w:themeColor="text1"/>
          <w:sz w:val="26"/>
          <w:szCs w:val="26"/>
        </w:rPr>
        <w:t>многолотовой</w:t>
      </w:r>
      <w:proofErr w:type="spellEnd"/>
      <w:r w:rsidR="00B568D0" w:rsidRPr="00731133">
        <w:rPr>
          <w:rFonts w:ascii="Times New Roman" w:hAnsi="Times New Roman" w:cs="Times New Roman"/>
          <w:color w:val="000000" w:themeColor="text1"/>
          <w:sz w:val="26"/>
          <w:szCs w:val="26"/>
        </w:rPr>
        <w:t xml:space="preserve"> конкурентной закупки </w:t>
      </w:r>
      <w:r w:rsidR="009125B7" w:rsidRPr="00731133">
        <w:rPr>
          <w:rFonts w:ascii="Times New Roman" w:hAnsi="Times New Roman" w:cs="Times New Roman"/>
          <w:color w:val="000000" w:themeColor="text1"/>
          <w:sz w:val="26"/>
          <w:szCs w:val="26"/>
        </w:rPr>
        <w:t xml:space="preserve">в отношении каждого лота в </w:t>
      </w:r>
      <w:r w:rsidR="00B568D0" w:rsidRPr="00731133">
        <w:rPr>
          <w:rFonts w:ascii="Times New Roman" w:hAnsi="Times New Roman" w:cs="Times New Roman"/>
          <w:color w:val="000000" w:themeColor="text1"/>
          <w:sz w:val="26"/>
          <w:szCs w:val="26"/>
        </w:rPr>
        <w:t>документации</w:t>
      </w:r>
      <w:r w:rsidR="009125B7" w:rsidRPr="00731133">
        <w:rPr>
          <w:rFonts w:ascii="Times New Roman" w:hAnsi="Times New Roman" w:cs="Times New Roman"/>
          <w:color w:val="000000" w:themeColor="text1"/>
          <w:sz w:val="26"/>
          <w:szCs w:val="26"/>
        </w:rPr>
        <w:t xml:space="preserve"> о закупке отдельно указываются предмет, сведения о начальной</w:t>
      </w:r>
      <w:r w:rsidR="00B568D0" w:rsidRPr="00731133">
        <w:rPr>
          <w:rFonts w:ascii="Times New Roman" w:hAnsi="Times New Roman" w:cs="Times New Roman"/>
          <w:color w:val="000000" w:themeColor="text1"/>
          <w:sz w:val="26"/>
          <w:szCs w:val="26"/>
        </w:rPr>
        <w:t xml:space="preserve"> (максимальной)</w:t>
      </w:r>
      <w:r w:rsidR="009125B7" w:rsidRPr="00731133">
        <w:rPr>
          <w:rFonts w:ascii="Times New Roman" w:hAnsi="Times New Roman" w:cs="Times New Roman"/>
          <w:color w:val="000000" w:themeColor="text1"/>
          <w:sz w:val="26"/>
          <w:szCs w:val="26"/>
        </w:rPr>
        <w:t xml:space="preserve"> цен</w:t>
      </w:r>
      <w:r w:rsidR="000A1161" w:rsidRPr="00731133">
        <w:rPr>
          <w:rFonts w:ascii="Times New Roman" w:hAnsi="Times New Roman" w:cs="Times New Roman"/>
          <w:color w:val="000000" w:themeColor="text1"/>
          <w:sz w:val="26"/>
          <w:szCs w:val="26"/>
        </w:rPr>
        <w:t>е, сроки и иные условия закупки.</w:t>
      </w:r>
    </w:p>
    <w:p w:rsidR="000A1161" w:rsidRPr="00731133" w:rsidRDefault="00A36D1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w:t>
      </w:r>
      <w:r w:rsidR="000A1161" w:rsidRPr="00731133">
        <w:rPr>
          <w:rFonts w:ascii="Times New Roman" w:hAnsi="Times New Roman" w:cs="Times New Roman"/>
          <w:color w:val="000000" w:themeColor="text1"/>
          <w:sz w:val="26"/>
          <w:szCs w:val="26"/>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000D36BD" w:rsidRPr="00731133">
        <w:rPr>
          <w:rFonts w:ascii="Times New Roman" w:hAnsi="Times New Roman" w:cs="Times New Roman"/>
          <w:color w:val="000000" w:themeColor="text1"/>
          <w:sz w:val="26"/>
          <w:szCs w:val="26"/>
        </w:rPr>
        <w:t>ЕИС</w:t>
      </w:r>
      <w:r w:rsidR="00FF3C2C">
        <w:rPr>
          <w:rFonts w:ascii="Times New Roman" w:hAnsi="Times New Roman" w:cs="Times New Roman"/>
          <w:color w:val="000000" w:themeColor="text1"/>
          <w:sz w:val="26"/>
          <w:szCs w:val="26"/>
        </w:rPr>
        <w:t>.</w:t>
      </w:r>
      <w:r w:rsidR="006210C0">
        <w:rPr>
          <w:rFonts w:ascii="Times New Roman" w:hAnsi="Times New Roman" w:cs="Times New Roman"/>
          <w:color w:val="000000" w:themeColor="text1"/>
          <w:sz w:val="26"/>
          <w:szCs w:val="26"/>
        </w:rPr>
        <w:t xml:space="preserve"> </w:t>
      </w:r>
      <w:r w:rsidR="000A1161" w:rsidRPr="00731133">
        <w:rPr>
          <w:rFonts w:ascii="Times New Roman" w:hAnsi="Times New Roman" w:cs="Times New Roman"/>
          <w:color w:val="000000" w:themeColor="text1"/>
          <w:sz w:val="26"/>
          <w:szCs w:val="26"/>
        </w:rPr>
        <w:t>Предоставление заказчиком документации в письменной форме не осуществляется.</w:t>
      </w:r>
    </w:p>
    <w:p w:rsidR="002A1662" w:rsidRPr="00731133" w:rsidRDefault="00A36D1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w:t>
      </w:r>
      <w:r w:rsidR="000A1161" w:rsidRPr="00731133">
        <w:rPr>
          <w:rFonts w:ascii="Times New Roman" w:hAnsi="Times New Roman" w:cs="Times New Roman"/>
          <w:color w:val="000000" w:themeColor="text1"/>
          <w:sz w:val="26"/>
          <w:szCs w:val="26"/>
        </w:rPr>
        <w:t>. Предоставление документации до размещения в ЕИС извещения о проведении конкурентной закупки не допускается.</w:t>
      </w:r>
      <w:r w:rsidR="002A1662" w:rsidRPr="00731133">
        <w:rPr>
          <w:rFonts w:ascii="Times New Roman" w:hAnsi="Times New Roman" w:cs="Times New Roman"/>
          <w:color w:val="000000" w:themeColor="text1"/>
          <w:sz w:val="26"/>
          <w:szCs w:val="26"/>
        </w:rPr>
        <w:t xml:space="preserve"> </w:t>
      </w:r>
    </w:p>
    <w:p w:rsidR="00DF6F46" w:rsidRPr="00731133" w:rsidRDefault="00DF6F46" w:rsidP="00731133">
      <w:pPr>
        <w:pStyle w:val="af6"/>
        <w:jc w:val="both"/>
        <w:rPr>
          <w:rFonts w:ascii="Times New Roman" w:hAnsi="Times New Roman" w:cs="Times New Roman"/>
          <w:color w:val="000000" w:themeColor="text1"/>
          <w:sz w:val="26"/>
          <w:szCs w:val="26"/>
        </w:rPr>
      </w:pPr>
    </w:p>
    <w:p w:rsidR="00231564" w:rsidRPr="00731133" w:rsidRDefault="00231564"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Глава 8. Особенности осуществления конкурентной закупки.</w:t>
      </w:r>
    </w:p>
    <w:p w:rsidR="00231564" w:rsidRPr="00731133" w:rsidRDefault="00231564" w:rsidP="00731133">
      <w:pPr>
        <w:pStyle w:val="af6"/>
        <w:jc w:val="both"/>
        <w:rPr>
          <w:rFonts w:ascii="Times New Roman" w:hAnsi="Times New Roman" w:cs="Times New Roman"/>
          <w:b/>
          <w:color w:val="000000" w:themeColor="text1"/>
          <w:sz w:val="26"/>
          <w:szCs w:val="26"/>
        </w:rPr>
      </w:pPr>
    </w:p>
    <w:p w:rsidR="00231564" w:rsidRPr="00731133" w:rsidRDefault="00231564"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21. Конкурентная закупка в электронной форме. Функционирование электронной площадки для целей проведения такой закупки</w:t>
      </w:r>
    </w:p>
    <w:p w:rsidR="00231564" w:rsidRPr="00731133" w:rsidRDefault="00231564" w:rsidP="00731133">
      <w:pPr>
        <w:pStyle w:val="af6"/>
        <w:jc w:val="both"/>
        <w:rPr>
          <w:rFonts w:ascii="Times New Roman" w:hAnsi="Times New Roman" w:cs="Times New Roman"/>
          <w:color w:val="000000" w:themeColor="text1"/>
          <w:sz w:val="26"/>
          <w:szCs w:val="26"/>
        </w:rPr>
      </w:pP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w:t>
      </w:r>
      <w:r w:rsidRPr="00731133">
        <w:rPr>
          <w:rFonts w:ascii="Times New Roman" w:hAnsi="Times New Roman" w:cs="Times New Roman"/>
          <w:color w:val="000000" w:themeColor="text1"/>
          <w:sz w:val="26"/>
          <w:szCs w:val="26"/>
        </w:rPr>
        <w:lastRenderedPageBreak/>
        <w:t>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A67DD8">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 обеспечиваются оператором электронной площадки на электронной площадке.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DD73DA"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D811C5">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w:t>
      </w:r>
      <w:r w:rsidRPr="00731133">
        <w:rPr>
          <w:rFonts w:ascii="Times New Roman" w:hAnsi="Times New Roman" w:cs="Times New Roman"/>
          <w:color w:val="000000" w:themeColor="text1"/>
          <w:sz w:val="26"/>
          <w:szCs w:val="26"/>
        </w:rPr>
        <w:lastRenderedPageBreak/>
        <w:t>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r w:rsidR="00D811C5">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10. Оператором электронной площадки обеспечивается конфиденциальность информации: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w:t>
      </w:r>
      <w:r w:rsidRPr="00731133">
        <w:rPr>
          <w:rFonts w:ascii="Times New Roman" w:hAnsi="Times New Roman" w:cs="Times New Roman"/>
          <w:color w:val="000000" w:themeColor="text1"/>
          <w:sz w:val="26"/>
          <w:szCs w:val="26"/>
        </w:rPr>
        <w:lastRenderedPageBreak/>
        <w:t>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31564" w:rsidRPr="00731133" w:rsidRDefault="00231564" w:rsidP="00731133">
      <w:pPr>
        <w:pStyle w:val="af6"/>
        <w:jc w:val="both"/>
        <w:rPr>
          <w:rFonts w:ascii="Times New Roman" w:hAnsi="Times New Roman" w:cs="Times New Roman"/>
          <w:color w:val="000000" w:themeColor="text1"/>
          <w:sz w:val="26"/>
          <w:szCs w:val="26"/>
        </w:rPr>
      </w:pPr>
    </w:p>
    <w:p w:rsidR="00231564" w:rsidRPr="00731133" w:rsidRDefault="00231564"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2</w:t>
      </w:r>
      <w:r w:rsidRPr="00731133">
        <w:rPr>
          <w:rFonts w:ascii="Times New Roman" w:hAnsi="Times New Roman" w:cs="Times New Roman"/>
          <w:b/>
          <w:color w:val="000000" w:themeColor="text1"/>
          <w:sz w:val="26"/>
          <w:szCs w:val="26"/>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231564" w:rsidRPr="00731133" w:rsidRDefault="00231564" w:rsidP="00731133">
      <w:pPr>
        <w:pStyle w:val="af6"/>
        <w:jc w:val="both"/>
        <w:rPr>
          <w:rFonts w:ascii="Times New Roman" w:hAnsi="Times New Roman" w:cs="Times New Roman"/>
          <w:color w:val="000000" w:themeColor="text1"/>
          <w:sz w:val="26"/>
          <w:szCs w:val="26"/>
        </w:rPr>
      </w:pPr>
    </w:p>
    <w:p w:rsidR="00F04EAF"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w:t>
      </w:r>
      <w:r w:rsidR="00BF2D67">
        <w:rPr>
          <w:rFonts w:ascii="Times New Roman" w:hAnsi="Times New Roman" w:cs="Times New Roman"/>
          <w:color w:val="000000" w:themeColor="text1"/>
          <w:sz w:val="26"/>
          <w:szCs w:val="26"/>
        </w:rPr>
        <w:t>З</w:t>
      </w:r>
      <w:r w:rsidR="00BF2D67" w:rsidRPr="00A254E5">
        <w:rPr>
          <w:rFonts w:ascii="Times New Roman" w:hAnsi="Times New Roman" w:cs="Times New Roman"/>
          <w:color w:val="000000" w:themeColor="text1"/>
          <w:sz w:val="26"/>
          <w:szCs w:val="26"/>
        </w:rPr>
        <w:t xml:space="preserve">акупки у субъектов малого и среднего предпринимательства осуществляются путем проведения предусмотренных настоящим Положением процедур </w:t>
      </w:r>
      <w:r w:rsidR="00BF2D67">
        <w:rPr>
          <w:rFonts w:ascii="Times New Roman" w:hAnsi="Times New Roman" w:cs="Times New Roman"/>
          <w:color w:val="000000" w:themeColor="text1"/>
          <w:sz w:val="26"/>
          <w:szCs w:val="26"/>
        </w:rPr>
        <w:t xml:space="preserve">конкурентной </w:t>
      </w:r>
      <w:r w:rsidR="00BF2D67" w:rsidRPr="00A254E5">
        <w:rPr>
          <w:rFonts w:ascii="Times New Roman" w:hAnsi="Times New Roman" w:cs="Times New Roman"/>
          <w:color w:val="000000" w:themeColor="text1"/>
          <w:sz w:val="26"/>
          <w:szCs w:val="26"/>
        </w:rPr>
        <w:t>закупки</w:t>
      </w:r>
      <w:r w:rsidR="00BF2D67">
        <w:rPr>
          <w:rFonts w:ascii="Times New Roman" w:hAnsi="Times New Roman" w:cs="Times New Roman"/>
          <w:color w:val="000000" w:themeColor="text1"/>
          <w:sz w:val="26"/>
          <w:szCs w:val="26"/>
        </w:rPr>
        <w:t xml:space="preserve"> в электронной форме</w:t>
      </w:r>
      <w:r w:rsidR="00907ED7">
        <w:rPr>
          <w:rFonts w:ascii="Times New Roman" w:hAnsi="Times New Roman" w:cs="Times New Roman"/>
          <w:color w:val="000000" w:themeColor="text1"/>
          <w:sz w:val="26"/>
          <w:szCs w:val="26"/>
        </w:rPr>
        <w:t xml:space="preserve">, </w:t>
      </w:r>
      <w:r w:rsidR="00907ED7" w:rsidRPr="00A254E5">
        <w:rPr>
          <w:rFonts w:ascii="Times New Roman" w:hAnsi="Times New Roman" w:cs="Times New Roman"/>
          <w:color w:val="000000" w:themeColor="text1"/>
          <w:sz w:val="26"/>
          <w:szCs w:val="26"/>
        </w:rPr>
        <w:t>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w:t>
      </w:r>
      <w:r w:rsidR="00907ED7" w:rsidRPr="006F571C">
        <w:rPr>
          <w:rFonts w:ascii="Times New Roman" w:hAnsi="Times New Roman" w:cs="Times New Roman"/>
          <w:color w:val="000000" w:themeColor="text1"/>
          <w:sz w:val="26"/>
          <w:szCs w:val="26"/>
        </w:rPr>
        <w:t xml:space="preserve"> № 223-ФЗ</w:t>
      </w:r>
      <w:r w:rsidR="00907ED7" w:rsidRPr="00A254E5">
        <w:rPr>
          <w:rFonts w:ascii="Times New Roman" w:hAnsi="Times New Roman" w:cs="Times New Roman"/>
          <w:color w:val="000000" w:themeColor="text1"/>
          <w:sz w:val="26"/>
          <w:szCs w:val="26"/>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w:t>
      </w:r>
      <w:r w:rsidR="00907ED7" w:rsidRPr="006F571C">
        <w:rPr>
          <w:rFonts w:ascii="Times New Roman" w:hAnsi="Times New Roman" w:cs="Times New Roman"/>
          <w:color w:val="000000" w:themeColor="text1"/>
          <w:sz w:val="26"/>
          <w:szCs w:val="26"/>
        </w:rPr>
        <w:t xml:space="preserve">№ 223-ФЗ </w:t>
      </w:r>
      <w:r w:rsidR="00907ED7" w:rsidRPr="00A254E5">
        <w:rPr>
          <w:rFonts w:ascii="Times New Roman" w:hAnsi="Times New Roman" w:cs="Times New Roman"/>
          <w:color w:val="000000" w:themeColor="text1"/>
          <w:sz w:val="26"/>
          <w:szCs w:val="26"/>
        </w:rPr>
        <w:t>и с учетом требований, предусмотренных настоящей статьей.</w:t>
      </w:r>
    </w:p>
    <w:p w:rsidR="00231564" w:rsidRPr="00731133" w:rsidRDefault="00907ED7"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231564" w:rsidRPr="00731133">
        <w:rPr>
          <w:rFonts w:ascii="Times New Roman" w:hAnsi="Times New Roman" w:cs="Times New Roman"/>
          <w:color w:val="000000" w:themeColor="text1"/>
          <w:sz w:val="26"/>
          <w:szCs w:val="26"/>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31564" w:rsidRPr="00731133" w:rsidRDefault="00907ED7"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231564" w:rsidRPr="00731133">
        <w:rPr>
          <w:rFonts w:ascii="Times New Roman" w:hAnsi="Times New Roman" w:cs="Times New Roman"/>
          <w:color w:val="000000" w:themeColor="text1"/>
          <w:sz w:val="26"/>
          <w:szCs w:val="26"/>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конкурса в электронной форме в следующие сроки: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аукциона в электронной форме в следующие сроки: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31564" w:rsidRPr="00731133" w:rsidRDefault="00907ED7"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4</w:t>
      </w:r>
      <w:r w:rsidR="00231564" w:rsidRPr="00731133">
        <w:rPr>
          <w:rFonts w:ascii="Times New Roman" w:hAnsi="Times New Roman" w:cs="Times New Roman"/>
          <w:color w:val="000000" w:themeColor="text1"/>
          <w:sz w:val="26"/>
          <w:szCs w:val="26"/>
        </w:rPr>
        <w:t>.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проведение квалификационного отбора участников конкурса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31564" w:rsidRPr="00731133" w:rsidRDefault="00907ED7"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231564" w:rsidRPr="00731133">
        <w:rPr>
          <w:rFonts w:ascii="Times New Roman" w:hAnsi="Times New Roman" w:cs="Times New Roman"/>
          <w:color w:val="000000" w:themeColor="text1"/>
          <w:sz w:val="26"/>
          <w:szCs w:val="26"/>
        </w:rPr>
        <w:t>. При включении в конкурс в электронной форме этапов, указанных в части 4 настоящей статьи, должны соблюдаться следующие правила: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не допускается одновременное включение в конкурс в электронной форме этапов, предусмотренных пунктами 1 и 2 части 4 настоящей статьи;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w:t>
      </w:r>
      <w:r w:rsidRPr="00731133">
        <w:rPr>
          <w:rFonts w:ascii="Times New Roman" w:hAnsi="Times New Roman" w:cs="Times New Roman"/>
          <w:color w:val="000000" w:themeColor="text1"/>
          <w:sz w:val="26"/>
          <w:szCs w:val="26"/>
        </w:rPr>
        <w:lastRenderedPageBreak/>
        <w:t>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закона от 29 июля 2004 года N 98-ФЗ "О коммерческой тайне";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или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если конкурс в электронной форме включает этап, предусмотренный пунктом 4 части 4 настоящей статьи: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заявки участников конкурса в электронной форме, которые не соответствуют квалификационным требованиям, отклоняются;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10) если конкурс в электронной форме включает этап, предусмотренный пунктом 5 части 4 настоящей статьи: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заявки участников аукциона в электронной форме, не соответствующих квалификационным требованиям, отклоняются.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Аукцион в электронной форме включает в себя порядок подачи его участниками предложений о цене договора с учетом следующих требований:</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"шаг аукциона" составляет от 0,5 процента до пяти процентов начальной (максимальной) цены договора;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снижение текущего минимального предложения о цене договора осуществляется на величину в пределах "шага аукциона";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FF3C2C" w:rsidRPr="00FF3C2C">
        <w:rPr>
          <w:rFonts w:ascii="Times New Roman" w:hAnsi="Times New Roman" w:cs="Times New Roman"/>
          <w:color w:val="000000" w:themeColor="text1"/>
          <w:sz w:val="26"/>
          <w:szCs w:val="26"/>
        </w:rPr>
        <w:t>договора в случае, если</w:t>
      </w:r>
      <w:r w:rsidRPr="00731133">
        <w:rPr>
          <w:rFonts w:ascii="Times New Roman" w:hAnsi="Times New Roman" w:cs="Times New Roman"/>
          <w:color w:val="000000" w:themeColor="text1"/>
          <w:sz w:val="26"/>
          <w:szCs w:val="26"/>
        </w:rPr>
        <w:t xml:space="preserve"> оно подано этим участником аукциона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предложение участника запроса котировок в электронной форме о цене договора;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предусмотренное одним из следующих пунктов согласие участника запроса котировок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б) на поставку товара, который указан в извещении о проведении запроса котировок в электронной форме и </w:t>
      </w:r>
      <w:r w:rsidR="00FF3C2C" w:rsidRPr="00FF3C2C">
        <w:rPr>
          <w:rFonts w:ascii="Times New Roman" w:hAnsi="Times New Roman" w:cs="Times New Roman"/>
          <w:color w:val="000000" w:themeColor="text1"/>
          <w:sz w:val="26"/>
          <w:szCs w:val="26"/>
        </w:rPr>
        <w:t>в отношении,</w:t>
      </w:r>
      <w:r w:rsidRPr="00731133">
        <w:rPr>
          <w:rFonts w:ascii="Times New Roman" w:hAnsi="Times New Roman" w:cs="Times New Roman"/>
          <w:color w:val="000000" w:themeColor="text1"/>
          <w:sz w:val="26"/>
          <w:szCs w:val="26"/>
        </w:rPr>
        <w:t xml:space="preserve"> которого в таком извещении в соответствии с требованиями пункта 3 части 6.1 статьи 3 Федерального закона </w:t>
      </w:r>
      <w:r w:rsidR="006F6189" w:rsidRPr="00731133">
        <w:rPr>
          <w:rFonts w:ascii="Times New Roman" w:hAnsi="Times New Roman" w:cs="Times New Roman"/>
          <w:color w:val="000000" w:themeColor="text1"/>
          <w:sz w:val="26"/>
          <w:szCs w:val="26"/>
        </w:rPr>
        <w:t xml:space="preserve">№ 223-ФЗ </w:t>
      </w:r>
      <w:r w:rsidRPr="00731133">
        <w:rPr>
          <w:rFonts w:ascii="Times New Roman" w:hAnsi="Times New Roman" w:cs="Times New Roman"/>
          <w:color w:val="000000" w:themeColor="text1"/>
          <w:sz w:val="26"/>
          <w:szCs w:val="26"/>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в извещении о проведении запроса предложений в электронной форме должны быть установлены сроки проведения такого этапа;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требования к проведению такой конкурентной закупки в соответствии с настоящим Федеральным законом;</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порядок утраты юридическим лицом статуса оператора электронной площадки для целей Федерального закона</w:t>
      </w:r>
      <w:r w:rsidR="00AE6D2B"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w:t>
      </w:r>
      <w:r w:rsidRPr="00731133">
        <w:rPr>
          <w:rFonts w:ascii="Times New Roman" w:hAnsi="Times New Roman" w:cs="Times New Roman"/>
          <w:color w:val="000000" w:themeColor="text1"/>
          <w:sz w:val="26"/>
          <w:szCs w:val="26"/>
        </w:rPr>
        <w:lastRenderedPageBreak/>
        <w:t>работ, услуг для обеспечения государственных и муниципальных нужд" (далее - специальный банковский счет).</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18.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w:t>
      </w:r>
      <w:r w:rsidRPr="00731133">
        <w:rPr>
          <w:rFonts w:ascii="Times New Roman" w:hAnsi="Times New Roman" w:cs="Times New Roman"/>
          <w:color w:val="000000" w:themeColor="text1"/>
          <w:sz w:val="26"/>
          <w:szCs w:val="26"/>
        </w:rPr>
        <w:lastRenderedPageBreak/>
        <w:t>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22. Оператор электронной площадки в следующем порядке направляет заказчику:</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w:t>
      </w:r>
      <w:r w:rsidRPr="00731133">
        <w:rPr>
          <w:rFonts w:ascii="Times New Roman" w:hAnsi="Times New Roman" w:cs="Times New Roman"/>
          <w:color w:val="000000" w:themeColor="text1"/>
          <w:sz w:val="26"/>
          <w:szCs w:val="26"/>
        </w:rPr>
        <w:lastRenderedPageBreak/>
        <w:t>уточненной документацией о конкурентной закупке. Указанные сроки не могут быть ранее сроков:</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E6D2B"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 оператор электронной площадки не вправе направлять заказчику заявки участников такой конкурентной закупки.</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w:t>
      </w:r>
      <w:r w:rsidR="00B011AE"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 В течение часа с момента получения указанного протокола оператор электронной площадки размещает его в единой информационной системе.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27. Заказчик составляет итоговый протокол в соответствии с требованиями части 14 статьи 3.2 Федерального закона </w:t>
      </w:r>
      <w:r w:rsidR="00184F78" w:rsidRPr="006F571C">
        <w:rPr>
          <w:rFonts w:ascii="Times New Roman" w:hAnsi="Times New Roman" w:cs="Times New Roman"/>
          <w:color w:val="000000" w:themeColor="text1"/>
          <w:sz w:val="26"/>
          <w:szCs w:val="26"/>
        </w:rPr>
        <w:t xml:space="preserve">№ 223-ФЗ </w:t>
      </w:r>
      <w:r w:rsidRPr="00731133">
        <w:rPr>
          <w:rFonts w:ascii="Times New Roman" w:hAnsi="Times New Roman" w:cs="Times New Roman"/>
          <w:color w:val="000000" w:themeColor="text1"/>
          <w:sz w:val="26"/>
          <w:szCs w:val="26"/>
        </w:rPr>
        <w:t>и размещает его на электронной площадке и в единой информационной системе.</w:t>
      </w:r>
    </w:p>
    <w:p w:rsidR="00231564" w:rsidRPr="00731133" w:rsidRDefault="0023156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31564" w:rsidRDefault="00231564">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907ED7" w:rsidRPr="00A254E5" w:rsidRDefault="00231564" w:rsidP="00907ED7">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30. </w:t>
      </w:r>
      <w:r w:rsidR="00907ED7" w:rsidRPr="00A254E5">
        <w:rPr>
          <w:rFonts w:ascii="Times New Roman" w:hAnsi="Times New Roman" w:cs="Times New Roman"/>
          <w:color w:val="000000" w:themeColor="text1"/>
          <w:sz w:val="26"/>
          <w:szCs w:val="26"/>
        </w:rPr>
        <w:t>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907ED7">
        <w:rPr>
          <w:rFonts w:ascii="Times New Roman" w:hAnsi="Times New Roman" w:cs="Times New Roman"/>
          <w:color w:val="000000" w:themeColor="text1"/>
          <w:sz w:val="26"/>
          <w:szCs w:val="26"/>
        </w:rPr>
        <w:t>.</w:t>
      </w:r>
    </w:p>
    <w:p w:rsidR="00907ED7" w:rsidRPr="00A254E5" w:rsidRDefault="00907ED7" w:rsidP="00907ED7">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Pr="00A254E5">
        <w:rPr>
          <w:rFonts w:ascii="Times New Roman" w:hAnsi="Times New Roman" w:cs="Times New Roman"/>
          <w:color w:val="000000" w:themeColor="text1"/>
          <w:sz w:val="26"/>
          <w:szCs w:val="26"/>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231564" w:rsidRDefault="00907ED7">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32. </w:t>
      </w:r>
      <w:r w:rsidR="00231564" w:rsidRPr="00731133">
        <w:rPr>
          <w:rFonts w:ascii="Times New Roman" w:hAnsi="Times New Roman" w:cs="Times New Roman"/>
          <w:color w:val="000000" w:themeColor="text1"/>
          <w:sz w:val="26"/>
          <w:szCs w:val="26"/>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A338D6">
        <w:rPr>
          <w:rFonts w:ascii="Times New Roman" w:hAnsi="Times New Roman" w:cs="Times New Roman"/>
          <w:color w:val="000000" w:themeColor="text1"/>
          <w:sz w:val="26"/>
          <w:szCs w:val="26"/>
        </w:rPr>
        <w:t xml:space="preserve"> № 223-ФЗ</w:t>
      </w:r>
      <w:r w:rsidR="00231564" w:rsidRPr="00731133">
        <w:rPr>
          <w:rFonts w:ascii="Times New Roman" w:hAnsi="Times New Roman" w:cs="Times New Roman"/>
          <w:color w:val="000000" w:themeColor="text1"/>
          <w:sz w:val="26"/>
          <w:szCs w:val="26"/>
        </w:rPr>
        <w:t>, хранятся оператором электронной площадки не менее трех лет.</w:t>
      </w:r>
    </w:p>
    <w:p w:rsidR="00AE3A1E" w:rsidRDefault="00AE3A1E">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
    <w:p w:rsidR="000557F7" w:rsidRPr="00731133" w:rsidRDefault="000557F7" w:rsidP="00731133">
      <w:pPr>
        <w:pStyle w:val="af6"/>
        <w:jc w:val="both"/>
        <w:rPr>
          <w:rFonts w:ascii="Times New Roman" w:hAnsi="Times New Roman" w:cs="Times New Roman"/>
          <w:color w:val="000000" w:themeColor="text1"/>
          <w:sz w:val="26"/>
          <w:szCs w:val="26"/>
        </w:rPr>
      </w:pPr>
    </w:p>
    <w:p w:rsidR="009125B7" w:rsidRPr="00731133" w:rsidRDefault="008178E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Глава </w:t>
      </w:r>
      <w:r w:rsidR="00231564" w:rsidRPr="00731133">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w:t>
      </w:r>
      <w:r w:rsidR="00F0075C" w:rsidRPr="00731133">
        <w:rPr>
          <w:rFonts w:ascii="Times New Roman" w:hAnsi="Times New Roman" w:cs="Times New Roman"/>
          <w:b/>
          <w:color w:val="000000" w:themeColor="text1"/>
          <w:sz w:val="26"/>
          <w:szCs w:val="26"/>
        </w:rPr>
        <w:t xml:space="preserve"> Порядок проведения </w:t>
      </w:r>
      <w:r w:rsidR="000E1A99" w:rsidRPr="00731133">
        <w:rPr>
          <w:rFonts w:ascii="Times New Roman" w:hAnsi="Times New Roman" w:cs="Times New Roman"/>
          <w:b/>
          <w:color w:val="000000" w:themeColor="text1"/>
          <w:sz w:val="26"/>
          <w:szCs w:val="26"/>
        </w:rPr>
        <w:t xml:space="preserve">конкурентных </w:t>
      </w:r>
      <w:r w:rsidR="005F3C03" w:rsidRPr="00731133">
        <w:rPr>
          <w:rFonts w:ascii="Times New Roman" w:hAnsi="Times New Roman" w:cs="Times New Roman"/>
          <w:b/>
          <w:color w:val="000000" w:themeColor="text1"/>
          <w:sz w:val="26"/>
          <w:szCs w:val="26"/>
        </w:rPr>
        <w:t>закупок и неконкурентных закупок.</w:t>
      </w:r>
    </w:p>
    <w:p w:rsidR="009125B7" w:rsidRPr="00731133" w:rsidRDefault="009125B7" w:rsidP="00731133">
      <w:pPr>
        <w:pStyle w:val="af6"/>
        <w:jc w:val="both"/>
        <w:rPr>
          <w:rFonts w:ascii="Times New Roman" w:hAnsi="Times New Roman" w:cs="Times New Roman"/>
          <w:color w:val="000000" w:themeColor="text1"/>
          <w:sz w:val="26"/>
          <w:szCs w:val="26"/>
        </w:rPr>
      </w:pPr>
    </w:p>
    <w:p w:rsidR="009125B7" w:rsidRPr="00731133" w:rsidRDefault="00F0075C"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945286"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3</w:t>
      </w:r>
      <w:r w:rsidRPr="00731133">
        <w:rPr>
          <w:rFonts w:ascii="Times New Roman" w:hAnsi="Times New Roman" w:cs="Times New Roman"/>
          <w:b/>
          <w:color w:val="000000" w:themeColor="text1"/>
          <w:sz w:val="26"/>
          <w:szCs w:val="26"/>
        </w:rPr>
        <w:t xml:space="preserve">. </w:t>
      </w:r>
      <w:r w:rsidR="009125B7" w:rsidRPr="00731133">
        <w:rPr>
          <w:rFonts w:ascii="Times New Roman" w:hAnsi="Times New Roman" w:cs="Times New Roman"/>
          <w:b/>
          <w:color w:val="000000" w:themeColor="text1"/>
          <w:sz w:val="26"/>
          <w:szCs w:val="26"/>
        </w:rPr>
        <w:t>Закупка у единственного поставщика</w:t>
      </w:r>
      <w:r w:rsidRPr="00731133">
        <w:rPr>
          <w:rFonts w:ascii="Times New Roman" w:hAnsi="Times New Roman" w:cs="Times New Roman"/>
          <w:b/>
          <w:color w:val="000000" w:themeColor="text1"/>
          <w:sz w:val="26"/>
          <w:szCs w:val="26"/>
        </w:rPr>
        <w:t xml:space="preserve"> </w:t>
      </w:r>
      <w:r w:rsidR="009125B7" w:rsidRPr="00731133">
        <w:rPr>
          <w:rFonts w:ascii="Times New Roman" w:hAnsi="Times New Roman" w:cs="Times New Roman"/>
          <w:b/>
          <w:color w:val="000000" w:themeColor="text1"/>
          <w:sz w:val="26"/>
          <w:szCs w:val="26"/>
        </w:rPr>
        <w:t>(исполнителя</w:t>
      </w:r>
      <w:r w:rsidR="00CE37E3">
        <w:rPr>
          <w:rFonts w:ascii="Times New Roman" w:hAnsi="Times New Roman" w:cs="Times New Roman"/>
          <w:b/>
          <w:color w:val="000000" w:themeColor="text1"/>
          <w:sz w:val="26"/>
          <w:szCs w:val="26"/>
        </w:rPr>
        <w:t>, подрядчика</w:t>
      </w:r>
      <w:r w:rsidR="009125B7" w:rsidRPr="00731133">
        <w:rPr>
          <w:rFonts w:ascii="Times New Roman" w:hAnsi="Times New Roman" w:cs="Times New Roman"/>
          <w:b/>
          <w:color w:val="000000" w:themeColor="text1"/>
          <w:sz w:val="26"/>
          <w:szCs w:val="26"/>
        </w:rPr>
        <w:t>)</w:t>
      </w:r>
    </w:p>
    <w:p w:rsidR="000A6F31" w:rsidRPr="00731133" w:rsidRDefault="00F0075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9125B7" w:rsidRPr="00731133">
        <w:rPr>
          <w:rFonts w:ascii="Times New Roman" w:hAnsi="Times New Roman" w:cs="Times New Roman"/>
          <w:color w:val="000000" w:themeColor="text1"/>
          <w:sz w:val="26"/>
          <w:szCs w:val="26"/>
        </w:rPr>
        <w:t xml:space="preserve">. </w:t>
      </w:r>
      <w:r w:rsidR="000A6F31" w:rsidRPr="00731133">
        <w:rPr>
          <w:rFonts w:ascii="Times New Roman" w:hAnsi="Times New Roman" w:cs="Times New Roman"/>
          <w:color w:val="000000" w:themeColor="text1"/>
          <w:sz w:val="26"/>
          <w:szCs w:val="26"/>
        </w:rPr>
        <w:t xml:space="preserve">Под закупкой у единственного поставщика (исполнителя, подрядчика) понимается </w:t>
      </w:r>
      <w:r w:rsidR="005F3C03" w:rsidRPr="00731133">
        <w:rPr>
          <w:rFonts w:ascii="Times New Roman" w:hAnsi="Times New Roman" w:cs="Times New Roman"/>
          <w:color w:val="000000" w:themeColor="text1"/>
          <w:sz w:val="26"/>
          <w:szCs w:val="26"/>
        </w:rPr>
        <w:t xml:space="preserve">неконкурентная </w:t>
      </w:r>
      <w:r w:rsidR="000A6F31" w:rsidRPr="00731133">
        <w:rPr>
          <w:rFonts w:ascii="Times New Roman" w:hAnsi="Times New Roman" w:cs="Times New Roman"/>
          <w:color w:val="000000" w:themeColor="text1"/>
          <w:sz w:val="26"/>
          <w:szCs w:val="26"/>
        </w:rPr>
        <w:t>закупка, при которой заказчик заключает договор с конкретным поставщиком (исполнителем, подрядчиком).</w:t>
      </w:r>
    </w:p>
    <w:p w:rsidR="009125B7" w:rsidRPr="00731133" w:rsidRDefault="000A6F3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w:t>
      </w:r>
      <w:r w:rsidR="00180C10" w:rsidRPr="00731133">
        <w:rPr>
          <w:rFonts w:ascii="Times New Roman" w:hAnsi="Times New Roman" w:cs="Times New Roman"/>
          <w:color w:val="000000" w:themeColor="text1"/>
          <w:sz w:val="26"/>
          <w:szCs w:val="26"/>
        </w:rPr>
        <w:t xml:space="preserve"> </w:t>
      </w:r>
      <w:r w:rsidR="009125B7" w:rsidRPr="00731133">
        <w:rPr>
          <w:rFonts w:ascii="Times New Roman" w:hAnsi="Times New Roman" w:cs="Times New Roman"/>
          <w:color w:val="000000" w:themeColor="text1"/>
          <w:sz w:val="26"/>
          <w:szCs w:val="26"/>
        </w:rPr>
        <w:t>Закупка у единственного поставщика (подрядчика, исполнителя) может осуществляться в следующих случаях:</w:t>
      </w:r>
    </w:p>
    <w:p w:rsidR="009125B7" w:rsidRPr="00731133" w:rsidRDefault="00F0075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w:t>
      </w:r>
      <w:r w:rsidR="00A45B06" w:rsidRPr="00731133">
        <w:rPr>
          <w:rFonts w:ascii="Times New Roman" w:hAnsi="Times New Roman" w:cs="Times New Roman"/>
          <w:color w:val="000000" w:themeColor="text1"/>
          <w:sz w:val="26"/>
          <w:szCs w:val="26"/>
        </w:rPr>
        <w:t>) стоимость закупаемых</w:t>
      </w:r>
      <w:r w:rsidR="009125B7" w:rsidRPr="00731133">
        <w:rPr>
          <w:rFonts w:ascii="Times New Roman" w:hAnsi="Times New Roman" w:cs="Times New Roman"/>
          <w:color w:val="000000" w:themeColor="text1"/>
          <w:sz w:val="26"/>
          <w:szCs w:val="26"/>
        </w:rPr>
        <w:t xml:space="preserve"> заказчиком </w:t>
      </w:r>
      <w:r w:rsidR="00A45B06" w:rsidRPr="00731133">
        <w:rPr>
          <w:rFonts w:ascii="Times New Roman" w:hAnsi="Times New Roman" w:cs="Times New Roman"/>
          <w:color w:val="000000" w:themeColor="text1"/>
          <w:sz w:val="26"/>
          <w:szCs w:val="26"/>
        </w:rPr>
        <w:t>товаров, работ, услуг</w:t>
      </w:r>
      <w:r w:rsidR="009125B7" w:rsidRPr="00731133">
        <w:rPr>
          <w:rFonts w:ascii="Times New Roman" w:hAnsi="Times New Roman" w:cs="Times New Roman"/>
          <w:color w:val="000000" w:themeColor="text1"/>
          <w:sz w:val="26"/>
          <w:szCs w:val="26"/>
        </w:rPr>
        <w:t xml:space="preserve"> не превышает </w:t>
      </w:r>
      <w:r w:rsidR="00A15ED1" w:rsidRPr="00731133">
        <w:rPr>
          <w:rFonts w:ascii="Times New Roman" w:hAnsi="Times New Roman" w:cs="Times New Roman"/>
          <w:color w:val="000000" w:themeColor="text1"/>
          <w:sz w:val="26"/>
          <w:szCs w:val="26"/>
        </w:rPr>
        <w:t>400</w:t>
      </w:r>
      <w:r w:rsidR="00F55BAC">
        <w:rPr>
          <w:rFonts w:ascii="Times New Roman" w:hAnsi="Times New Roman" w:cs="Times New Roman"/>
          <w:color w:val="000000" w:themeColor="text1"/>
          <w:sz w:val="26"/>
          <w:szCs w:val="26"/>
        </w:rPr>
        <w:t xml:space="preserve"> 000</w:t>
      </w:r>
      <w:r w:rsidR="00A15ED1" w:rsidRPr="00731133">
        <w:rPr>
          <w:rFonts w:ascii="Times New Roman" w:hAnsi="Times New Roman" w:cs="Times New Roman"/>
          <w:color w:val="000000" w:themeColor="text1"/>
          <w:sz w:val="26"/>
          <w:szCs w:val="26"/>
        </w:rPr>
        <w:t xml:space="preserve"> (</w:t>
      </w:r>
      <w:r w:rsidR="00FF3C2C" w:rsidRPr="00FF3C2C">
        <w:rPr>
          <w:rFonts w:ascii="Times New Roman" w:hAnsi="Times New Roman" w:cs="Times New Roman"/>
          <w:color w:val="000000" w:themeColor="text1"/>
          <w:sz w:val="26"/>
          <w:szCs w:val="26"/>
        </w:rPr>
        <w:t>четыреста тысяч</w:t>
      </w:r>
      <w:r w:rsidR="00F55BAC">
        <w:rPr>
          <w:rFonts w:ascii="Times New Roman" w:hAnsi="Times New Roman" w:cs="Times New Roman"/>
          <w:color w:val="000000" w:themeColor="text1"/>
          <w:sz w:val="26"/>
          <w:szCs w:val="26"/>
        </w:rPr>
        <w:t>)</w:t>
      </w:r>
      <w:r w:rsidR="00A45B06" w:rsidRPr="00731133">
        <w:rPr>
          <w:rFonts w:ascii="Times New Roman" w:hAnsi="Times New Roman" w:cs="Times New Roman"/>
          <w:color w:val="000000" w:themeColor="text1"/>
          <w:sz w:val="26"/>
          <w:szCs w:val="26"/>
        </w:rPr>
        <w:t xml:space="preserve"> </w:t>
      </w:r>
      <w:r w:rsidR="009125B7" w:rsidRPr="00731133">
        <w:rPr>
          <w:rFonts w:ascii="Times New Roman" w:hAnsi="Times New Roman" w:cs="Times New Roman"/>
          <w:color w:val="000000" w:themeColor="text1"/>
          <w:sz w:val="26"/>
          <w:szCs w:val="26"/>
        </w:rPr>
        <w:t>рублей;</w:t>
      </w:r>
    </w:p>
    <w:p w:rsidR="006D5FD1" w:rsidRPr="00731133" w:rsidRDefault="006D5FD1"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color w:val="000000" w:themeColor="text1"/>
          <w:sz w:val="26"/>
          <w:szCs w:val="26"/>
        </w:rPr>
        <w:t xml:space="preserve">2) </w:t>
      </w:r>
      <w:r w:rsidRPr="00731133">
        <w:rPr>
          <w:rFonts w:ascii="Times New Roman" w:hAnsi="Times New Roman" w:cs="Times New Roman"/>
          <w:bCs/>
          <w:color w:val="000000" w:themeColor="text1"/>
          <w:sz w:val="26"/>
          <w:szCs w:val="26"/>
        </w:rPr>
        <w:t>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rsidR="006D5FD1" w:rsidRPr="00731133" w:rsidRDefault="006D5FD1"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 xml:space="preserve">3) </w:t>
      </w:r>
      <w:r w:rsidR="00846795" w:rsidRPr="00731133">
        <w:rPr>
          <w:rFonts w:ascii="Times New Roman" w:hAnsi="Times New Roman" w:cs="Times New Roman"/>
          <w:bCs/>
          <w:color w:val="000000" w:themeColor="text1"/>
          <w:sz w:val="26"/>
          <w:szCs w:val="26"/>
        </w:rPr>
        <w:t>заключение</w:t>
      </w:r>
      <w:r w:rsidRPr="00731133">
        <w:rPr>
          <w:rFonts w:ascii="Times New Roman" w:hAnsi="Times New Roman" w:cs="Times New Roman"/>
          <w:bCs/>
          <w:color w:val="000000" w:themeColor="text1"/>
          <w:sz w:val="26"/>
          <w:szCs w:val="26"/>
        </w:rPr>
        <w:t xml:space="preserve"> договор</w:t>
      </w:r>
      <w:r w:rsidR="00846795" w:rsidRPr="00731133">
        <w:rPr>
          <w:rFonts w:ascii="Times New Roman" w:hAnsi="Times New Roman" w:cs="Times New Roman"/>
          <w:bCs/>
          <w:color w:val="000000" w:themeColor="text1"/>
          <w:sz w:val="26"/>
          <w:szCs w:val="26"/>
        </w:rPr>
        <w:t>а</w:t>
      </w:r>
      <w:r w:rsidRPr="00731133">
        <w:rPr>
          <w:rFonts w:ascii="Times New Roman" w:hAnsi="Times New Roman" w:cs="Times New Roman"/>
          <w:bCs/>
          <w:color w:val="000000" w:themeColor="text1"/>
          <w:sz w:val="26"/>
          <w:szCs w:val="26"/>
        </w:rPr>
        <w:t xml:space="preserve"> с субъектом естественных монополий на оказание услуг естественных монополий в соответствии с Федеральным законом «О</w:t>
      </w:r>
      <w:r w:rsidR="00AC4D35" w:rsidRPr="00731133">
        <w:rPr>
          <w:rFonts w:ascii="Times New Roman" w:hAnsi="Times New Roman" w:cs="Times New Roman"/>
          <w:bCs/>
          <w:color w:val="000000" w:themeColor="text1"/>
          <w:sz w:val="26"/>
          <w:szCs w:val="26"/>
        </w:rPr>
        <w:t xml:space="preserve"> естественных монополиях» от 17.08.</w:t>
      </w:r>
      <w:r w:rsidRPr="00731133">
        <w:rPr>
          <w:rFonts w:ascii="Times New Roman" w:hAnsi="Times New Roman" w:cs="Times New Roman"/>
          <w:bCs/>
          <w:color w:val="000000" w:themeColor="text1"/>
          <w:sz w:val="26"/>
          <w:szCs w:val="26"/>
        </w:rPr>
        <w:t>1995 года №147-ФЗ;</w:t>
      </w:r>
    </w:p>
    <w:p w:rsidR="006D5FD1" w:rsidRPr="00731133" w:rsidRDefault="006D5FD1"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 xml:space="preserve">4) </w:t>
      </w:r>
      <w:r w:rsidR="00846795" w:rsidRPr="00731133">
        <w:rPr>
          <w:rFonts w:ascii="Times New Roman" w:hAnsi="Times New Roman" w:cs="Times New Roman"/>
          <w:bCs/>
          <w:color w:val="000000" w:themeColor="text1"/>
          <w:sz w:val="26"/>
          <w:szCs w:val="26"/>
        </w:rPr>
        <w:t xml:space="preserve">заключение договора </w:t>
      </w:r>
      <w:r w:rsidRPr="00731133">
        <w:rPr>
          <w:rFonts w:ascii="Times New Roman" w:hAnsi="Times New Roman" w:cs="Times New Roman"/>
          <w:bCs/>
          <w:color w:val="000000" w:themeColor="text1"/>
          <w:sz w:val="26"/>
          <w:szCs w:val="26"/>
        </w:rPr>
        <w:t xml:space="preserve">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w:t>
      </w:r>
      <w:r w:rsidR="00D216C4">
        <w:rPr>
          <w:rFonts w:ascii="Times New Roman" w:hAnsi="Times New Roman" w:cs="Times New Roman"/>
          <w:bCs/>
          <w:color w:val="000000" w:themeColor="text1"/>
          <w:sz w:val="26"/>
          <w:szCs w:val="26"/>
        </w:rPr>
        <w:t xml:space="preserve">обращения в твердыми коммунальными отходами, </w:t>
      </w:r>
      <w:r w:rsidRPr="00731133">
        <w:rPr>
          <w:rFonts w:ascii="Times New Roman" w:hAnsi="Times New Roman" w:cs="Times New Roman"/>
          <w:bCs/>
          <w:color w:val="000000" w:themeColor="text1"/>
          <w:sz w:val="26"/>
          <w:szCs w:val="26"/>
        </w:rPr>
        <w:t>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D216C4">
        <w:rPr>
          <w:rFonts w:ascii="Times New Roman" w:hAnsi="Times New Roman" w:cs="Times New Roman"/>
          <w:bCs/>
          <w:color w:val="000000" w:themeColor="text1"/>
          <w:sz w:val="26"/>
          <w:szCs w:val="26"/>
        </w:rPr>
        <w:t xml:space="preserve">. </w:t>
      </w:r>
      <w:r w:rsidR="001B77EA">
        <w:rPr>
          <w:rFonts w:ascii="Times New Roman" w:hAnsi="Times New Roman" w:cs="Times New Roman"/>
          <w:bCs/>
          <w:color w:val="000000" w:themeColor="text1"/>
          <w:sz w:val="26"/>
          <w:szCs w:val="26"/>
        </w:rPr>
        <w:t>При этом о</w:t>
      </w:r>
      <w:r w:rsidR="00D216C4">
        <w:rPr>
          <w:rFonts w:ascii="Times New Roman" w:hAnsi="Times New Roman" w:cs="Times New Roman"/>
          <w:bCs/>
          <w:color w:val="000000" w:themeColor="text1"/>
          <w:sz w:val="26"/>
          <w:szCs w:val="26"/>
        </w:rPr>
        <w:t xml:space="preserve">тсутствие у </w:t>
      </w:r>
      <w:r w:rsidR="001B77EA">
        <w:rPr>
          <w:rFonts w:ascii="Times New Roman" w:hAnsi="Times New Roman" w:cs="Times New Roman"/>
          <w:bCs/>
          <w:color w:val="000000" w:themeColor="text1"/>
          <w:sz w:val="26"/>
          <w:szCs w:val="26"/>
        </w:rPr>
        <w:t xml:space="preserve">поставщика </w:t>
      </w:r>
      <w:r w:rsidR="005C77AD">
        <w:rPr>
          <w:rFonts w:ascii="Times New Roman" w:hAnsi="Times New Roman" w:cs="Times New Roman"/>
          <w:bCs/>
          <w:color w:val="000000" w:themeColor="text1"/>
          <w:sz w:val="26"/>
          <w:szCs w:val="26"/>
        </w:rPr>
        <w:t xml:space="preserve">(подрядчика, исполнителя) </w:t>
      </w:r>
      <w:r w:rsidR="00D216C4">
        <w:rPr>
          <w:rFonts w:ascii="Times New Roman" w:hAnsi="Times New Roman" w:cs="Times New Roman"/>
          <w:bCs/>
          <w:color w:val="000000" w:themeColor="text1"/>
          <w:sz w:val="26"/>
          <w:szCs w:val="26"/>
        </w:rPr>
        <w:t>услуг</w:t>
      </w:r>
      <w:r w:rsidR="001B77EA">
        <w:rPr>
          <w:rFonts w:ascii="Times New Roman" w:hAnsi="Times New Roman" w:cs="Times New Roman"/>
          <w:bCs/>
          <w:color w:val="000000" w:themeColor="text1"/>
          <w:sz w:val="26"/>
          <w:szCs w:val="26"/>
        </w:rPr>
        <w:t>и</w:t>
      </w:r>
      <w:r w:rsidR="00D216C4">
        <w:rPr>
          <w:rFonts w:ascii="Times New Roman" w:hAnsi="Times New Roman" w:cs="Times New Roman"/>
          <w:bCs/>
          <w:color w:val="000000" w:themeColor="text1"/>
          <w:sz w:val="26"/>
          <w:szCs w:val="26"/>
        </w:rPr>
        <w:t xml:space="preserve"> утвержденных цен (тарифов) не является основанием для неприменения к названным договорам условий настоящего пункта</w:t>
      </w:r>
      <w:r w:rsidR="005C77AD">
        <w:rPr>
          <w:rFonts w:ascii="Times New Roman" w:hAnsi="Times New Roman" w:cs="Times New Roman"/>
          <w:bCs/>
          <w:color w:val="000000" w:themeColor="text1"/>
          <w:sz w:val="26"/>
          <w:szCs w:val="26"/>
        </w:rPr>
        <w:t xml:space="preserve"> о возможности заключения договора с единственным поставщиком (подрядчиком, исполнителем)</w:t>
      </w:r>
      <w:r w:rsidRPr="00731133">
        <w:rPr>
          <w:rFonts w:ascii="Times New Roman" w:hAnsi="Times New Roman" w:cs="Times New Roman"/>
          <w:bCs/>
          <w:color w:val="000000" w:themeColor="text1"/>
          <w:sz w:val="26"/>
          <w:szCs w:val="26"/>
        </w:rPr>
        <w:t>;</w:t>
      </w:r>
    </w:p>
    <w:p w:rsidR="006D5FD1" w:rsidRPr="00731133" w:rsidRDefault="008028C8" w:rsidP="00731133">
      <w:pPr>
        <w:pStyle w:val="af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5</w:t>
      </w:r>
      <w:r w:rsidR="006D5FD1" w:rsidRPr="00731133">
        <w:rPr>
          <w:rFonts w:ascii="Times New Roman" w:hAnsi="Times New Roman" w:cs="Times New Roman"/>
          <w:bCs/>
          <w:color w:val="000000" w:themeColor="text1"/>
          <w:sz w:val="26"/>
          <w:szCs w:val="26"/>
        </w:rPr>
        <w:t xml:space="preserve">) </w:t>
      </w:r>
      <w:r w:rsidR="00846795" w:rsidRPr="00731133">
        <w:rPr>
          <w:rFonts w:ascii="Times New Roman" w:hAnsi="Times New Roman" w:cs="Times New Roman"/>
          <w:bCs/>
          <w:color w:val="000000" w:themeColor="text1"/>
          <w:sz w:val="26"/>
          <w:szCs w:val="26"/>
        </w:rPr>
        <w:t xml:space="preserve">заключение договора </w:t>
      </w:r>
      <w:r w:rsidR="006D5FD1" w:rsidRPr="00731133">
        <w:rPr>
          <w:rFonts w:ascii="Times New Roman" w:hAnsi="Times New Roman" w:cs="Times New Roman"/>
          <w:bCs/>
          <w:color w:val="000000" w:themeColor="text1"/>
          <w:sz w:val="26"/>
          <w:szCs w:val="26"/>
        </w:rPr>
        <w:t>на предоставление услуг связи (перечень может быть уточнен в соответствии с законом от 07.07.2003 № 126-ФЗ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телеграфной связи, телематические услуги, услуги связи по передаче данных);</w:t>
      </w:r>
    </w:p>
    <w:p w:rsidR="006D5FD1"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6</w:t>
      </w:r>
      <w:r w:rsidR="006D5FD1" w:rsidRPr="00731133">
        <w:rPr>
          <w:rFonts w:ascii="Times New Roman" w:hAnsi="Times New Roman" w:cs="Times New Roman"/>
          <w:bCs/>
          <w:color w:val="000000" w:themeColor="text1"/>
          <w:sz w:val="26"/>
          <w:szCs w:val="26"/>
        </w:rPr>
        <w:t xml:space="preserve">) </w:t>
      </w:r>
      <w:r w:rsidR="00846795" w:rsidRPr="00731133">
        <w:rPr>
          <w:rFonts w:ascii="Times New Roman" w:hAnsi="Times New Roman" w:cs="Times New Roman"/>
          <w:bCs/>
          <w:color w:val="000000" w:themeColor="text1"/>
          <w:sz w:val="26"/>
          <w:szCs w:val="26"/>
        </w:rPr>
        <w:t>возникновение потребности</w:t>
      </w:r>
      <w:r w:rsidR="006D5FD1" w:rsidRPr="00731133">
        <w:rPr>
          <w:rFonts w:ascii="Times New Roman" w:hAnsi="Times New Roman" w:cs="Times New Roman"/>
          <w:bCs/>
          <w:color w:val="000000" w:themeColor="text1"/>
          <w:sz w:val="26"/>
          <w:szCs w:val="26"/>
        </w:rPr>
        <w:t xml:space="preserve">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565B12" w:rsidRPr="00731133">
        <w:rPr>
          <w:rFonts w:ascii="Times New Roman" w:hAnsi="Times New Roman" w:cs="Times New Roman"/>
          <w:bCs/>
          <w:color w:val="000000" w:themeColor="text1"/>
          <w:sz w:val="26"/>
          <w:szCs w:val="26"/>
        </w:rPr>
        <w:t>;</w:t>
      </w:r>
    </w:p>
    <w:p w:rsidR="009125B7"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9125B7" w:rsidRPr="00731133">
        <w:rPr>
          <w:rFonts w:ascii="Times New Roman" w:hAnsi="Times New Roman" w:cs="Times New Roman"/>
          <w:color w:val="000000" w:themeColor="text1"/>
          <w:sz w:val="26"/>
          <w:szCs w:val="26"/>
        </w:rPr>
        <w:t xml:space="preserve">) </w:t>
      </w:r>
      <w:r w:rsidR="00846795" w:rsidRPr="00731133">
        <w:rPr>
          <w:rFonts w:ascii="Times New Roman" w:hAnsi="Times New Roman" w:cs="Times New Roman"/>
          <w:bCs/>
          <w:color w:val="000000" w:themeColor="text1"/>
          <w:sz w:val="26"/>
          <w:szCs w:val="26"/>
        </w:rPr>
        <w:t xml:space="preserve">заключение договора </w:t>
      </w:r>
      <w:r w:rsidR="009125B7" w:rsidRPr="00731133">
        <w:rPr>
          <w:rFonts w:ascii="Times New Roman" w:hAnsi="Times New Roman" w:cs="Times New Roman"/>
          <w:color w:val="000000" w:themeColor="text1"/>
          <w:sz w:val="26"/>
          <w:szCs w:val="26"/>
        </w:rPr>
        <w:t>на поставку товара (выполнение работ, оказание услуг), осуществляемую заказчиком в качестве исполнителя по контракту</w:t>
      </w:r>
      <w:r w:rsidR="006D5FD1" w:rsidRPr="00731133">
        <w:rPr>
          <w:rFonts w:ascii="Times New Roman" w:hAnsi="Times New Roman" w:cs="Times New Roman"/>
          <w:color w:val="000000" w:themeColor="text1"/>
          <w:sz w:val="26"/>
          <w:szCs w:val="26"/>
        </w:rPr>
        <w:t>/договору</w:t>
      </w:r>
      <w:r w:rsidR="009125B7" w:rsidRPr="00731133">
        <w:rPr>
          <w:rFonts w:ascii="Times New Roman" w:hAnsi="Times New Roman" w:cs="Times New Roman"/>
          <w:color w:val="000000" w:themeColor="text1"/>
          <w:sz w:val="26"/>
          <w:szCs w:val="26"/>
        </w:rPr>
        <w:t>, в случае привлечения на основании договора в ходе исполнения указанного контракта</w:t>
      </w:r>
      <w:r w:rsidR="006D5FD1" w:rsidRPr="00731133">
        <w:rPr>
          <w:rFonts w:ascii="Times New Roman" w:hAnsi="Times New Roman" w:cs="Times New Roman"/>
          <w:color w:val="000000" w:themeColor="text1"/>
          <w:sz w:val="26"/>
          <w:szCs w:val="26"/>
        </w:rPr>
        <w:t>/договора</w:t>
      </w:r>
      <w:r w:rsidR="009125B7" w:rsidRPr="00731133">
        <w:rPr>
          <w:rFonts w:ascii="Times New Roman" w:hAnsi="Times New Roman" w:cs="Times New Roman"/>
          <w:color w:val="000000" w:themeColor="text1"/>
          <w:sz w:val="26"/>
          <w:szCs w:val="26"/>
        </w:rPr>
        <w:t xml:space="preserve"> иных лиц для поставки товара (выполнения работы, оказания услуги), необходимой для исполнения предусмотренных контрактом</w:t>
      </w:r>
      <w:r w:rsidR="00115344" w:rsidRPr="00731133">
        <w:rPr>
          <w:rFonts w:ascii="Times New Roman" w:hAnsi="Times New Roman" w:cs="Times New Roman"/>
          <w:color w:val="000000" w:themeColor="text1"/>
          <w:sz w:val="26"/>
          <w:szCs w:val="26"/>
        </w:rPr>
        <w:t>/договором</w:t>
      </w:r>
      <w:r w:rsidR="009125B7" w:rsidRPr="00731133">
        <w:rPr>
          <w:rFonts w:ascii="Times New Roman" w:hAnsi="Times New Roman" w:cs="Times New Roman"/>
          <w:color w:val="000000" w:themeColor="text1"/>
          <w:sz w:val="26"/>
          <w:szCs w:val="26"/>
        </w:rPr>
        <w:t xml:space="preserve"> обязательств заказчика;</w:t>
      </w:r>
    </w:p>
    <w:p w:rsidR="006D5FD1" w:rsidRPr="00731133" w:rsidRDefault="008028C8" w:rsidP="00731133">
      <w:pPr>
        <w:pStyle w:val="af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8</w:t>
      </w:r>
      <w:r w:rsidR="006D5FD1" w:rsidRPr="00731133">
        <w:rPr>
          <w:rFonts w:ascii="Times New Roman" w:hAnsi="Times New Roman" w:cs="Times New Roman"/>
          <w:bCs/>
          <w:color w:val="000000" w:themeColor="text1"/>
          <w:sz w:val="26"/>
          <w:szCs w:val="26"/>
        </w:rPr>
        <w:t>) заключение договора с субподрядчиком, который является организацией, подпадающей под действие Федерального закона от 05.04.2013 г. № 44-ФЗ «О контрактной системе в сфере закупок товаров, работ, услуг для обеспечения государственных и муниципальных нужд» в части предоставления преференций;</w:t>
      </w:r>
    </w:p>
    <w:p w:rsidR="009125B7"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9</w:t>
      </w:r>
      <w:r w:rsidR="006D5FD1" w:rsidRPr="00731133">
        <w:rPr>
          <w:rFonts w:ascii="Times New Roman" w:hAnsi="Times New Roman" w:cs="Times New Roman"/>
          <w:bCs/>
          <w:color w:val="000000" w:themeColor="text1"/>
          <w:sz w:val="26"/>
          <w:szCs w:val="26"/>
        </w:rPr>
        <w:t xml:space="preserve">) </w:t>
      </w:r>
      <w:r w:rsidR="0027150C" w:rsidRPr="00731133">
        <w:rPr>
          <w:rFonts w:ascii="Times New Roman" w:hAnsi="Times New Roman" w:cs="Times New Roman"/>
          <w:color w:val="000000" w:themeColor="text1"/>
          <w:sz w:val="26"/>
          <w:szCs w:val="26"/>
        </w:rPr>
        <w:t>товар, работа, услуга имею</w:t>
      </w:r>
      <w:r w:rsidR="009125B7" w:rsidRPr="00731133">
        <w:rPr>
          <w:rFonts w:ascii="Times New Roman" w:hAnsi="Times New Roman" w:cs="Times New Roman"/>
          <w:color w:val="000000" w:themeColor="text1"/>
          <w:sz w:val="26"/>
          <w:szCs w:val="26"/>
        </w:rPr>
        <w:t xml:space="preserve">тся в наличии только у какого-либо конкретного поставщика (подрядчика, исполнителя) или какой-либо конкретный поставщик </w:t>
      </w:r>
      <w:r w:rsidR="009125B7" w:rsidRPr="00731133">
        <w:rPr>
          <w:rFonts w:ascii="Times New Roman" w:hAnsi="Times New Roman" w:cs="Times New Roman"/>
          <w:color w:val="000000" w:themeColor="text1"/>
          <w:sz w:val="26"/>
          <w:szCs w:val="26"/>
        </w:rPr>
        <w:lastRenderedPageBreak/>
        <w:t xml:space="preserve">(подрядчик, исполнитель) обладает исключительными правами в отношении товаров (работ, услуг) и не существует альтернативы или замены в том числе в </w:t>
      </w:r>
      <w:r w:rsidR="006D5FD1" w:rsidRPr="00731133">
        <w:rPr>
          <w:rFonts w:ascii="Times New Roman" w:hAnsi="Times New Roman" w:cs="Times New Roman"/>
          <w:color w:val="000000" w:themeColor="text1"/>
          <w:sz w:val="26"/>
          <w:szCs w:val="26"/>
        </w:rPr>
        <w:t>случае</w:t>
      </w:r>
      <w:r w:rsidR="00565B12" w:rsidRPr="00731133">
        <w:rPr>
          <w:rFonts w:ascii="Times New Roman" w:hAnsi="Times New Roman" w:cs="Times New Roman"/>
          <w:color w:val="000000" w:themeColor="text1"/>
          <w:sz w:val="26"/>
          <w:szCs w:val="26"/>
        </w:rPr>
        <w:t xml:space="preserve"> </w:t>
      </w:r>
      <w:r w:rsidR="009125B7" w:rsidRPr="00731133">
        <w:rPr>
          <w:rFonts w:ascii="Times New Roman" w:hAnsi="Times New Roman" w:cs="Times New Roman"/>
          <w:color w:val="000000" w:themeColor="text1"/>
          <w:sz w:val="26"/>
          <w:szCs w:val="26"/>
        </w:rPr>
        <w:t>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9125B7"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115344" w:rsidRPr="00731133">
        <w:rPr>
          <w:rFonts w:ascii="Times New Roman" w:hAnsi="Times New Roman" w:cs="Times New Roman"/>
          <w:color w:val="000000" w:themeColor="text1"/>
          <w:sz w:val="26"/>
          <w:szCs w:val="26"/>
        </w:rPr>
        <w:t>) осуществление закупки</w:t>
      </w:r>
      <w:r w:rsidR="009125B7" w:rsidRPr="00731133">
        <w:rPr>
          <w:rFonts w:ascii="Times New Roman" w:hAnsi="Times New Roman" w:cs="Times New Roman"/>
          <w:color w:val="000000" w:themeColor="text1"/>
          <w:sz w:val="26"/>
          <w:szCs w:val="26"/>
        </w:rPr>
        <w:t xml:space="preserve"> услуг, связанных с проведением экспертного сопровождения (научных экспертиз) научно-технических программ и проектов;</w:t>
      </w:r>
    </w:p>
    <w:p w:rsidR="009125B7" w:rsidRPr="00731133" w:rsidRDefault="004910F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1</w:t>
      </w:r>
      <w:r w:rsidR="009125B7" w:rsidRPr="00731133">
        <w:rPr>
          <w:rFonts w:ascii="Times New Roman" w:hAnsi="Times New Roman" w:cs="Times New Roman"/>
          <w:color w:val="000000" w:themeColor="text1"/>
          <w:sz w:val="26"/>
          <w:szCs w:val="26"/>
        </w:rPr>
        <w:t xml:space="preserve">) </w:t>
      </w:r>
      <w:r w:rsidR="00115344" w:rsidRPr="00731133">
        <w:rPr>
          <w:rFonts w:ascii="Times New Roman" w:hAnsi="Times New Roman" w:cs="Times New Roman"/>
          <w:bCs/>
          <w:color w:val="000000" w:themeColor="text1"/>
          <w:sz w:val="26"/>
          <w:szCs w:val="26"/>
        </w:rPr>
        <w:t xml:space="preserve">заключение договора </w:t>
      </w:r>
      <w:r w:rsidR="009125B7" w:rsidRPr="00731133">
        <w:rPr>
          <w:rFonts w:ascii="Times New Roman" w:hAnsi="Times New Roman" w:cs="Times New Roman"/>
          <w:color w:val="000000" w:themeColor="text1"/>
          <w:sz w:val="26"/>
          <w:szCs w:val="26"/>
        </w:rPr>
        <w:t>аренды недвижимого</w:t>
      </w:r>
      <w:r w:rsidR="007F59E1" w:rsidRPr="00731133">
        <w:rPr>
          <w:rFonts w:ascii="Times New Roman" w:hAnsi="Times New Roman" w:cs="Times New Roman"/>
          <w:color w:val="000000" w:themeColor="text1"/>
          <w:sz w:val="26"/>
          <w:szCs w:val="26"/>
        </w:rPr>
        <w:t>, движимого</w:t>
      </w:r>
      <w:r w:rsidR="009125B7" w:rsidRPr="00731133">
        <w:rPr>
          <w:rFonts w:ascii="Times New Roman" w:hAnsi="Times New Roman" w:cs="Times New Roman"/>
          <w:color w:val="000000" w:themeColor="text1"/>
          <w:sz w:val="26"/>
          <w:szCs w:val="26"/>
        </w:rPr>
        <w:t xml:space="preserve"> имущества;</w:t>
      </w:r>
    </w:p>
    <w:p w:rsidR="009125B7" w:rsidRPr="00731133" w:rsidRDefault="004910F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2</w:t>
      </w:r>
      <w:r w:rsidR="009125B7"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bCs/>
          <w:color w:val="000000" w:themeColor="text1"/>
          <w:sz w:val="26"/>
          <w:szCs w:val="26"/>
        </w:rPr>
        <w:t xml:space="preserve">заключение договора </w:t>
      </w:r>
      <w:r w:rsidR="009125B7" w:rsidRPr="00731133">
        <w:rPr>
          <w:rFonts w:ascii="Times New Roman" w:hAnsi="Times New Roman" w:cs="Times New Roman"/>
          <w:color w:val="000000" w:themeColor="text1"/>
          <w:sz w:val="26"/>
          <w:szCs w:val="26"/>
        </w:rPr>
        <w:t>с оператором электронной площадки в целях обеспечения проведения закупок в электронной форме в соответствии с настоящим Положением;</w:t>
      </w:r>
    </w:p>
    <w:p w:rsidR="009125B7"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3</w:t>
      </w:r>
      <w:r w:rsidR="008E4289" w:rsidRPr="00731133">
        <w:rPr>
          <w:rFonts w:ascii="Times New Roman" w:hAnsi="Times New Roman" w:cs="Times New Roman"/>
          <w:color w:val="000000" w:themeColor="text1"/>
          <w:sz w:val="26"/>
          <w:szCs w:val="26"/>
        </w:rPr>
        <w:t>) осуществление закупки</w:t>
      </w:r>
      <w:r w:rsidR="009125B7" w:rsidRPr="00731133">
        <w:rPr>
          <w:rFonts w:ascii="Times New Roman" w:hAnsi="Times New Roman" w:cs="Times New Roman"/>
          <w:color w:val="000000" w:themeColor="text1"/>
          <w:sz w:val="26"/>
          <w:szCs w:val="26"/>
        </w:rPr>
        <w:t xml:space="preserve">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DF6F46"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4</w:t>
      </w:r>
      <w:r w:rsidR="009125B7" w:rsidRPr="00731133">
        <w:rPr>
          <w:rFonts w:ascii="Times New Roman" w:hAnsi="Times New Roman" w:cs="Times New Roman"/>
          <w:color w:val="000000" w:themeColor="text1"/>
          <w:sz w:val="26"/>
          <w:szCs w:val="26"/>
        </w:rPr>
        <w:t>) осуществляется закупка услуг, связанных с направлением работника в служебную командировку</w:t>
      </w:r>
      <w:r w:rsidR="00DF6F46" w:rsidRPr="00731133">
        <w:rPr>
          <w:rFonts w:ascii="Times New Roman" w:hAnsi="Times New Roman" w:cs="Times New Roman"/>
          <w:color w:val="000000" w:themeColor="text1"/>
          <w:sz w:val="26"/>
          <w:szCs w:val="26"/>
        </w:rPr>
        <w:t>.</w:t>
      </w:r>
    </w:p>
    <w:p w:rsidR="009125B7"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5</w:t>
      </w:r>
      <w:r w:rsidR="009125B7" w:rsidRPr="00731133">
        <w:rPr>
          <w:rFonts w:ascii="Times New Roman" w:hAnsi="Times New Roman" w:cs="Times New Roman"/>
          <w:color w:val="000000" w:themeColor="text1"/>
          <w:sz w:val="26"/>
          <w:szCs w:val="26"/>
        </w:rPr>
        <w:t>) в договоре, по которому заказчик выступает в качестве исполнителя, определен конкретный поставщик (исполнитель, подрядчик) товаров (работ, услуг);</w:t>
      </w:r>
    </w:p>
    <w:p w:rsidR="009125B7"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6</w:t>
      </w:r>
      <w:r w:rsidR="009125B7"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bCs/>
          <w:color w:val="000000" w:themeColor="text1"/>
          <w:sz w:val="26"/>
          <w:szCs w:val="26"/>
        </w:rPr>
        <w:t xml:space="preserve">заключение договора </w:t>
      </w:r>
      <w:r w:rsidR="009125B7" w:rsidRPr="00731133">
        <w:rPr>
          <w:rFonts w:ascii="Times New Roman" w:hAnsi="Times New Roman" w:cs="Times New Roman"/>
          <w:color w:val="000000" w:themeColor="text1"/>
          <w:sz w:val="26"/>
          <w:szCs w:val="26"/>
        </w:rPr>
        <w:t xml:space="preserve">об оказании услуг в целях участия в мероприятии, проводимом для </w:t>
      </w:r>
      <w:r w:rsidR="000177F1" w:rsidRPr="00731133">
        <w:rPr>
          <w:rFonts w:ascii="Times New Roman" w:hAnsi="Times New Roman" w:cs="Times New Roman"/>
          <w:color w:val="000000" w:themeColor="text1"/>
          <w:sz w:val="26"/>
          <w:szCs w:val="26"/>
        </w:rPr>
        <w:t xml:space="preserve">нужд заказчика или </w:t>
      </w:r>
      <w:r w:rsidR="009125B7" w:rsidRPr="00731133">
        <w:rPr>
          <w:rFonts w:ascii="Times New Roman" w:hAnsi="Times New Roman" w:cs="Times New Roman"/>
          <w:color w:val="000000" w:themeColor="text1"/>
          <w:sz w:val="26"/>
          <w:szCs w:val="26"/>
        </w:rPr>
        <w:t>нескольких заказчиков, с поставщиком (исполнителем, подрядчиком), который определен заказчиком, являющимся организатором такого мероприятия;</w:t>
      </w:r>
    </w:p>
    <w:p w:rsidR="009125B7"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7</w:t>
      </w:r>
      <w:r w:rsidR="008E4289" w:rsidRPr="00731133">
        <w:rPr>
          <w:rFonts w:ascii="Times New Roman" w:hAnsi="Times New Roman" w:cs="Times New Roman"/>
          <w:color w:val="000000" w:themeColor="text1"/>
          <w:sz w:val="26"/>
          <w:szCs w:val="26"/>
        </w:rPr>
        <w:t>) возникновение потребности</w:t>
      </w:r>
      <w:r w:rsidR="009125B7" w:rsidRPr="00731133">
        <w:rPr>
          <w:rFonts w:ascii="Times New Roman" w:hAnsi="Times New Roman" w:cs="Times New Roman"/>
          <w:color w:val="000000" w:themeColor="text1"/>
          <w:sz w:val="26"/>
          <w:szCs w:val="26"/>
        </w:rPr>
        <w:t xml:space="preserve"> в определенных товарах (работах, услугах) вследствие аварии, иных чрезвычайных ситуаций природного или техногенного характера, возникновения обстоятельств </w:t>
      </w:r>
      <w:r w:rsidR="008E4289" w:rsidRPr="00731133">
        <w:rPr>
          <w:rFonts w:ascii="Times New Roman" w:hAnsi="Times New Roman" w:cs="Times New Roman"/>
          <w:color w:val="000000" w:themeColor="text1"/>
          <w:sz w:val="26"/>
          <w:szCs w:val="26"/>
        </w:rPr>
        <w:t>непреодолимой силы либо возникновение необходимости</w:t>
      </w:r>
      <w:r w:rsidR="009125B7" w:rsidRPr="00731133">
        <w:rPr>
          <w:rFonts w:ascii="Times New Roman" w:hAnsi="Times New Roman" w:cs="Times New Roman"/>
          <w:color w:val="000000" w:themeColor="text1"/>
          <w:sz w:val="26"/>
          <w:szCs w:val="26"/>
        </w:rPr>
        <w:t xml:space="preserve">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 количестве (объеме),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9125B7"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8028C8">
        <w:rPr>
          <w:rFonts w:ascii="Times New Roman" w:hAnsi="Times New Roman" w:cs="Times New Roman"/>
          <w:color w:val="000000" w:themeColor="text1"/>
          <w:sz w:val="26"/>
          <w:szCs w:val="26"/>
        </w:rPr>
        <w:t>8</w:t>
      </w:r>
      <w:r w:rsidR="009125B7"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bCs/>
          <w:color w:val="000000" w:themeColor="text1"/>
          <w:sz w:val="26"/>
          <w:szCs w:val="26"/>
        </w:rPr>
        <w:t xml:space="preserve">заключение договора </w:t>
      </w:r>
      <w:r w:rsidR="009125B7" w:rsidRPr="00731133">
        <w:rPr>
          <w:rFonts w:ascii="Times New Roman" w:hAnsi="Times New Roman" w:cs="Times New Roman"/>
          <w:color w:val="000000" w:themeColor="text1"/>
          <w:sz w:val="26"/>
          <w:szCs w:val="26"/>
        </w:rPr>
        <w:t>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9125B7"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9125B7" w:rsidRPr="00731133">
        <w:rPr>
          <w:rFonts w:ascii="Times New Roman" w:hAnsi="Times New Roman" w:cs="Times New Roman"/>
          <w:color w:val="000000" w:themeColor="text1"/>
          <w:sz w:val="26"/>
          <w:szCs w:val="26"/>
        </w:rPr>
        <w:t xml:space="preserve">) признана </w:t>
      </w:r>
      <w:r w:rsidR="00CC473E" w:rsidRPr="006F571C">
        <w:rPr>
          <w:rFonts w:ascii="Times New Roman" w:hAnsi="Times New Roman" w:cs="Times New Roman"/>
          <w:color w:val="000000" w:themeColor="text1"/>
          <w:sz w:val="26"/>
          <w:szCs w:val="26"/>
        </w:rPr>
        <w:t>несостоявшейся</w:t>
      </w:r>
      <w:r w:rsidR="009125B7" w:rsidRPr="00731133">
        <w:rPr>
          <w:rFonts w:ascii="Times New Roman" w:hAnsi="Times New Roman" w:cs="Times New Roman"/>
          <w:color w:val="000000" w:themeColor="text1"/>
          <w:sz w:val="26"/>
          <w:szCs w:val="26"/>
        </w:rPr>
        <w:t xml:space="preserve"> процедура закупки способами, предусмотренными настоящим Положением, при отсутствии заявок на участие в </w:t>
      </w:r>
      <w:proofErr w:type="spellStart"/>
      <w:r w:rsidR="009125B7" w:rsidRPr="00731133">
        <w:rPr>
          <w:rFonts w:ascii="Times New Roman" w:hAnsi="Times New Roman" w:cs="Times New Roman"/>
          <w:color w:val="000000" w:themeColor="text1"/>
          <w:sz w:val="26"/>
          <w:szCs w:val="26"/>
        </w:rPr>
        <w:t>закупке</w:t>
      </w:r>
      <w:r w:rsidR="00A75983">
        <w:rPr>
          <w:rFonts w:ascii="Times New Roman" w:hAnsi="Times New Roman" w:cs="Times New Roman"/>
          <w:color w:val="000000" w:themeColor="text1"/>
          <w:sz w:val="26"/>
          <w:szCs w:val="26"/>
        </w:rPr>
        <w:t>,</w:t>
      </w:r>
      <w:r w:rsidR="00DB538A" w:rsidRPr="00731133">
        <w:rPr>
          <w:rFonts w:ascii="Times New Roman" w:hAnsi="Times New Roman" w:cs="Times New Roman"/>
          <w:color w:val="000000" w:themeColor="text1"/>
          <w:sz w:val="26"/>
          <w:szCs w:val="26"/>
        </w:rPr>
        <w:t>в</w:t>
      </w:r>
      <w:proofErr w:type="spellEnd"/>
      <w:r w:rsidR="00DB538A" w:rsidRPr="00731133">
        <w:rPr>
          <w:rFonts w:ascii="Times New Roman" w:hAnsi="Times New Roman" w:cs="Times New Roman"/>
          <w:color w:val="000000" w:themeColor="text1"/>
          <w:sz w:val="26"/>
          <w:szCs w:val="26"/>
        </w:rPr>
        <w:t xml:space="preserve"> случае признания всех поступивших заявок несоответствующими требованиям </w:t>
      </w:r>
      <w:r w:rsidR="002F1CDD">
        <w:rPr>
          <w:rFonts w:ascii="Times New Roman" w:hAnsi="Times New Roman" w:cs="Times New Roman"/>
          <w:color w:val="000000" w:themeColor="text1"/>
          <w:sz w:val="26"/>
          <w:szCs w:val="26"/>
        </w:rPr>
        <w:t>извещения о проведении закупки</w:t>
      </w:r>
      <w:r w:rsidR="00DB538A" w:rsidRPr="00731133">
        <w:rPr>
          <w:rFonts w:ascii="Times New Roman" w:hAnsi="Times New Roman" w:cs="Times New Roman"/>
          <w:color w:val="000000" w:themeColor="text1"/>
          <w:sz w:val="26"/>
          <w:szCs w:val="26"/>
        </w:rPr>
        <w:t xml:space="preserve"> и документации о проведении конкурентной закупки</w:t>
      </w:r>
      <w:r w:rsidR="00A75983">
        <w:rPr>
          <w:rFonts w:ascii="Times New Roman" w:hAnsi="Times New Roman" w:cs="Times New Roman"/>
          <w:color w:val="000000" w:themeColor="text1"/>
          <w:sz w:val="26"/>
          <w:szCs w:val="26"/>
        </w:rPr>
        <w:t xml:space="preserve">, либо </w:t>
      </w:r>
      <w:r w:rsidR="00A75983">
        <w:rPr>
          <w:rFonts w:ascii="Times New Roman" w:hAnsi="Times New Roman" w:cs="Times New Roman"/>
          <w:color w:val="000000" w:themeColor="text1"/>
          <w:sz w:val="26"/>
          <w:szCs w:val="26"/>
        </w:rPr>
        <w:lastRenderedPageBreak/>
        <w:t>признания единственной заявки соответствующей требованиям извещения и (или) документации</w:t>
      </w:r>
      <w:r w:rsidR="009125B7" w:rsidRPr="00731133">
        <w:rPr>
          <w:rFonts w:ascii="Times New Roman" w:hAnsi="Times New Roman" w:cs="Times New Roman"/>
          <w:color w:val="000000" w:themeColor="text1"/>
          <w:sz w:val="26"/>
          <w:szCs w:val="26"/>
        </w:rPr>
        <w:t>;</w:t>
      </w:r>
    </w:p>
    <w:p w:rsidR="009125B7"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0</w:t>
      </w:r>
      <w:r w:rsidRPr="00731133">
        <w:rPr>
          <w:rFonts w:ascii="Times New Roman" w:hAnsi="Times New Roman" w:cs="Times New Roman"/>
          <w:color w:val="000000" w:themeColor="text1"/>
          <w:sz w:val="26"/>
          <w:szCs w:val="26"/>
        </w:rPr>
        <w:t>)</w:t>
      </w:r>
      <w:r w:rsidR="009125B7" w:rsidRPr="00731133">
        <w:rPr>
          <w:rFonts w:ascii="Times New Roman" w:hAnsi="Times New Roman" w:cs="Times New Roman"/>
          <w:color w:val="000000" w:themeColor="text1"/>
          <w:sz w:val="26"/>
          <w:szCs w:val="26"/>
        </w:rPr>
        <w:t xml:space="preserve">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процедуры закупки невозможны. При этом договор заключается на тех же условиях, что и расторгнутый договор. В случае</w:t>
      </w:r>
      <w:r w:rsidR="00334EEC" w:rsidRPr="00731133">
        <w:rPr>
          <w:rFonts w:ascii="Times New Roman" w:hAnsi="Times New Roman" w:cs="Times New Roman"/>
          <w:color w:val="000000" w:themeColor="text1"/>
          <w:sz w:val="26"/>
          <w:szCs w:val="26"/>
        </w:rPr>
        <w:t>,</w:t>
      </w:r>
      <w:r w:rsidR="009125B7" w:rsidRPr="00731133">
        <w:rPr>
          <w:rFonts w:ascii="Times New Roman" w:hAnsi="Times New Roman" w:cs="Times New Roman"/>
          <w:color w:val="000000" w:themeColor="text1"/>
          <w:sz w:val="26"/>
          <w:szCs w:val="26"/>
        </w:rPr>
        <w:t xml:space="preserve">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EB71EE"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1</w:t>
      </w:r>
      <w:r w:rsidR="008E4289" w:rsidRPr="00731133">
        <w:rPr>
          <w:rFonts w:ascii="Times New Roman" w:hAnsi="Times New Roman" w:cs="Times New Roman"/>
          <w:color w:val="000000" w:themeColor="text1"/>
          <w:sz w:val="26"/>
          <w:szCs w:val="26"/>
        </w:rPr>
        <w:t>) привлечение</w:t>
      </w:r>
      <w:r w:rsidR="009125B7" w:rsidRPr="00731133">
        <w:rPr>
          <w:rFonts w:ascii="Times New Roman" w:hAnsi="Times New Roman" w:cs="Times New Roman"/>
          <w:color w:val="000000" w:themeColor="text1"/>
          <w:sz w:val="26"/>
          <w:szCs w:val="26"/>
        </w:rPr>
        <w:t xml:space="preserve"> к выполнению работ (оказанию услуг) физичес</w:t>
      </w:r>
      <w:r w:rsidR="004C3177" w:rsidRPr="00731133">
        <w:rPr>
          <w:rFonts w:ascii="Times New Roman" w:hAnsi="Times New Roman" w:cs="Times New Roman"/>
          <w:color w:val="000000" w:themeColor="text1"/>
          <w:sz w:val="26"/>
          <w:szCs w:val="26"/>
        </w:rPr>
        <w:t>ких</w:t>
      </w:r>
      <w:r w:rsidR="009125B7" w:rsidRPr="00731133">
        <w:rPr>
          <w:rFonts w:ascii="Times New Roman" w:hAnsi="Times New Roman" w:cs="Times New Roman"/>
          <w:color w:val="000000" w:themeColor="text1"/>
          <w:sz w:val="26"/>
          <w:szCs w:val="26"/>
        </w:rPr>
        <w:t xml:space="preserve"> лиц</w:t>
      </w:r>
      <w:r w:rsidRPr="00731133">
        <w:rPr>
          <w:rFonts w:ascii="Times New Roman" w:hAnsi="Times New Roman" w:cs="Times New Roman"/>
          <w:color w:val="000000" w:themeColor="text1"/>
          <w:sz w:val="26"/>
          <w:szCs w:val="26"/>
        </w:rPr>
        <w:t>;</w:t>
      </w:r>
    </w:p>
    <w:p w:rsidR="00EB71EE"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color w:val="000000" w:themeColor="text1"/>
          <w:sz w:val="26"/>
          <w:szCs w:val="26"/>
        </w:rPr>
        <w:t>возникновение потребности</w:t>
      </w:r>
      <w:r w:rsidRPr="00731133">
        <w:rPr>
          <w:rFonts w:ascii="Times New Roman" w:hAnsi="Times New Roman" w:cs="Times New Roman"/>
          <w:color w:val="000000" w:themeColor="text1"/>
          <w:sz w:val="26"/>
          <w:szCs w:val="26"/>
        </w:rPr>
        <w:t xml:space="preserve"> в услугах по опубликованию информации в конкретном печатном издании;</w:t>
      </w:r>
    </w:p>
    <w:p w:rsidR="00EB71EE" w:rsidRPr="00731133" w:rsidRDefault="00334EEC"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2</w:t>
      </w:r>
      <w:r w:rsidR="008028C8">
        <w:rPr>
          <w:rFonts w:ascii="Times New Roman" w:hAnsi="Times New Roman" w:cs="Times New Roman"/>
          <w:bCs/>
          <w:color w:val="000000" w:themeColor="text1"/>
          <w:sz w:val="26"/>
          <w:szCs w:val="26"/>
        </w:rPr>
        <w:t>3</w:t>
      </w:r>
      <w:r w:rsidR="00EB71EE" w:rsidRPr="00731133">
        <w:rPr>
          <w:rFonts w:ascii="Times New Roman" w:hAnsi="Times New Roman" w:cs="Times New Roman"/>
          <w:bCs/>
          <w:color w:val="000000" w:themeColor="text1"/>
          <w:sz w:val="26"/>
          <w:szCs w:val="26"/>
        </w:rPr>
        <w:t xml:space="preserve">) </w:t>
      </w:r>
      <w:r w:rsidR="008E4289" w:rsidRPr="00731133">
        <w:rPr>
          <w:rFonts w:ascii="Times New Roman" w:hAnsi="Times New Roman" w:cs="Times New Roman"/>
          <w:bCs/>
          <w:color w:val="000000" w:themeColor="text1"/>
          <w:sz w:val="26"/>
          <w:szCs w:val="26"/>
        </w:rPr>
        <w:t>осуществление оплаты</w:t>
      </w:r>
      <w:r w:rsidR="00EB71EE" w:rsidRPr="00731133">
        <w:rPr>
          <w:rFonts w:ascii="Times New Roman" w:hAnsi="Times New Roman" w:cs="Times New Roman"/>
          <w:bCs/>
          <w:color w:val="000000" w:themeColor="text1"/>
          <w:sz w:val="26"/>
          <w:szCs w:val="26"/>
        </w:rPr>
        <w:t xml:space="preserve"> членских взносов и иных обязательных платежей;</w:t>
      </w:r>
    </w:p>
    <w:p w:rsidR="00EB71EE" w:rsidRPr="00731133" w:rsidRDefault="00334EE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4</w:t>
      </w:r>
      <w:r w:rsidR="00EB71EE"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color w:val="000000" w:themeColor="text1"/>
          <w:sz w:val="26"/>
          <w:szCs w:val="26"/>
        </w:rPr>
        <w:t>возникновение потребности</w:t>
      </w:r>
      <w:r w:rsidR="00EB71EE" w:rsidRPr="00731133">
        <w:rPr>
          <w:rFonts w:ascii="Times New Roman" w:hAnsi="Times New Roman" w:cs="Times New Roman"/>
          <w:color w:val="000000" w:themeColor="text1"/>
          <w:sz w:val="26"/>
          <w:szCs w:val="26"/>
        </w:rPr>
        <w:t xml:space="preserve">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EB71EE" w:rsidRPr="00731133" w:rsidRDefault="00334EE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5</w:t>
      </w:r>
      <w:r w:rsidR="00EB71EE"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color w:val="000000" w:themeColor="text1"/>
          <w:sz w:val="26"/>
          <w:szCs w:val="26"/>
        </w:rPr>
        <w:t>осуществление закупки</w:t>
      </w:r>
      <w:r w:rsidR="00EB71EE" w:rsidRPr="00731133">
        <w:rPr>
          <w:rFonts w:ascii="Times New Roman" w:hAnsi="Times New Roman" w:cs="Times New Roman"/>
          <w:color w:val="000000" w:themeColor="text1"/>
          <w:sz w:val="26"/>
          <w:szCs w:val="26"/>
        </w:rPr>
        <w:t xml:space="preserve">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заказчика;</w:t>
      </w:r>
    </w:p>
    <w:p w:rsidR="00EB71EE"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6</w:t>
      </w:r>
      <w:r w:rsidR="00EB71EE" w:rsidRPr="00731133">
        <w:rPr>
          <w:rFonts w:ascii="Times New Roman" w:hAnsi="Times New Roman" w:cs="Times New Roman"/>
          <w:color w:val="000000" w:themeColor="text1"/>
          <w:sz w:val="26"/>
          <w:szCs w:val="26"/>
        </w:rPr>
        <w:t xml:space="preserve">) </w:t>
      </w:r>
      <w:r w:rsidR="008E4289" w:rsidRPr="00731133">
        <w:rPr>
          <w:rFonts w:ascii="Times New Roman" w:hAnsi="Times New Roman" w:cs="Times New Roman"/>
          <w:color w:val="000000" w:themeColor="text1"/>
          <w:sz w:val="26"/>
          <w:szCs w:val="26"/>
        </w:rPr>
        <w:t>осуществление закупки</w:t>
      </w:r>
      <w:r w:rsidR="00EB71EE" w:rsidRPr="00731133">
        <w:rPr>
          <w:rFonts w:ascii="Times New Roman" w:hAnsi="Times New Roman" w:cs="Times New Roman"/>
          <w:color w:val="000000" w:themeColor="text1"/>
          <w:sz w:val="26"/>
          <w:szCs w:val="26"/>
        </w:rPr>
        <w:t xml:space="preserve"> для выполнения работ по мобилизационной подготовке;</w:t>
      </w:r>
    </w:p>
    <w:p w:rsidR="00EB71EE"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7</w:t>
      </w:r>
      <w:r w:rsidR="00EB71EE" w:rsidRPr="00731133">
        <w:rPr>
          <w:rFonts w:ascii="Times New Roman" w:hAnsi="Times New Roman" w:cs="Times New Roman"/>
          <w:color w:val="000000" w:themeColor="text1"/>
          <w:sz w:val="26"/>
          <w:szCs w:val="26"/>
        </w:rPr>
        <w:t xml:space="preserve">) </w:t>
      </w:r>
      <w:r w:rsidR="001976D0" w:rsidRPr="00731133">
        <w:rPr>
          <w:rFonts w:ascii="Times New Roman" w:hAnsi="Times New Roman" w:cs="Times New Roman"/>
          <w:color w:val="000000" w:themeColor="text1"/>
          <w:sz w:val="26"/>
          <w:szCs w:val="26"/>
        </w:rPr>
        <w:t>возникновение</w:t>
      </w:r>
      <w:r w:rsidR="00EB71EE" w:rsidRPr="00731133">
        <w:rPr>
          <w:rFonts w:ascii="Times New Roman" w:hAnsi="Times New Roman" w:cs="Times New Roman"/>
          <w:color w:val="000000" w:themeColor="text1"/>
          <w:sz w:val="26"/>
          <w:szCs w:val="26"/>
        </w:rPr>
        <w:t xml:space="preserve"> п</w:t>
      </w:r>
      <w:r w:rsidR="001976D0" w:rsidRPr="00731133">
        <w:rPr>
          <w:rFonts w:ascii="Times New Roman" w:hAnsi="Times New Roman" w:cs="Times New Roman"/>
          <w:color w:val="000000" w:themeColor="text1"/>
          <w:sz w:val="26"/>
          <w:szCs w:val="26"/>
        </w:rPr>
        <w:t>отребности</w:t>
      </w:r>
      <w:r w:rsidR="00EB71EE" w:rsidRPr="00731133">
        <w:rPr>
          <w:rFonts w:ascii="Times New Roman" w:hAnsi="Times New Roman" w:cs="Times New Roman"/>
          <w:color w:val="000000" w:themeColor="text1"/>
          <w:sz w:val="26"/>
          <w:szCs w:val="26"/>
        </w:rPr>
        <w:t xml:space="preserve"> в закупке юридических услуг, в том числе услуги нотариусов и адвокатов;</w:t>
      </w:r>
    </w:p>
    <w:p w:rsidR="00EB71EE"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8028C8">
        <w:rPr>
          <w:rFonts w:ascii="Times New Roman" w:hAnsi="Times New Roman" w:cs="Times New Roman"/>
          <w:color w:val="000000" w:themeColor="text1"/>
          <w:sz w:val="26"/>
          <w:szCs w:val="26"/>
        </w:rPr>
        <w:t>8</w:t>
      </w:r>
      <w:r w:rsidR="00EB71EE" w:rsidRPr="00731133">
        <w:rPr>
          <w:rFonts w:ascii="Times New Roman" w:hAnsi="Times New Roman" w:cs="Times New Roman"/>
          <w:color w:val="000000" w:themeColor="text1"/>
          <w:sz w:val="26"/>
          <w:szCs w:val="26"/>
        </w:rPr>
        <w:t xml:space="preserve">) </w:t>
      </w:r>
      <w:r w:rsidR="001976D0" w:rsidRPr="00731133">
        <w:rPr>
          <w:rFonts w:ascii="Times New Roman" w:hAnsi="Times New Roman" w:cs="Times New Roman"/>
          <w:color w:val="000000" w:themeColor="text1"/>
          <w:sz w:val="26"/>
          <w:szCs w:val="26"/>
        </w:rPr>
        <w:t>осуществление закупки</w:t>
      </w:r>
      <w:r w:rsidR="00EB71EE" w:rsidRPr="00731133">
        <w:rPr>
          <w:rFonts w:ascii="Times New Roman" w:hAnsi="Times New Roman" w:cs="Times New Roman"/>
          <w:color w:val="000000" w:themeColor="text1"/>
          <w:sz w:val="26"/>
          <w:szCs w:val="26"/>
        </w:rPr>
        <w:t xml:space="preserve"> на услу</w:t>
      </w:r>
      <w:r w:rsidR="003F00F9" w:rsidRPr="00731133">
        <w:rPr>
          <w:rFonts w:ascii="Times New Roman" w:hAnsi="Times New Roman" w:cs="Times New Roman"/>
          <w:color w:val="000000" w:themeColor="text1"/>
          <w:sz w:val="26"/>
          <w:szCs w:val="26"/>
        </w:rPr>
        <w:t xml:space="preserve">ги по гарантийному обслуживанию </w:t>
      </w:r>
      <w:r w:rsidR="00EB71EE" w:rsidRPr="00731133">
        <w:rPr>
          <w:rFonts w:ascii="Times New Roman" w:hAnsi="Times New Roman" w:cs="Times New Roman"/>
          <w:color w:val="000000" w:themeColor="text1"/>
          <w:sz w:val="26"/>
          <w:szCs w:val="26"/>
        </w:rPr>
        <w:t>приобретенного заказчиком товара (работ, услуг);</w:t>
      </w:r>
    </w:p>
    <w:p w:rsidR="00EB71EE"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29</w:t>
      </w:r>
      <w:r w:rsidR="00EB71EE" w:rsidRPr="00731133">
        <w:rPr>
          <w:rFonts w:ascii="Times New Roman" w:hAnsi="Times New Roman" w:cs="Times New Roman"/>
          <w:color w:val="000000" w:themeColor="text1"/>
          <w:sz w:val="26"/>
          <w:szCs w:val="26"/>
        </w:rPr>
        <w:t xml:space="preserve">) </w:t>
      </w:r>
      <w:r w:rsidR="001976D0" w:rsidRPr="00731133">
        <w:rPr>
          <w:rFonts w:ascii="Times New Roman" w:hAnsi="Times New Roman" w:cs="Times New Roman"/>
          <w:color w:val="000000" w:themeColor="text1"/>
          <w:sz w:val="26"/>
          <w:szCs w:val="26"/>
        </w:rPr>
        <w:t>осуществление закупки</w:t>
      </w:r>
      <w:r w:rsidR="00EB71EE" w:rsidRPr="00731133">
        <w:rPr>
          <w:rFonts w:ascii="Times New Roman" w:hAnsi="Times New Roman" w:cs="Times New Roman"/>
          <w:color w:val="000000" w:themeColor="text1"/>
          <w:sz w:val="26"/>
          <w:szCs w:val="26"/>
        </w:rPr>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EB71EE" w:rsidRPr="00731133" w:rsidRDefault="008028C8"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30</w:t>
      </w:r>
      <w:r w:rsidR="00EB71EE" w:rsidRPr="00731133">
        <w:rPr>
          <w:rFonts w:ascii="Times New Roman" w:hAnsi="Times New Roman" w:cs="Times New Roman"/>
          <w:color w:val="000000" w:themeColor="text1"/>
          <w:sz w:val="26"/>
          <w:szCs w:val="26"/>
        </w:rPr>
        <w:t xml:space="preserve">) </w:t>
      </w:r>
      <w:r w:rsidR="001976D0" w:rsidRPr="00731133">
        <w:rPr>
          <w:rFonts w:ascii="Times New Roman" w:hAnsi="Times New Roman" w:cs="Times New Roman"/>
          <w:color w:val="000000" w:themeColor="text1"/>
          <w:sz w:val="26"/>
          <w:szCs w:val="26"/>
        </w:rPr>
        <w:t>осуществление</w:t>
      </w:r>
      <w:r w:rsidR="00EB71EE" w:rsidRPr="00731133">
        <w:rPr>
          <w:rFonts w:ascii="Times New Roman" w:hAnsi="Times New Roman" w:cs="Times New Roman"/>
          <w:color w:val="000000" w:themeColor="text1"/>
          <w:sz w:val="26"/>
          <w:szCs w:val="26"/>
        </w:rPr>
        <w:t xml:space="preserve"> закупки на льготных условиях в случаях</w:t>
      </w:r>
      <w:r w:rsidR="00ED0F12" w:rsidRPr="00731133">
        <w:rPr>
          <w:rFonts w:ascii="Times New Roman" w:hAnsi="Times New Roman" w:cs="Times New Roman"/>
          <w:color w:val="000000" w:themeColor="text1"/>
          <w:sz w:val="26"/>
          <w:szCs w:val="26"/>
        </w:rPr>
        <w:t>,</w:t>
      </w:r>
      <w:r w:rsidR="00EB71EE" w:rsidRPr="00731133">
        <w:rPr>
          <w:rFonts w:ascii="Times New Roman" w:hAnsi="Times New Roman" w:cs="Times New Roman"/>
          <w:color w:val="000000" w:themeColor="text1"/>
          <w:sz w:val="26"/>
          <w:szCs w:val="26"/>
        </w:rPr>
        <w:t xml:space="preserve"> предусмотренных действующим законодательством Российской Федерации;</w:t>
      </w:r>
      <w:bookmarkStart w:id="22" w:name="_Ref76398033"/>
    </w:p>
    <w:p w:rsidR="00EB71EE"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1</w:t>
      </w:r>
      <w:r w:rsidR="00EB71EE" w:rsidRPr="00731133">
        <w:rPr>
          <w:rFonts w:ascii="Times New Roman" w:hAnsi="Times New Roman" w:cs="Times New Roman"/>
          <w:color w:val="000000" w:themeColor="text1"/>
          <w:sz w:val="26"/>
          <w:szCs w:val="26"/>
        </w:rPr>
        <w:t xml:space="preserve">) </w:t>
      </w:r>
      <w:r w:rsidR="001976D0" w:rsidRPr="00731133">
        <w:rPr>
          <w:rFonts w:ascii="Times New Roman" w:hAnsi="Times New Roman" w:cs="Times New Roman"/>
          <w:color w:val="000000" w:themeColor="text1"/>
          <w:sz w:val="26"/>
          <w:szCs w:val="26"/>
        </w:rPr>
        <w:t>осуществление закупки при наличии</w:t>
      </w:r>
      <w:r w:rsidR="00EB71EE" w:rsidRPr="00731133">
        <w:rPr>
          <w:rFonts w:ascii="Times New Roman" w:hAnsi="Times New Roman" w:cs="Times New Roman"/>
          <w:color w:val="000000" w:themeColor="text1"/>
          <w:sz w:val="26"/>
          <w:szCs w:val="26"/>
        </w:rPr>
        <w:t xml:space="preserve"> срочной потребности в товарах, работах, услугах, иных объектах гражданских прав, в связи с чем проведение иных процедур нецелесообразно</w:t>
      </w:r>
      <w:bookmarkEnd w:id="22"/>
      <w:r w:rsidR="00EB71EE" w:rsidRPr="00731133">
        <w:rPr>
          <w:rFonts w:ascii="Times New Roman" w:hAnsi="Times New Roman" w:cs="Times New Roman"/>
          <w:color w:val="000000" w:themeColor="text1"/>
          <w:sz w:val="26"/>
          <w:szCs w:val="26"/>
        </w:rPr>
        <w:t>;</w:t>
      </w:r>
      <w:bookmarkStart w:id="23" w:name="_Ref240429739"/>
      <w:bookmarkStart w:id="24" w:name="_Ref261359655"/>
    </w:p>
    <w:bookmarkEnd w:id="23"/>
    <w:bookmarkEnd w:id="24"/>
    <w:p w:rsidR="00EB71EE"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2</w:t>
      </w:r>
      <w:r w:rsidR="00EB71EE" w:rsidRPr="00731133">
        <w:rPr>
          <w:rFonts w:ascii="Times New Roman" w:hAnsi="Times New Roman" w:cs="Times New Roman"/>
          <w:color w:val="000000" w:themeColor="text1"/>
          <w:sz w:val="26"/>
          <w:szCs w:val="26"/>
        </w:rPr>
        <w:t xml:space="preserve">) </w:t>
      </w:r>
      <w:r w:rsidR="001976D0" w:rsidRPr="00731133">
        <w:rPr>
          <w:rFonts w:ascii="Times New Roman" w:hAnsi="Times New Roman" w:cs="Times New Roman"/>
          <w:color w:val="000000" w:themeColor="text1"/>
          <w:sz w:val="26"/>
          <w:szCs w:val="26"/>
        </w:rPr>
        <w:t xml:space="preserve">осуществление закупки </w:t>
      </w:r>
      <w:r w:rsidR="00EB71EE" w:rsidRPr="00731133">
        <w:rPr>
          <w:rFonts w:ascii="Times New Roman" w:hAnsi="Times New Roman" w:cs="Times New Roman"/>
          <w:color w:val="000000" w:themeColor="text1"/>
          <w:sz w:val="26"/>
          <w:szCs w:val="26"/>
        </w:rPr>
        <w:t>в целях обеспечения безопасности заказчика;</w:t>
      </w:r>
    </w:p>
    <w:p w:rsidR="00A76223"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3</w:t>
      </w:r>
      <w:r w:rsidRPr="00731133">
        <w:rPr>
          <w:rFonts w:ascii="Times New Roman" w:hAnsi="Times New Roman" w:cs="Times New Roman"/>
          <w:color w:val="000000" w:themeColor="text1"/>
          <w:sz w:val="26"/>
          <w:szCs w:val="26"/>
        </w:rPr>
        <w:t xml:space="preserve">) </w:t>
      </w:r>
      <w:r w:rsidR="000177F1" w:rsidRPr="00731133">
        <w:rPr>
          <w:rFonts w:ascii="Times New Roman" w:hAnsi="Times New Roman" w:cs="Times New Roman"/>
          <w:color w:val="000000" w:themeColor="text1"/>
          <w:sz w:val="26"/>
          <w:szCs w:val="26"/>
        </w:rPr>
        <w:t>заключение договора со специализированной организацией;</w:t>
      </w:r>
    </w:p>
    <w:p w:rsidR="00EB71EE" w:rsidRPr="00731133" w:rsidRDefault="00A7622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4</w:t>
      </w:r>
      <w:r w:rsidR="00EB71EE" w:rsidRPr="00731133">
        <w:rPr>
          <w:rFonts w:ascii="Times New Roman" w:hAnsi="Times New Roman" w:cs="Times New Roman"/>
          <w:color w:val="000000" w:themeColor="text1"/>
          <w:sz w:val="26"/>
          <w:szCs w:val="26"/>
        </w:rPr>
        <w:t>) заключение рамочного договора</w:t>
      </w:r>
      <w:r w:rsidR="001976D0" w:rsidRPr="00731133">
        <w:rPr>
          <w:rFonts w:ascii="Times New Roman" w:hAnsi="Times New Roman" w:cs="Times New Roman"/>
          <w:color w:val="000000" w:themeColor="text1"/>
          <w:sz w:val="26"/>
          <w:szCs w:val="26"/>
        </w:rPr>
        <w:t xml:space="preserve"> в порядке, предусмотренном настоящим Положением;</w:t>
      </w:r>
    </w:p>
    <w:p w:rsidR="00EB71EE" w:rsidRPr="00731133" w:rsidRDefault="00225E3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5</w:t>
      </w:r>
      <w:r w:rsidR="00EB71EE" w:rsidRPr="00731133">
        <w:rPr>
          <w:rFonts w:ascii="Times New Roman" w:hAnsi="Times New Roman" w:cs="Times New Roman"/>
          <w:color w:val="000000" w:themeColor="text1"/>
          <w:sz w:val="26"/>
          <w:szCs w:val="26"/>
        </w:rPr>
        <w:t xml:space="preserve">) заключение договора об организации расчётно-кассового обслуживания заказчика, в том числе: </w:t>
      </w:r>
    </w:p>
    <w:p w:rsidR="00EB71EE"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а) об открытии и ведении банковского счета; </w:t>
      </w:r>
    </w:p>
    <w:p w:rsidR="00EB71EE"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б) об организации дистанционного банковского обслуживания, в том числе без открытия банковского счета; </w:t>
      </w:r>
    </w:p>
    <w:p w:rsidR="00EB71EE"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в) об инкассации, приёму и зачислению наличных денежных средств; </w:t>
      </w:r>
    </w:p>
    <w:p w:rsidR="00EB71EE" w:rsidRPr="00731133" w:rsidRDefault="00EB71E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г) об организации зарплатных проектов;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д) </w:t>
      </w:r>
      <w:r w:rsidR="00EB71EE" w:rsidRPr="00731133">
        <w:rPr>
          <w:rFonts w:ascii="Times New Roman" w:hAnsi="Times New Roman" w:cs="Times New Roman"/>
          <w:color w:val="000000" w:themeColor="text1"/>
          <w:sz w:val="26"/>
          <w:szCs w:val="26"/>
        </w:rPr>
        <w:t xml:space="preserve">о выпуске и обслуживании корпоративных пластиковых карт;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е) </w:t>
      </w:r>
      <w:r w:rsidR="00EB71EE" w:rsidRPr="00731133">
        <w:rPr>
          <w:rFonts w:ascii="Times New Roman" w:hAnsi="Times New Roman" w:cs="Times New Roman"/>
          <w:color w:val="000000" w:themeColor="text1"/>
          <w:sz w:val="26"/>
          <w:szCs w:val="26"/>
        </w:rPr>
        <w:t xml:space="preserve">об организации различных режимов перечисления денежных средств между счетами заказчика; </w:t>
      </w:r>
    </w:p>
    <w:p w:rsidR="004B6891"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ж) </w:t>
      </w:r>
      <w:r w:rsidR="00EB71EE" w:rsidRPr="00731133">
        <w:rPr>
          <w:rFonts w:ascii="Times New Roman" w:hAnsi="Times New Roman" w:cs="Times New Roman"/>
          <w:color w:val="000000" w:themeColor="text1"/>
          <w:sz w:val="26"/>
          <w:szCs w:val="26"/>
        </w:rPr>
        <w:t xml:space="preserve">прочие договоры об организации расчётно-кассового обслуживания </w:t>
      </w:r>
      <w:r w:rsidRPr="00731133">
        <w:rPr>
          <w:rFonts w:ascii="Times New Roman" w:hAnsi="Times New Roman" w:cs="Times New Roman"/>
          <w:color w:val="000000" w:themeColor="text1"/>
          <w:sz w:val="26"/>
          <w:szCs w:val="26"/>
        </w:rPr>
        <w:t>заказчика;</w:t>
      </w:r>
    </w:p>
    <w:p w:rsidR="004B6891" w:rsidRPr="00731133" w:rsidRDefault="00225E3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6</w:t>
      </w:r>
      <w:r w:rsidR="004B6891" w:rsidRPr="00731133">
        <w:rPr>
          <w:rFonts w:ascii="Times New Roman" w:hAnsi="Times New Roman" w:cs="Times New Roman"/>
          <w:color w:val="000000" w:themeColor="text1"/>
          <w:sz w:val="26"/>
          <w:szCs w:val="26"/>
        </w:rPr>
        <w:t xml:space="preserve">) заключение </w:t>
      </w:r>
      <w:r w:rsidR="00EB71EE" w:rsidRPr="00731133">
        <w:rPr>
          <w:rFonts w:ascii="Times New Roman" w:hAnsi="Times New Roman" w:cs="Times New Roman"/>
          <w:color w:val="000000" w:themeColor="text1"/>
          <w:sz w:val="26"/>
          <w:szCs w:val="26"/>
        </w:rPr>
        <w:t xml:space="preserve">договоров об оказании финансовых услуг: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а) </w:t>
      </w:r>
      <w:r w:rsidR="00EB71EE" w:rsidRPr="00731133">
        <w:rPr>
          <w:rFonts w:ascii="Times New Roman" w:hAnsi="Times New Roman" w:cs="Times New Roman"/>
          <w:color w:val="000000" w:themeColor="text1"/>
          <w:sz w:val="26"/>
          <w:szCs w:val="26"/>
        </w:rPr>
        <w:t xml:space="preserve">соглашений о привлечении краткосрочного финансирования;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б) </w:t>
      </w:r>
      <w:r w:rsidR="00EB71EE" w:rsidRPr="00731133">
        <w:rPr>
          <w:rFonts w:ascii="Times New Roman" w:hAnsi="Times New Roman" w:cs="Times New Roman"/>
          <w:color w:val="000000" w:themeColor="text1"/>
          <w:sz w:val="26"/>
          <w:szCs w:val="26"/>
        </w:rPr>
        <w:t xml:space="preserve">соглашений о привлечении долгосрочного финансирования;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в) </w:t>
      </w:r>
      <w:r w:rsidR="00EB71EE" w:rsidRPr="00731133">
        <w:rPr>
          <w:rFonts w:ascii="Times New Roman" w:hAnsi="Times New Roman" w:cs="Times New Roman"/>
          <w:color w:val="000000" w:themeColor="text1"/>
          <w:sz w:val="26"/>
          <w:szCs w:val="26"/>
        </w:rPr>
        <w:t xml:space="preserve">соглашений о размещении денежных средств в депозиты;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г) </w:t>
      </w:r>
      <w:r w:rsidR="00EB71EE" w:rsidRPr="00731133">
        <w:rPr>
          <w:rFonts w:ascii="Times New Roman" w:hAnsi="Times New Roman" w:cs="Times New Roman"/>
          <w:color w:val="000000" w:themeColor="text1"/>
          <w:sz w:val="26"/>
          <w:szCs w:val="26"/>
        </w:rPr>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д) </w:t>
      </w:r>
      <w:r w:rsidR="00EB71EE" w:rsidRPr="00731133">
        <w:rPr>
          <w:rFonts w:ascii="Times New Roman" w:hAnsi="Times New Roman" w:cs="Times New Roman"/>
          <w:color w:val="000000" w:themeColor="text1"/>
          <w:sz w:val="26"/>
          <w:szCs w:val="26"/>
        </w:rPr>
        <w:t xml:space="preserve">сделок с использованием производных финансовых инструментов;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е) </w:t>
      </w:r>
      <w:r w:rsidR="00EB71EE" w:rsidRPr="00731133">
        <w:rPr>
          <w:rFonts w:ascii="Times New Roman" w:hAnsi="Times New Roman" w:cs="Times New Roman"/>
          <w:color w:val="000000" w:themeColor="text1"/>
          <w:sz w:val="26"/>
          <w:szCs w:val="26"/>
        </w:rPr>
        <w:t xml:space="preserve">соглашений по банковским гарантиям; </w:t>
      </w:r>
    </w:p>
    <w:p w:rsidR="00EB71EE" w:rsidRPr="00731133" w:rsidRDefault="004B689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ж) </w:t>
      </w:r>
      <w:r w:rsidR="00EB71EE" w:rsidRPr="00731133">
        <w:rPr>
          <w:rFonts w:ascii="Times New Roman" w:hAnsi="Times New Roman" w:cs="Times New Roman"/>
          <w:color w:val="000000" w:themeColor="text1"/>
          <w:sz w:val="26"/>
          <w:szCs w:val="26"/>
        </w:rPr>
        <w:t xml:space="preserve">договоров обязательного страхования опасных производственных объектов; </w:t>
      </w:r>
    </w:p>
    <w:p w:rsidR="00A76223" w:rsidRPr="00731133" w:rsidRDefault="00395CC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з</w:t>
      </w:r>
      <w:r w:rsidR="004B6891" w:rsidRPr="00731133">
        <w:rPr>
          <w:rFonts w:ascii="Times New Roman" w:hAnsi="Times New Roman" w:cs="Times New Roman"/>
          <w:color w:val="000000" w:themeColor="text1"/>
          <w:sz w:val="26"/>
          <w:szCs w:val="26"/>
        </w:rPr>
        <w:t xml:space="preserve">) </w:t>
      </w:r>
      <w:r w:rsidR="00EB71EE" w:rsidRPr="00731133">
        <w:rPr>
          <w:rFonts w:ascii="Times New Roman" w:hAnsi="Times New Roman" w:cs="Times New Roman"/>
          <w:color w:val="000000" w:themeColor="text1"/>
          <w:sz w:val="26"/>
          <w:szCs w:val="26"/>
        </w:rPr>
        <w:t>договоров об оказании профессиональными участниками рынка</w:t>
      </w:r>
      <w:r w:rsidR="00A76223" w:rsidRPr="00731133">
        <w:rPr>
          <w:rFonts w:ascii="Times New Roman" w:hAnsi="Times New Roman" w:cs="Times New Roman"/>
          <w:color w:val="000000" w:themeColor="text1"/>
          <w:sz w:val="26"/>
          <w:szCs w:val="26"/>
        </w:rPr>
        <w:t xml:space="preserve"> ценных бумаг финансовых услуг;</w:t>
      </w:r>
    </w:p>
    <w:p w:rsidR="00A76223" w:rsidRPr="00731133" w:rsidRDefault="00395CC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и</w:t>
      </w:r>
      <w:r w:rsidR="00A76223" w:rsidRPr="00731133">
        <w:rPr>
          <w:rFonts w:ascii="Times New Roman" w:hAnsi="Times New Roman" w:cs="Times New Roman"/>
          <w:color w:val="000000" w:themeColor="text1"/>
          <w:sz w:val="26"/>
          <w:szCs w:val="26"/>
        </w:rPr>
        <w:t>) иных договоров об оказании финансовых услуг.</w:t>
      </w:r>
    </w:p>
    <w:p w:rsidR="00D214AD" w:rsidRPr="00731133" w:rsidRDefault="00D214A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8028C8">
        <w:rPr>
          <w:rFonts w:ascii="Times New Roman" w:hAnsi="Times New Roman" w:cs="Times New Roman"/>
          <w:color w:val="000000" w:themeColor="text1"/>
          <w:sz w:val="26"/>
          <w:szCs w:val="26"/>
        </w:rPr>
        <w:t>7</w:t>
      </w:r>
      <w:r w:rsidRPr="00731133">
        <w:rPr>
          <w:rFonts w:ascii="Times New Roman" w:hAnsi="Times New Roman" w:cs="Times New Roman"/>
          <w:color w:val="000000" w:themeColor="text1"/>
          <w:sz w:val="26"/>
          <w:szCs w:val="26"/>
        </w:rPr>
        <w:t>) закл</w:t>
      </w:r>
      <w:r w:rsidR="00225E36" w:rsidRPr="00731133">
        <w:rPr>
          <w:rFonts w:ascii="Times New Roman" w:hAnsi="Times New Roman" w:cs="Times New Roman"/>
          <w:color w:val="000000" w:themeColor="text1"/>
          <w:sz w:val="26"/>
          <w:szCs w:val="26"/>
        </w:rPr>
        <w:t>ючение</w:t>
      </w:r>
      <w:r w:rsidRPr="00731133">
        <w:rPr>
          <w:rFonts w:ascii="Times New Roman" w:hAnsi="Times New Roman" w:cs="Times New Roman"/>
          <w:color w:val="000000" w:themeColor="text1"/>
          <w:sz w:val="26"/>
          <w:szCs w:val="26"/>
        </w:rPr>
        <w:t xml:space="preserve">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w:t>
      </w:r>
      <w:r w:rsidR="00BF4E08" w:rsidRPr="00BF4E08">
        <w:rPr>
          <w:rFonts w:ascii="Times New Roman" w:hAnsi="Times New Roman" w:cs="Times New Roman"/>
          <w:color w:val="000000" w:themeColor="text1"/>
          <w:sz w:val="26"/>
          <w:szCs w:val="26"/>
        </w:rPr>
        <w:t>закона №</w:t>
      </w:r>
      <w:r w:rsidRPr="00731133">
        <w:rPr>
          <w:rFonts w:ascii="Times New Roman" w:hAnsi="Times New Roman" w:cs="Times New Roman"/>
          <w:color w:val="000000" w:themeColor="text1"/>
          <w:sz w:val="26"/>
          <w:szCs w:val="26"/>
        </w:rPr>
        <w:t>223-ФЗ от 18.07.2011 "О закупке товаров, работ, услуг отдельными видами юридических лиц".</w:t>
      </w:r>
    </w:p>
    <w:p w:rsidR="0088122D" w:rsidRPr="0088122D" w:rsidRDefault="00781FBD" w:rsidP="0088122D">
      <w:pPr>
        <w:pStyle w:val="af6"/>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2</w:t>
      </w:r>
      <w:r w:rsidR="009125B7" w:rsidRPr="00731133">
        <w:rPr>
          <w:rFonts w:ascii="Times New Roman" w:hAnsi="Times New Roman" w:cs="Times New Roman"/>
          <w:color w:val="000000" w:themeColor="text1"/>
          <w:sz w:val="26"/>
          <w:szCs w:val="26"/>
        </w:rPr>
        <w:t>. При закупке у единственного поставщика (исполнителя</w:t>
      </w:r>
      <w:r w:rsidR="0066021B">
        <w:rPr>
          <w:rFonts w:ascii="Times New Roman" w:hAnsi="Times New Roman" w:cs="Times New Roman"/>
          <w:color w:val="000000" w:themeColor="text1"/>
          <w:sz w:val="26"/>
          <w:szCs w:val="26"/>
        </w:rPr>
        <w:t>, подрядчика</w:t>
      </w:r>
      <w:r w:rsidR="009125B7" w:rsidRPr="00731133">
        <w:rPr>
          <w:rFonts w:ascii="Times New Roman" w:hAnsi="Times New Roman" w:cs="Times New Roman"/>
          <w:color w:val="000000" w:themeColor="text1"/>
          <w:sz w:val="26"/>
          <w:szCs w:val="26"/>
        </w:rPr>
        <w:t>), за исключением закупок товаров (работ, услуг), стоимость которых не превышает 100 тыс. рублей</w:t>
      </w:r>
      <w:r w:rsidR="001C035C" w:rsidRPr="00731133">
        <w:rPr>
          <w:rFonts w:ascii="Times New Roman" w:hAnsi="Times New Roman" w:cs="Times New Roman"/>
          <w:color w:val="000000" w:themeColor="text1"/>
          <w:sz w:val="26"/>
          <w:szCs w:val="26"/>
        </w:rPr>
        <w:t xml:space="preserve"> (размещение сведений о которых является </w:t>
      </w:r>
      <w:r w:rsidR="004B3903" w:rsidRPr="00731133">
        <w:rPr>
          <w:rFonts w:ascii="Times New Roman" w:hAnsi="Times New Roman" w:cs="Times New Roman"/>
          <w:color w:val="000000" w:themeColor="text1"/>
          <w:sz w:val="26"/>
          <w:szCs w:val="26"/>
        </w:rPr>
        <w:t xml:space="preserve">правом </w:t>
      </w:r>
      <w:r w:rsidR="001C035C" w:rsidRPr="00731133">
        <w:rPr>
          <w:rFonts w:ascii="Times New Roman" w:hAnsi="Times New Roman" w:cs="Times New Roman"/>
          <w:color w:val="000000" w:themeColor="text1"/>
          <w:sz w:val="26"/>
          <w:szCs w:val="26"/>
        </w:rPr>
        <w:t>заказчик</w:t>
      </w:r>
      <w:r w:rsidR="004B3903" w:rsidRPr="00731133">
        <w:rPr>
          <w:rFonts w:ascii="Times New Roman" w:hAnsi="Times New Roman" w:cs="Times New Roman"/>
          <w:color w:val="000000" w:themeColor="text1"/>
          <w:sz w:val="26"/>
          <w:szCs w:val="26"/>
        </w:rPr>
        <w:t>а</w:t>
      </w:r>
      <w:r w:rsidR="001C035C" w:rsidRPr="00731133">
        <w:rPr>
          <w:rFonts w:ascii="Times New Roman" w:hAnsi="Times New Roman" w:cs="Times New Roman"/>
          <w:color w:val="000000" w:themeColor="text1"/>
          <w:sz w:val="26"/>
          <w:szCs w:val="26"/>
        </w:rPr>
        <w:t>)</w:t>
      </w:r>
      <w:r w:rsidR="009125B7" w:rsidRPr="00731133">
        <w:rPr>
          <w:rFonts w:ascii="Times New Roman" w:hAnsi="Times New Roman" w:cs="Times New Roman"/>
          <w:color w:val="000000" w:themeColor="text1"/>
          <w:sz w:val="26"/>
          <w:szCs w:val="26"/>
        </w:rPr>
        <w:t>, заказч</w:t>
      </w:r>
      <w:r w:rsidR="00F47130" w:rsidRPr="00731133">
        <w:rPr>
          <w:rFonts w:ascii="Times New Roman" w:hAnsi="Times New Roman" w:cs="Times New Roman"/>
          <w:color w:val="000000" w:themeColor="text1"/>
          <w:sz w:val="26"/>
          <w:szCs w:val="26"/>
        </w:rPr>
        <w:t>ик</w:t>
      </w:r>
      <w:r w:rsidR="00AA683D" w:rsidRPr="00731133">
        <w:rPr>
          <w:rFonts w:ascii="Times New Roman" w:hAnsi="Times New Roman" w:cs="Times New Roman"/>
          <w:color w:val="000000" w:themeColor="text1"/>
          <w:sz w:val="26"/>
          <w:szCs w:val="26"/>
        </w:rPr>
        <w:t xml:space="preserve"> формирует и </w:t>
      </w:r>
      <w:r w:rsidR="00F47130" w:rsidRPr="00731133">
        <w:rPr>
          <w:rFonts w:ascii="Times New Roman" w:hAnsi="Times New Roman" w:cs="Times New Roman"/>
          <w:color w:val="000000" w:themeColor="text1"/>
          <w:sz w:val="26"/>
          <w:szCs w:val="26"/>
        </w:rPr>
        <w:t xml:space="preserve"> размещает </w:t>
      </w:r>
      <w:r w:rsidR="009125B7" w:rsidRPr="00731133">
        <w:rPr>
          <w:rFonts w:ascii="Times New Roman" w:hAnsi="Times New Roman" w:cs="Times New Roman"/>
          <w:color w:val="000000" w:themeColor="text1"/>
          <w:sz w:val="26"/>
          <w:szCs w:val="26"/>
        </w:rPr>
        <w:t xml:space="preserve">в </w:t>
      </w:r>
      <w:r w:rsidR="001C035C" w:rsidRPr="00731133">
        <w:rPr>
          <w:rFonts w:ascii="Times New Roman" w:hAnsi="Times New Roman" w:cs="Times New Roman"/>
          <w:color w:val="000000" w:themeColor="text1"/>
          <w:sz w:val="26"/>
          <w:szCs w:val="26"/>
        </w:rPr>
        <w:t>ЕИС</w:t>
      </w:r>
      <w:r w:rsidR="00B172E3">
        <w:rPr>
          <w:rFonts w:ascii="Times New Roman" w:hAnsi="Times New Roman" w:cs="Times New Roman"/>
          <w:color w:val="000000" w:themeColor="text1"/>
          <w:sz w:val="26"/>
          <w:szCs w:val="26"/>
        </w:rPr>
        <w:t xml:space="preserve"> извещение о закупке у единственного поставщика (исполнителя</w:t>
      </w:r>
      <w:r w:rsidR="0066021B">
        <w:rPr>
          <w:rFonts w:ascii="Times New Roman" w:hAnsi="Times New Roman" w:cs="Times New Roman"/>
          <w:color w:val="000000" w:themeColor="text1"/>
          <w:sz w:val="26"/>
          <w:szCs w:val="26"/>
        </w:rPr>
        <w:t>, подрядчика</w:t>
      </w:r>
      <w:r w:rsidR="00B172E3">
        <w:rPr>
          <w:rFonts w:ascii="Times New Roman" w:hAnsi="Times New Roman" w:cs="Times New Roman"/>
          <w:color w:val="000000" w:themeColor="text1"/>
          <w:sz w:val="26"/>
          <w:szCs w:val="26"/>
        </w:rPr>
        <w:t>), документацию о закупке у единственного поставщика (исполнителя</w:t>
      </w:r>
      <w:r w:rsidR="0066021B">
        <w:rPr>
          <w:rFonts w:ascii="Times New Roman" w:hAnsi="Times New Roman" w:cs="Times New Roman"/>
          <w:color w:val="000000" w:themeColor="text1"/>
          <w:sz w:val="26"/>
          <w:szCs w:val="26"/>
        </w:rPr>
        <w:t>, подрядчика</w:t>
      </w:r>
      <w:r w:rsidR="00B172E3">
        <w:rPr>
          <w:rFonts w:ascii="Times New Roman" w:hAnsi="Times New Roman" w:cs="Times New Roman"/>
          <w:color w:val="000000" w:themeColor="text1"/>
          <w:sz w:val="26"/>
          <w:szCs w:val="26"/>
        </w:rPr>
        <w:t>) и проект договора.</w:t>
      </w:r>
      <w:r w:rsidR="009125B7" w:rsidRPr="00731133">
        <w:rPr>
          <w:rFonts w:ascii="Times New Roman" w:hAnsi="Times New Roman" w:cs="Times New Roman"/>
          <w:color w:val="000000" w:themeColor="text1"/>
          <w:sz w:val="26"/>
          <w:szCs w:val="26"/>
        </w:rPr>
        <w:t xml:space="preserve"> </w:t>
      </w:r>
      <w:r w:rsidR="00AA683D" w:rsidRPr="00731133">
        <w:rPr>
          <w:rFonts w:ascii="Times New Roman" w:hAnsi="Times New Roman" w:cs="Times New Roman"/>
          <w:color w:val="000000" w:themeColor="text1"/>
          <w:sz w:val="26"/>
          <w:szCs w:val="26"/>
        </w:rPr>
        <w:t xml:space="preserve"> </w:t>
      </w:r>
      <w:r w:rsidR="00197E82" w:rsidRPr="00731133">
        <w:rPr>
          <w:rFonts w:ascii="Times New Roman" w:hAnsi="Times New Roman" w:cs="Times New Roman"/>
          <w:sz w:val="26"/>
          <w:szCs w:val="26"/>
        </w:rPr>
        <w:t xml:space="preserve">Со дня размещения сведений о закупки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w:t>
      </w:r>
      <w:r w:rsidR="0088122D" w:rsidRPr="0088122D">
        <w:rPr>
          <w:rFonts w:ascii="Times New Roman" w:hAnsi="Times New Roman" w:cs="Times New Roman"/>
          <w:sz w:val="26"/>
          <w:szCs w:val="26"/>
        </w:rPr>
        <w:t xml:space="preserve">следующие </w:t>
      </w:r>
      <w:r w:rsidR="00197E82" w:rsidRPr="00731133">
        <w:rPr>
          <w:rFonts w:ascii="Times New Roman" w:hAnsi="Times New Roman" w:cs="Times New Roman"/>
          <w:sz w:val="26"/>
          <w:szCs w:val="26"/>
        </w:rPr>
        <w:t>сведения</w:t>
      </w:r>
      <w:r w:rsidR="0088122D" w:rsidRPr="0088122D">
        <w:rPr>
          <w:rFonts w:ascii="Times New Roman" w:hAnsi="Times New Roman" w:cs="Times New Roman"/>
          <w:sz w:val="26"/>
          <w:szCs w:val="26"/>
        </w:rPr>
        <w:t xml:space="preserve">: </w:t>
      </w:r>
    </w:p>
    <w:p w:rsidR="0088122D" w:rsidRPr="00731133" w:rsidRDefault="0088122D" w:rsidP="0088122D">
      <w:pPr>
        <w:pStyle w:val="af6"/>
        <w:jc w:val="both"/>
        <w:rPr>
          <w:rFonts w:ascii="Times New Roman" w:hAnsi="Times New Roman" w:cs="Times New Roman"/>
          <w:sz w:val="26"/>
          <w:szCs w:val="26"/>
        </w:rPr>
      </w:pPr>
      <w:r w:rsidRPr="00731133">
        <w:rPr>
          <w:rFonts w:ascii="Times New Roman" w:hAnsi="Times New Roman" w:cs="Times New Roman"/>
          <w:sz w:val="26"/>
          <w:szCs w:val="26"/>
        </w:rPr>
        <w:t xml:space="preserve">1. дата подписания протокола; </w:t>
      </w:r>
    </w:p>
    <w:p w:rsidR="0088122D" w:rsidRPr="00731133" w:rsidRDefault="0088122D" w:rsidP="0088122D">
      <w:pPr>
        <w:pStyle w:val="af6"/>
        <w:jc w:val="both"/>
        <w:rPr>
          <w:rFonts w:ascii="Times New Roman" w:hAnsi="Times New Roman" w:cs="Times New Roman"/>
          <w:sz w:val="26"/>
          <w:szCs w:val="26"/>
        </w:rPr>
      </w:pPr>
      <w:r w:rsidRPr="00731133">
        <w:rPr>
          <w:rFonts w:ascii="Times New Roman" w:hAnsi="Times New Roman" w:cs="Times New Roman"/>
          <w:sz w:val="26"/>
          <w:szCs w:val="26"/>
        </w:rPr>
        <w:t xml:space="preserve">2. наименование (для юридического лица) или фамилия, имя, отчество (при наличии) (для физического лица) поставщика (исполнителя, подрядчика), с которым планируется заключить договор; </w:t>
      </w:r>
    </w:p>
    <w:p w:rsidR="0088122D" w:rsidRPr="00731133" w:rsidRDefault="0088122D" w:rsidP="0088122D">
      <w:pPr>
        <w:pStyle w:val="af6"/>
        <w:jc w:val="both"/>
        <w:rPr>
          <w:rFonts w:ascii="Times New Roman" w:hAnsi="Times New Roman" w:cs="Times New Roman"/>
          <w:sz w:val="26"/>
          <w:szCs w:val="26"/>
        </w:rPr>
      </w:pPr>
      <w:r w:rsidRPr="00731133">
        <w:rPr>
          <w:rFonts w:ascii="Times New Roman" w:hAnsi="Times New Roman" w:cs="Times New Roman"/>
          <w:sz w:val="26"/>
          <w:szCs w:val="26"/>
        </w:rPr>
        <w:t xml:space="preserve">3. основание, по которому проводится закупка у единственного поставщика (исполнителя, подрядчика) в соответствии с настоящей статьей; </w:t>
      </w:r>
    </w:p>
    <w:p w:rsidR="0088122D" w:rsidRDefault="0088122D">
      <w:pPr>
        <w:pStyle w:val="af6"/>
        <w:jc w:val="both"/>
        <w:rPr>
          <w:rFonts w:ascii="Times New Roman" w:hAnsi="Times New Roman" w:cs="Times New Roman"/>
          <w:sz w:val="26"/>
          <w:szCs w:val="26"/>
        </w:rPr>
      </w:pPr>
      <w:r w:rsidRPr="00731133">
        <w:rPr>
          <w:rFonts w:ascii="Times New Roman" w:hAnsi="Times New Roman" w:cs="Times New Roman"/>
          <w:sz w:val="26"/>
          <w:szCs w:val="26"/>
        </w:rPr>
        <w:t>4. сведения об объеме, цене закупаемых товаров, работ, услуг, сроке исполнения договора.</w:t>
      </w:r>
    </w:p>
    <w:p w:rsidR="00593A2C" w:rsidRPr="00731133" w:rsidRDefault="00593A2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2.1. </w:t>
      </w:r>
      <w:r w:rsidR="00C32D58" w:rsidRPr="00C32D58">
        <w:rPr>
          <w:rFonts w:ascii="Times New Roman" w:hAnsi="Times New Roman" w:cs="Times New Roman"/>
          <w:color w:val="000000" w:themeColor="text1"/>
          <w:sz w:val="26"/>
          <w:szCs w:val="26"/>
        </w:rPr>
        <w:t xml:space="preserve">При принятии заказчиком решения об осуществлении закупки у единственного поставщика (исполнителя, подрядчика) на основании п. 19 ч. 1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2 настоящей статьи не осуществляется. При этом, договор с таким </w:t>
      </w:r>
      <w:r w:rsidR="00C32D58" w:rsidRPr="00C32D58">
        <w:rPr>
          <w:rFonts w:ascii="Times New Roman" w:hAnsi="Times New Roman" w:cs="Times New Roman"/>
          <w:color w:val="000000" w:themeColor="text1"/>
          <w:sz w:val="26"/>
          <w:szCs w:val="26"/>
        </w:rPr>
        <w:lastRenderedPageBreak/>
        <w:t>поставщиком (исполнителем, подрядчиком) должен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rsidR="000C72C7">
        <w:rPr>
          <w:rFonts w:ascii="Times New Roman" w:hAnsi="Times New Roman" w:cs="Times New Roman"/>
          <w:sz w:val="26"/>
          <w:szCs w:val="26"/>
        </w:rPr>
        <w:t>.</w:t>
      </w:r>
    </w:p>
    <w:p w:rsidR="009125B7" w:rsidRPr="00731133" w:rsidRDefault="00FB444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w:t>
      </w:r>
      <w:r w:rsidR="00F47130" w:rsidRPr="00731133">
        <w:rPr>
          <w:rFonts w:ascii="Times New Roman" w:hAnsi="Times New Roman" w:cs="Times New Roman"/>
          <w:color w:val="000000" w:themeColor="text1"/>
          <w:sz w:val="26"/>
          <w:szCs w:val="26"/>
        </w:rPr>
        <w:t xml:space="preserve">Договор </w:t>
      </w:r>
      <w:r w:rsidR="00CE28C8" w:rsidRPr="00731133">
        <w:rPr>
          <w:rFonts w:ascii="Times New Roman" w:hAnsi="Times New Roman" w:cs="Times New Roman"/>
          <w:color w:val="000000" w:themeColor="text1"/>
          <w:sz w:val="26"/>
          <w:szCs w:val="26"/>
        </w:rPr>
        <w:t xml:space="preserve">с единственным поставщиком (подрядчиком, исполнителем) </w:t>
      </w:r>
      <w:r w:rsidR="00F47130" w:rsidRPr="00731133">
        <w:rPr>
          <w:rFonts w:ascii="Times New Roman" w:hAnsi="Times New Roman" w:cs="Times New Roman"/>
          <w:color w:val="000000" w:themeColor="text1"/>
          <w:sz w:val="26"/>
          <w:szCs w:val="26"/>
        </w:rPr>
        <w:t xml:space="preserve">может быть заключен </w:t>
      </w:r>
      <w:r w:rsidR="00CE28C8" w:rsidRPr="00731133">
        <w:rPr>
          <w:rFonts w:ascii="Times New Roman" w:hAnsi="Times New Roman" w:cs="Times New Roman"/>
          <w:color w:val="000000" w:themeColor="text1"/>
          <w:sz w:val="26"/>
          <w:szCs w:val="26"/>
        </w:rPr>
        <w:t xml:space="preserve">в день </w:t>
      </w:r>
      <w:r w:rsidR="008156BC">
        <w:rPr>
          <w:rFonts w:ascii="Times New Roman" w:hAnsi="Times New Roman" w:cs="Times New Roman"/>
          <w:color w:val="000000" w:themeColor="text1"/>
          <w:sz w:val="26"/>
          <w:szCs w:val="26"/>
        </w:rPr>
        <w:t xml:space="preserve"> размещения </w:t>
      </w:r>
      <w:r w:rsidR="00B02CF1">
        <w:rPr>
          <w:rFonts w:ascii="Times New Roman" w:hAnsi="Times New Roman" w:cs="Times New Roman"/>
          <w:color w:val="000000" w:themeColor="text1"/>
          <w:sz w:val="26"/>
          <w:szCs w:val="26"/>
        </w:rPr>
        <w:t xml:space="preserve"> протокола.</w:t>
      </w:r>
    </w:p>
    <w:p w:rsidR="00F91C12" w:rsidRDefault="00FB444F">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065BB7" w:rsidRPr="00731133">
        <w:rPr>
          <w:rFonts w:ascii="Times New Roman" w:hAnsi="Times New Roman" w:cs="Times New Roman"/>
          <w:color w:val="000000" w:themeColor="text1"/>
          <w:sz w:val="26"/>
          <w:szCs w:val="26"/>
        </w:rPr>
        <w:t>. Заказчик вправе отказаться от заключения договора с единственным поставщиком (подрядчиком, исполнителем) в любой момент до подписания договора</w:t>
      </w:r>
      <w:r w:rsidR="006D6FCD" w:rsidRPr="00731133">
        <w:rPr>
          <w:rFonts w:ascii="Times New Roman" w:hAnsi="Times New Roman" w:cs="Times New Roman"/>
          <w:color w:val="000000" w:themeColor="text1"/>
          <w:sz w:val="26"/>
          <w:szCs w:val="26"/>
        </w:rPr>
        <w:t>.</w:t>
      </w:r>
    </w:p>
    <w:p w:rsidR="007F789E" w:rsidRPr="00731133" w:rsidRDefault="007F789E" w:rsidP="00731133">
      <w:pPr>
        <w:pStyle w:val="af6"/>
        <w:jc w:val="both"/>
        <w:rPr>
          <w:rFonts w:ascii="Times New Roman" w:hAnsi="Times New Roman" w:cs="Times New Roman"/>
          <w:color w:val="000000" w:themeColor="text1"/>
          <w:sz w:val="26"/>
          <w:szCs w:val="26"/>
        </w:rPr>
      </w:pP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b/>
          <w:color w:val="000000" w:themeColor="text1"/>
          <w:sz w:val="26"/>
          <w:szCs w:val="26"/>
        </w:rPr>
        <w:t>Статья 24. Открытый к</w:t>
      </w:r>
      <w:r w:rsidRPr="00283D11">
        <w:rPr>
          <w:rFonts w:ascii="Times New Roman" w:hAnsi="Times New Roman" w:cs="Times New Roman"/>
          <w:b/>
          <w:sz w:val="26"/>
          <w:szCs w:val="26"/>
        </w:rPr>
        <w:t>онкурс</w:t>
      </w:r>
    </w:p>
    <w:p w:rsidR="00C90B90" w:rsidRPr="00283D11" w:rsidRDefault="00C90B90" w:rsidP="003B7D42">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 xml:space="preserve">1. Под </w:t>
      </w:r>
      <w:r w:rsidR="003B7D42">
        <w:rPr>
          <w:rFonts w:ascii="Times New Roman" w:hAnsi="Times New Roman" w:cs="Times New Roman"/>
          <w:sz w:val="26"/>
          <w:szCs w:val="26"/>
        </w:rPr>
        <w:t xml:space="preserve">открытым </w:t>
      </w:r>
      <w:r w:rsidRPr="00283D11">
        <w:rPr>
          <w:rFonts w:ascii="Times New Roman" w:hAnsi="Times New Roman" w:cs="Times New Roman"/>
          <w:sz w:val="26"/>
          <w:szCs w:val="26"/>
        </w:rPr>
        <w:t xml:space="preserve">конкурсом понимается </w:t>
      </w:r>
      <w:r w:rsidR="003B7D42" w:rsidRPr="00731133">
        <w:rPr>
          <w:rFonts w:ascii="Times New Roman" w:hAnsi="Times New Roman" w:cs="Times New Roman"/>
          <w:color w:val="000000" w:themeColor="text1"/>
          <w:sz w:val="26"/>
          <w:szCs w:val="26"/>
        </w:rPr>
        <w:t xml:space="preserve">форма торгов, </w:t>
      </w:r>
      <w:r w:rsidR="003B7D42" w:rsidRPr="00731133">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283D11">
        <w:rPr>
          <w:rFonts w:ascii="Times New Roman" w:hAnsi="Times New Roman" w:cs="Times New Roman"/>
          <w:sz w:val="26"/>
          <w:szCs w:val="26"/>
        </w:rPr>
        <w:t>.</w:t>
      </w:r>
    </w:p>
    <w:p w:rsidR="00C90B90" w:rsidRPr="00283D11" w:rsidRDefault="00C90B90" w:rsidP="00C90B90">
      <w:pPr>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2. </w:t>
      </w:r>
      <w:r w:rsidR="003B7D42">
        <w:rPr>
          <w:rFonts w:ascii="Times New Roman" w:hAnsi="Times New Roman" w:cs="Times New Roman"/>
          <w:sz w:val="26"/>
          <w:szCs w:val="26"/>
        </w:rPr>
        <w:t>Основной особенностью проведения открытого конкурса является обязательность подачи заявок в бумажной форме</w:t>
      </w:r>
      <w:r w:rsidRPr="00283D11">
        <w:rPr>
          <w:rFonts w:ascii="Times New Roman" w:hAnsi="Times New Roman" w:cs="Times New Roman"/>
          <w:sz w:val="26"/>
          <w:szCs w:val="26"/>
        </w:rPr>
        <w:t>.</w:t>
      </w:r>
    </w:p>
    <w:p w:rsidR="00C90B90" w:rsidRPr="00283D11" w:rsidRDefault="00706A4A" w:rsidP="00C90B90">
      <w:pPr>
        <w:spacing w:after="0"/>
        <w:ind w:firstLine="708"/>
        <w:jc w:val="both"/>
        <w:rPr>
          <w:rFonts w:ascii="Times New Roman" w:hAnsi="Times New Roman" w:cs="Times New Roman"/>
          <w:sz w:val="26"/>
          <w:szCs w:val="26"/>
        </w:rPr>
      </w:pPr>
      <w:r>
        <w:rPr>
          <w:rFonts w:ascii="Times New Roman" w:hAnsi="Times New Roman" w:cs="Times New Roman"/>
          <w:sz w:val="26"/>
          <w:szCs w:val="26"/>
        </w:rPr>
        <w:t>3</w:t>
      </w:r>
      <w:r w:rsidR="00C90B90" w:rsidRPr="00283D11">
        <w:rPr>
          <w:rFonts w:ascii="Times New Roman" w:hAnsi="Times New Roman" w:cs="Times New Roman"/>
          <w:sz w:val="26"/>
          <w:szCs w:val="26"/>
        </w:rPr>
        <w:t xml:space="preserve">. </w:t>
      </w:r>
      <w:r w:rsidR="003B7D42">
        <w:rPr>
          <w:rFonts w:ascii="Times New Roman" w:hAnsi="Times New Roman" w:cs="Times New Roman"/>
          <w:sz w:val="26"/>
          <w:szCs w:val="26"/>
        </w:rPr>
        <w:t>Открытый к</w:t>
      </w:r>
      <w:r w:rsidR="00C90B90" w:rsidRPr="00283D11">
        <w:rPr>
          <w:rFonts w:ascii="Times New Roman" w:hAnsi="Times New Roman" w:cs="Times New Roman"/>
          <w:sz w:val="26"/>
          <w:szCs w:val="26"/>
        </w:rPr>
        <w:t>онкурс может проводиться по одному или нескольким лотам.</w:t>
      </w:r>
    </w:p>
    <w:p w:rsidR="00C90B90" w:rsidRPr="00283D11" w:rsidRDefault="00C90B90" w:rsidP="00C90B90">
      <w:pPr>
        <w:spacing w:after="0"/>
        <w:ind w:firstLine="708"/>
        <w:jc w:val="both"/>
        <w:rPr>
          <w:rFonts w:ascii="Times New Roman" w:hAnsi="Times New Roman" w:cs="Times New Roman"/>
          <w:b/>
          <w:sz w:val="26"/>
          <w:szCs w:val="26"/>
        </w:rPr>
      </w:pP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b/>
          <w:sz w:val="26"/>
          <w:szCs w:val="26"/>
        </w:rPr>
        <w:t xml:space="preserve">Статья 24.1. Извещение о проведении </w:t>
      </w:r>
      <w:r w:rsidR="003B7D42">
        <w:rPr>
          <w:rFonts w:ascii="Times New Roman" w:hAnsi="Times New Roman" w:cs="Times New Roman"/>
          <w:b/>
          <w:sz w:val="26"/>
          <w:szCs w:val="26"/>
        </w:rPr>
        <w:t xml:space="preserve">открытого </w:t>
      </w:r>
      <w:r w:rsidRPr="00283D11">
        <w:rPr>
          <w:rFonts w:ascii="Times New Roman" w:hAnsi="Times New Roman" w:cs="Times New Roman"/>
          <w:b/>
          <w:sz w:val="26"/>
          <w:szCs w:val="26"/>
        </w:rPr>
        <w:t>конкурса</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 xml:space="preserve">1. Извещение о проведении </w:t>
      </w:r>
      <w:r w:rsidR="003B7D42">
        <w:rPr>
          <w:rFonts w:ascii="Times New Roman" w:hAnsi="Times New Roman" w:cs="Times New Roman"/>
          <w:sz w:val="26"/>
          <w:szCs w:val="26"/>
        </w:rPr>
        <w:t xml:space="preserve">открытого </w:t>
      </w:r>
      <w:r w:rsidRPr="00283D11">
        <w:rPr>
          <w:rFonts w:ascii="Times New Roman" w:hAnsi="Times New Roman" w:cs="Times New Roman"/>
          <w:sz w:val="26"/>
          <w:szCs w:val="26"/>
        </w:rPr>
        <w:t xml:space="preserve">конкурса размещается заказчиком в ЕИС не менее чем за </w:t>
      </w:r>
      <w:r w:rsidR="003B7D42">
        <w:rPr>
          <w:rFonts w:ascii="Times New Roman" w:hAnsi="Times New Roman" w:cs="Times New Roman"/>
          <w:sz w:val="26"/>
          <w:szCs w:val="26"/>
        </w:rPr>
        <w:t>15</w:t>
      </w:r>
      <w:r w:rsidRPr="00283D11">
        <w:rPr>
          <w:rFonts w:ascii="Times New Roman" w:hAnsi="Times New Roman" w:cs="Times New Roman"/>
          <w:sz w:val="26"/>
          <w:szCs w:val="26"/>
        </w:rPr>
        <w:t xml:space="preserve"> (</w:t>
      </w:r>
      <w:r w:rsidR="003B7D42">
        <w:rPr>
          <w:rFonts w:ascii="Times New Roman" w:hAnsi="Times New Roman" w:cs="Times New Roman"/>
          <w:sz w:val="26"/>
          <w:szCs w:val="26"/>
        </w:rPr>
        <w:t>пятнадцать</w:t>
      </w:r>
      <w:r w:rsidRPr="00283D11">
        <w:rPr>
          <w:rFonts w:ascii="Times New Roman" w:hAnsi="Times New Roman" w:cs="Times New Roman"/>
          <w:sz w:val="26"/>
          <w:szCs w:val="26"/>
        </w:rPr>
        <w:t xml:space="preserve">) дней до </w:t>
      </w:r>
      <w:r w:rsidR="003B7D42">
        <w:rPr>
          <w:rFonts w:ascii="Times New Roman" w:hAnsi="Times New Roman" w:cs="Times New Roman"/>
          <w:sz w:val="26"/>
          <w:szCs w:val="26"/>
        </w:rPr>
        <w:t>даты</w:t>
      </w:r>
      <w:r w:rsidRPr="00283D11">
        <w:rPr>
          <w:rFonts w:ascii="Times New Roman" w:hAnsi="Times New Roman" w:cs="Times New Roman"/>
          <w:sz w:val="26"/>
          <w:szCs w:val="26"/>
        </w:rPr>
        <w:t xml:space="preserve"> окончания подачи заявок на участие в </w:t>
      </w:r>
      <w:r w:rsidR="003B7D42">
        <w:rPr>
          <w:rFonts w:ascii="Times New Roman" w:hAnsi="Times New Roman" w:cs="Times New Roman"/>
          <w:sz w:val="26"/>
          <w:szCs w:val="26"/>
        </w:rPr>
        <w:t xml:space="preserve">открытом </w:t>
      </w:r>
      <w:r w:rsidRPr="00283D11">
        <w:rPr>
          <w:rFonts w:ascii="Times New Roman" w:hAnsi="Times New Roman" w:cs="Times New Roman"/>
          <w:sz w:val="26"/>
          <w:szCs w:val="26"/>
        </w:rPr>
        <w:t>конкурсе.</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 xml:space="preserve">2. Заказчик также вправе дополнительно опубликовать извещение о проведении </w:t>
      </w:r>
      <w:r w:rsidR="003B7D42">
        <w:rPr>
          <w:rFonts w:ascii="Times New Roman" w:hAnsi="Times New Roman" w:cs="Times New Roman"/>
          <w:sz w:val="26"/>
          <w:szCs w:val="26"/>
        </w:rPr>
        <w:t xml:space="preserve">открытого </w:t>
      </w:r>
      <w:r w:rsidRPr="00283D11">
        <w:rPr>
          <w:rFonts w:ascii="Times New Roman" w:hAnsi="Times New Roman" w:cs="Times New Roman"/>
          <w:sz w:val="26"/>
          <w:szCs w:val="26"/>
        </w:rPr>
        <w:t>конкурса в любых средствах массовой информации, в том числе в электронных средствах массовой информации.</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 xml:space="preserve">3. В извещении о проведении </w:t>
      </w:r>
      <w:r w:rsidR="003B7D42">
        <w:rPr>
          <w:rFonts w:ascii="Times New Roman" w:hAnsi="Times New Roman" w:cs="Times New Roman"/>
          <w:sz w:val="26"/>
          <w:szCs w:val="26"/>
        </w:rPr>
        <w:t xml:space="preserve">открытого </w:t>
      </w:r>
      <w:r w:rsidRPr="00283D11">
        <w:rPr>
          <w:rFonts w:ascii="Times New Roman" w:hAnsi="Times New Roman" w:cs="Times New Roman"/>
          <w:sz w:val="26"/>
          <w:szCs w:val="26"/>
        </w:rPr>
        <w:t xml:space="preserve">конкурса должна быть указана информация, предусмотренная </w:t>
      </w:r>
      <w:r w:rsidR="00706A4A">
        <w:rPr>
          <w:rFonts w:ascii="Times New Roman" w:hAnsi="Times New Roman" w:cs="Times New Roman"/>
          <w:sz w:val="26"/>
          <w:szCs w:val="26"/>
        </w:rPr>
        <w:t xml:space="preserve">статьей 19 настоящего </w:t>
      </w:r>
      <w:r w:rsidRPr="00283D11">
        <w:rPr>
          <w:rFonts w:ascii="Times New Roman" w:hAnsi="Times New Roman" w:cs="Times New Roman"/>
          <w:sz w:val="26"/>
          <w:szCs w:val="26"/>
        </w:rPr>
        <w:t>Положени</w:t>
      </w:r>
      <w:r w:rsidR="00706A4A">
        <w:rPr>
          <w:rFonts w:ascii="Times New Roman" w:hAnsi="Times New Roman" w:cs="Times New Roman"/>
          <w:sz w:val="26"/>
          <w:szCs w:val="26"/>
        </w:rPr>
        <w:t>я</w:t>
      </w:r>
      <w:r w:rsidRPr="00283D11">
        <w:rPr>
          <w:rFonts w:ascii="Times New Roman" w:hAnsi="Times New Roman" w:cs="Times New Roman"/>
          <w:sz w:val="26"/>
          <w:szCs w:val="26"/>
        </w:rPr>
        <w:t>, а также может содержаться иная информация на усмотрение заказчика.</w:t>
      </w:r>
    </w:p>
    <w:p w:rsidR="00C90B90" w:rsidRPr="00283D11" w:rsidRDefault="00C90B90" w:rsidP="00C90B90">
      <w:pPr>
        <w:spacing w:after="0"/>
        <w:ind w:firstLine="708"/>
        <w:jc w:val="both"/>
        <w:rPr>
          <w:rFonts w:ascii="Times New Roman" w:hAnsi="Times New Roman" w:cs="Times New Roman"/>
          <w:b/>
          <w:sz w:val="26"/>
          <w:szCs w:val="26"/>
        </w:rPr>
      </w:pPr>
      <w:bookmarkStart w:id="25" w:name="_Toc437012378"/>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b/>
          <w:sz w:val="26"/>
          <w:szCs w:val="26"/>
        </w:rPr>
        <w:t>Статья 24.2. Содержание конкурсной документации</w:t>
      </w:r>
      <w:bookmarkEnd w:id="25"/>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1. Конкурсная документация разрабатывается и утверждается заказчиком.</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 xml:space="preserve">2. Конкурсная документация должна содержать информацию, предусмотренную </w:t>
      </w:r>
      <w:r w:rsidR="00706A4A">
        <w:rPr>
          <w:rFonts w:ascii="Times New Roman" w:hAnsi="Times New Roman" w:cs="Times New Roman"/>
          <w:sz w:val="26"/>
          <w:szCs w:val="26"/>
        </w:rPr>
        <w:t xml:space="preserve">статьей 20 настоящего </w:t>
      </w:r>
      <w:r w:rsidRPr="00283D11">
        <w:rPr>
          <w:rFonts w:ascii="Times New Roman" w:hAnsi="Times New Roman" w:cs="Times New Roman"/>
          <w:sz w:val="26"/>
          <w:szCs w:val="26"/>
        </w:rPr>
        <w:t>Положени</w:t>
      </w:r>
      <w:r w:rsidR="00706A4A">
        <w:rPr>
          <w:rFonts w:ascii="Times New Roman" w:hAnsi="Times New Roman" w:cs="Times New Roman"/>
          <w:sz w:val="26"/>
          <w:szCs w:val="26"/>
        </w:rPr>
        <w:t>я</w:t>
      </w:r>
      <w:r w:rsidRPr="00283D11">
        <w:rPr>
          <w:rFonts w:ascii="Times New Roman" w:hAnsi="Times New Roman" w:cs="Times New Roman"/>
          <w:sz w:val="26"/>
          <w:szCs w:val="26"/>
        </w:rPr>
        <w:t>, а также может содержать иную информацию на усмотрение заказчика.</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C90B90" w:rsidRPr="00283D11" w:rsidRDefault="00C90B90" w:rsidP="00C90B90">
      <w:pPr>
        <w:spacing w:after="0"/>
        <w:ind w:firstLine="708"/>
        <w:jc w:val="both"/>
        <w:rPr>
          <w:rFonts w:ascii="Times New Roman" w:hAnsi="Times New Roman" w:cs="Times New Roman"/>
          <w:sz w:val="26"/>
          <w:szCs w:val="26"/>
        </w:rPr>
      </w:pP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b/>
          <w:sz w:val="26"/>
          <w:szCs w:val="26"/>
        </w:rPr>
        <w:t xml:space="preserve">Статья 24.3.  Порядок подачи заявок на участие в </w:t>
      </w:r>
      <w:r w:rsidR="00A82B64">
        <w:rPr>
          <w:rFonts w:ascii="Times New Roman" w:hAnsi="Times New Roman" w:cs="Times New Roman"/>
          <w:b/>
          <w:sz w:val="26"/>
          <w:szCs w:val="26"/>
        </w:rPr>
        <w:t xml:space="preserve">открытом </w:t>
      </w:r>
      <w:r w:rsidRPr="00283D11">
        <w:rPr>
          <w:rFonts w:ascii="Times New Roman" w:hAnsi="Times New Roman" w:cs="Times New Roman"/>
          <w:b/>
          <w:sz w:val="26"/>
          <w:szCs w:val="26"/>
        </w:rPr>
        <w:t xml:space="preserve">конкурсе </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lastRenderedPageBreak/>
        <w:t xml:space="preserve">1. Для участия в </w:t>
      </w:r>
      <w:r w:rsidR="003B7D42">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участник закупки подает заявку на участие в закупке. Требования к содержанию, форме, оформлению и составу заявки на участие в конкурсе устанавливаются в конкурсной документации с учетом положений настоящей статьи Положения. </w:t>
      </w:r>
    </w:p>
    <w:p w:rsidR="00C90B90" w:rsidRPr="00283D11" w:rsidRDefault="00C90B90" w:rsidP="00C90B90">
      <w:pPr>
        <w:spacing w:after="0"/>
        <w:ind w:firstLine="708"/>
        <w:jc w:val="both"/>
        <w:rPr>
          <w:rFonts w:ascii="Times New Roman" w:hAnsi="Times New Roman" w:cs="Times New Roman"/>
          <w:b/>
          <w:sz w:val="26"/>
          <w:szCs w:val="26"/>
        </w:rPr>
      </w:pPr>
      <w:r w:rsidRPr="00283D11">
        <w:rPr>
          <w:rFonts w:ascii="Times New Roman" w:hAnsi="Times New Roman" w:cs="Times New Roman"/>
          <w:sz w:val="26"/>
          <w:szCs w:val="26"/>
        </w:rPr>
        <w:t>2. При проведении</w:t>
      </w:r>
      <w:r w:rsidR="003B7D42">
        <w:rPr>
          <w:rFonts w:ascii="Times New Roman" w:hAnsi="Times New Roman" w:cs="Times New Roman"/>
          <w:sz w:val="26"/>
          <w:szCs w:val="26"/>
        </w:rPr>
        <w:t xml:space="preserve"> открытого </w:t>
      </w:r>
      <w:r w:rsidRPr="00283D11">
        <w:rPr>
          <w:rFonts w:ascii="Times New Roman" w:hAnsi="Times New Roman" w:cs="Times New Roman"/>
          <w:sz w:val="26"/>
          <w:szCs w:val="26"/>
        </w:rPr>
        <w:t xml:space="preserve"> конкурса, участник закупки подает заявку на участие в </w:t>
      </w:r>
      <w:r w:rsidR="003B7D42">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в письменной форме в запечатанном конверте. При этом на таком конверте указывается наименование </w:t>
      </w:r>
      <w:r w:rsidR="00706A4A">
        <w:rPr>
          <w:rFonts w:ascii="Times New Roman" w:hAnsi="Times New Roman" w:cs="Times New Roman"/>
          <w:sz w:val="26"/>
          <w:szCs w:val="26"/>
        </w:rPr>
        <w:t xml:space="preserve">открытого </w:t>
      </w:r>
      <w:r w:rsidRPr="00283D11">
        <w:rPr>
          <w:rFonts w:ascii="Times New Roman" w:hAnsi="Times New Roman" w:cs="Times New Roman"/>
          <w:sz w:val="26"/>
          <w:szCs w:val="26"/>
        </w:rPr>
        <w:t xml:space="preserve">конкурса (лота), на участие в котором подается данная заявка. Заявка в письменной форме может быть подана участником закупки, а также посредством почты или курьерской службы. </w:t>
      </w:r>
    </w:p>
    <w:p w:rsidR="00610994" w:rsidRDefault="00C90B90" w:rsidP="00610994">
      <w:pPr>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3. Все листы заявки на участие в </w:t>
      </w:r>
      <w:r w:rsidR="00A82B64">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все листы тома заявки на участие в </w:t>
      </w:r>
      <w:r w:rsidR="00A82B64">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должны быть прошиты и пронумерованы. Заявка на участие в </w:t>
      </w:r>
      <w:r w:rsidR="00A82B64">
        <w:rPr>
          <w:rFonts w:ascii="Times New Roman" w:hAnsi="Times New Roman" w:cs="Times New Roman"/>
          <w:sz w:val="26"/>
          <w:szCs w:val="26"/>
        </w:rPr>
        <w:t xml:space="preserve">открытом </w:t>
      </w:r>
      <w:r w:rsidRPr="00283D11">
        <w:rPr>
          <w:rFonts w:ascii="Times New Roman" w:hAnsi="Times New Roman" w:cs="Times New Roman"/>
          <w:sz w:val="26"/>
          <w:szCs w:val="26"/>
        </w:rPr>
        <w:t>конкурсе должна содержать опись входящих в их состав документов, быть скреплена печатью (при наличии печати) участника закупки (для юридических лиц) и подписаны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w:t>
      </w:r>
    </w:p>
    <w:p w:rsidR="00610994" w:rsidRDefault="00C90B90" w:rsidP="00610994">
      <w:pPr>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4. Прием заявок на участие в </w:t>
      </w:r>
      <w:r w:rsidR="00A82B64">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прекращается после окончания срока подачи заявок на участие в </w:t>
      </w:r>
      <w:r w:rsidR="00A82B64">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установленного в извещении о проведении </w:t>
      </w:r>
      <w:r w:rsidR="00A82B64">
        <w:rPr>
          <w:rFonts w:ascii="Times New Roman" w:hAnsi="Times New Roman" w:cs="Times New Roman"/>
          <w:sz w:val="26"/>
          <w:szCs w:val="26"/>
        </w:rPr>
        <w:t xml:space="preserve">открытого </w:t>
      </w:r>
      <w:r w:rsidRPr="00283D11">
        <w:rPr>
          <w:rFonts w:ascii="Times New Roman" w:hAnsi="Times New Roman" w:cs="Times New Roman"/>
          <w:sz w:val="26"/>
          <w:szCs w:val="26"/>
        </w:rPr>
        <w:t xml:space="preserve">конкурса. </w:t>
      </w:r>
    </w:p>
    <w:p w:rsidR="00610994" w:rsidRDefault="00C90B90" w:rsidP="00610994">
      <w:pPr>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5.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w:t>
      </w:r>
    </w:p>
    <w:p w:rsidR="00610994" w:rsidRDefault="00C90B90" w:rsidP="00610994">
      <w:pPr>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6. Участник закупки, подавший заявку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вправе изменить или отозвать заявку на участие в конкурсе в любое время до окончания срока подачи заявок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конкурсе.</w:t>
      </w:r>
    </w:p>
    <w:p w:rsidR="00C90B90" w:rsidRPr="00283D11" w:rsidRDefault="00C90B90" w:rsidP="00610994">
      <w:pPr>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7. Каждый конверт с заявкой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поступившие в срок, указанный в извещении о проведении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конкурса, регистрируются заказчиком в журнале регистрации заявок. При этом отказ в приеме и регистрации конверта с заявкой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на осуществление таких действий от имени участника закупки, не допускается. По требованию участника закупки, подавшего конверт с заявкой на участие в </w:t>
      </w:r>
      <w:r w:rsidR="00706A4A">
        <w:rPr>
          <w:rFonts w:ascii="Times New Roman" w:hAnsi="Times New Roman" w:cs="Times New Roman"/>
          <w:sz w:val="26"/>
          <w:szCs w:val="26"/>
        </w:rPr>
        <w:t xml:space="preserve">открытом </w:t>
      </w:r>
      <w:r w:rsidRPr="00283D11">
        <w:rPr>
          <w:rFonts w:ascii="Times New Roman" w:hAnsi="Times New Roman" w:cs="Times New Roman"/>
          <w:sz w:val="26"/>
          <w:szCs w:val="26"/>
        </w:rPr>
        <w:t>конкурсе, заказчик выдает расписку в получении конверта с такой заявкой с указанием даты и времени его получения.</w:t>
      </w:r>
    </w:p>
    <w:p w:rsidR="00C90B90"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lastRenderedPageBreak/>
        <w:t xml:space="preserve">8. </w:t>
      </w:r>
      <w:proofErr w:type="gramStart"/>
      <w:r w:rsidRPr="00283D11">
        <w:rPr>
          <w:rFonts w:ascii="Times New Roman" w:hAnsi="Times New Roman" w:cs="Times New Roman"/>
          <w:sz w:val="26"/>
          <w:szCs w:val="26"/>
        </w:rPr>
        <w:t xml:space="preserve">Полученные после окончания установленного в извещении срока подачи заявок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конверты с заявками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вскрываются, хранятся у заказчика в течение 1 (одного месяца), участники закупки, подавшие заявки с опозданием, вправе своими силами и за свой счет забрать свои заявки в течение указанного срока. </w:t>
      </w:r>
      <w:proofErr w:type="gramEnd"/>
    </w:p>
    <w:p w:rsidR="00292143" w:rsidRPr="00283D11" w:rsidRDefault="00292143" w:rsidP="00C90B90">
      <w:pPr>
        <w:keepNext/>
        <w:spacing w:after="0"/>
        <w:ind w:firstLine="709"/>
        <w:jc w:val="both"/>
        <w:rPr>
          <w:rFonts w:ascii="Times New Roman" w:hAnsi="Times New Roman" w:cs="Times New Roman"/>
          <w:sz w:val="26"/>
          <w:szCs w:val="26"/>
        </w:rPr>
      </w:pPr>
      <w:r w:rsidRPr="00CC3D8D">
        <w:rPr>
          <w:rFonts w:ascii="Times New Roman" w:hAnsi="Times New Roman" w:cs="Times New Roman"/>
          <w:color w:val="000000" w:themeColor="text1"/>
          <w:sz w:val="26"/>
          <w:szCs w:val="26"/>
        </w:rPr>
        <w:t>9. Открытый конкурс признается несостоявшимся в соответствии с положениями статьи 15    настоящего Положения.</w:t>
      </w:r>
    </w:p>
    <w:p w:rsidR="00C90B90" w:rsidRPr="00283D11" w:rsidRDefault="00C90B90" w:rsidP="00C90B90">
      <w:pPr>
        <w:keepNext/>
        <w:spacing w:after="0"/>
        <w:jc w:val="both"/>
        <w:rPr>
          <w:rFonts w:ascii="Times New Roman" w:hAnsi="Times New Roman" w:cs="Times New Roman"/>
          <w:sz w:val="26"/>
          <w:szCs w:val="26"/>
        </w:rPr>
      </w:pPr>
    </w:p>
    <w:p w:rsidR="00C90B90" w:rsidRPr="00283D11" w:rsidRDefault="00C90B90" w:rsidP="00C90B90">
      <w:pPr>
        <w:pStyle w:val="2"/>
        <w:spacing w:before="0"/>
        <w:ind w:firstLine="708"/>
        <w:jc w:val="both"/>
        <w:rPr>
          <w:rFonts w:ascii="Times New Roman" w:hAnsi="Times New Roman" w:cs="Times New Roman"/>
          <w:color w:val="auto"/>
        </w:rPr>
      </w:pPr>
      <w:bookmarkStart w:id="26" w:name="_Toc437012380"/>
      <w:r w:rsidRPr="00283D11">
        <w:rPr>
          <w:rFonts w:ascii="Times New Roman" w:hAnsi="Times New Roman" w:cs="Times New Roman"/>
          <w:color w:val="auto"/>
        </w:rPr>
        <w:t xml:space="preserve">Статья 24.4. Порядок вскрытия конвертов с заявками на участие в </w:t>
      </w:r>
      <w:r w:rsidR="00A82B64">
        <w:rPr>
          <w:rFonts w:ascii="Times New Roman" w:hAnsi="Times New Roman" w:cs="Times New Roman"/>
        </w:rPr>
        <w:t>открытом</w:t>
      </w:r>
      <w:r w:rsidR="00A82B64" w:rsidRPr="00283D11">
        <w:rPr>
          <w:rFonts w:ascii="Times New Roman" w:hAnsi="Times New Roman" w:cs="Times New Roman"/>
          <w:color w:val="auto"/>
        </w:rPr>
        <w:t xml:space="preserve"> </w:t>
      </w:r>
      <w:r w:rsidRPr="00283D11">
        <w:rPr>
          <w:rFonts w:ascii="Times New Roman" w:hAnsi="Times New Roman" w:cs="Times New Roman"/>
          <w:color w:val="auto"/>
        </w:rPr>
        <w:t xml:space="preserve">конкурсе </w:t>
      </w:r>
      <w:bookmarkEnd w:id="26"/>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 xml:space="preserve">1. Публично в день, время и месте, указанных в извещении о проведении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конкурса, комиссией вскрываются конверты с заявками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конкурсе</w:t>
      </w:r>
      <w:r w:rsidR="00A82B64">
        <w:rPr>
          <w:rFonts w:ascii="Times New Roman" w:hAnsi="Times New Roman" w:cs="Times New Roman"/>
          <w:sz w:val="26"/>
          <w:szCs w:val="26"/>
        </w:rPr>
        <w:t xml:space="preserve">. </w:t>
      </w:r>
      <w:r w:rsidRPr="00283D11">
        <w:rPr>
          <w:rFonts w:ascii="Times New Roman" w:hAnsi="Times New Roman" w:cs="Times New Roman"/>
          <w:sz w:val="26"/>
          <w:szCs w:val="26"/>
        </w:rPr>
        <w:t xml:space="preserve">Вскрытие конвертов с заявками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конкурсе осуществля</w:t>
      </w:r>
      <w:r w:rsidR="00A82B64">
        <w:rPr>
          <w:rFonts w:ascii="Times New Roman" w:hAnsi="Times New Roman" w:cs="Times New Roman"/>
          <w:sz w:val="26"/>
          <w:szCs w:val="26"/>
        </w:rPr>
        <w:t>е</w:t>
      </w:r>
      <w:r w:rsidRPr="00283D11">
        <w:rPr>
          <w:rFonts w:ascii="Times New Roman" w:hAnsi="Times New Roman" w:cs="Times New Roman"/>
          <w:sz w:val="26"/>
          <w:szCs w:val="26"/>
        </w:rPr>
        <w:t>тся в один день.</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 xml:space="preserve">2. Комиссией вскрываются конверты с заявками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w:t>
      </w:r>
      <w:r w:rsidR="00A82B64">
        <w:rPr>
          <w:rFonts w:ascii="Times New Roman" w:hAnsi="Times New Roman" w:cs="Times New Roman"/>
          <w:sz w:val="26"/>
          <w:szCs w:val="26"/>
        </w:rPr>
        <w:t>которые</w:t>
      </w:r>
      <w:r w:rsidRPr="00283D11">
        <w:rPr>
          <w:rFonts w:ascii="Times New Roman" w:hAnsi="Times New Roman" w:cs="Times New Roman"/>
          <w:sz w:val="26"/>
          <w:szCs w:val="26"/>
        </w:rPr>
        <w:t xml:space="preserve"> поступили заказчику до окончания срока подачи заявок на участие в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w:t>
      </w:r>
      <w:r w:rsidR="00A82B64">
        <w:rPr>
          <w:rFonts w:ascii="Times New Roman" w:hAnsi="Times New Roman" w:cs="Times New Roman"/>
          <w:sz w:val="26"/>
          <w:szCs w:val="26"/>
        </w:rPr>
        <w:t xml:space="preserve">Об указанных действиях составляется </w:t>
      </w:r>
      <w:r w:rsidRPr="00283D11">
        <w:rPr>
          <w:rFonts w:ascii="Times New Roman" w:hAnsi="Times New Roman" w:cs="Times New Roman"/>
          <w:sz w:val="26"/>
          <w:szCs w:val="26"/>
        </w:rPr>
        <w:t>Протокол вскрытия конвертов</w:t>
      </w:r>
      <w:r w:rsidR="00706A4A">
        <w:rPr>
          <w:rFonts w:ascii="Times New Roman" w:hAnsi="Times New Roman" w:cs="Times New Roman"/>
          <w:sz w:val="26"/>
          <w:szCs w:val="26"/>
        </w:rPr>
        <w:t>, который должен содержать информацию, предусмотренную пунктом 1 статьи 12 настоящего Положения</w:t>
      </w:r>
      <w:r w:rsidRPr="00283D11">
        <w:rPr>
          <w:rFonts w:ascii="Times New Roman" w:hAnsi="Times New Roman" w:cs="Times New Roman"/>
          <w:sz w:val="26"/>
          <w:szCs w:val="26"/>
        </w:rPr>
        <w:t>.</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 xml:space="preserve">В случае установления факта подачи одним участником закупки двух и более заявок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в отношении одного и того же лота при условии, что поданные ранее заявки таким участником не отозваны, все заявки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конкурсе такого участника закупки, поданные в отношении одного лота, не рассматриваются и возвращаются такому участнику.</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 xml:space="preserve">3. Протокол вскрытия конвертов с заявками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ведется </w:t>
      </w:r>
      <w:r w:rsidRPr="00283D11" w:rsidDel="00775B7E">
        <w:rPr>
          <w:rFonts w:ascii="Times New Roman" w:hAnsi="Times New Roman" w:cs="Times New Roman"/>
          <w:sz w:val="26"/>
          <w:szCs w:val="26"/>
        </w:rPr>
        <w:t xml:space="preserve"> </w:t>
      </w:r>
      <w:r w:rsidRPr="00283D11">
        <w:rPr>
          <w:rFonts w:ascii="Times New Roman" w:hAnsi="Times New Roman" w:cs="Times New Roman"/>
          <w:sz w:val="26"/>
          <w:szCs w:val="26"/>
        </w:rPr>
        <w:t>комиссией</w:t>
      </w:r>
      <w:r w:rsidR="00A82B64">
        <w:rPr>
          <w:rFonts w:ascii="Times New Roman" w:hAnsi="Times New Roman" w:cs="Times New Roman"/>
          <w:sz w:val="26"/>
          <w:szCs w:val="26"/>
        </w:rPr>
        <w:t xml:space="preserve">. </w:t>
      </w:r>
      <w:r w:rsidRPr="00283D11">
        <w:rPr>
          <w:rFonts w:ascii="Times New Roman" w:hAnsi="Times New Roman" w:cs="Times New Roman"/>
          <w:sz w:val="26"/>
          <w:szCs w:val="26"/>
        </w:rPr>
        <w:t xml:space="preserve">На основании результатов вскрытия конвертов с заявки комиссия принимает решение о допуске к участию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участника закупки и о признании участника закупки, подавшего заявку на участие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участником </w:t>
      </w:r>
      <w:r w:rsidR="00A82B64">
        <w:rPr>
          <w:rFonts w:ascii="Times New Roman" w:hAnsi="Times New Roman" w:cs="Times New Roman"/>
          <w:sz w:val="26"/>
          <w:szCs w:val="26"/>
        </w:rPr>
        <w:t>открытого</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конкурса или об отказе в допуске такого участника закупки к участию в </w:t>
      </w:r>
      <w:r w:rsidR="00A82B64">
        <w:rPr>
          <w:rFonts w:ascii="Times New Roman" w:hAnsi="Times New Roman" w:cs="Times New Roman"/>
          <w:sz w:val="26"/>
          <w:szCs w:val="26"/>
        </w:rPr>
        <w:t>открытом</w:t>
      </w:r>
      <w:r w:rsidR="00A82B64" w:rsidRPr="00283D11">
        <w:rPr>
          <w:rFonts w:ascii="Times New Roman" w:hAnsi="Times New Roman" w:cs="Times New Roman"/>
          <w:sz w:val="26"/>
          <w:szCs w:val="26"/>
        </w:rPr>
        <w:t xml:space="preserve"> </w:t>
      </w:r>
      <w:r w:rsidRPr="00283D11">
        <w:rPr>
          <w:rFonts w:ascii="Times New Roman" w:hAnsi="Times New Roman" w:cs="Times New Roman"/>
          <w:sz w:val="26"/>
          <w:szCs w:val="26"/>
        </w:rPr>
        <w:t xml:space="preserve">конкурсе, в случае, если участником в составе заявки представлены не все документы, предусмотренные требованиями настоящего Положения и конкурсной документации. </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 xml:space="preserve">4. В случае если по результатам вскрытия конвертов допущена только одна заявка, такая заявка рассматривается комиссией в срок не более чем 3 (три) дня, по результатам рассмотрения единственной допущенной заявки комиссией формируется протокол рассмотрения единственной заявки. Оценка единственной допущенной заявки не производится. Протокол рассмотрения единственной заявки должен содержать информацию, указанную в </w:t>
      </w:r>
      <w:r w:rsidR="00706A4A">
        <w:rPr>
          <w:rFonts w:ascii="Times New Roman" w:hAnsi="Times New Roman" w:cs="Times New Roman"/>
          <w:sz w:val="26"/>
          <w:szCs w:val="26"/>
        </w:rPr>
        <w:t xml:space="preserve">пункте </w:t>
      </w:r>
      <w:r w:rsidRPr="00283D11">
        <w:rPr>
          <w:rFonts w:ascii="Times New Roman" w:hAnsi="Times New Roman" w:cs="Times New Roman"/>
          <w:sz w:val="26"/>
          <w:szCs w:val="26"/>
        </w:rPr>
        <w:t>2 статьи 12 настоящего Положения.</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 xml:space="preserve">5. В случае если по окончании срока подачи заявок на участие в </w:t>
      </w:r>
      <w:r w:rsidR="00706A4A">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подана только одна заявка, конверт с указанной заявкой вскрывается указанная заявка рассматривается комиссией в срок не более чем 3 (три) дня, по результатам рассмотрения такой заявки комиссией формируется протокол рассмотрения единственной заявки. Оценка единственной заявки не производится. </w:t>
      </w:r>
      <w:r w:rsidRPr="00283D11">
        <w:rPr>
          <w:rFonts w:ascii="Times New Roman" w:hAnsi="Times New Roman" w:cs="Times New Roman"/>
          <w:sz w:val="26"/>
          <w:szCs w:val="26"/>
        </w:rPr>
        <w:lastRenderedPageBreak/>
        <w:t xml:space="preserve">Протокол рассмотрения единственной заявки должен содержать информацию, указанную в </w:t>
      </w:r>
      <w:r w:rsidR="00706A4A">
        <w:rPr>
          <w:rFonts w:ascii="Times New Roman" w:hAnsi="Times New Roman" w:cs="Times New Roman"/>
          <w:sz w:val="26"/>
          <w:szCs w:val="26"/>
        </w:rPr>
        <w:t xml:space="preserve">пункте </w:t>
      </w:r>
      <w:r w:rsidRPr="00283D11">
        <w:rPr>
          <w:rFonts w:ascii="Times New Roman" w:hAnsi="Times New Roman" w:cs="Times New Roman"/>
          <w:sz w:val="26"/>
          <w:szCs w:val="26"/>
        </w:rPr>
        <w:t xml:space="preserve"> 2 статьи 12 настоящего Положения.</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6. Заказчик заключает договор с единственным участником закупки, заявка которого признана соответствующей требованиям</w:t>
      </w:r>
      <w:r w:rsidR="00706A4A">
        <w:rPr>
          <w:rFonts w:ascii="Times New Roman" w:hAnsi="Times New Roman" w:cs="Times New Roman"/>
          <w:sz w:val="26"/>
          <w:szCs w:val="26"/>
        </w:rPr>
        <w:t xml:space="preserve"> документации в соответствии со статьей 15 настоящего Положения</w:t>
      </w:r>
      <w:r w:rsidRPr="00283D11">
        <w:rPr>
          <w:rFonts w:ascii="Times New Roman" w:hAnsi="Times New Roman" w:cs="Times New Roman"/>
          <w:sz w:val="26"/>
          <w:szCs w:val="26"/>
        </w:rPr>
        <w:t xml:space="preserve">. </w:t>
      </w:r>
    </w:p>
    <w:p w:rsidR="00C90B90" w:rsidRPr="00283D11" w:rsidRDefault="00C90B90" w:rsidP="00C90B90">
      <w:pPr>
        <w:pStyle w:val="2"/>
        <w:spacing w:before="0"/>
        <w:jc w:val="both"/>
        <w:rPr>
          <w:rFonts w:ascii="Times New Roman" w:hAnsi="Times New Roman" w:cs="Times New Roman"/>
          <w:color w:val="auto"/>
        </w:rPr>
      </w:pPr>
      <w:bookmarkStart w:id="27" w:name="_Toc437012381"/>
    </w:p>
    <w:p w:rsidR="00C90B90" w:rsidRPr="00283D11" w:rsidRDefault="00C90B90" w:rsidP="00C90B90">
      <w:pPr>
        <w:pStyle w:val="2"/>
        <w:spacing w:before="0"/>
        <w:ind w:firstLine="708"/>
        <w:jc w:val="both"/>
        <w:rPr>
          <w:rFonts w:ascii="Times New Roman" w:hAnsi="Times New Roman" w:cs="Times New Roman"/>
          <w:color w:val="auto"/>
        </w:rPr>
      </w:pPr>
      <w:r w:rsidRPr="00283D11">
        <w:rPr>
          <w:rFonts w:ascii="Times New Roman" w:hAnsi="Times New Roman" w:cs="Times New Roman"/>
          <w:color w:val="auto"/>
        </w:rPr>
        <w:t>Статья 24.5. Порядок рассмотрения и оценки заявок на участие в конкурсе</w:t>
      </w:r>
      <w:bookmarkEnd w:id="27"/>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1. Комиссия рассматривает заявки на участие в конкурсе на соответствие требованиям, установленным настоящим Положениям и конкурсной документацией. Комиссия имеет право проверить сведения и документы, представленные в составе заявки на участие в конкурсе на предмет их достоверности.</w:t>
      </w:r>
    </w:p>
    <w:p w:rsidR="00C90B90" w:rsidRPr="00283D11" w:rsidRDefault="00C90B90" w:rsidP="00C90B90">
      <w:pPr>
        <w:keepNext/>
        <w:spacing w:after="0"/>
        <w:ind w:firstLine="709"/>
        <w:jc w:val="both"/>
        <w:rPr>
          <w:rFonts w:ascii="Times New Roman" w:hAnsi="Times New Roman" w:cs="Times New Roman"/>
          <w:b/>
          <w:sz w:val="26"/>
          <w:szCs w:val="26"/>
        </w:rPr>
      </w:pPr>
      <w:r w:rsidRPr="00283D11">
        <w:rPr>
          <w:rFonts w:ascii="Times New Roman" w:hAnsi="Times New Roman" w:cs="Times New Roman"/>
          <w:sz w:val="26"/>
          <w:szCs w:val="26"/>
        </w:rPr>
        <w:t xml:space="preserve">2. Срок рассмотрения и оценки заявок на участие в </w:t>
      </w:r>
      <w:r w:rsidR="00706A4A">
        <w:rPr>
          <w:rFonts w:ascii="Times New Roman" w:hAnsi="Times New Roman" w:cs="Times New Roman"/>
          <w:sz w:val="26"/>
          <w:szCs w:val="26"/>
        </w:rPr>
        <w:t xml:space="preserve">открытом </w:t>
      </w:r>
      <w:r w:rsidRPr="00283D11">
        <w:rPr>
          <w:rFonts w:ascii="Times New Roman" w:hAnsi="Times New Roman" w:cs="Times New Roman"/>
          <w:sz w:val="26"/>
          <w:szCs w:val="26"/>
        </w:rPr>
        <w:t xml:space="preserve">конкурсе не может превышать </w:t>
      </w:r>
      <w:r w:rsidR="00706A4A">
        <w:rPr>
          <w:rFonts w:ascii="Times New Roman" w:hAnsi="Times New Roman" w:cs="Times New Roman"/>
          <w:sz w:val="26"/>
          <w:szCs w:val="26"/>
        </w:rPr>
        <w:t>трех</w:t>
      </w:r>
      <w:r w:rsidRPr="00283D11">
        <w:rPr>
          <w:rFonts w:ascii="Times New Roman" w:hAnsi="Times New Roman" w:cs="Times New Roman"/>
          <w:sz w:val="26"/>
          <w:szCs w:val="26"/>
        </w:rPr>
        <w:t xml:space="preserve"> (</w:t>
      </w:r>
      <w:r w:rsidR="00706A4A">
        <w:rPr>
          <w:rFonts w:ascii="Times New Roman" w:hAnsi="Times New Roman" w:cs="Times New Roman"/>
          <w:sz w:val="26"/>
          <w:szCs w:val="26"/>
        </w:rPr>
        <w:t>трех</w:t>
      </w:r>
      <w:r w:rsidRPr="00283D11">
        <w:rPr>
          <w:rFonts w:ascii="Times New Roman" w:hAnsi="Times New Roman" w:cs="Times New Roman"/>
          <w:sz w:val="26"/>
          <w:szCs w:val="26"/>
        </w:rPr>
        <w:t xml:space="preserve">) дней со дня вскрытия конвертов с заявками на участие в </w:t>
      </w:r>
      <w:r w:rsidR="00706A4A">
        <w:rPr>
          <w:rFonts w:ascii="Times New Roman" w:hAnsi="Times New Roman" w:cs="Times New Roman"/>
          <w:sz w:val="26"/>
          <w:szCs w:val="26"/>
        </w:rPr>
        <w:t xml:space="preserve">открытом </w:t>
      </w:r>
      <w:r w:rsidRPr="00283D11">
        <w:rPr>
          <w:rFonts w:ascii="Times New Roman" w:hAnsi="Times New Roman" w:cs="Times New Roman"/>
          <w:sz w:val="26"/>
          <w:szCs w:val="26"/>
        </w:rPr>
        <w:t>конкурсе</w:t>
      </w:r>
      <w:r w:rsidR="00706A4A">
        <w:rPr>
          <w:rFonts w:ascii="Times New Roman" w:hAnsi="Times New Roman" w:cs="Times New Roman"/>
          <w:sz w:val="26"/>
          <w:szCs w:val="26"/>
        </w:rPr>
        <w:t xml:space="preserve">, </w:t>
      </w:r>
      <w:r w:rsidRPr="00283D11">
        <w:rPr>
          <w:rFonts w:ascii="Times New Roman" w:hAnsi="Times New Roman" w:cs="Times New Roman"/>
          <w:sz w:val="26"/>
          <w:szCs w:val="26"/>
        </w:rPr>
        <w:t xml:space="preserve">если иной срок не установлен в конкурсной документации. </w:t>
      </w:r>
    </w:p>
    <w:p w:rsidR="00C90B90" w:rsidRPr="00283D11" w:rsidRDefault="00C90B90" w:rsidP="00C90B90">
      <w:pPr>
        <w:keepNext/>
        <w:autoSpaceDE w:val="0"/>
        <w:autoSpaceDN w:val="0"/>
        <w:adjustRightInd w:val="0"/>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3. На основании результатов рассмотрения и оценки заявок на участие в конкурсе комиссией принимается решение о соответствии заявки участника закупки требованиям конкурсной документации или несоответствии заявки такого участника требованиям, установленным </w:t>
      </w:r>
      <w:r w:rsidR="00706A4A">
        <w:rPr>
          <w:rFonts w:ascii="Times New Roman" w:hAnsi="Times New Roman" w:cs="Times New Roman"/>
          <w:sz w:val="26"/>
          <w:szCs w:val="26"/>
        </w:rPr>
        <w:t xml:space="preserve">требованиями </w:t>
      </w:r>
      <w:r w:rsidRPr="00283D11">
        <w:rPr>
          <w:rFonts w:ascii="Times New Roman" w:hAnsi="Times New Roman" w:cs="Times New Roman"/>
          <w:sz w:val="26"/>
          <w:szCs w:val="26"/>
        </w:rPr>
        <w:t xml:space="preserve">конкурсной документации, а также оформляется протокол рассмотрения и оценки заявок на участие в </w:t>
      </w:r>
      <w:r w:rsidR="00706A4A">
        <w:rPr>
          <w:rFonts w:ascii="Times New Roman" w:hAnsi="Times New Roman" w:cs="Times New Roman"/>
          <w:sz w:val="26"/>
          <w:szCs w:val="26"/>
        </w:rPr>
        <w:t xml:space="preserve">открытом </w:t>
      </w:r>
      <w:r w:rsidRPr="00283D11">
        <w:rPr>
          <w:rFonts w:ascii="Times New Roman" w:hAnsi="Times New Roman" w:cs="Times New Roman"/>
          <w:sz w:val="26"/>
          <w:szCs w:val="26"/>
        </w:rPr>
        <w:t>конкурсе, который ведется комиссией</w:t>
      </w:r>
      <w:r w:rsidR="00706A4A">
        <w:rPr>
          <w:rFonts w:ascii="Times New Roman" w:hAnsi="Times New Roman" w:cs="Times New Roman"/>
          <w:sz w:val="26"/>
          <w:szCs w:val="26"/>
        </w:rPr>
        <w:t xml:space="preserve">. </w:t>
      </w:r>
      <w:r w:rsidRPr="00283D11">
        <w:rPr>
          <w:rFonts w:ascii="Times New Roman" w:hAnsi="Times New Roman" w:cs="Times New Roman"/>
          <w:sz w:val="26"/>
          <w:szCs w:val="26"/>
        </w:rPr>
        <w:t xml:space="preserve">В случае, если несколько заявок участников будут содержать одинаковое количество баллов по итоговому рейтингу, договор заключается с тем участником закупки, заявка которого была подана ранее других. </w:t>
      </w:r>
      <w:r w:rsidR="00610994">
        <w:rPr>
          <w:rFonts w:ascii="Times New Roman" w:hAnsi="Times New Roman" w:cs="Times New Roman"/>
          <w:sz w:val="26"/>
          <w:szCs w:val="26"/>
        </w:rPr>
        <w:t>П</w:t>
      </w:r>
      <w:r w:rsidRPr="00283D11">
        <w:rPr>
          <w:rFonts w:ascii="Times New Roman" w:hAnsi="Times New Roman" w:cs="Times New Roman"/>
          <w:sz w:val="26"/>
          <w:szCs w:val="26"/>
        </w:rPr>
        <w:t xml:space="preserve">ротокол рассмотрения и оценки заявок на участие в конкурсе должен содержать информацию, предусмотренную </w:t>
      </w:r>
      <w:r w:rsidR="008248DA">
        <w:rPr>
          <w:rFonts w:ascii="Times New Roman" w:hAnsi="Times New Roman" w:cs="Times New Roman"/>
          <w:sz w:val="26"/>
          <w:szCs w:val="26"/>
        </w:rPr>
        <w:t>пунктом 2</w:t>
      </w:r>
      <w:r w:rsidRPr="00283D11">
        <w:rPr>
          <w:rFonts w:ascii="Times New Roman" w:hAnsi="Times New Roman" w:cs="Times New Roman"/>
          <w:sz w:val="26"/>
          <w:szCs w:val="26"/>
        </w:rPr>
        <w:t xml:space="preserve"> статьи 12 настоящего Положения.</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4. При рассмотрении заявок на участие в конкурсе заявка участника закупки признается несоответствующей требованиям конкурсной документации и подлежит отклонению в следующих случаях:</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1) наличия в документах, представленных в составе заявки, недостоверных  сведений об участнике закупки или о товарах, работах, услугах, соответственно поставка, выполнение, оказание которых является предметом закупки;</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2) несоответствия заявки требованиям конкурсной документации</w:t>
      </w:r>
      <w:r w:rsidR="008248DA">
        <w:rPr>
          <w:rFonts w:ascii="Times New Roman" w:hAnsi="Times New Roman" w:cs="Times New Roman"/>
          <w:sz w:val="26"/>
          <w:szCs w:val="26"/>
        </w:rPr>
        <w:t>;</w:t>
      </w:r>
      <w:r w:rsidRPr="00283D11">
        <w:rPr>
          <w:rFonts w:ascii="Times New Roman" w:hAnsi="Times New Roman" w:cs="Times New Roman"/>
          <w:sz w:val="26"/>
          <w:szCs w:val="26"/>
        </w:rPr>
        <w:t xml:space="preserve"> </w:t>
      </w:r>
    </w:p>
    <w:p w:rsidR="00C90B90" w:rsidRPr="00283D11" w:rsidRDefault="00C90B90" w:rsidP="00C90B90">
      <w:pPr>
        <w:keepNext/>
        <w:spacing w:after="0"/>
        <w:ind w:firstLine="709"/>
        <w:jc w:val="both"/>
        <w:rPr>
          <w:rFonts w:ascii="Times New Roman" w:hAnsi="Times New Roman" w:cs="Times New Roman"/>
          <w:sz w:val="26"/>
          <w:szCs w:val="26"/>
        </w:rPr>
      </w:pPr>
      <w:r w:rsidRPr="00283D11">
        <w:rPr>
          <w:rFonts w:ascii="Times New Roman" w:hAnsi="Times New Roman" w:cs="Times New Roman"/>
          <w:sz w:val="26"/>
          <w:szCs w:val="26"/>
        </w:rPr>
        <w:t>3) не поступления обеспечения заявки на расчетный счет, указанный в конкурсной документации для перечисления обеспечения заявки на участие в конкурсе на момент окончания срока подачи заявок на участие в конкурсе, если требование обеспечения таких заявок предусмотрено в конкурсной документации.</w:t>
      </w:r>
    </w:p>
    <w:p w:rsidR="00C90B90" w:rsidRPr="00283D11" w:rsidRDefault="00C90B90" w:rsidP="00C90B90">
      <w:pPr>
        <w:keepNext/>
        <w:spacing w:after="0"/>
        <w:ind w:firstLine="708"/>
        <w:jc w:val="both"/>
        <w:rPr>
          <w:rFonts w:ascii="Times New Roman" w:hAnsi="Times New Roman" w:cs="Times New Roman"/>
          <w:sz w:val="26"/>
          <w:szCs w:val="26"/>
        </w:rPr>
      </w:pPr>
      <w:r w:rsidRPr="00283D11">
        <w:rPr>
          <w:rFonts w:ascii="Times New Roman" w:hAnsi="Times New Roman" w:cs="Times New Roman"/>
          <w:sz w:val="26"/>
          <w:szCs w:val="26"/>
        </w:rPr>
        <w:t xml:space="preserve">5. По итогам </w:t>
      </w:r>
      <w:r w:rsidR="008248DA">
        <w:rPr>
          <w:rFonts w:ascii="Times New Roman" w:hAnsi="Times New Roman" w:cs="Times New Roman"/>
          <w:sz w:val="26"/>
          <w:szCs w:val="26"/>
        </w:rPr>
        <w:t xml:space="preserve">открытого </w:t>
      </w:r>
      <w:r w:rsidRPr="00283D11">
        <w:rPr>
          <w:rFonts w:ascii="Times New Roman" w:hAnsi="Times New Roman" w:cs="Times New Roman"/>
          <w:sz w:val="26"/>
          <w:szCs w:val="26"/>
        </w:rPr>
        <w:t xml:space="preserve">конкурса комиссией составляется </w:t>
      </w:r>
      <w:r w:rsidR="008248DA">
        <w:rPr>
          <w:rFonts w:ascii="Times New Roman" w:hAnsi="Times New Roman" w:cs="Times New Roman"/>
          <w:sz w:val="26"/>
          <w:szCs w:val="26"/>
        </w:rPr>
        <w:t xml:space="preserve">итоговый </w:t>
      </w:r>
      <w:r w:rsidRPr="00283D11">
        <w:rPr>
          <w:rFonts w:ascii="Times New Roman" w:hAnsi="Times New Roman" w:cs="Times New Roman"/>
          <w:sz w:val="26"/>
          <w:szCs w:val="26"/>
        </w:rPr>
        <w:t xml:space="preserve">протокол, который должен содержать сведения, предусмотренные </w:t>
      </w:r>
      <w:r w:rsidR="008248DA">
        <w:rPr>
          <w:rFonts w:ascii="Times New Roman" w:hAnsi="Times New Roman" w:cs="Times New Roman"/>
          <w:sz w:val="26"/>
          <w:szCs w:val="26"/>
        </w:rPr>
        <w:t xml:space="preserve">пунктом 2 </w:t>
      </w:r>
      <w:r w:rsidRPr="00283D11">
        <w:rPr>
          <w:rFonts w:ascii="Times New Roman" w:hAnsi="Times New Roman" w:cs="Times New Roman"/>
          <w:sz w:val="26"/>
          <w:szCs w:val="26"/>
        </w:rPr>
        <w:t xml:space="preserve"> статьи 12 настоящего Положения.</w:t>
      </w:r>
    </w:p>
    <w:p w:rsidR="005F3C03" w:rsidRDefault="005F3C03" w:rsidP="00C90B90">
      <w:pPr>
        <w:pStyle w:val="af6"/>
        <w:jc w:val="both"/>
        <w:rPr>
          <w:rFonts w:ascii="Times New Roman" w:hAnsi="Times New Roman" w:cs="Times New Roman"/>
          <w:b/>
          <w:color w:val="000000" w:themeColor="text1"/>
          <w:sz w:val="26"/>
          <w:szCs w:val="26"/>
        </w:rPr>
      </w:pPr>
    </w:p>
    <w:p w:rsidR="00E3756F" w:rsidRPr="00731133" w:rsidRDefault="00E3756F" w:rsidP="00731133">
      <w:pPr>
        <w:pStyle w:val="af6"/>
        <w:jc w:val="both"/>
        <w:rPr>
          <w:rFonts w:ascii="Times New Roman" w:hAnsi="Times New Roman" w:cs="Times New Roman"/>
          <w:b/>
          <w:color w:val="000000" w:themeColor="text1"/>
          <w:sz w:val="26"/>
          <w:szCs w:val="26"/>
        </w:rPr>
      </w:pPr>
      <w:bookmarkStart w:id="28" w:name="_Toc437012377"/>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5</w:t>
      </w:r>
      <w:r w:rsidRPr="00731133">
        <w:rPr>
          <w:rFonts w:ascii="Times New Roman" w:hAnsi="Times New Roman" w:cs="Times New Roman"/>
          <w:b/>
          <w:color w:val="000000" w:themeColor="text1"/>
          <w:sz w:val="26"/>
          <w:szCs w:val="26"/>
        </w:rPr>
        <w:t>.  Конкурс в электронной форме</w:t>
      </w:r>
    </w:p>
    <w:p w:rsidR="00E3756F" w:rsidRPr="00731133" w:rsidRDefault="00E3756F" w:rsidP="00731133">
      <w:pPr>
        <w:pStyle w:val="af6"/>
        <w:jc w:val="both"/>
        <w:rPr>
          <w:rFonts w:ascii="Times New Roman" w:hAnsi="Times New Roman" w:cs="Times New Roman"/>
          <w:b/>
          <w:color w:val="000000" w:themeColor="text1"/>
          <w:sz w:val="26"/>
          <w:szCs w:val="26"/>
        </w:rPr>
      </w:pP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1. Под конкурсом в электронной форме понимается </w:t>
      </w:r>
      <w:r w:rsidR="002B33EE" w:rsidRPr="00731133">
        <w:rPr>
          <w:rFonts w:ascii="Times New Roman" w:hAnsi="Times New Roman" w:cs="Times New Roman"/>
          <w:color w:val="000000" w:themeColor="text1"/>
          <w:sz w:val="26"/>
          <w:szCs w:val="26"/>
        </w:rPr>
        <w:t>форма торгов</w:t>
      </w:r>
      <w:r w:rsidRPr="00731133">
        <w:rPr>
          <w:rFonts w:ascii="Times New Roman" w:hAnsi="Times New Roman" w:cs="Times New Roman"/>
          <w:color w:val="000000" w:themeColor="text1"/>
          <w:sz w:val="26"/>
          <w:szCs w:val="26"/>
        </w:rPr>
        <w:t xml:space="preserve">, </w:t>
      </w:r>
      <w:r w:rsidR="009D32DC" w:rsidRPr="00731133">
        <w:rPr>
          <w:rFonts w:ascii="Times New Roman" w:hAnsi="Times New Roman" w:cs="Times New Roman"/>
          <w:sz w:val="26"/>
          <w:szCs w:val="26"/>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9D32DC">
        <w:t xml:space="preserve"> </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Для проведения конкурса в электронной форме заказчик разрабатывает и утверждает конкурсную документацию.</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Для разработки конкурсной документации заказчик вправе привлекать на основе </w:t>
      </w:r>
      <w:r w:rsidR="0071399F"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заключенного в соответствии с настоящим Федеральным законом, специализированную организацию.</w:t>
      </w:r>
    </w:p>
    <w:p w:rsidR="00E3756F" w:rsidRPr="00731133" w:rsidRDefault="00E3756F" w:rsidP="00731133">
      <w:pPr>
        <w:pStyle w:val="af6"/>
        <w:jc w:val="both"/>
        <w:rPr>
          <w:rFonts w:ascii="Times New Roman" w:hAnsi="Times New Roman" w:cs="Times New Roman"/>
          <w:b/>
          <w:color w:val="000000" w:themeColor="text1"/>
          <w:sz w:val="26"/>
          <w:szCs w:val="26"/>
        </w:rPr>
      </w:pPr>
    </w:p>
    <w:p w:rsidR="00E3756F" w:rsidRPr="00731133" w:rsidRDefault="00E3756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5</w:t>
      </w:r>
      <w:r w:rsidRPr="00731133">
        <w:rPr>
          <w:rFonts w:ascii="Times New Roman" w:hAnsi="Times New Roman" w:cs="Times New Roman"/>
          <w:b/>
          <w:color w:val="000000" w:themeColor="text1"/>
          <w:sz w:val="26"/>
          <w:szCs w:val="26"/>
        </w:rPr>
        <w:t>.</w:t>
      </w:r>
      <w:r w:rsidR="00960A48" w:rsidRPr="00731133">
        <w:rPr>
          <w:rFonts w:ascii="Times New Roman" w:hAnsi="Times New Roman" w:cs="Times New Roman"/>
          <w:b/>
          <w:color w:val="000000" w:themeColor="text1"/>
          <w:sz w:val="26"/>
          <w:szCs w:val="26"/>
        </w:rPr>
        <w:t>1.</w:t>
      </w:r>
      <w:r w:rsidRPr="00731133">
        <w:rPr>
          <w:rFonts w:ascii="Times New Roman" w:hAnsi="Times New Roman" w:cs="Times New Roman"/>
          <w:b/>
          <w:color w:val="000000" w:themeColor="text1"/>
          <w:sz w:val="26"/>
          <w:szCs w:val="26"/>
        </w:rPr>
        <w:t xml:space="preserve"> Извещение о проведении конкурса в электронной форме</w:t>
      </w:r>
    </w:p>
    <w:p w:rsidR="00E3756F" w:rsidRPr="00731133" w:rsidRDefault="00E3756F" w:rsidP="00731133">
      <w:pPr>
        <w:pStyle w:val="af6"/>
        <w:jc w:val="both"/>
        <w:rPr>
          <w:rFonts w:ascii="Times New Roman" w:hAnsi="Times New Roman" w:cs="Times New Roman"/>
          <w:color w:val="000000" w:themeColor="text1"/>
          <w:sz w:val="26"/>
          <w:szCs w:val="26"/>
        </w:rPr>
      </w:pP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Заказчик также вправе опубликовать извещение о </w:t>
      </w:r>
      <w:r w:rsidR="0071399F" w:rsidRPr="00731133">
        <w:rPr>
          <w:rFonts w:ascii="Times New Roman" w:hAnsi="Times New Roman" w:cs="Times New Roman"/>
          <w:color w:val="000000" w:themeColor="text1"/>
          <w:sz w:val="26"/>
          <w:szCs w:val="26"/>
        </w:rPr>
        <w:t>проведении конкурса</w:t>
      </w:r>
      <w:r w:rsidRPr="00731133">
        <w:rPr>
          <w:rFonts w:ascii="Times New Roman" w:hAnsi="Times New Roman" w:cs="Times New Roman"/>
          <w:color w:val="000000" w:themeColor="text1"/>
          <w:sz w:val="26"/>
          <w:szCs w:val="26"/>
        </w:rPr>
        <w:t xml:space="preserve">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D33D90" w:rsidRDefault="00E3756F">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В извещении о проведении конкурса в электронной форме</w:t>
      </w:r>
      <w:r w:rsidR="0045015B">
        <w:rPr>
          <w:rFonts w:ascii="Times New Roman" w:hAnsi="Times New Roman" w:cs="Times New Roman"/>
          <w:color w:val="000000" w:themeColor="text1"/>
          <w:sz w:val="26"/>
          <w:szCs w:val="26"/>
        </w:rPr>
        <w:t xml:space="preserve"> указывается информация, предусмотренная статьей 19 настоящего Положения</w:t>
      </w:r>
      <w:r w:rsidR="00836134" w:rsidRPr="00731133">
        <w:rPr>
          <w:rFonts w:ascii="Times New Roman" w:hAnsi="Times New Roman" w:cs="Times New Roman"/>
          <w:color w:val="000000" w:themeColor="text1"/>
          <w:sz w:val="26"/>
          <w:szCs w:val="26"/>
        </w:rPr>
        <w:t>.</w:t>
      </w:r>
    </w:p>
    <w:p w:rsidR="00E3756F" w:rsidRPr="00731133" w:rsidRDefault="00E3756F" w:rsidP="00D33D90">
      <w:pPr>
        <w:pStyle w:val="af6"/>
        <w:jc w:val="both"/>
        <w:rPr>
          <w:rFonts w:ascii="Times New Roman" w:hAnsi="Times New Roman" w:cs="Times New Roman"/>
          <w:color w:val="000000" w:themeColor="text1"/>
          <w:sz w:val="26"/>
          <w:szCs w:val="26"/>
        </w:rPr>
      </w:pPr>
    </w:p>
    <w:p w:rsidR="00E3756F" w:rsidRPr="00731133" w:rsidRDefault="00E3756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5</w:t>
      </w:r>
      <w:r w:rsidRPr="00731133">
        <w:rPr>
          <w:rFonts w:ascii="Times New Roman" w:hAnsi="Times New Roman" w:cs="Times New Roman"/>
          <w:b/>
          <w:color w:val="000000" w:themeColor="text1"/>
          <w:sz w:val="26"/>
          <w:szCs w:val="26"/>
        </w:rPr>
        <w:t>.</w:t>
      </w:r>
      <w:r w:rsidR="00960A48" w:rsidRPr="00731133">
        <w:rPr>
          <w:rFonts w:ascii="Times New Roman" w:hAnsi="Times New Roman" w:cs="Times New Roman"/>
          <w:b/>
          <w:color w:val="000000" w:themeColor="text1"/>
          <w:sz w:val="26"/>
          <w:szCs w:val="26"/>
        </w:rPr>
        <w:t>2.</w:t>
      </w:r>
      <w:r w:rsidR="00132E38" w:rsidRPr="00731133">
        <w:rPr>
          <w:rFonts w:ascii="Times New Roman" w:hAnsi="Times New Roman" w:cs="Times New Roman"/>
          <w:b/>
          <w:color w:val="000000" w:themeColor="text1"/>
          <w:sz w:val="26"/>
          <w:szCs w:val="26"/>
        </w:rPr>
        <w:t xml:space="preserve"> </w:t>
      </w:r>
      <w:r w:rsidRPr="00731133">
        <w:rPr>
          <w:rFonts w:ascii="Times New Roman" w:hAnsi="Times New Roman" w:cs="Times New Roman"/>
          <w:b/>
          <w:color w:val="000000" w:themeColor="text1"/>
          <w:sz w:val="26"/>
          <w:szCs w:val="26"/>
        </w:rPr>
        <w:t>Конкурсная документация</w:t>
      </w:r>
    </w:p>
    <w:p w:rsidR="00E3756F" w:rsidRPr="00731133" w:rsidRDefault="00E3756F" w:rsidP="00731133">
      <w:pPr>
        <w:pStyle w:val="af6"/>
        <w:jc w:val="both"/>
        <w:rPr>
          <w:rFonts w:ascii="Times New Roman" w:hAnsi="Times New Roman" w:cs="Times New Roman"/>
          <w:b/>
          <w:color w:val="000000" w:themeColor="text1"/>
          <w:sz w:val="26"/>
          <w:szCs w:val="26"/>
        </w:rPr>
      </w:pPr>
    </w:p>
    <w:p w:rsidR="00433BE6" w:rsidRDefault="00E3756F" w:rsidP="00433BE6">
      <w:pPr>
        <w:pStyle w:val="af0"/>
        <w:jc w:val="both"/>
        <w:rPr>
          <w:rFonts w:ascii="Times New Roman" w:hAnsi="Times New Roman" w:cs="Times New Roman"/>
          <w:sz w:val="26"/>
          <w:szCs w:val="26"/>
        </w:rPr>
      </w:pPr>
      <w:r w:rsidRPr="00731133">
        <w:rPr>
          <w:rFonts w:ascii="Times New Roman" w:hAnsi="Times New Roman" w:cs="Times New Roman"/>
          <w:color w:val="000000" w:themeColor="text1"/>
          <w:sz w:val="26"/>
          <w:szCs w:val="26"/>
        </w:rPr>
        <w:t xml:space="preserve">1. </w:t>
      </w:r>
      <w:r w:rsidR="00433BE6" w:rsidRPr="00731133">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r w:rsidR="00433BE6">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1. </w:t>
      </w:r>
      <w:r w:rsidRPr="00731133">
        <w:rPr>
          <w:rFonts w:ascii="Times New Roman" w:hAnsi="Times New Roman" w:cs="Times New Roman"/>
          <w:sz w:val="26"/>
          <w:szCs w:val="26"/>
        </w:rPr>
        <w:t>информацию, предусмотренную статьей 20 настоящего Положения</w:t>
      </w:r>
      <w:r>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2. </w:t>
      </w:r>
      <w:r w:rsidRPr="00731133">
        <w:rPr>
          <w:rFonts w:ascii="Times New Roman" w:hAnsi="Times New Roman" w:cs="Times New Roman"/>
          <w:sz w:val="26"/>
          <w:szCs w:val="26"/>
        </w:rPr>
        <w:t>информацию о валюте, используемой для формирования цены договора и расчетов с поставщиком (подрядчиком, исполнителем)</w:t>
      </w:r>
      <w:r>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3. </w:t>
      </w:r>
      <w:r w:rsidRPr="00731133">
        <w:rPr>
          <w:rFonts w:ascii="Times New Roman" w:hAnsi="Times New Roman" w:cs="Times New Roman"/>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4. </w:t>
      </w:r>
      <w:r w:rsidRPr="00731133">
        <w:rPr>
          <w:rFonts w:ascii="Times New Roman" w:hAnsi="Times New Roman" w:cs="Times New Roman"/>
          <w:sz w:val="26"/>
          <w:szCs w:val="26"/>
        </w:rPr>
        <w:t>дату и время оценки первых частей заявок на участие в конкурсе в электронной форме</w:t>
      </w:r>
      <w:r>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5. </w:t>
      </w:r>
      <w:r w:rsidRPr="00731133">
        <w:rPr>
          <w:rFonts w:ascii="Times New Roman" w:hAnsi="Times New Roman" w:cs="Times New Roman"/>
          <w:sz w:val="26"/>
          <w:szCs w:val="26"/>
        </w:rPr>
        <w:t>дату подачи участниками конкурса в электронной форме окончательных предложений о цене договора</w:t>
      </w:r>
      <w:r>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6. </w:t>
      </w:r>
      <w:r w:rsidRPr="00731133">
        <w:rPr>
          <w:rFonts w:ascii="Times New Roman" w:hAnsi="Times New Roman" w:cs="Times New Roman"/>
          <w:sz w:val="26"/>
          <w:szCs w:val="26"/>
        </w:rPr>
        <w:t>дату и время оценки вторых частей заявок на участие в конкурсе в электронной форме</w:t>
      </w:r>
      <w:r>
        <w:rPr>
          <w:rFonts w:ascii="Times New Roman" w:hAnsi="Times New Roman" w:cs="Times New Roman"/>
          <w:sz w:val="26"/>
          <w:szCs w:val="26"/>
        </w:rPr>
        <w:t xml:space="preserve">; </w:t>
      </w:r>
    </w:p>
    <w:p w:rsidR="00433BE6" w:rsidRDefault="00433BE6" w:rsidP="00433BE6">
      <w:pPr>
        <w:pStyle w:val="af0"/>
        <w:jc w:val="both"/>
        <w:rPr>
          <w:rFonts w:ascii="Times New Roman" w:hAnsi="Times New Roman" w:cs="Times New Roman"/>
          <w:sz w:val="26"/>
          <w:szCs w:val="26"/>
        </w:rPr>
      </w:pPr>
      <w:r>
        <w:rPr>
          <w:rFonts w:ascii="Times New Roman" w:hAnsi="Times New Roman" w:cs="Times New Roman"/>
          <w:sz w:val="26"/>
          <w:szCs w:val="26"/>
        </w:rPr>
        <w:t xml:space="preserve">7. </w:t>
      </w:r>
      <w:r w:rsidRPr="00731133">
        <w:rPr>
          <w:rFonts w:ascii="Times New Roman" w:hAnsi="Times New Roman" w:cs="Times New Roman"/>
          <w:sz w:val="26"/>
          <w:szCs w:val="26"/>
        </w:rPr>
        <w:t>информацию о возможности одностороннего отказа от исполнения договора</w:t>
      </w:r>
      <w:r>
        <w:rPr>
          <w:rFonts w:ascii="Times New Roman" w:hAnsi="Times New Roman" w:cs="Times New Roman"/>
          <w:sz w:val="26"/>
          <w:szCs w:val="26"/>
        </w:rPr>
        <w:t>;</w:t>
      </w:r>
    </w:p>
    <w:p w:rsidR="00610994" w:rsidRDefault="00433BE6" w:rsidP="00610994">
      <w:pPr>
        <w:pStyle w:val="af0"/>
        <w:jc w:val="both"/>
        <w:rPr>
          <w:rFonts w:ascii="Times New Roman" w:hAnsi="Times New Roman" w:cs="Times New Roman"/>
          <w:sz w:val="26"/>
          <w:szCs w:val="26"/>
        </w:rPr>
      </w:pPr>
      <w:r>
        <w:rPr>
          <w:rFonts w:ascii="Times New Roman" w:hAnsi="Times New Roman" w:cs="Times New Roman"/>
          <w:sz w:val="26"/>
          <w:szCs w:val="26"/>
        </w:rPr>
        <w:lastRenderedPageBreak/>
        <w:t xml:space="preserve">8. </w:t>
      </w:r>
      <w:r w:rsidRPr="00731133">
        <w:rPr>
          <w:rFonts w:ascii="Times New Roman" w:hAnsi="Times New Roman" w:cs="Times New Roman"/>
          <w:sz w:val="26"/>
          <w:szCs w:val="26"/>
        </w:rPr>
        <w:t>информацию о возможности заказчика изменить условия договора в соответствии с Федеральным законом № 223-ФЗ и настоящим Положением</w:t>
      </w:r>
      <w:r>
        <w:rPr>
          <w:rFonts w:ascii="Times New Roman" w:hAnsi="Times New Roman" w:cs="Times New Roman"/>
          <w:sz w:val="26"/>
          <w:szCs w:val="26"/>
        </w:rPr>
        <w:t>.</w:t>
      </w:r>
    </w:p>
    <w:p w:rsidR="00E3756F" w:rsidRPr="00731133" w:rsidRDefault="00E3756F" w:rsidP="00610994">
      <w:pPr>
        <w:pStyle w:val="af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w:t>
      </w:r>
      <w:r w:rsidR="008A17B9" w:rsidRPr="006F571C">
        <w:rPr>
          <w:rFonts w:ascii="Times New Roman" w:hAnsi="Times New Roman" w:cs="Times New Roman"/>
          <w:color w:val="000000" w:themeColor="text1"/>
          <w:sz w:val="26"/>
          <w:szCs w:val="26"/>
        </w:rPr>
        <w:t xml:space="preserve">Конкурсная документация </w:t>
      </w:r>
      <w:r w:rsidR="00DE44B5">
        <w:rPr>
          <w:rFonts w:ascii="Times New Roman" w:hAnsi="Times New Roman" w:cs="Times New Roman"/>
          <w:color w:val="000000" w:themeColor="text1"/>
          <w:sz w:val="26"/>
          <w:szCs w:val="26"/>
        </w:rPr>
        <w:t xml:space="preserve">может </w:t>
      </w:r>
      <w:r w:rsidR="008A17B9" w:rsidRPr="006F571C">
        <w:rPr>
          <w:rFonts w:ascii="Times New Roman" w:hAnsi="Times New Roman" w:cs="Times New Roman"/>
          <w:color w:val="000000" w:themeColor="text1"/>
          <w:sz w:val="26"/>
          <w:szCs w:val="26"/>
        </w:rPr>
        <w:t xml:space="preserve"> содержать </w:t>
      </w:r>
      <w:r w:rsidR="00FF3C2C" w:rsidRPr="00FF3C2C">
        <w:rPr>
          <w:rFonts w:ascii="Times New Roman" w:hAnsi="Times New Roman" w:cs="Times New Roman"/>
          <w:color w:val="000000" w:themeColor="text1"/>
          <w:sz w:val="26"/>
          <w:szCs w:val="26"/>
        </w:rPr>
        <w:t>дополнительные</w:t>
      </w:r>
      <w:r w:rsidRPr="00731133">
        <w:rPr>
          <w:rFonts w:ascii="Times New Roman" w:hAnsi="Times New Roman" w:cs="Times New Roman"/>
          <w:color w:val="000000" w:themeColor="text1"/>
          <w:sz w:val="26"/>
          <w:szCs w:val="26"/>
        </w:rPr>
        <w:t xml:space="preserve"> требования к</w:t>
      </w:r>
      <w:r w:rsidR="00DE44B5">
        <w:rPr>
          <w:rFonts w:ascii="Times New Roman" w:hAnsi="Times New Roman" w:cs="Times New Roman"/>
          <w:color w:val="000000" w:themeColor="text1"/>
          <w:sz w:val="26"/>
          <w:szCs w:val="26"/>
        </w:rPr>
        <w:t xml:space="preserve"> участникам закупок</w:t>
      </w:r>
      <w:r w:rsidR="00610994">
        <w:rPr>
          <w:rFonts w:ascii="Times New Roman" w:hAnsi="Times New Roman" w:cs="Times New Roman"/>
          <w:color w:val="000000" w:themeColor="text1"/>
          <w:sz w:val="26"/>
          <w:szCs w:val="26"/>
        </w:rPr>
        <w:t>.</w:t>
      </w:r>
      <w:r w:rsidR="00DE44B5">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 </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Конкурсная документация должна быть доступна для ознакомления в единой информационной системе без взимания платы.</w:t>
      </w:r>
    </w:p>
    <w:p w:rsidR="00E3756F" w:rsidRPr="00731133" w:rsidRDefault="00E3756F" w:rsidP="00731133">
      <w:pPr>
        <w:pStyle w:val="af6"/>
        <w:jc w:val="both"/>
        <w:rPr>
          <w:rFonts w:ascii="Times New Roman" w:hAnsi="Times New Roman" w:cs="Times New Roman"/>
          <w:b/>
          <w:color w:val="000000" w:themeColor="text1"/>
          <w:sz w:val="26"/>
          <w:szCs w:val="26"/>
        </w:rPr>
      </w:pPr>
    </w:p>
    <w:p w:rsidR="006F571C" w:rsidRPr="00731133" w:rsidRDefault="00E3756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w:t>
      </w:r>
      <w:r w:rsidR="003B659D" w:rsidRPr="00731133">
        <w:rPr>
          <w:rFonts w:ascii="Times New Roman" w:hAnsi="Times New Roman" w:cs="Times New Roman"/>
          <w:b/>
          <w:color w:val="000000" w:themeColor="text1"/>
          <w:sz w:val="26"/>
          <w:szCs w:val="26"/>
        </w:rPr>
        <w:t xml:space="preserve"> </w:t>
      </w:r>
      <w:r w:rsidR="00FB58A7"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5</w:t>
      </w:r>
      <w:r w:rsidR="00960A48" w:rsidRPr="00731133">
        <w:rPr>
          <w:rFonts w:ascii="Times New Roman" w:hAnsi="Times New Roman" w:cs="Times New Roman"/>
          <w:b/>
          <w:color w:val="000000" w:themeColor="text1"/>
          <w:sz w:val="26"/>
          <w:szCs w:val="26"/>
        </w:rPr>
        <w:t>.3</w:t>
      </w:r>
      <w:r w:rsidRPr="00731133">
        <w:rPr>
          <w:rFonts w:ascii="Times New Roman" w:hAnsi="Times New Roman" w:cs="Times New Roman"/>
          <w:b/>
          <w:color w:val="000000" w:themeColor="text1"/>
          <w:sz w:val="26"/>
          <w:szCs w:val="26"/>
        </w:rPr>
        <w:t>. Порядок подачи заявок на участие в конкурсе в электронной форме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Заявка на участие в конкурсе в электронной форме состоит из двух частей и предложения участника конкурса в электронной форме о цене</w:t>
      </w:r>
      <w:r w:rsidR="00286CE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Первая часть заявки на участие в конкурсе в электронной форме должна содержать:</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наименование страны происхождения товара;</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w:t>
      </w:r>
      <w:r w:rsidR="006C56B4"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При этом первая часть заявки на участие в открытом конкурсе в электронной форме может </w:t>
      </w:r>
      <w:r w:rsidRPr="00731133">
        <w:rPr>
          <w:rFonts w:ascii="Times New Roman" w:hAnsi="Times New Roman" w:cs="Times New Roman"/>
          <w:color w:val="000000" w:themeColor="text1"/>
          <w:sz w:val="26"/>
          <w:szCs w:val="26"/>
        </w:rPr>
        <w:lastRenderedPageBreak/>
        <w:t>содержать эскиз, рисунок, чертеж, фотографию, иное изображение товара, закупка которого осуществляется.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E3756F" w:rsidRPr="00731133" w:rsidRDefault="00E3756F" w:rsidP="00731133">
      <w:pPr>
        <w:pStyle w:val="af6"/>
        <w:jc w:val="both"/>
        <w:rPr>
          <w:rFonts w:ascii="Times New Roman" w:hAnsi="Times New Roman" w:cs="Times New Roman"/>
          <w:color w:val="000000" w:themeColor="text1"/>
          <w:sz w:val="26"/>
          <w:szCs w:val="26"/>
        </w:rPr>
      </w:pPr>
      <w:proofErr w:type="gramStart"/>
      <w:r w:rsidRPr="00731133">
        <w:rPr>
          <w:rFonts w:ascii="Times New Roman" w:hAnsi="Times New Roman" w:cs="Times New Roman"/>
          <w:color w:val="000000" w:themeColor="text1"/>
          <w:sz w:val="26"/>
          <w:szCs w:val="26"/>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731133">
        <w:rPr>
          <w:rFonts w:ascii="Times New Roman" w:hAnsi="Times New Roman" w:cs="Times New Roman"/>
          <w:color w:val="000000" w:themeColor="text1"/>
          <w:sz w:val="26"/>
          <w:szCs w:val="26"/>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E3756F" w:rsidRPr="00731133" w:rsidRDefault="00136411"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E3756F" w:rsidRPr="00731133">
        <w:rPr>
          <w:rFonts w:ascii="Times New Roman" w:hAnsi="Times New Roman" w:cs="Times New Roman"/>
          <w:color w:val="000000" w:themeColor="text1"/>
          <w:sz w:val="26"/>
          <w:szCs w:val="26"/>
        </w:rPr>
        <w:t xml:space="preserve">)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w:t>
      </w:r>
      <w:r w:rsidR="00FF3C2C" w:rsidRPr="00FF3C2C">
        <w:rPr>
          <w:rFonts w:ascii="Times New Roman" w:hAnsi="Times New Roman" w:cs="Times New Roman"/>
          <w:color w:val="000000" w:themeColor="text1"/>
          <w:sz w:val="26"/>
          <w:szCs w:val="26"/>
        </w:rPr>
        <w:t>в электронной форме,</w:t>
      </w:r>
      <w:r w:rsidR="00E3756F" w:rsidRPr="00731133">
        <w:rPr>
          <w:rFonts w:ascii="Times New Roman" w:hAnsi="Times New Roman" w:cs="Times New Roman"/>
          <w:color w:val="000000" w:themeColor="text1"/>
          <w:sz w:val="26"/>
          <w:szCs w:val="26"/>
        </w:rPr>
        <w:t xml:space="preserve"> несоответствующей требованиям документации о таком конкурсе;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Требовать от участника конкурса в электронной форме предоставления иных документов и информации, за исключением предусмотренных частями 2</w:t>
      </w:r>
      <w:r w:rsidR="00CB6FF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 4</w:t>
      </w:r>
      <w:r w:rsidR="00132E38"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 настоящей статьи, не допускается.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w:t>
      </w:r>
      <w:r w:rsidR="00FF3C2C" w:rsidRPr="00FF3C2C">
        <w:rPr>
          <w:rFonts w:ascii="Times New Roman" w:hAnsi="Times New Roman" w:cs="Times New Roman"/>
          <w:color w:val="000000" w:themeColor="text1"/>
          <w:sz w:val="26"/>
          <w:szCs w:val="26"/>
        </w:rPr>
        <w:t>Участник конкурса</w:t>
      </w:r>
      <w:r w:rsidRPr="00731133">
        <w:rPr>
          <w:rFonts w:ascii="Times New Roman" w:hAnsi="Times New Roman" w:cs="Times New Roman"/>
          <w:color w:val="000000" w:themeColor="text1"/>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E3756F" w:rsidRDefault="00E3756F">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Участник конкурса в электронной форме вправе подать только одну заявку на участие в конкурсе в электронной форме.</w:t>
      </w:r>
    </w:p>
    <w:p w:rsidR="00E77130" w:rsidRPr="00731133" w:rsidRDefault="00E77130"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 остальные правила подачи заявок определяются регламентом ЭТП.</w:t>
      </w:r>
    </w:p>
    <w:p w:rsidR="00E3756F" w:rsidRPr="00731133" w:rsidRDefault="00920EA6"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4132B8">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 xml:space="preserve">.Основанием для возвращения </w:t>
      </w:r>
      <w:r w:rsidR="00E3756F" w:rsidRPr="00731133">
        <w:rPr>
          <w:rFonts w:ascii="Times New Roman" w:hAnsi="Times New Roman" w:cs="Times New Roman"/>
          <w:color w:val="000000" w:themeColor="text1"/>
          <w:sz w:val="26"/>
          <w:szCs w:val="26"/>
        </w:rPr>
        <w:t>заявк</w:t>
      </w:r>
      <w:r>
        <w:rPr>
          <w:rFonts w:ascii="Times New Roman" w:hAnsi="Times New Roman" w:cs="Times New Roman"/>
          <w:color w:val="000000" w:themeColor="text1"/>
          <w:sz w:val="26"/>
          <w:szCs w:val="26"/>
        </w:rPr>
        <w:t>и</w:t>
      </w:r>
      <w:r w:rsidR="00E3756F" w:rsidRPr="00731133">
        <w:rPr>
          <w:rFonts w:ascii="Times New Roman" w:hAnsi="Times New Roman" w:cs="Times New Roman"/>
          <w:color w:val="000000" w:themeColor="text1"/>
          <w:sz w:val="26"/>
          <w:szCs w:val="26"/>
        </w:rPr>
        <w:t xml:space="preserve"> подавшему ее участнику такого конкурса </w:t>
      </w:r>
      <w:r>
        <w:rPr>
          <w:rFonts w:ascii="Times New Roman" w:hAnsi="Times New Roman" w:cs="Times New Roman"/>
          <w:color w:val="000000" w:themeColor="text1"/>
          <w:sz w:val="26"/>
          <w:szCs w:val="26"/>
        </w:rPr>
        <w:t xml:space="preserve">являются следующие </w:t>
      </w:r>
      <w:r w:rsidR="00E3756F" w:rsidRPr="00731133">
        <w:rPr>
          <w:rFonts w:ascii="Times New Roman" w:hAnsi="Times New Roman" w:cs="Times New Roman"/>
          <w:color w:val="000000" w:themeColor="text1"/>
          <w:sz w:val="26"/>
          <w:szCs w:val="26"/>
        </w:rPr>
        <w:t>случа</w:t>
      </w:r>
      <w:r>
        <w:rPr>
          <w:rFonts w:ascii="Times New Roman" w:hAnsi="Times New Roman" w:cs="Times New Roman"/>
          <w:color w:val="000000" w:themeColor="text1"/>
          <w:sz w:val="26"/>
          <w:szCs w:val="26"/>
        </w:rPr>
        <w:t>и</w:t>
      </w:r>
      <w:r w:rsidR="00E3756F"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подач</w:t>
      </w:r>
      <w:r w:rsidR="00CE4B36">
        <w:rPr>
          <w:rFonts w:ascii="Times New Roman" w:hAnsi="Times New Roman" w:cs="Times New Roman"/>
          <w:color w:val="000000" w:themeColor="text1"/>
          <w:sz w:val="26"/>
          <w:szCs w:val="26"/>
        </w:rPr>
        <w:t>а</w:t>
      </w:r>
      <w:r w:rsidRPr="00731133">
        <w:rPr>
          <w:rFonts w:ascii="Times New Roman" w:hAnsi="Times New Roman" w:cs="Times New Roman"/>
          <w:color w:val="000000" w:themeColor="text1"/>
          <w:sz w:val="26"/>
          <w:szCs w:val="26"/>
        </w:rPr>
        <w:t xml:space="preserve">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E3756F" w:rsidRPr="00731133" w:rsidRDefault="004E77B7"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E3756F" w:rsidRPr="00731133">
        <w:rPr>
          <w:rFonts w:ascii="Times New Roman" w:hAnsi="Times New Roman" w:cs="Times New Roman"/>
          <w:color w:val="000000" w:themeColor="text1"/>
          <w:sz w:val="26"/>
          <w:szCs w:val="26"/>
        </w:rPr>
        <w:t>) подач</w:t>
      </w:r>
      <w:r w:rsidR="00CE4B36">
        <w:rPr>
          <w:rFonts w:ascii="Times New Roman" w:hAnsi="Times New Roman" w:cs="Times New Roman"/>
          <w:color w:val="000000" w:themeColor="text1"/>
          <w:sz w:val="26"/>
          <w:szCs w:val="26"/>
        </w:rPr>
        <w:t>а</w:t>
      </w:r>
      <w:r w:rsidR="00E3756F" w:rsidRPr="00731133">
        <w:rPr>
          <w:rFonts w:ascii="Times New Roman" w:hAnsi="Times New Roman" w:cs="Times New Roman"/>
          <w:color w:val="000000" w:themeColor="text1"/>
          <w:sz w:val="26"/>
          <w:szCs w:val="26"/>
        </w:rPr>
        <w:t xml:space="preserve"> участником закупки заявки, содержащей предложение о цене</w:t>
      </w:r>
      <w:r w:rsidR="008A4CCA" w:rsidRPr="00731133">
        <w:rPr>
          <w:rFonts w:ascii="Times New Roman" w:hAnsi="Times New Roman" w:cs="Times New Roman"/>
          <w:color w:val="000000" w:themeColor="text1"/>
          <w:sz w:val="26"/>
          <w:szCs w:val="26"/>
        </w:rPr>
        <w:t xml:space="preserve"> договора</w:t>
      </w:r>
      <w:r w:rsidR="00E3756F" w:rsidRPr="00731133">
        <w:rPr>
          <w:rFonts w:ascii="Times New Roman" w:hAnsi="Times New Roman" w:cs="Times New Roman"/>
          <w:color w:val="000000" w:themeColor="text1"/>
          <w:sz w:val="26"/>
          <w:szCs w:val="26"/>
        </w:rPr>
        <w:t xml:space="preserve">, превышающее начальную (максимальную) цену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E3756F" w:rsidRPr="00731133">
        <w:rPr>
          <w:rFonts w:ascii="Times New Roman" w:hAnsi="Times New Roman" w:cs="Times New Roman"/>
          <w:color w:val="000000" w:themeColor="text1"/>
          <w:sz w:val="26"/>
          <w:szCs w:val="26"/>
        </w:rPr>
        <w:t>или равное нулю;</w:t>
      </w:r>
    </w:p>
    <w:p w:rsidR="00E3756F" w:rsidRPr="00731133" w:rsidRDefault="004E77B7"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w:t>
      </w:r>
      <w:r w:rsidR="00E3756F" w:rsidRPr="00731133">
        <w:rPr>
          <w:rFonts w:ascii="Times New Roman" w:hAnsi="Times New Roman" w:cs="Times New Roman"/>
          <w:color w:val="000000" w:themeColor="text1"/>
          <w:sz w:val="26"/>
          <w:szCs w:val="26"/>
        </w:rPr>
        <w:t>) наличи</w:t>
      </w:r>
      <w:r>
        <w:rPr>
          <w:rFonts w:ascii="Times New Roman" w:hAnsi="Times New Roman" w:cs="Times New Roman"/>
          <w:color w:val="000000" w:themeColor="text1"/>
          <w:sz w:val="26"/>
          <w:szCs w:val="26"/>
        </w:rPr>
        <w:t>е</w:t>
      </w:r>
      <w:r w:rsidR="00E3756F" w:rsidRPr="00731133">
        <w:rPr>
          <w:rFonts w:ascii="Times New Roman" w:hAnsi="Times New Roman" w:cs="Times New Roman"/>
          <w:color w:val="000000" w:themeColor="text1"/>
          <w:sz w:val="26"/>
          <w:szCs w:val="26"/>
        </w:rPr>
        <w:t xml:space="preserve"> реестре недобросовестных поставщиков (подрядчиков, исполнителей) информации об участнике закупки, в случае </w:t>
      </w:r>
      <w:r w:rsidR="00FF3C2C" w:rsidRPr="00FF3C2C">
        <w:rPr>
          <w:rFonts w:ascii="Times New Roman" w:hAnsi="Times New Roman" w:cs="Times New Roman"/>
          <w:color w:val="000000" w:themeColor="text1"/>
          <w:sz w:val="26"/>
          <w:szCs w:val="26"/>
        </w:rPr>
        <w:t>установления такого</w:t>
      </w:r>
      <w:r w:rsidR="00E3756F" w:rsidRPr="00731133">
        <w:rPr>
          <w:rFonts w:ascii="Times New Roman" w:hAnsi="Times New Roman" w:cs="Times New Roman"/>
          <w:color w:val="000000" w:themeColor="text1"/>
          <w:sz w:val="26"/>
          <w:szCs w:val="26"/>
        </w:rPr>
        <w:t xml:space="preserve"> требования в документации.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32B8">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Возврат заявок на участие в конкурсе в электронной форме по иным основаниям не допускается.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32B8">
        <w:rPr>
          <w:rFonts w:ascii="Times New Roman" w:hAnsi="Times New Roman" w:cs="Times New Roman"/>
          <w:color w:val="000000" w:themeColor="text1"/>
          <w:sz w:val="26"/>
          <w:szCs w:val="26"/>
        </w:rPr>
        <w:t>3</w:t>
      </w:r>
      <w:r w:rsidRPr="00731133">
        <w:rPr>
          <w:rFonts w:ascii="Times New Roman" w:hAnsi="Times New Roman" w:cs="Times New Roman"/>
          <w:color w:val="000000" w:themeColor="text1"/>
          <w:sz w:val="26"/>
          <w:szCs w:val="26"/>
        </w:rPr>
        <w:t xml:space="preserve">. </w:t>
      </w:r>
      <w:r w:rsidR="00FF3C2C" w:rsidRPr="00FF3C2C">
        <w:rPr>
          <w:rFonts w:ascii="Times New Roman" w:hAnsi="Times New Roman" w:cs="Times New Roman"/>
          <w:color w:val="000000" w:themeColor="text1"/>
          <w:sz w:val="26"/>
          <w:szCs w:val="26"/>
        </w:rPr>
        <w:t>Участник конкурса</w:t>
      </w:r>
      <w:r w:rsidRPr="00731133">
        <w:rPr>
          <w:rFonts w:ascii="Times New Roman" w:hAnsi="Times New Roman" w:cs="Times New Roman"/>
          <w:color w:val="000000" w:themeColor="text1"/>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32B8">
        <w:rPr>
          <w:rFonts w:ascii="Times New Roman" w:hAnsi="Times New Roman" w:cs="Times New Roman"/>
          <w:color w:val="000000" w:themeColor="text1"/>
          <w:sz w:val="26"/>
          <w:szCs w:val="26"/>
        </w:rPr>
        <w:t>4</w:t>
      </w:r>
      <w:r w:rsidRPr="00731133">
        <w:rPr>
          <w:rFonts w:ascii="Times New Roman" w:hAnsi="Times New Roman" w:cs="Times New Roman"/>
          <w:color w:val="000000" w:themeColor="text1"/>
          <w:sz w:val="26"/>
          <w:szCs w:val="26"/>
        </w:rPr>
        <w:t>. Не допускается устанавливать иные требования к оформлению заявки, не предусмотренные настоящей статьей.</w:t>
      </w:r>
    </w:p>
    <w:p w:rsidR="00E3756F" w:rsidRPr="00731133" w:rsidRDefault="00E3756F" w:rsidP="00731133">
      <w:pPr>
        <w:pStyle w:val="af6"/>
        <w:jc w:val="both"/>
        <w:rPr>
          <w:rFonts w:ascii="Times New Roman" w:hAnsi="Times New Roman" w:cs="Times New Roman"/>
          <w:color w:val="000000" w:themeColor="text1"/>
          <w:sz w:val="26"/>
          <w:szCs w:val="26"/>
        </w:rPr>
      </w:pPr>
      <w:r w:rsidRPr="00CC3D8D">
        <w:rPr>
          <w:rFonts w:ascii="Times New Roman" w:hAnsi="Times New Roman" w:cs="Times New Roman"/>
          <w:color w:val="000000" w:themeColor="text1"/>
          <w:sz w:val="26"/>
          <w:szCs w:val="26"/>
        </w:rPr>
        <w:t>1</w:t>
      </w:r>
      <w:r w:rsidR="004132B8">
        <w:rPr>
          <w:rFonts w:ascii="Times New Roman" w:hAnsi="Times New Roman" w:cs="Times New Roman"/>
          <w:color w:val="000000" w:themeColor="text1"/>
          <w:sz w:val="26"/>
          <w:szCs w:val="26"/>
        </w:rPr>
        <w:t>5</w:t>
      </w:r>
      <w:r w:rsidRPr="00CC3D8D">
        <w:rPr>
          <w:rFonts w:ascii="Times New Roman" w:hAnsi="Times New Roman" w:cs="Times New Roman"/>
          <w:color w:val="000000" w:themeColor="text1"/>
          <w:sz w:val="26"/>
          <w:szCs w:val="26"/>
        </w:rPr>
        <w:t xml:space="preserve">.  </w:t>
      </w:r>
      <w:r w:rsidR="00403C70" w:rsidRPr="00CC3D8D">
        <w:rPr>
          <w:rFonts w:ascii="Times New Roman" w:hAnsi="Times New Roman" w:cs="Times New Roman"/>
          <w:color w:val="000000" w:themeColor="text1"/>
          <w:sz w:val="26"/>
          <w:szCs w:val="26"/>
        </w:rPr>
        <w:t xml:space="preserve">Конкурс </w:t>
      </w:r>
      <w:r w:rsidRPr="00CC3D8D">
        <w:rPr>
          <w:rFonts w:ascii="Times New Roman" w:hAnsi="Times New Roman" w:cs="Times New Roman"/>
          <w:color w:val="000000" w:themeColor="text1"/>
          <w:sz w:val="26"/>
          <w:szCs w:val="26"/>
        </w:rPr>
        <w:t>в электронной форме признается несостоявшимся</w:t>
      </w:r>
      <w:r w:rsidR="00BB722A" w:rsidRPr="00CC3D8D">
        <w:rPr>
          <w:rFonts w:ascii="Times New Roman" w:hAnsi="Times New Roman" w:cs="Times New Roman"/>
          <w:color w:val="000000" w:themeColor="text1"/>
          <w:sz w:val="26"/>
          <w:szCs w:val="26"/>
        </w:rPr>
        <w:t xml:space="preserve"> в соответствии с </w:t>
      </w:r>
      <w:r w:rsidR="00277951" w:rsidRPr="00CC3D8D">
        <w:rPr>
          <w:rFonts w:ascii="Times New Roman" w:hAnsi="Times New Roman" w:cs="Times New Roman"/>
          <w:color w:val="000000" w:themeColor="text1"/>
          <w:sz w:val="26"/>
          <w:szCs w:val="26"/>
        </w:rPr>
        <w:t xml:space="preserve">положениями </w:t>
      </w:r>
      <w:r w:rsidR="001216CC" w:rsidRPr="00CC3D8D">
        <w:rPr>
          <w:rFonts w:ascii="Times New Roman" w:hAnsi="Times New Roman" w:cs="Times New Roman"/>
          <w:color w:val="000000" w:themeColor="text1"/>
          <w:sz w:val="26"/>
          <w:szCs w:val="26"/>
        </w:rPr>
        <w:t xml:space="preserve">статьи </w:t>
      </w:r>
      <w:r w:rsidR="00C41B9C" w:rsidRPr="00CC3D8D">
        <w:rPr>
          <w:rFonts w:ascii="Times New Roman" w:hAnsi="Times New Roman" w:cs="Times New Roman"/>
          <w:color w:val="000000" w:themeColor="text1"/>
          <w:sz w:val="26"/>
          <w:szCs w:val="26"/>
        </w:rPr>
        <w:t xml:space="preserve">15 </w:t>
      </w:r>
      <w:r w:rsidR="00277951" w:rsidRPr="00CC3D8D">
        <w:rPr>
          <w:rFonts w:ascii="Times New Roman" w:hAnsi="Times New Roman" w:cs="Times New Roman"/>
          <w:color w:val="000000" w:themeColor="text1"/>
          <w:sz w:val="26"/>
          <w:szCs w:val="26"/>
        </w:rPr>
        <w:t xml:space="preserve">настоящего </w:t>
      </w:r>
      <w:r w:rsidR="00BB722A" w:rsidRPr="00CC3D8D">
        <w:rPr>
          <w:rFonts w:ascii="Times New Roman" w:hAnsi="Times New Roman" w:cs="Times New Roman"/>
          <w:color w:val="000000" w:themeColor="text1"/>
          <w:sz w:val="26"/>
          <w:szCs w:val="26"/>
        </w:rPr>
        <w:t>Положения.</w:t>
      </w:r>
    </w:p>
    <w:p w:rsidR="00E3756F" w:rsidRPr="00731133" w:rsidRDefault="00E3756F" w:rsidP="00731133">
      <w:pPr>
        <w:pStyle w:val="af6"/>
        <w:jc w:val="both"/>
        <w:rPr>
          <w:rFonts w:ascii="Times New Roman" w:hAnsi="Times New Roman" w:cs="Times New Roman"/>
          <w:b/>
          <w:color w:val="000000" w:themeColor="text1"/>
          <w:sz w:val="26"/>
          <w:szCs w:val="26"/>
        </w:rPr>
      </w:pPr>
    </w:p>
    <w:p w:rsidR="00E3756F" w:rsidRPr="00731133" w:rsidRDefault="00E3756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3B659D"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5</w:t>
      </w:r>
      <w:r w:rsidRPr="00731133">
        <w:rPr>
          <w:rFonts w:ascii="Times New Roman" w:hAnsi="Times New Roman" w:cs="Times New Roman"/>
          <w:b/>
          <w:color w:val="000000" w:themeColor="text1"/>
          <w:sz w:val="26"/>
          <w:szCs w:val="26"/>
        </w:rPr>
        <w:t>.</w:t>
      </w:r>
      <w:r w:rsidR="00960A48" w:rsidRPr="00731133">
        <w:rPr>
          <w:rFonts w:ascii="Times New Roman" w:hAnsi="Times New Roman" w:cs="Times New Roman"/>
          <w:b/>
          <w:color w:val="000000" w:themeColor="text1"/>
          <w:sz w:val="26"/>
          <w:szCs w:val="26"/>
        </w:rPr>
        <w:t>4.</w:t>
      </w:r>
      <w:r w:rsidRPr="00731133">
        <w:rPr>
          <w:rFonts w:ascii="Times New Roman" w:hAnsi="Times New Roman" w:cs="Times New Roman"/>
          <w:b/>
          <w:color w:val="000000" w:themeColor="text1"/>
          <w:sz w:val="26"/>
          <w:szCs w:val="26"/>
        </w:rPr>
        <w:t xml:space="preserve"> Порядок рассмотрения и оценки первых частей заявок на участие в конкурсе в электронной форме</w:t>
      </w:r>
    </w:p>
    <w:p w:rsidR="00E3756F" w:rsidRPr="00731133" w:rsidRDefault="00E3756F" w:rsidP="00731133">
      <w:pPr>
        <w:pStyle w:val="af6"/>
        <w:jc w:val="both"/>
        <w:rPr>
          <w:rFonts w:ascii="Times New Roman" w:hAnsi="Times New Roman" w:cs="Times New Roman"/>
          <w:b/>
          <w:color w:val="000000" w:themeColor="text1"/>
          <w:sz w:val="26"/>
          <w:szCs w:val="26"/>
        </w:rPr>
      </w:pP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Срок рассмотрения и оценки первых частей заявок на участие в конкурсе в электронной форме конкурсной комиссией не может превышать пять рабочих дней, а в случае, если начальная (максимальная) цена</w:t>
      </w:r>
      <w:r w:rsidR="00474B27"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w:t>
      </w:r>
      <w:r w:rsidR="00C51B5D"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По результатам рассмотрения и оценки первых частей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Участник конкурса в электронной форме не допускается к участию в конкурсе в электронной форме в случае: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указания в первой части заявки участника конкурса в электронной форме сведений о таком участнике и (или) о предлагаемой им цене</w:t>
      </w:r>
      <w:r w:rsidR="007929C5"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Отказ в допуске к участию в конкурсе в электронной форме по основаниям, не предусмотренным частью 3 настоящей статьи, не допускается.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Конкурсная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в </w:t>
      </w:r>
      <w:r w:rsidR="00E3219D" w:rsidRPr="00E3219D">
        <w:rPr>
          <w:rFonts w:ascii="Times New Roman" w:hAnsi="Times New Roman" w:cs="Times New Roman"/>
          <w:color w:val="000000" w:themeColor="text1"/>
          <w:sz w:val="26"/>
          <w:szCs w:val="26"/>
        </w:rPr>
        <w:t>критериях конкурсной</w:t>
      </w:r>
      <w:r w:rsidRPr="00731133">
        <w:rPr>
          <w:rFonts w:ascii="Times New Roman" w:hAnsi="Times New Roman" w:cs="Times New Roman"/>
          <w:color w:val="000000" w:themeColor="text1"/>
          <w:sz w:val="26"/>
          <w:szCs w:val="26"/>
        </w:rPr>
        <w:t xml:space="preserve">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8 настоящей статьи.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6. По результатам рассмотрения и оценки первых частей заявок на участие в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A734E0">
        <w:rPr>
          <w:rFonts w:ascii="Times New Roman" w:hAnsi="Times New Roman" w:cs="Times New Roman"/>
          <w:color w:val="000000" w:themeColor="text1"/>
          <w:sz w:val="26"/>
          <w:szCs w:val="26"/>
        </w:rPr>
        <w:t>, предусмотренную пунктом 1 статьи 12 настоящего Положения.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Протокол рассмотрения и оценки первых частей заявок на участие в конкурсе в электронной форме направляется заказчиком оператору электронной площадки.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В случае, если по результатам рассмотрения и оценки первых частей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9. </w:t>
      </w:r>
      <w:proofErr w:type="gramStart"/>
      <w:r w:rsidRPr="00731133">
        <w:rPr>
          <w:rFonts w:ascii="Times New Roman" w:hAnsi="Times New Roman" w:cs="Times New Roman"/>
          <w:color w:val="000000" w:themeColor="text1"/>
          <w:sz w:val="26"/>
          <w:szCs w:val="26"/>
        </w:rPr>
        <w:t xml:space="preserve">В течение одного часа с момента поступления </w:t>
      </w:r>
      <w:r w:rsidR="002C5939" w:rsidRPr="00731133">
        <w:rPr>
          <w:rFonts w:ascii="Times New Roman" w:hAnsi="Times New Roman" w:cs="Times New Roman"/>
          <w:color w:val="000000" w:themeColor="text1"/>
          <w:sz w:val="26"/>
          <w:szCs w:val="26"/>
        </w:rPr>
        <w:t>оператору электронной площадки,</w:t>
      </w:r>
      <w:r w:rsidRPr="00731133">
        <w:rPr>
          <w:rFonts w:ascii="Times New Roman" w:hAnsi="Times New Roman" w:cs="Times New Roman"/>
          <w:color w:val="000000" w:themeColor="text1"/>
          <w:sz w:val="26"/>
          <w:szCs w:val="26"/>
        </w:rPr>
        <w:t xml:space="preserve"> указанного в части 6 настоящей статьи протокола </w:t>
      </w:r>
      <w:r w:rsidR="00683945">
        <w:rPr>
          <w:rFonts w:ascii="Times New Roman" w:hAnsi="Times New Roman" w:cs="Times New Roman"/>
          <w:color w:val="000000" w:themeColor="text1"/>
          <w:sz w:val="26"/>
          <w:szCs w:val="26"/>
        </w:rPr>
        <w:t xml:space="preserve">каждый участник </w:t>
      </w:r>
      <w:r w:rsidRPr="00731133">
        <w:rPr>
          <w:rFonts w:ascii="Times New Roman" w:hAnsi="Times New Roman" w:cs="Times New Roman"/>
          <w:color w:val="000000" w:themeColor="text1"/>
          <w:sz w:val="26"/>
          <w:szCs w:val="26"/>
        </w:rPr>
        <w:t>конкурса в электронной форме, подавш</w:t>
      </w:r>
      <w:r w:rsidR="00683945">
        <w:rPr>
          <w:rFonts w:ascii="Times New Roman" w:hAnsi="Times New Roman" w:cs="Times New Roman"/>
          <w:color w:val="000000" w:themeColor="text1"/>
          <w:sz w:val="26"/>
          <w:szCs w:val="26"/>
        </w:rPr>
        <w:t>ий</w:t>
      </w:r>
      <w:r w:rsidRPr="00731133">
        <w:rPr>
          <w:rFonts w:ascii="Times New Roman" w:hAnsi="Times New Roman" w:cs="Times New Roman"/>
          <w:color w:val="000000" w:themeColor="text1"/>
          <w:sz w:val="26"/>
          <w:szCs w:val="26"/>
        </w:rPr>
        <w:t xml:space="preserve"> заявку на участие в таком конкурсе, </w:t>
      </w:r>
      <w:r w:rsidR="00112AA5">
        <w:rPr>
          <w:rFonts w:ascii="Times New Roman" w:hAnsi="Times New Roman" w:cs="Times New Roman"/>
          <w:color w:val="000000" w:themeColor="text1"/>
          <w:sz w:val="26"/>
          <w:szCs w:val="26"/>
        </w:rPr>
        <w:t xml:space="preserve">получает </w:t>
      </w:r>
      <w:r w:rsidRPr="00731133">
        <w:rPr>
          <w:rFonts w:ascii="Times New Roman" w:hAnsi="Times New Roman" w:cs="Times New Roman"/>
          <w:color w:val="000000" w:themeColor="text1"/>
          <w:sz w:val="26"/>
          <w:szCs w:val="26"/>
        </w:rPr>
        <w:t>информацию:</w:t>
      </w:r>
      <w:proofErr w:type="gramEnd"/>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предусмотренным пунктом 3 части 6 настоящей статьи;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 наименьшей цене</w:t>
      </w:r>
      <w:r w:rsidR="00837B8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о дате и времени начала проведения процедуры подачи окончательных предложений о цене</w:t>
      </w:r>
      <w:r w:rsidR="00837B8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b/>
          <w:color w:val="000000" w:themeColor="text1"/>
          <w:sz w:val="26"/>
          <w:szCs w:val="26"/>
        </w:rPr>
      </w:pPr>
    </w:p>
    <w:p w:rsidR="00E3756F" w:rsidRPr="00731133" w:rsidRDefault="00E3756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w:t>
      </w:r>
      <w:r w:rsidR="003B659D" w:rsidRPr="00731133">
        <w:rPr>
          <w:rFonts w:ascii="Times New Roman" w:hAnsi="Times New Roman" w:cs="Times New Roman"/>
          <w:b/>
          <w:color w:val="000000" w:themeColor="text1"/>
          <w:sz w:val="26"/>
          <w:szCs w:val="26"/>
        </w:rPr>
        <w:t xml:space="preserve"> 2</w:t>
      </w:r>
      <w:r w:rsidR="00C90B90">
        <w:rPr>
          <w:rFonts w:ascii="Times New Roman" w:hAnsi="Times New Roman" w:cs="Times New Roman"/>
          <w:b/>
          <w:color w:val="000000" w:themeColor="text1"/>
          <w:sz w:val="26"/>
          <w:szCs w:val="26"/>
        </w:rPr>
        <w:t>5</w:t>
      </w:r>
      <w:r w:rsidR="00960A48" w:rsidRPr="00731133">
        <w:rPr>
          <w:rFonts w:ascii="Times New Roman" w:hAnsi="Times New Roman" w:cs="Times New Roman"/>
          <w:b/>
          <w:color w:val="000000" w:themeColor="text1"/>
          <w:sz w:val="26"/>
          <w:szCs w:val="26"/>
        </w:rPr>
        <w:t>.5</w:t>
      </w:r>
      <w:r w:rsidRPr="00731133">
        <w:rPr>
          <w:rFonts w:ascii="Times New Roman" w:hAnsi="Times New Roman" w:cs="Times New Roman"/>
          <w:b/>
          <w:color w:val="000000" w:themeColor="text1"/>
          <w:sz w:val="26"/>
          <w:szCs w:val="26"/>
        </w:rPr>
        <w:t xml:space="preserve">. Порядок подачи окончательных предложений о цене </w:t>
      </w:r>
      <w:r w:rsidR="009A7A8A" w:rsidRPr="00731133">
        <w:rPr>
          <w:rFonts w:ascii="Times New Roman" w:hAnsi="Times New Roman" w:cs="Times New Roman"/>
          <w:b/>
          <w:color w:val="000000" w:themeColor="text1"/>
          <w:sz w:val="26"/>
          <w:szCs w:val="26"/>
        </w:rPr>
        <w:t xml:space="preserve">договора </w:t>
      </w:r>
    </w:p>
    <w:p w:rsidR="00E3756F" w:rsidRPr="00731133" w:rsidRDefault="00E3756F" w:rsidP="00731133">
      <w:pPr>
        <w:pStyle w:val="af6"/>
        <w:jc w:val="both"/>
        <w:rPr>
          <w:rFonts w:ascii="Times New Roman" w:hAnsi="Times New Roman" w:cs="Times New Roman"/>
          <w:color w:val="000000" w:themeColor="text1"/>
          <w:sz w:val="26"/>
          <w:szCs w:val="26"/>
        </w:rPr>
      </w:pP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Участники закупки, допущенные к участию в конкурсе в электронной форме, вправе подавать окончательные предложения о цене</w:t>
      </w:r>
      <w:r w:rsidR="005E3853"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Участник конкурса в электронной форме может подать только одно окончательное предложение о цене</w:t>
      </w:r>
      <w:r w:rsidR="005E3853"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Подача окончательных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Днем подачи окончательных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w:t>
      </w:r>
      <w:r w:rsidRPr="00731133">
        <w:rPr>
          <w:rFonts w:ascii="Times New Roman" w:hAnsi="Times New Roman" w:cs="Times New Roman"/>
          <w:color w:val="000000" w:themeColor="text1"/>
          <w:sz w:val="26"/>
          <w:szCs w:val="26"/>
        </w:rPr>
        <w:lastRenderedPageBreak/>
        <w:t xml:space="preserve">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приходится на нерабочий день, день проведения указанной процедуры переносится на следующий за ним рабочий день.</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В ходе подачи окончательных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участник конкурса в электронной форме вправе подать предложение о цене</w:t>
      </w:r>
      <w:r w:rsidR="00B6245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которое предусматривает снижение цены</w:t>
      </w:r>
      <w:r w:rsidR="00B6245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предложенной таким участником</w:t>
      </w:r>
      <w:r w:rsidR="00D64C1E"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В случае</w:t>
      </w:r>
      <w:proofErr w:type="gramStart"/>
      <w:r w:rsidRPr="00731133">
        <w:rPr>
          <w:rFonts w:ascii="Times New Roman" w:hAnsi="Times New Roman" w:cs="Times New Roman"/>
          <w:color w:val="000000" w:themeColor="text1"/>
          <w:sz w:val="26"/>
          <w:szCs w:val="26"/>
        </w:rPr>
        <w:t>,</w:t>
      </w:r>
      <w:proofErr w:type="gramEnd"/>
      <w:r w:rsidRPr="00731133">
        <w:rPr>
          <w:rFonts w:ascii="Times New Roman" w:hAnsi="Times New Roman" w:cs="Times New Roman"/>
          <w:color w:val="000000" w:themeColor="text1"/>
          <w:sz w:val="26"/>
          <w:szCs w:val="26"/>
        </w:rPr>
        <w:t xml:space="preserve"> если участником конкурса в электронной форме не подано окончательное предложение о цене</w:t>
      </w:r>
      <w:r w:rsidR="00B6245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предложение о цене </w:t>
      </w:r>
      <w:r w:rsidR="00B62458"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поданное этим участником признается окончательным.</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В течение одного часа с момента завершения подачи окончательных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формирует</w:t>
      </w:r>
      <w:r w:rsidR="002D48CC">
        <w:rPr>
          <w:rFonts w:ascii="Times New Roman" w:hAnsi="Times New Roman" w:cs="Times New Roman"/>
          <w:color w:val="000000" w:themeColor="text1"/>
          <w:sz w:val="26"/>
          <w:szCs w:val="26"/>
        </w:rPr>
        <w:t>ся</w:t>
      </w:r>
      <w:r w:rsidRPr="00731133">
        <w:rPr>
          <w:rFonts w:ascii="Times New Roman" w:hAnsi="Times New Roman" w:cs="Times New Roman"/>
          <w:color w:val="000000" w:themeColor="text1"/>
          <w:sz w:val="26"/>
          <w:szCs w:val="26"/>
        </w:rPr>
        <w:t xml:space="preserve"> протокол подачи окончательных предложений, содержащий:</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дату, время начала и окончания проведения процедуры подачи окончательных предложений;</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окончательные предложения о цене</w:t>
      </w:r>
      <w:r w:rsidR="00B6245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E3756F" w:rsidRPr="00731133" w:rsidRDefault="00E3756F" w:rsidP="00731133">
      <w:pPr>
        <w:pStyle w:val="af6"/>
        <w:jc w:val="both"/>
        <w:rPr>
          <w:rFonts w:ascii="Times New Roman" w:hAnsi="Times New Roman" w:cs="Times New Roman"/>
          <w:b/>
          <w:color w:val="000000" w:themeColor="text1"/>
          <w:sz w:val="26"/>
          <w:szCs w:val="26"/>
        </w:rPr>
      </w:pPr>
    </w:p>
    <w:p w:rsidR="006F571C" w:rsidRPr="00731133" w:rsidRDefault="00E3756F"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3B659D"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5</w:t>
      </w:r>
      <w:r w:rsidR="00960A48" w:rsidRPr="00731133">
        <w:rPr>
          <w:rFonts w:ascii="Times New Roman" w:hAnsi="Times New Roman" w:cs="Times New Roman"/>
          <w:b/>
          <w:color w:val="000000" w:themeColor="text1"/>
          <w:sz w:val="26"/>
          <w:szCs w:val="26"/>
        </w:rPr>
        <w:t>.6</w:t>
      </w:r>
      <w:r w:rsidRPr="00731133">
        <w:rPr>
          <w:rFonts w:ascii="Times New Roman" w:hAnsi="Times New Roman" w:cs="Times New Roman"/>
          <w:b/>
          <w:color w:val="000000" w:themeColor="text1"/>
          <w:sz w:val="26"/>
          <w:szCs w:val="26"/>
        </w:rPr>
        <w:t>. Порядок рассмотрения и оценки вторых частей заявок на участие в конкурсе в электронной форме</w:t>
      </w:r>
    </w:p>
    <w:p w:rsidR="00E3756F" w:rsidRPr="00731133" w:rsidRDefault="00E3756F" w:rsidP="00731133">
      <w:pPr>
        <w:pStyle w:val="af6"/>
        <w:jc w:val="both"/>
        <w:rPr>
          <w:rFonts w:ascii="Times New Roman" w:hAnsi="Times New Roman" w:cs="Times New Roman"/>
          <w:color w:val="000000" w:themeColor="text1"/>
          <w:sz w:val="26"/>
          <w:szCs w:val="26"/>
        </w:rPr>
      </w:pP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В течение одного часа с момента подачи окончательных предложений, </w:t>
      </w:r>
      <w:r w:rsidR="00611E31">
        <w:rPr>
          <w:rFonts w:ascii="Times New Roman" w:hAnsi="Times New Roman" w:cs="Times New Roman"/>
          <w:color w:val="000000" w:themeColor="text1"/>
          <w:sz w:val="26"/>
          <w:szCs w:val="26"/>
        </w:rPr>
        <w:t xml:space="preserve">заказчик может получить доступ до </w:t>
      </w:r>
      <w:r w:rsidRPr="00731133">
        <w:rPr>
          <w:rFonts w:ascii="Times New Roman" w:hAnsi="Times New Roman" w:cs="Times New Roman"/>
          <w:color w:val="000000" w:themeColor="text1"/>
          <w:sz w:val="26"/>
          <w:szCs w:val="26"/>
        </w:rPr>
        <w:t>вторы</w:t>
      </w:r>
      <w:r w:rsidR="00611E31">
        <w:rPr>
          <w:rFonts w:ascii="Times New Roman" w:hAnsi="Times New Roman" w:cs="Times New Roman"/>
          <w:color w:val="000000" w:themeColor="text1"/>
          <w:sz w:val="26"/>
          <w:szCs w:val="26"/>
        </w:rPr>
        <w:t>х</w:t>
      </w:r>
      <w:r w:rsidRPr="00731133">
        <w:rPr>
          <w:rFonts w:ascii="Times New Roman" w:hAnsi="Times New Roman" w:cs="Times New Roman"/>
          <w:color w:val="000000" w:themeColor="text1"/>
          <w:sz w:val="26"/>
          <w:szCs w:val="26"/>
        </w:rPr>
        <w:t xml:space="preserve"> част</w:t>
      </w:r>
      <w:r w:rsidR="00611E31">
        <w:rPr>
          <w:rFonts w:ascii="Times New Roman" w:hAnsi="Times New Roman" w:cs="Times New Roman"/>
          <w:color w:val="000000" w:themeColor="text1"/>
          <w:sz w:val="26"/>
          <w:szCs w:val="26"/>
        </w:rPr>
        <w:t>ей</w:t>
      </w:r>
      <w:r w:rsidRPr="00731133">
        <w:rPr>
          <w:rFonts w:ascii="Times New Roman" w:hAnsi="Times New Roman" w:cs="Times New Roman"/>
          <w:color w:val="000000" w:themeColor="text1"/>
          <w:sz w:val="26"/>
          <w:szCs w:val="26"/>
        </w:rPr>
        <w:t xml:space="preserve"> заявок на участие в конкурсе в электронной форме, поданны</w:t>
      </w:r>
      <w:r w:rsidR="00611E31">
        <w:rPr>
          <w:rFonts w:ascii="Times New Roman" w:hAnsi="Times New Roman" w:cs="Times New Roman"/>
          <w:color w:val="000000" w:themeColor="text1"/>
          <w:sz w:val="26"/>
          <w:szCs w:val="26"/>
        </w:rPr>
        <w:t>х</w:t>
      </w:r>
      <w:r w:rsidRPr="00731133">
        <w:rPr>
          <w:rFonts w:ascii="Times New Roman" w:hAnsi="Times New Roman" w:cs="Times New Roman"/>
          <w:color w:val="000000" w:themeColor="text1"/>
          <w:sz w:val="26"/>
          <w:szCs w:val="26"/>
        </w:rPr>
        <w:t xml:space="preserve"> участниками такого конкурса, а также документ</w:t>
      </w:r>
      <w:r w:rsidR="00611E31">
        <w:rPr>
          <w:rFonts w:ascii="Times New Roman" w:hAnsi="Times New Roman" w:cs="Times New Roman"/>
          <w:color w:val="000000" w:themeColor="text1"/>
          <w:sz w:val="26"/>
          <w:szCs w:val="26"/>
        </w:rPr>
        <w:t>ов</w:t>
      </w:r>
      <w:r w:rsidRPr="00731133">
        <w:rPr>
          <w:rFonts w:ascii="Times New Roman" w:hAnsi="Times New Roman" w:cs="Times New Roman"/>
          <w:color w:val="000000" w:themeColor="text1"/>
          <w:sz w:val="26"/>
          <w:szCs w:val="26"/>
        </w:rPr>
        <w:t xml:space="preserve"> и информаци</w:t>
      </w:r>
      <w:r w:rsidR="00611E31">
        <w:rPr>
          <w:rFonts w:ascii="Times New Roman" w:hAnsi="Times New Roman" w:cs="Times New Roman"/>
          <w:color w:val="000000" w:themeColor="text1"/>
          <w:sz w:val="26"/>
          <w:szCs w:val="26"/>
        </w:rPr>
        <w:t>и</w:t>
      </w:r>
      <w:r w:rsidRPr="00731133">
        <w:rPr>
          <w:rFonts w:ascii="Times New Roman" w:hAnsi="Times New Roman" w:cs="Times New Roman"/>
          <w:color w:val="000000" w:themeColor="text1"/>
          <w:sz w:val="26"/>
          <w:szCs w:val="26"/>
        </w:rPr>
        <w:t xml:space="preserve"> этих участников.</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Срок рассмотрения и оценки вторых частей заявок на участие в конкурсе в электронной форме не может превышать три рабочих дня, а в случае, если начальная (максимальная) цена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начальной (максимальной) цены</w:t>
      </w:r>
      <w:r w:rsidR="0027189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Конкурсной комиссией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в случае непредставления документов и информации, предусмотренных конкурсной документацией, либо несоответствия указанных документов и информации требованиям, установленным конкурсной документацией;</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в случае наличия в представленных документах и информации, недостоверной информации на дату и время рассмотрения вторых частей заявок на участие в таком конкурсе;</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3) в случае несоответствия участника такого конкурса требованиям, установленным конкурсной документацией;</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В случае установления недостоверности информации, представленной участником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Конкурсная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в электронной форме не состоявшимся в соответствии с частью 9 настоящей статьи.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r w:rsidR="00A734E0">
        <w:rPr>
          <w:rFonts w:ascii="Times New Roman" w:hAnsi="Times New Roman" w:cs="Times New Roman"/>
          <w:color w:val="000000" w:themeColor="text1"/>
          <w:sz w:val="26"/>
          <w:szCs w:val="26"/>
        </w:rPr>
        <w:t>, предусмотренную пунктом 1 статьи 12 настоящего Положения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Указанный в части 7 настоящей статьи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w:t>
      </w:r>
    </w:p>
    <w:p w:rsidR="00E3756F" w:rsidRPr="00731133" w:rsidRDefault="00E3756F" w:rsidP="00731133">
      <w:pPr>
        <w:pStyle w:val="af6"/>
        <w:jc w:val="both"/>
        <w:rPr>
          <w:rFonts w:ascii="Times New Roman" w:hAnsi="Times New Roman" w:cs="Times New Roman"/>
          <w:color w:val="000000" w:themeColor="text1"/>
          <w:sz w:val="26"/>
          <w:szCs w:val="26"/>
        </w:rPr>
      </w:pPr>
      <w:bookmarkStart w:id="29" w:name="_Hlk514066400"/>
      <w:r w:rsidRPr="00731133">
        <w:rPr>
          <w:rFonts w:ascii="Times New Roman" w:hAnsi="Times New Roman" w:cs="Times New Roman"/>
          <w:color w:val="000000" w:themeColor="text1"/>
          <w:sz w:val="26"/>
          <w:szCs w:val="26"/>
        </w:rPr>
        <w:t>9. В случае, если по результатам рассмотрения вторых частей заявок на участие в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29"/>
    <w:p w:rsidR="00E3756F" w:rsidRPr="00731133" w:rsidRDefault="00024DA6"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10</w:t>
      </w:r>
      <w:r w:rsidR="00E3756F" w:rsidRPr="00731133">
        <w:rPr>
          <w:rFonts w:ascii="Times New Roman" w:hAnsi="Times New Roman" w:cs="Times New Roman"/>
          <w:color w:val="000000" w:themeColor="text1"/>
          <w:sz w:val="26"/>
          <w:szCs w:val="26"/>
        </w:rPr>
        <w:t xml:space="preserve">. Не позднее следующего рабочего дня после дня получения протокола подачи окончательных предложений, конкурсная комиссия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r w:rsidR="003962BF" w:rsidRPr="00731133">
        <w:rPr>
          <w:rFonts w:ascii="Times New Roman" w:hAnsi="Times New Roman" w:cs="Times New Roman"/>
          <w:color w:val="000000" w:themeColor="text1"/>
          <w:sz w:val="26"/>
          <w:szCs w:val="26"/>
        </w:rPr>
        <w:t xml:space="preserve">договора </w:t>
      </w:r>
      <w:r w:rsidR="00E3756F" w:rsidRPr="00731133">
        <w:rPr>
          <w:rFonts w:ascii="Times New Roman" w:hAnsi="Times New Roman" w:cs="Times New Roman"/>
          <w:color w:val="000000" w:themeColor="text1"/>
          <w:sz w:val="26"/>
          <w:szCs w:val="26"/>
        </w:rPr>
        <w:t>. Заявке на участие в конкурсе в электронной форме, в которой содержатся лучшие условия исполнения</w:t>
      </w:r>
      <w:r w:rsidR="00F04E4B" w:rsidRPr="00731133">
        <w:rPr>
          <w:rFonts w:ascii="Times New Roman" w:hAnsi="Times New Roman" w:cs="Times New Roman"/>
          <w:color w:val="000000" w:themeColor="text1"/>
          <w:sz w:val="26"/>
          <w:szCs w:val="26"/>
        </w:rPr>
        <w:t xml:space="preserve"> договора</w:t>
      </w:r>
      <w:r w:rsidR="00E3756F" w:rsidRPr="00731133">
        <w:rPr>
          <w:rFonts w:ascii="Times New Roman" w:hAnsi="Times New Roman" w:cs="Times New Roman"/>
          <w:color w:val="000000" w:themeColor="text1"/>
          <w:sz w:val="26"/>
          <w:szCs w:val="26"/>
        </w:rPr>
        <w:t>, присваивается первый номер. В случае, если в нескольких заявках на участие в конкурсе в электронной форме содержатся одинаковые условия исполнения</w:t>
      </w:r>
      <w:r w:rsidR="006A496B" w:rsidRPr="00731133">
        <w:rPr>
          <w:rFonts w:ascii="Times New Roman" w:hAnsi="Times New Roman" w:cs="Times New Roman"/>
          <w:color w:val="000000" w:themeColor="text1"/>
          <w:sz w:val="26"/>
          <w:szCs w:val="26"/>
        </w:rPr>
        <w:t xml:space="preserve"> договора</w:t>
      </w:r>
      <w:r w:rsidR="00E3756F" w:rsidRPr="00731133">
        <w:rPr>
          <w:rFonts w:ascii="Times New Roman" w:hAnsi="Times New Roman" w:cs="Times New Roman"/>
          <w:color w:val="000000" w:themeColor="text1"/>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 Оценка заявок на участие в конкурсе в электронной форме не осуществляется в случае признания конкурса не состоявшимся в соответствии с частью 9 настоящей статьи.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w:t>
      </w:r>
      <w:r w:rsidR="00024DA6">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Протокол подведения итогов конкурса в электронной форме должен содержать информацию</w:t>
      </w:r>
      <w:r w:rsidR="00A734E0">
        <w:rPr>
          <w:rFonts w:ascii="Times New Roman" w:hAnsi="Times New Roman" w:cs="Times New Roman"/>
          <w:color w:val="000000" w:themeColor="text1"/>
          <w:sz w:val="26"/>
          <w:szCs w:val="26"/>
        </w:rPr>
        <w:t>, предусмотренную пунктом 2 статьи 12 настоящего Положения.</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024DA6">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Протокол подведения итогов конкурса в электронной форме, указанный в части 1</w:t>
      </w:r>
      <w:r w:rsidR="00024DA6">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xml:space="preserve"> настоящей статьи, размещается заказчиком в единой информационной системе </w:t>
      </w:r>
      <w:r w:rsidR="00A734E0">
        <w:rPr>
          <w:rFonts w:ascii="Times New Roman" w:hAnsi="Times New Roman" w:cs="Times New Roman"/>
          <w:color w:val="000000" w:themeColor="text1"/>
          <w:sz w:val="26"/>
          <w:szCs w:val="26"/>
        </w:rPr>
        <w:t xml:space="preserve">в течении трех дней с момента подписания </w:t>
      </w:r>
      <w:r w:rsidRPr="00731133">
        <w:rPr>
          <w:rFonts w:ascii="Times New Roman" w:hAnsi="Times New Roman" w:cs="Times New Roman"/>
          <w:color w:val="000000" w:themeColor="text1"/>
          <w:sz w:val="26"/>
          <w:szCs w:val="26"/>
        </w:rPr>
        <w:t>и направляется оператору электронной площадки.</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024DA6">
        <w:rPr>
          <w:rFonts w:ascii="Times New Roman" w:hAnsi="Times New Roman" w:cs="Times New Roman"/>
          <w:color w:val="000000" w:themeColor="text1"/>
          <w:sz w:val="26"/>
          <w:szCs w:val="26"/>
        </w:rPr>
        <w:t>3</w:t>
      </w:r>
      <w:r w:rsidRPr="00731133">
        <w:rPr>
          <w:rFonts w:ascii="Times New Roman" w:hAnsi="Times New Roman" w:cs="Times New Roman"/>
          <w:color w:val="000000" w:themeColor="text1"/>
          <w:sz w:val="26"/>
          <w:szCs w:val="26"/>
        </w:rPr>
        <w:t xml:space="preserve">. Победителем конкурса в электронной форме признается его участник, который предложил лучшие условия исполнения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на основе критериев, указанных в конкурсной документации, и заявке на участие в конкурсе в электронной форме которого присвоен первый номер.</w:t>
      </w:r>
    </w:p>
    <w:p w:rsidR="00E3756F" w:rsidRPr="00731133"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024DA6">
        <w:rPr>
          <w:rFonts w:ascii="Times New Roman" w:hAnsi="Times New Roman" w:cs="Times New Roman"/>
          <w:color w:val="000000" w:themeColor="text1"/>
          <w:sz w:val="26"/>
          <w:szCs w:val="26"/>
        </w:rPr>
        <w:t>4</w:t>
      </w:r>
      <w:r w:rsidRPr="00731133">
        <w:rPr>
          <w:rFonts w:ascii="Times New Roman" w:hAnsi="Times New Roman" w:cs="Times New Roman"/>
          <w:color w:val="000000" w:themeColor="text1"/>
          <w:sz w:val="26"/>
          <w:szCs w:val="26"/>
        </w:rPr>
        <w:t xml:space="preserve">. Если конкурсной документацией предусмотрено право заказчика заключить </w:t>
      </w:r>
      <w:r w:rsidR="00401AA8" w:rsidRPr="00731133">
        <w:rPr>
          <w:rFonts w:ascii="Times New Roman" w:hAnsi="Times New Roman" w:cs="Times New Roman"/>
          <w:color w:val="000000" w:themeColor="text1"/>
          <w:sz w:val="26"/>
          <w:szCs w:val="26"/>
        </w:rPr>
        <w:t>договоры</w:t>
      </w:r>
      <w:r w:rsidRPr="00731133">
        <w:rPr>
          <w:rFonts w:ascii="Times New Roman" w:hAnsi="Times New Roman" w:cs="Times New Roman"/>
          <w:color w:val="000000" w:themeColor="text1"/>
          <w:sz w:val="26"/>
          <w:szCs w:val="26"/>
        </w:rPr>
        <w:t xml:space="preserve">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w:t>
      </w:r>
      <w:r w:rsidR="00B20ED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указанное в конкурсной документации.</w:t>
      </w:r>
    </w:p>
    <w:p w:rsidR="00E3756F" w:rsidRDefault="00E3756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024DA6">
        <w:rPr>
          <w:rFonts w:ascii="Times New Roman" w:hAnsi="Times New Roman" w:cs="Times New Roman"/>
          <w:color w:val="000000" w:themeColor="text1"/>
          <w:sz w:val="26"/>
          <w:szCs w:val="26"/>
        </w:rPr>
        <w:t>5</w:t>
      </w:r>
      <w:r w:rsidRPr="00731133">
        <w:rPr>
          <w:rFonts w:ascii="Times New Roman" w:hAnsi="Times New Roman" w:cs="Times New Roman"/>
          <w:color w:val="000000" w:themeColor="text1"/>
          <w:sz w:val="26"/>
          <w:szCs w:val="26"/>
        </w:rPr>
        <w:t>. Любой участник конкурса в электронной форме, за исключением участника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конкурса в электронной форме, указанным в части 1</w:t>
      </w:r>
      <w:r w:rsidR="00024DA6">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584D20" w:rsidRDefault="00584D20" w:rsidP="00731133">
      <w:pPr>
        <w:pStyle w:val="af6"/>
        <w:jc w:val="both"/>
        <w:rPr>
          <w:rFonts w:ascii="Times New Roman" w:hAnsi="Times New Roman" w:cs="Times New Roman"/>
          <w:color w:val="000000" w:themeColor="text1"/>
          <w:sz w:val="26"/>
          <w:szCs w:val="26"/>
        </w:rPr>
      </w:pPr>
    </w:p>
    <w:p w:rsidR="00584D20" w:rsidRPr="00731133" w:rsidRDefault="00584D20" w:rsidP="00584D20">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Статья 2</w:t>
      </w:r>
      <w:r>
        <w:rPr>
          <w:rFonts w:ascii="Times New Roman" w:hAnsi="Times New Roman" w:cs="Times New Roman"/>
          <w:b/>
          <w:bCs/>
          <w:color w:val="000000" w:themeColor="text1"/>
          <w:sz w:val="26"/>
          <w:szCs w:val="26"/>
        </w:rPr>
        <w:t>5</w:t>
      </w:r>
      <w:r w:rsidRPr="00731133">
        <w:rPr>
          <w:rFonts w:ascii="Times New Roman" w:hAnsi="Times New Roman" w:cs="Times New Roman"/>
          <w:b/>
          <w:bCs/>
          <w:color w:val="000000" w:themeColor="text1"/>
          <w:sz w:val="26"/>
          <w:szCs w:val="26"/>
        </w:rPr>
        <w:t>.</w:t>
      </w:r>
      <w:r>
        <w:rPr>
          <w:rFonts w:ascii="Times New Roman" w:hAnsi="Times New Roman" w:cs="Times New Roman"/>
          <w:b/>
          <w:bCs/>
          <w:color w:val="000000" w:themeColor="text1"/>
          <w:sz w:val="26"/>
          <w:szCs w:val="26"/>
        </w:rPr>
        <w:t>7</w:t>
      </w:r>
      <w:r w:rsidRPr="00731133">
        <w:rPr>
          <w:rFonts w:ascii="Times New Roman" w:hAnsi="Times New Roman" w:cs="Times New Roman"/>
          <w:b/>
          <w:bCs/>
          <w:color w:val="000000" w:themeColor="text1"/>
          <w:sz w:val="26"/>
          <w:szCs w:val="26"/>
        </w:rPr>
        <w:t>. Особенности проведения двухэтапного конкурса в электронной форме</w:t>
      </w:r>
    </w:p>
    <w:p w:rsidR="00584D20" w:rsidRPr="00731133" w:rsidRDefault="00584D20" w:rsidP="00584D20">
      <w:pPr>
        <w:pStyle w:val="af6"/>
        <w:jc w:val="both"/>
        <w:rPr>
          <w:rFonts w:ascii="Times New Roman" w:hAnsi="Times New Roman" w:cs="Times New Roman"/>
          <w:color w:val="000000" w:themeColor="text1"/>
          <w:sz w:val="26"/>
          <w:szCs w:val="26"/>
        </w:rPr>
      </w:pP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договора по результатам второго этапа такого конкурса.</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конкурс проводится для заключения:</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договора на создание произведения литературы или искусства, исполнения (как результата интеллектуальной деятельности);</w:t>
      </w:r>
    </w:p>
    <w:p w:rsidR="00584D20"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для уточнения характеристик объекта закупки необходимо провести его обсуждение с участниками закупки</w:t>
      </w:r>
      <w:r>
        <w:rPr>
          <w:rFonts w:ascii="Times New Roman" w:hAnsi="Times New Roman" w:cs="Times New Roman"/>
          <w:color w:val="000000" w:themeColor="text1"/>
          <w:sz w:val="26"/>
          <w:szCs w:val="26"/>
        </w:rPr>
        <w:t>;</w:t>
      </w:r>
    </w:p>
    <w:p w:rsidR="00584D20" w:rsidRPr="00731133" w:rsidRDefault="00584D20" w:rsidP="00584D20">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3) начальная максимальная цена договора не превышает 10 000 000 (десять миллионов) рублей.</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обязательно установление дополнительных требований к участникам закупки, с учетом особенностей, определенных настоящей статьей.</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w:t>
      </w:r>
      <w:r w:rsidRPr="006F571C">
        <w:rPr>
          <w:rFonts w:ascii="Times New Roman" w:hAnsi="Times New Roman" w:cs="Times New Roman"/>
          <w:color w:val="000000" w:themeColor="text1"/>
          <w:sz w:val="26"/>
          <w:szCs w:val="26"/>
        </w:rPr>
        <w:t xml:space="preserve"> настоящей статьи </w:t>
      </w:r>
      <w:r w:rsidRPr="00731133">
        <w:rPr>
          <w:rFonts w:ascii="Times New Roman" w:hAnsi="Times New Roman" w:cs="Times New Roman"/>
          <w:color w:val="000000" w:themeColor="text1"/>
          <w:sz w:val="26"/>
          <w:szCs w:val="26"/>
        </w:rPr>
        <w:t xml:space="preserve"> ,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Федерального закона</w:t>
      </w:r>
      <w:r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w:t>
      </w:r>
      <w:r w:rsidRPr="00731133">
        <w:rPr>
          <w:rFonts w:ascii="Times New Roman" w:hAnsi="Times New Roman" w:cs="Times New Roman"/>
          <w:color w:val="000000" w:themeColor="text1"/>
          <w:sz w:val="26"/>
          <w:szCs w:val="26"/>
        </w:rPr>
        <w:lastRenderedPageBreak/>
        <w:t>критерии новыми критериями, отвечающими требованиям</w:t>
      </w:r>
      <w:r w:rsidRPr="006F571C">
        <w:rPr>
          <w:rFonts w:ascii="Times New Roman" w:hAnsi="Times New Roman" w:cs="Times New Roman"/>
          <w:color w:val="000000" w:themeColor="text1"/>
          <w:sz w:val="26"/>
          <w:szCs w:val="26"/>
        </w:rPr>
        <w:t xml:space="preserve"> настоящей статьи</w:t>
      </w:r>
      <w:r w:rsidRPr="00731133">
        <w:rPr>
          <w:rFonts w:ascii="Times New Roman" w:hAnsi="Times New Roman" w:cs="Times New Roman"/>
          <w:color w:val="000000" w:themeColor="text1"/>
          <w:sz w:val="26"/>
          <w:szCs w:val="26"/>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0</w:t>
      </w:r>
      <w:r w:rsidRPr="00731133">
        <w:rPr>
          <w:rFonts w:ascii="Times New Roman" w:hAnsi="Times New Roman" w:cs="Times New Roman"/>
          <w:color w:val="000000" w:themeColor="text1"/>
          <w:sz w:val="26"/>
          <w:szCs w:val="26"/>
        </w:rPr>
        <w:t xml:space="preserve">. О любом уточнении, внесенном в соответствии с </w:t>
      </w:r>
      <w:hyperlink w:anchor="Par59" w:history="1">
        <w:r w:rsidRPr="00731133">
          <w:rPr>
            <w:rFonts w:ascii="Times New Roman" w:hAnsi="Times New Roman" w:cs="Times New Roman"/>
            <w:color w:val="000000" w:themeColor="text1"/>
            <w:sz w:val="26"/>
            <w:szCs w:val="26"/>
          </w:rPr>
          <w:t>частью 9</w:t>
        </w:r>
      </w:hyperlink>
      <w:r w:rsidRPr="00731133">
        <w:rPr>
          <w:rFonts w:ascii="Times New Roman" w:hAnsi="Times New Roman" w:cs="Times New Roman"/>
          <w:color w:val="000000" w:themeColor="text1"/>
          <w:sz w:val="26"/>
          <w:szCs w:val="26"/>
        </w:rP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xml:space="preserve">.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договора с учетом уточненных после первого этапа условий закупки. </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3</w:t>
      </w:r>
      <w:r w:rsidRPr="00731133">
        <w:rPr>
          <w:rFonts w:ascii="Times New Roman" w:hAnsi="Times New Roman" w:cs="Times New Roman"/>
          <w:color w:val="000000" w:themeColor="text1"/>
          <w:sz w:val="26"/>
          <w:szCs w:val="26"/>
        </w:rPr>
        <w:t xml:space="preserve">.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w:t>
      </w:r>
      <w:r w:rsidRPr="006F571C">
        <w:rPr>
          <w:rFonts w:ascii="Times New Roman" w:hAnsi="Times New Roman" w:cs="Times New Roman"/>
          <w:color w:val="000000" w:themeColor="text1"/>
          <w:sz w:val="26"/>
          <w:szCs w:val="26"/>
        </w:rPr>
        <w:t xml:space="preserve">настоящей статьи </w:t>
      </w:r>
      <w:r w:rsidRPr="00731133">
        <w:rPr>
          <w:rFonts w:ascii="Times New Roman" w:hAnsi="Times New Roman" w:cs="Times New Roman"/>
          <w:color w:val="000000" w:themeColor="text1"/>
          <w:sz w:val="26"/>
          <w:szCs w:val="26"/>
        </w:rPr>
        <w:t>в сроки, установленные для проведения конкурса в электронной форме и исчисляемые с даты рассмотрения окончательных заявок на участие в двухэтапном конкурсе в электронной форме.</w:t>
      </w:r>
    </w:p>
    <w:p w:rsidR="00584D20" w:rsidRPr="00731133" w:rsidRDefault="00584D20" w:rsidP="00584D20">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Pr>
          <w:rFonts w:ascii="Times New Roman" w:hAnsi="Times New Roman" w:cs="Times New Roman"/>
          <w:color w:val="000000" w:themeColor="text1"/>
          <w:sz w:val="26"/>
          <w:szCs w:val="26"/>
        </w:rPr>
        <w:t>4</w:t>
      </w:r>
      <w:r w:rsidRPr="0073113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Д</w:t>
      </w:r>
      <w:r w:rsidRPr="00731133">
        <w:rPr>
          <w:rFonts w:ascii="Times New Roman" w:hAnsi="Times New Roman" w:cs="Times New Roman"/>
          <w:color w:val="000000" w:themeColor="text1"/>
          <w:sz w:val="26"/>
          <w:szCs w:val="26"/>
        </w:rPr>
        <w:t>вухэтапн</w:t>
      </w:r>
      <w:r>
        <w:rPr>
          <w:rFonts w:ascii="Times New Roman" w:hAnsi="Times New Roman" w:cs="Times New Roman"/>
          <w:color w:val="000000" w:themeColor="text1"/>
          <w:sz w:val="26"/>
          <w:szCs w:val="26"/>
        </w:rPr>
        <w:t>ый</w:t>
      </w:r>
      <w:r w:rsidRPr="00731133">
        <w:rPr>
          <w:rFonts w:ascii="Times New Roman" w:hAnsi="Times New Roman" w:cs="Times New Roman"/>
          <w:color w:val="000000" w:themeColor="text1"/>
          <w:sz w:val="26"/>
          <w:szCs w:val="26"/>
        </w:rPr>
        <w:t xml:space="preserve"> конкурс </w:t>
      </w:r>
      <w:r w:rsidRPr="0099070F">
        <w:rPr>
          <w:rFonts w:ascii="Times New Roman" w:hAnsi="Times New Roman" w:cs="Times New Roman"/>
          <w:color w:val="000000" w:themeColor="text1"/>
          <w:sz w:val="26"/>
          <w:szCs w:val="26"/>
        </w:rPr>
        <w:t xml:space="preserve">в электронной форме </w:t>
      </w:r>
      <w:r w:rsidRPr="00CC3D8D">
        <w:rPr>
          <w:rFonts w:ascii="Times New Roman" w:hAnsi="Times New Roman" w:cs="Times New Roman"/>
          <w:color w:val="000000" w:themeColor="text1"/>
          <w:sz w:val="26"/>
          <w:szCs w:val="26"/>
        </w:rPr>
        <w:t>признается несостоявшимся в соответствии с положениями статьи 15  настоящего Положения</w:t>
      </w:r>
    </w:p>
    <w:p w:rsidR="004E6D26" w:rsidRPr="00731133" w:rsidRDefault="004E6D26" w:rsidP="00731133">
      <w:pPr>
        <w:pStyle w:val="af6"/>
        <w:jc w:val="both"/>
        <w:rPr>
          <w:rFonts w:ascii="Times New Roman" w:hAnsi="Times New Roman" w:cs="Times New Roman"/>
          <w:b/>
          <w:bCs/>
          <w:color w:val="000000" w:themeColor="text1"/>
          <w:sz w:val="26"/>
          <w:szCs w:val="26"/>
        </w:rPr>
      </w:pPr>
      <w:bookmarkStart w:id="30" w:name="Par0"/>
      <w:bookmarkEnd w:id="30"/>
    </w:p>
    <w:p w:rsidR="004E6D26" w:rsidRDefault="00A15411">
      <w:pPr>
        <w:pStyle w:val="af6"/>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Статья 25.</w:t>
      </w:r>
      <w:r w:rsidR="00584D20">
        <w:rPr>
          <w:rFonts w:ascii="Times New Roman" w:hAnsi="Times New Roman" w:cs="Times New Roman"/>
          <w:b/>
          <w:bCs/>
          <w:color w:val="000000" w:themeColor="text1"/>
          <w:sz w:val="26"/>
          <w:szCs w:val="26"/>
        </w:rPr>
        <w:t>8</w:t>
      </w:r>
      <w:r>
        <w:rPr>
          <w:rFonts w:ascii="Times New Roman" w:hAnsi="Times New Roman" w:cs="Times New Roman"/>
          <w:b/>
          <w:bCs/>
          <w:color w:val="000000" w:themeColor="text1"/>
          <w:sz w:val="26"/>
          <w:szCs w:val="26"/>
        </w:rPr>
        <w:t>. Особенности проведения конкурса в электронной форме</w:t>
      </w:r>
      <w:r w:rsidR="007069D9">
        <w:rPr>
          <w:rFonts w:ascii="Times New Roman" w:hAnsi="Times New Roman" w:cs="Times New Roman"/>
          <w:b/>
          <w:bCs/>
          <w:color w:val="000000" w:themeColor="text1"/>
          <w:sz w:val="26"/>
          <w:szCs w:val="26"/>
        </w:rPr>
        <w:t>, в случае рассмотрения и оценки заявок</w:t>
      </w:r>
      <w:r w:rsidR="00584D20">
        <w:rPr>
          <w:rFonts w:ascii="Times New Roman" w:hAnsi="Times New Roman" w:cs="Times New Roman"/>
          <w:b/>
          <w:bCs/>
          <w:color w:val="000000" w:themeColor="text1"/>
          <w:sz w:val="26"/>
          <w:szCs w:val="26"/>
        </w:rPr>
        <w:t xml:space="preserve">, состоящих из одной части </w:t>
      </w:r>
      <w:r w:rsidR="007069D9">
        <w:rPr>
          <w:rFonts w:ascii="Times New Roman" w:hAnsi="Times New Roman" w:cs="Times New Roman"/>
          <w:b/>
          <w:bCs/>
          <w:color w:val="000000" w:themeColor="text1"/>
          <w:sz w:val="26"/>
          <w:szCs w:val="26"/>
        </w:rPr>
        <w:t xml:space="preserve">и подведения итогов </w:t>
      </w:r>
      <w:r w:rsidR="00BE1277">
        <w:rPr>
          <w:rFonts w:ascii="Times New Roman" w:hAnsi="Times New Roman" w:cs="Times New Roman"/>
          <w:b/>
          <w:bCs/>
          <w:color w:val="000000" w:themeColor="text1"/>
          <w:sz w:val="26"/>
          <w:szCs w:val="26"/>
        </w:rPr>
        <w:t xml:space="preserve">такой </w:t>
      </w:r>
      <w:r w:rsidR="007069D9">
        <w:rPr>
          <w:rFonts w:ascii="Times New Roman" w:hAnsi="Times New Roman" w:cs="Times New Roman"/>
          <w:b/>
          <w:bCs/>
          <w:color w:val="000000" w:themeColor="text1"/>
          <w:sz w:val="26"/>
          <w:szCs w:val="26"/>
        </w:rPr>
        <w:t xml:space="preserve">закупки </w:t>
      </w:r>
    </w:p>
    <w:p w:rsidR="00A15411" w:rsidRDefault="00A15411" w:rsidP="00A15411">
      <w:pPr>
        <w:pStyle w:val="af6"/>
        <w:jc w:val="both"/>
        <w:rPr>
          <w:rFonts w:ascii="Times New Roman" w:hAnsi="Times New Roman" w:cs="Times New Roman"/>
          <w:b/>
          <w:bCs/>
          <w:color w:val="000000" w:themeColor="text1"/>
          <w:sz w:val="26"/>
          <w:szCs w:val="26"/>
        </w:rPr>
      </w:pP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1. В конкурсной документации наряду с информацией, указанной в извещении о проведении конкурса в электронной форме, заказчик указывает:</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 xml:space="preserve">1. информацию, предусмотренную статьей 20 настоящего Положения; </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 xml:space="preserve">2. информацию о валюте, используемой для формирования цены договора и расчетов с поставщиком (подрядчиком, исполнителем); </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 xml:space="preserve">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4. дату и время рассмотрения и оценки заявок на участие в конкурсе в электронной форме;</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5. дату и время подведения итогов закупки;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6. информацию о возможности одностороннего отказа от исполнения договора;</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7. информацию о возможности заказчика изменить условия договора в соответствии с Федеральным законом № 223-ФЗ и настоящим Положением.</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 xml:space="preserve">2. Заявка на участие в конкурсе в электронной форме состоит из одной части и должна </w:t>
      </w:r>
      <w:proofErr w:type="spellStart"/>
      <w:r w:rsidRPr="000A3FB5">
        <w:rPr>
          <w:rFonts w:ascii="Times New Roman" w:hAnsi="Times New Roman" w:cs="Times New Roman"/>
          <w:bCs/>
          <w:color w:val="000000" w:themeColor="text1"/>
          <w:sz w:val="26"/>
          <w:szCs w:val="26"/>
        </w:rPr>
        <w:t>содеражать</w:t>
      </w:r>
      <w:proofErr w:type="spellEnd"/>
      <w:r w:rsidRPr="000A3FB5">
        <w:rPr>
          <w:rFonts w:ascii="Times New Roman" w:hAnsi="Times New Roman" w:cs="Times New Roman"/>
          <w:bCs/>
          <w:color w:val="000000" w:themeColor="text1"/>
          <w:sz w:val="26"/>
          <w:szCs w:val="26"/>
        </w:rPr>
        <w:t xml:space="preserve"> следующие сведения:</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lastRenderedPageBreak/>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 (такое согласие дается с применением программно-аппаратных средств электронной площадки);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2)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3) при осуществлении закупки товара или закупки работы, услуги, для выполнения, оказания которых используется товар:</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а) наименование страны происхождения товара;</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4) ценовое предложение участника закупки.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5)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A3FB5" w:rsidRPr="000A3FB5" w:rsidRDefault="000A3FB5" w:rsidP="000A3FB5">
      <w:pPr>
        <w:pStyle w:val="af6"/>
        <w:jc w:val="both"/>
        <w:rPr>
          <w:rFonts w:ascii="Times New Roman" w:hAnsi="Times New Roman" w:cs="Times New Roman"/>
          <w:bCs/>
          <w:color w:val="000000" w:themeColor="text1"/>
          <w:sz w:val="26"/>
          <w:szCs w:val="26"/>
        </w:rPr>
      </w:pPr>
      <w:proofErr w:type="gramStart"/>
      <w:r w:rsidRPr="000A3FB5">
        <w:rPr>
          <w:rFonts w:ascii="Times New Roman" w:hAnsi="Times New Roman" w:cs="Times New Roman"/>
          <w:bCs/>
          <w:color w:val="000000" w:themeColor="text1"/>
          <w:sz w:val="26"/>
          <w:szCs w:val="26"/>
        </w:rPr>
        <w:t>6)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0A3FB5">
        <w:rPr>
          <w:rFonts w:ascii="Times New Roman" w:hAnsi="Times New Roman" w:cs="Times New Roman"/>
          <w:bCs/>
          <w:color w:val="000000" w:themeColor="text1"/>
          <w:sz w:val="26"/>
          <w:szCs w:val="26"/>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7) документы, подтверждающие соответствие участника конкурса в электронной форме требованиям к участникам такого конкурса, установленным заказчиком в конкурсной документации, или копии таких документов;</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8)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несоответствующей требованиям документации о таком конкурсе;</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lastRenderedPageBreak/>
        <w:t>3. Заявка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4. Срок рассмотрения и оценки заявок на участие в конкурсе в электронной форме конкурсной комиссией не может превышать пять рабочих дней, а в случае, если начальная (максимальная) цена договора не превышает один миллион рублей, один рабочий день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5. По результатам рассмотрения заявок на участие в конкурсе в электронной форме,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6 настоящей статьи.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6. Участник конкурса в электронной форме не допускается к участию в конкурсе в электронной форме в случае:</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1) непредоставления обязательной информации, предусмотренной конкурсной документацией, или предоставления недостоверной информации;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2) несоответствия предложений участника конкурса в электронной форме требованиям, предусмотренным в извещении о проведении конкурса в электронной форме, конкурсной документации;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7. Отказ в допуске к участию в конкурсе в электронной форме по основаниям, не предусмотренным частью 6 настоящей статьи, не допускается.</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8. Конкурсная комиссия осуществляет оценку заявок на участие в конкурсе в электронной форме участников закупки, допущенных к участию в таком конкурсе, по критерию, установленному в критериях конкурсной документации. Оценка заявок на участие в конкурсе в электронной форме не осуществляется в случае признания конкурса несостоявшимся в соответствии с частью 9 настоящей статьи.</w:t>
      </w:r>
    </w:p>
    <w:p w:rsidR="000A3FB5" w:rsidRPr="000A3FB5"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9. В случае, если по результатам рассмотрения заявок на участие в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10 настоящей статьи, вносится информация о признании такого конкурса несостоявшимся</w:t>
      </w:r>
    </w:p>
    <w:p w:rsidR="00A15411" w:rsidRDefault="000A3FB5" w:rsidP="000A3FB5">
      <w:pPr>
        <w:pStyle w:val="af6"/>
        <w:jc w:val="both"/>
        <w:rPr>
          <w:rFonts w:ascii="Times New Roman" w:hAnsi="Times New Roman" w:cs="Times New Roman"/>
          <w:bCs/>
          <w:color w:val="000000" w:themeColor="text1"/>
          <w:sz w:val="26"/>
          <w:szCs w:val="26"/>
        </w:rPr>
      </w:pPr>
      <w:r w:rsidRPr="000A3FB5">
        <w:rPr>
          <w:rFonts w:ascii="Times New Roman" w:hAnsi="Times New Roman" w:cs="Times New Roman"/>
          <w:bCs/>
          <w:color w:val="000000" w:themeColor="text1"/>
          <w:sz w:val="26"/>
          <w:szCs w:val="26"/>
        </w:rPr>
        <w:t xml:space="preserve">10. По результатам рассмотрения и оценки заявок на участие в конкурсе в электронной форме конкурсная комиссия оформляет протокол рассмотрения и оценки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и оценки заявок на участие в таком конкурсе. Указанный протокол будет являться итоговым протоколом и наряду </w:t>
      </w:r>
      <w:r w:rsidR="007069D9">
        <w:rPr>
          <w:rFonts w:ascii="Times New Roman" w:hAnsi="Times New Roman" w:cs="Times New Roman"/>
          <w:bCs/>
          <w:color w:val="000000" w:themeColor="text1"/>
          <w:sz w:val="26"/>
          <w:szCs w:val="26"/>
        </w:rPr>
        <w:t>с информацией</w:t>
      </w:r>
      <w:r w:rsidRPr="000A3FB5">
        <w:rPr>
          <w:rFonts w:ascii="Times New Roman" w:hAnsi="Times New Roman" w:cs="Times New Roman"/>
          <w:bCs/>
          <w:color w:val="000000" w:themeColor="text1"/>
          <w:sz w:val="26"/>
          <w:szCs w:val="26"/>
        </w:rPr>
        <w:t>, указанн</w:t>
      </w:r>
      <w:r w:rsidR="007069D9">
        <w:rPr>
          <w:rFonts w:ascii="Times New Roman" w:hAnsi="Times New Roman" w:cs="Times New Roman"/>
          <w:bCs/>
          <w:color w:val="000000" w:themeColor="text1"/>
          <w:sz w:val="26"/>
          <w:szCs w:val="26"/>
        </w:rPr>
        <w:t>ой</w:t>
      </w:r>
      <w:r w:rsidRPr="000A3FB5">
        <w:rPr>
          <w:rFonts w:ascii="Times New Roman" w:hAnsi="Times New Roman" w:cs="Times New Roman"/>
          <w:bCs/>
          <w:color w:val="000000" w:themeColor="text1"/>
          <w:sz w:val="26"/>
          <w:szCs w:val="26"/>
        </w:rPr>
        <w:t xml:space="preserve"> в пункте 1 статьи 12 настоящего Положения, должен содержать и информацию, предусмотренную пунктом 2 статьи 12 настоящего Положения.</w:t>
      </w:r>
    </w:p>
    <w:p w:rsidR="007069D9" w:rsidRPr="000A3FB5" w:rsidRDefault="007069D9" w:rsidP="000A3FB5">
      <w:pPr>
        <w:pStyle w:val="af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lastRenderedPageBreak/>
        <w:t>11. Во всем, что не оговорено в настоящей статье, необходимо руководствоваться нормами, указанными в статьях с 25 по 25.6 настоящего Положения.</w:t>
      </w:r>
    </w:p>
    <w:p w:rsidR="004E6D26" w:rsidRPr="00731133" w:rsidRDefault="004E6D26" w:rsidP="00731133">
      <w:pPr>
        <w:pStyle w:val="af6"/>
        <w:jc w:val="both"/>
        <w:rPr>
          <w:rFonts w:ascii="Times New Roman" w:hAnsi="Times New Roman" w:cs="Times New Roman"/>
          <w:color w:val="000000" w:themeColor="text1"/>
          <w:sz w:val="26"/>
          <w:szCs w:val="26"/>
        </w:rPr>
      </w:pPr>
      <w:bookmarkStart w:id="31" w:name="Par4"/>
      <w:bookmarkStart w:id="32" w:name="Par9"/>
      <w:bookmarkEnd w:id="31"/>
      <w:bookmarkEnd w:id="32"/>
    </w:p>
    <w:p w:rsidR="00F94F18" w:rsidRDefault="002A1EA5" w:rsidP="006F571C">
      <w:pPr>
        <w:pStyle w:val="af6"/>
        <w:jc w:val="both"/>
        <w:rPr>
          <w:rFonts w:ascii="Times New Roman" w:hAnsi="Times New Roman" w:cs="Times New Roman"/>
          <w:b/>
          <w:color w:val="000000" w:themeColor="text1"/>
          <w:sz w:val="26"/>
          <w:szCs w:val="26"/>
        </w:rPr>
      </w:pPr>
      <w:bookmarkStart w:id="33" w:name="Par59"/>
      <w:bookmarkStart w:id="34" w:name="_Toc437012382"/>
      <w:bookmarkStart w:id="35" w:name="_Toc231549584"/>
      <w:bookmarkEnd w:id="28"/>
      <w:bookmarkEnd w:id="33"/>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6</w:t>
      </w:r>
      <w:r w:rsidR="00B544D1" w:rsidRPr="00731133">
        <w:rPr>
          <w:rFonts w:ascii="Times New Roman" w:hAnsi="Times New Roman" w:cs="Times New Roman"/>
          <w:b/>
          <w:color w:val="000000" w:themeColor="text1"/>
          <w:sz w:val="26"/>
          <w:szCs w:val="26"/>
        </w:rPr>
        <w:t>. Аукцион</w:t>
      </w:r>
      <w:bookmarkEnd w:id="34"/>
      <w:r w:rsidR="00231564" w:rsidRPr="00731133">
        <w:rPr>
          <w:rFonts w:ascii="Times New Roman" w:hAnsi="Times New Roman" w:cs="Times New Roman"/>
          <w:b/>
          <w:color w:val="000000" w:themeColor="text1"/>
          <w:sz w:val="26"/>
          <w:szCs w:val="26"/>
        </w:rPr>
        <w:t xml:space="preserve"> в электронной форме</w:t>
      </w:r>
    </w:p>
    <w:p w:rsidR="006F571C" w:rsidRPr="00731133" w:rsidRDefault="006F571C" w:rsidP="00731133">
      <w:pPr>
        <w:pStyle w:val="af6"/>
        <w:jc w:val="both"/>
        <w:rPr>
          <w:rFonts w:ascii="Times New Roman" w:hAnsi="Times New Roman" w:cs="Times New Roman"/>
          <w:b/>
          <w:color w:val="000000" w:themeColor="text1"/>
          <w:sz w:val="26"/>
          <w:szCs w:val="26"/>
        </w:rPr>
      </w:pPr>
    </w:p>
    <w:p w:rsidR="00F94F18" w:rsidRPr="00731133" w:rsidRDefault="00B544D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Под аукционом понимается </w:t>
      </w:r>
      <w:r w:rsidR="00D64C1E" w:rsidRPr="00731133">
        <w:rPr>
          <w:rFonts w:ascii="Times New Roman" w:hAnsi="Times New Roman" w:cs="Times New Roman"/>
          <w:color w:val="000000" w:themeColor="text1"/>
          <w:sz w:val="26"/>
          <w:szCs w:val="26"/>
        </w:rPr>
        <w:t>форма торгов</w:t>
      </w:r>
      <w:r w:rsidRPr="00731133">
        <w:rPr>
          <w:rFonts w:ascii="Times New Roman" w:hAnsi="Times New Roman" w:cs="Times New Roman"/>
          <w:color w:val="000000" w:themeColor="text1"/>
          <w:sz w:val="26"/>
          <w:szCs w:val="26"/>
        </w:rPr>
        <w:t>, при котор</w:t>
      </w:r>
      <w:r w:rsidR="00D64C1E" w:rsidRPr="00731133">
        <w:rPr>
          <w:rFonts w:ascii="Times New Roman" w:hAnsi="Times New Roman" w:cs="Times New Roman"/>
          <w:color w:val="000000" w:themeColor="text1"/>
          <w:sz w:val="26"/>
          <w:szCs w:val="26"/>
        </w:rPr>
        <w:t>ой</w:t>
      </w:r>
      <w:r w:rsidRPr="00731133">
        <w:rPr>
          <w:rFonts w:ascii="Times New Roman" w:hAnsi="Times New Roman" w:cs="Times New Roman"/>
          <w:color w:val="000000" w:themeColor="text1"/>
          <w:sz w:val="26"/>
          <w:szCs w:val="26"/>
        </w:rPr>
        <w:t xml:space="preserve"> </w:t>
      </w:r>
    </w:p>
    <w:p w:rsidR="00024051" w:rsidRPr="00731133" w:rsidRDefault="00B544D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победителем аукциона признается лицо, заявка которого соответствует требованиям, установленным в документации об аукционе, </w:t>
      </w:r>
      <w:r w:rsidR="00024051" w:rsidRPr="00731133">
        <w:rPr>
          <w:rFonts w:ascii="Times New Roman" w:hAnsi="Times New Roman" w:cs="Times New Roman"/>
          <w:color w:val="000000" w:themeColor="text1"/>
          <w:sz w:val="26"/>
          <w:szCs w:val="26"/>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F18" w:rsidRPr="00731133" w:rsidRDefault="00B544D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Порядок проведения аукциона устанавливается в </w:t>
      </w:r>
      <w:r w:rsidR="00AA7F86" w:rsidRPr="00731133">
        <w:rPr>
          <w:rFonts w:ascii="Times New Roman" w:hAnsi="Times New Roman" w:cs="Times New Roman"/>
          <w:color w:val="000000" w:themeColor="text1"/>
          <w:sz w:val="26"/>
          <w:szCs w:val="26"/>
        </w:rPr>
        <w:t>д</w:t>
      </w:r>
      <w:r w:rsidRPr="00731133">
        <w:rPr>
          <w:rFonts w:ascii="Times New Roman" w:hAnsi="Times New Roman" w:cs="Times New Roman"/>
          <w:color w:val="000000" w:themeColor="text1"/>
          <w:sz w:val="26"/>
          <w:szCs w:val="26"/>
        </w:rPr>
        <w:t>окументации об аукционе в соответствии с настоящим Положением</w:t>
      </w:r>
      <w:r w:rsidR="009C0997">
        <w:rPr>
          <w:rFonts w:ascii="Times New Roman" w:hAnsi="Times New Roman" w:cs="Times New Roman"/>
          <w:color w:val="000000" w:themeColor="text1"/>
          <w:sz w:val="26"/>
          <w:szCs w:val="26"/>
        </w:rPr>
        <w:t xml:space="preserve"> и регламентом ЭТП</w:t>
      </w:r>
      <w:r w:rsidRPr="00731133">
        <w:rPr>
          <w:rFonts w:ascii="Times New Roman" w:hAnsi="Times New Roman" w:cs="Times New Roman"/>
          <w:color w:val="000000" w:themeColor="text1"/>
          <w:sz w:val="26"/>
          <w:szCs w:val="26"/>
        </w:rPr>
        <w:t>.</w:t>
      </w:r>
    </w:p>
    <w:p w:rsidR="00F94F18" w:rsidRPr="00731133" w:rsidRDefault="00AA7F8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Аукцион может быть выбран з</w:t>
      </w:r>
      <w:r w:rsidR="00B544D1" w:rsidRPr="00731133">
        <w:rPr>
          <w:rFonts w:ascii="Times New Roman" w:hAnsi="Times New Roman" w:cs="Times New Roman"/>
          <w:color w:val="000000" w:themeColor="text1"/>
          <w:sz w:val="26"/>
          <w:szCs w:val="26"/>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rsidR="00F94F18" w:rsidRPr="00731133" w:rsidRDefault="00B544D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Аукцион может проводиться по одному или нескольким лотам.</w:t>
      </w:r>
    </w:p>
    <w:p w:rsidR="00F94F18" w:rsidRPr="00731133" w:rsidRDefault="00EE6D4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Аукцион может проводиться только в электронной форме.</w:t>
      </w:r>
      <w:bookmarkStart w:id="36" w:name="_Toc437012383"/>
    </w:p>
    <w:p w:rsidR="00A23BEA" w:rsidRPr="00731133" w:rsidRDefault="00A23BEA" w:rsidP="00731133">
      <w:pPr>
        <w:pStyle w:val="af6"/>
        <w:jc w:val="both"/>
        <w:rPr>
          <w:rFonts w:ascii="Times New Roman" w:hAnsi="Times New Roman" w:cs="Times New Roman"/>
          <w:color w:val="000000" w:themeColor="text1"/>
          <w:sz w:val="26"/>
          <w:szCs w:val="26"/>
        </w:rPr>
      </w:pPr>
    </w:p>
    <w:p w:rsidR="00A23BEA" w:rsidRDefault="00A23BEA"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6</w:t>
      </w:r>
      <w:r w:rsidR="00231564" w:rsidRPr="00731133">
        <w:rPr>
          <w:rFonts w:ascii="Times New Roman" w:hAnsi="Times New Roman" w:cs="Times New Roman"/>
          <w:b/>
          <w:color w:val="000000" w:themeColor="text1"/>
          <w:sz w:val="26"/>
          <w:szCs w:val="26"/>
        </w:rPr>
        <w:t>.1</w:t>
      </w:r>
      <w:r w:rsidRPr="00731133">
        <w:rPr>
          <w:rFonts w:ascii="Times New Roman" w:hAnsi="Times New Roman" w:cs="Times New Roman"/>
          <w:b/>
          <w:color w:val="000000" w:themeColor="text1"/>
          <w:sz w:val="26"/>
          <w:szCs w:val="26"/>
        </w:rPr>
        <w:t xml:space="preserve">. Извещение о проведении </w:t>
      </w:r>
      <w:r w:rsidR="003B659D" w:rsidRPr="00731133">
        <w:rPr>
          <w:rFonts w:ascii="Times New Roman" w:hAnsi="Times New Roman" w:cs="Times New Roman"/>
          <w:b/>
          <w:color w:val="000000" w:themeColor="text1"/>
          <w:sz w:val="26"/>
          <w:szCs w:val="26"/>
        </w:rPr>
        <w:t>электронного аукциона</w:t>
      </w:r>
    </w:p>
    <w:p w:rsidR="006F571C" w:rsidRPr="00731133" w:rsidRDefault="006F571C" w:rsidP="00731133">
      <w:pPr>
        <w:pStyle w:val="af6"/>
        <w:jc w:val="both"/>
        <w:rPr>
          <w:rFonts w:ascii="Times New Roman" w:hAnsi="Times New Roman" w:cs="Times New Roman"/>
          <w:b/>
          <w:color w:val="000000" w:themeColor="text1"/>
          <w:sz w:val="26"/>
          <w:szCs w:val="26"/>
        </w:rPr>
      </w:pPr>
    </w:p>
    <w:p w:rsidR="00A23BEA" w:rsidRPr="00731133" w:rsidRDefault="00A23BE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w:t>
      </w:r>
    </w:p>
    <w:p w:rsidR="00A23BEA" w:rsidRPr="00731133" w:rsidRDefault="00A23BE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rsidR="00A23BEA" w:rsidRPr="00731133" w:rsidRDefault="00A23BE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3. В извещении о проведении аукциона должны быть указаны сведения, предусмотренные настоящим Положением и иная информаци</w:t>
      </w:r>
      <w:r w:rsidR="005E65B3" w:rsidRPr="006F571C">
        <w:rPr>
          <w:rFonts w:ascii="Times New Roman" w:hAnsi="Times New Roman" w:cs="Times New Roman"/>
          <w:color w:val="000000" w:themeColor="text1"/>
          <w:sz w:val="26"/>
          <w:szCs w:val="26"/>
        </w:rPr>
        <w:t>я</w:t>
      </w:r>
      <w:r w:rsidRPr="00731133">
        <w:rPr>
          <w:rFonts w:ascii="Times New Roman" w:hAnsi="Times New Roman" w:cs="Times New Roman"/>
          <w:color w:val="000000" w:themeColor="text1"/>
          <w:sz w:val="26"/>
          <w:szCs w:val="26"/>
        </w:rPr>
        <w:t xml:space="preserve"> по усмотрению заказчика.</w:t>
      </w:r>
    </w:p>
    <w:p w:rsidR="00A23BEA" w:rsidRPr="00731133" w:rsidRDefault="00A23BE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4. Заказчик, разместивший в ЕИС извещение об аукционе, вправе отказаться от его проведения, но не позднее срока окончания подачи заявок, указанного в извещении.</w:t>
      </w:r>
    </w:p>
    <w:p w:rsidR="00A23BEA" w:rsidRPr="00731133" w:rsidRDefault="00A23BE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 xml:space="preserve">5. 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w:t>
      </w:r>
      <w:r w:rsidR="003B659D" w:rsidRPr="00731133">
        <w:rPr>
          <w:rFonts w:ascii="Times New Roman" w:hAnsi="Times New Roman" w:cs="Times New Roman"/>
          <w:color w:val="000000" w:themeColor="text1"/>
          <w:sz w:val="26"/>
          <w:szCs w:val="26"/>
        </w:rPr>
        <w:t>определяется статьей</w:t>
      </w:r>
      <w:r w:rsidRPr="00731133">
        <w:rPr>
          <w:rFonts w:ascii="Times New Roman" w:hAnsi="Times New Roman" w:cs="Times New Roman"/>
          <w:color w:val="000000" w:themeColor="text1"/>
          <w:sz w:val="26"/>
          <w:szCs w:val="26"/>
        </w:rPr>
        <w:t xml:space="preserve"> 15 настоящего Положения.</w:t>
      </w:r>
    </w:p>
    <w:p w:rsidR="00995300" w:rsidRPr="00731133" w:rsidRDefault="00A23BE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rsidR="00FF6521" w:rsidRPr="00731133" w:rsidRDefault="00995300"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7</w:t>
      </w:r>
      <w:r w:rsidR="00FF6521" w:rsidRPr="00731133">
        <w:rPr>
          <w:rFonts w:ascii="Times New Roman" w:hAnsi="Times New Roman" w:cs="Times New Roman"/>
          <w:bCs/>
          <w:color w:val="000000" w:themeColor="text1"/>
          <w:sz w:val="26"/>
          <w:szCs w:val="26"/>
        </w:rPr>
        <w:t xml:space="preserve">. </w:t>
      </w:r>
      <w:r w:rsidR="00D35401" w:rsidRPr="00A254E5">
        <w:rPr>
          <w:rFonts w:ascii="Times New Roman" w:hAnsi="Times New Roman" w:cs="Times New Roman"/>
          <w:color w:val="000000" w:themeColor="text1"/>
          <w:sz w:val="26"/>
          <w:szCs w:val="26"/>
        </w:rPr>
        <w:t xml:space="preserve">В извещении о проведении </w:t>
      </w:r>
      <w:r w:rsidR="00D35401">
        <w:rPr>
          <w:rFonts w:ascii="Times New Roman" w:hAnsi="Times New Roman" w:cs="Times New Roman"/>
          <w:color w:val="000000" w:themeColor="text1"/>
          <w:sz w:val="26"/>
          <w:szCs w:val="26"/>
        </w:rPr>
        <w:t xml:space="preserve">аукциона </w:t>
      </w:r>
      <w:r w:rsidR="00D35401" w:rsidRPr="00A254E5">
        <w:rPr>
          <w:rFonts w:ascii="Times New Roman" w:hAnsi="Times New Roman" w:cs="Times New Roman"/>
          <w:color w:val="000000" w:themeColor="text1"/>
          <w:sz w:val="26"/>
          <w:szCs w:val="26"/>
        </w:rPr>
        <w:t>в электронной форме</w:t>
      </w:r>
      <w:r w:rsidR="00D35401">
        <w:rPr>
          <w:rFonts w:ascii="Times New Roman" w:hAnsi="Times New Roman" w:cs="Times New Roman"/>
          <w:color w:val="000000" w:themeColor="text1"/>
          <w:sz w:val="26"/>
          <w:szCs w:val="26"/>
        </w:rPr>
        <w:t xml:space="preserve"> указывается информация, предусмотренная статьей 19 настоящего Положения</w:t>
      </w:r>
      <w:r w:rsidR="00D35401" w:rsidRPr="006F571C" w:rsidDel="00D35401">
        <w:rPr>
          <w:rFonts w:ascii="Times New Roman" w:hAnsi="Times New Roman" w:cs="Times New Roman"/>
          <w:bCs/>
          <w:color w:val="000000" w:themeColor="text1"/>
          <w:sz w:val="26"/>
          <w:szCs w:val="26"/>
        </w:rPr>
        <w:t xml:space="preserve"> </w:t>
      </w:r>
    </w:p>
    <w:p w:rsidR="00606E06" w:rsidRPr="00731133" w:rsidRDefault="00606E06" w:rsidP="00731133">
      <w:pPr>
        <w:pStyle w:val="af6"/>
        <w:jc w:val="both"/>
        <w:rPr>
          <w:rFonts w:ascii="Times New Roman" w:hAnsi="Times New Roman" w:cs="Times New Roman"/>
          <w:bCs/>
          <w:color w:val="000000" w:themeColor="text1"/>
          <w:sz w:val="26"/>
          <w:szCs w:val="26"/>
        </w:rPr>
      </w:pPr>
    </w:p>
    <w:p w:rsidR="00606E06" w:rsidRDefault="00606E06"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6</w:t>
      </w:r>
      <w:r w:rsidR="00231564" w:rsidRPr="00731133">
        <w:rPr>
          <w:rFonts w:ascii="Times New Roman" w:hAnsi="Times New Roman" w:cs="Times New Roman"/>
          <w:b/>
          <w:color w:val="000000" w:themeColor="text1"/>
          <w:sz w:val="26"/>
          <w:szCs w:val="26"/>
        </w:rPr>
        <w:t>.2</w:t>
      </w:r>
      <w:r w:rsidRPr="00731133">
        <w:rPr>
          <w:rFonts w:ascii="Times New Roman" w:hAnsi="Times New Roman" w:cs="Times New Roman"/>
          <w:b/>
          <w:color w:val="000000" w:themeColor="text1"/>
          <w:sz w:val="26"/>
          <w:szCs w:val="26"/>
        </w:rPr>
        <w:t>. Содержание аукционной документации</w:t>
      </w:r>
    </w:p>
    <w:p w:rsidR="006F571C" w:rsidRPr="00731133" w:rsidRDefault="006F571C" w:rsidP="00731133">
      <w:pPr>
        <w:pStyle w:val="af6"/>
        <w:jc w:val="both"/>
        <w:rPr>
          <w:rFonts w:ascii="Times New Roman" w:hAnsi="Times New Roman" w:cs="Times New Roman"/>
          <w:b/>
          <w:color w:val="000000" w:themeColor="text1"/>
          <w:sz w:val="26"/>
          <w:szCs w:val="26"/>
        </w:rPr>
      </w:pPr>
    </w:p>
    <w:p w:rsidR="00606E06" w:rsidRPr="00731133" w:rsidRDefault="00606E06"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color w:val="000000" w:themeColor="text1"/>
          <w:sz w:val="26"/>
          <w:szCs w:val="26"/>
        </w:rPr>
        <w:t xml:space="preserve">1. Аукционная документация разрабатывается и утверждается заказчиком. </w:t>
      </w:r>
    </w:p>
    <w:p w:rsidR="00FF6521" w:rsidRPr="00731133" w:rsidRDefault="00892E13" w:rsidP="00731133">
      <w:pPr>
        <w:pStyle w:val="af6"/>
        <w:jc w:val="both"/>
        <w:rPr>
          <w:rFonts w:ascii="Times New Roman" w:hAnsi="Times New Roman" w:cs="Times New Roman"/>
          <w:color w:val="000000" w:themeColor="text1"/>
          <w:sz w:val="26"/>
          <w:szCs w:val="26"/>
        </w:rPr>
      </w:pPr>
      <w:bookmarkStart w:id="37" w:name="Par113"/>
      <w:bookmarkEnd w:id="37"/>
      <w:r>
        <w:rPr>
          <w:rFonts w:ascii="Times New Roman" w:hAnsi="Times New Roman" w:cs="Times New Roman"/>
          <w:color w:val="000000" w:themeColor="text1"/>
          <w:sz w:val="26"/>
          <w:szCs w:val="26"/>
        </w:rPr>
        <w:t>2</w:t>
      </w:r>
      <w:r w:rsidR="00FF6521" w:rsidRPr="00731133">
        <w:rPr>
          <w:rFonts w:ascii="Times New Roman" w:hAnsi="Times New Roman" w:cs="Times New Roman"/>
          <w:color w:val="000000" w:themeColor="text1"/>
          <w:sz w:val="26"/>
          <w:szCs w:val="26"/>
        </w:rPr>
        <w:t>. Документация об электронном аукционе наряду с информацией, указанной в извещении о проведении такого аукциона, должна содержать информацию</w:t>
      </w:r>
      <w:r>
        <w:rPr>
          <w:rFonts w:ascii="Times New Roman" w:hAnsi="Times New Roman" w:cs="Times New Roman"/>
          <w:color w:val="000000" w:themeColor="text1"/>
          <w:sz w:val="26"/>
          <w:szCs w:val="26"/>
        </w:rPr>
        <w:t>, предусмотренную статьей 20 настоящего Положения.</w:t>
      </w:r>
    </w:p>
    <w:p w:rsidR="00FF6521" w:rsidRPr="00731133" w:rsidRDefault="00892E13"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00FF6521" w:rsidRPr="00731133">
        <w:rPr>
          <w:rFonts w:ascii="Times New Roman" w:hAnsi="Times New Roman" w:cs="Times New Roman"/>
          <w:color w:val="000000" w:themeColor="text1"/>
          <w:sz w:val="26"/>
          <w:szCs w:val="26"/>
        </w:rPr>
        <w:t xml:space="preserve">. К документации об электронном аукционе прилагается проект </w:t>
      </w:r>
      <w:r w:rsidR="005563E0" w:rsidRPr="00731133">
        <w:rPr>
          <w:rFonts w:ascii="Times New Roman" w:hAnsi="Times New Roman" w:cs="Times New Roman"/>
          <w:color w:val="000000" w:themeColor="text1"/>
          <w:sz w:val="26"/>
          <w:szCs w:val="26"/>
        </w:rPr>
        <w:t>договора</w:t>
      </w:r>
      <w:r w:rsidR="00FF6521" w:rsidRPr="00731133">
        <w:rPr>
          <w:rFonts w:ascii="Times New Roman" w:hAnsi="Times New Roman" w:cs="Times New Roman"/>
          <w:color w:val="000000" w:themeColor="text1"/>
          <w:sz w:val="26"/>
          <w:szCs w:val="26"/>
        </w:rPr>
        <w:t>, который является неотъемлемой частью этой документации.</w:t>
      </w:r>
    </w:p>
    <w:p w:rsidR="00FF6521" w:rsidRPr="00731133" w:rsidRDefault="00FF6521" w:rsidP="00731133">
      <w:pPr>
        <w:pStyle w:val="af6"/>
        <w:jc w:val="both"/>
        <w:rPr>
          <w:rFonts w:ascii="Times New Roman" w:hAnsi="Times New Roman" w:cs="Times New Roman"/>
          <w:bCs/>
          <w:color w:val="000000" w:themeColor="text1"/>
          <w:sz w:val="26"/>
          <w:szCs w:val="26"/>
        </w:rPr>
      </w:pPr>
    </w:p>
    <w:p w:rsidR="00FF6521" w:rsidRDefault="00FF6521" w:rsidP="006F571C">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 xml:space="preserve">Статья </w:t>
      </w:r>
      <w:r w:rsidR="00231564" w:rsidRPr="00731133">
        <w:rPr>
          <w:rFonts w:ascii="Times New Roman" w:hAnsi="Times New Roman" w:cs="Times New Roman"/>
          <w:b/>
          <w:bCs/>
          <w:color w:val="000000" w:themeColor="text1"/>
          <w:sz w:val="26"/>
          <w:szCs w:val="26"/>
        </w:rPr>
        <w:t>2</w:t>
      </w:r>
      <w:r w:rsidR="00C90B90">
        <w:rPr>
          <w:rFonts w:ascii="Times New Roman" w:hAnsi="Times New Roman" w:cs="Times New Roman"/>
          <w:b/>
          <w:bCs/>
          <w:color w:val="000000" w:themeColor="text1"/>
          <w:sz w:val="26"/>
          <w:szCs w:val="26"/>
        </w:rPr>
        <w:t>6</w:t>
      </w:r>
      <w:r w:rsidR="00231564" w:rsidRPr="00731133">
        <w:rPr>
          <w:rFonts w:ascii="Times New Roman" w:hAnsi="Times New Roman" w:cs="Times New Roman"/>
          <w:b/>
          <w:bCs/>
          <w:color w:val="000000" w:themeColor="text1"/>
          <w:sz w:val="26"/>
          <w:szCs w:val="26"/>
        </w:rPr>
        <w:t>.3</w:t>
      </w:r>
      <w:r w:rsidRPr="00731133">
        <w:rPr>
          <w:rFonts w:ascii="Times New Roman" w:hAnsi="Times New Roman" w:cs="Times New Roman"/>
          <w:b/>
          <w:bCs/>
          <w:color w:val="000000" w:themeColor="text1"/>
          <w:sz w:val="26"/>
          <w:szCs w:val="26"/>
        </w:rPr>
        <w:t>. Порядок подачи заявок на участие в электронном аукционе</w:t>
      </w:r>
    </w:p>
    <w:p w:rsidR="006F571C" w:rsidRPr="00731133" w:rsidRDefault="006F571C" w:rsidP="00731133">
      <w:pPr>
        <w:pStyle w:val="af6"/>
        <w:jc w:val="both"/>
        <w:rPr>
          <w:rFonts w:ascii="Times New Roman" w:hAnsi="Times New Roman" w:cs="Times New Roman"/>
          <w:b/>
          <w:bCs/>
          <w:color w:val="000000" w:themeColor="text1"/>
          <w:sz w:val="26"/>
          <w:szCs w:val="26"/>
        </w:rPr>
      </w:pP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Заявка на участие в электронном аукционе состоит из двух частей.</w:t>
      </w:r>
    </w:p>
    <w:p w:rsidR="00FF6521" w:rsidRPr="00731133" w:rsidRDefault="00FF6521" w:rsidP="00731133">
      <w:pPr>
        <w:pStyle w:val="af6"/>
        <w:jc w:val="both"/>
        <w:rPr>
          <w:rFonts w:ascii="Times New Roman" w:hAnsi="Times New Roman" w:cs="Times New Roman"/>
          <w:color w:val="000000" w:themeColor="text1"/>
          <w:sz w:val="26"/>
          <w:szCs w:val="26"/>
        </w:rPr>
      </w:pPr>
      <w:bookmarkStart w:id="38" w:name="Par155"/>
      <w:bookmarkEnd w:id="38"/>
      <w:r w:rsidRPr="00731133">
        <w:rPr>
          <w:rFonts w:ascii="Times New Roman" w:hAnsi="Times New Roman" w:cs="Times New Roman"/>
          <w:color w:val="000000" w:themeColor="text1"/>
          <w:sz w:val="26"/>
          <w:szCs w:val="26"/>
        </w:rPr>
        <w:t>3. Первая часть заявки на участие в электронном аукционе должна содержать указанную в одном из следующих подпунктов информацию:</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при заключении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на поставку товара:</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731133" w:rsidRDefault="00FF6521" w:rsidP="00731133">
      <w:pPr>
        <w:pStyle w:val="af6"/>
        <w:jc w:val="both"/>
        <w:rPr>
          <w:rFonts w:ascii="Times New Roman" w:hAnsi="Times New Roman" w:cs="Times New Roman"/>
          <w:color w:val="000000" w:themeColor="text1"/>
          <w:sz w:val="26"/>
          <w:szCs w:val="26"/>
        </w:rPr>
      </w:pPr>
      <w:bookmarkStart w:id="39" w:name="Par161"/>
      <w:bookmarkEnd w:id="39"/>
      <w:r w:rsidRPr="00731133">
        <w:rPr>
          <w:rFonts w:ascii="Times New Roman" w:hAnsi="Times New Roman" w:cs="Times New Roman"/>
          <w:color w:val="000000" w:themeColor="text1"/>
          <w:sz w:val="26"/>
          <w:szCs w:val="26"/>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при заключении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на выполнение работы или оказание услуги, для выполнения или оказания которых используется товар:</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а) согласие, предусмотренное </w:t>
      </w:r>
      <w:hyperlink w:anchor="Par161" w:history="1">
        <w:r w:rsidRPr="00731133">
          <w:rPr>
            <w:rFonts w:ascii="Times New Roman" w:hAnsi="Times New Roman" w:cs="Times New Roman"/>
            <w:color w:val="000000" w:themeColor="text1"/>
            <w:sz w:val="26"/>
            <w:szCs w:val="26"/>
          </w:rPr>
          <w:t>пунктом 2</w:t>
        </w:r>
      </w:hyperlink>
      <w:r w:rsidRPr="00731133">
        <w:rPr>
          <w:rFonts w:ascii="Times New Roman" w:hAnsi="Times New Roman" w:cs="Times New Roman"/>
          <w:color w:val="000000" w:themeColor="text1"/>
          <w:sz w:val="26"/>
          <w:szCs w:val="26"/>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61" w:history="1">
        <w:r w:rsidRPr="00731133">
          <w:rPr>
            <w:rFonts w:ascii="Times New Roman" w:hAnsi="Times New Roman" w:cs="Times New Roman"/>
            <w:color w:val="000000" w:themeColor="text1"/>
            <w:sz w:val="26"/>
            <w:szCs w:val="26"/>
          </w:rPr>
          <w:t>пунктом 2</w:t>
        </w:r>
      </w:hyperlink>
      <w:r w:rsidRPr="00731133">
        <w:rPr>
          <w:rFonts w:ascii="Times New Roman" w:hAnsi="Times New Roman" w:cs="Times New Roman"/>
          <w:color w:val="000000" w:themeColor="text1"/>
          <w:sz w:val="26"/>
          <w:szCs w:val="26"/>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731133">
        <w:rPr>
          <w:rFonts w:ascii="Times New Roman" w:hAnsi="Times New Roman" w:cs="Times New Roman"/>
          <w:color w:val="000000" w:themeColor="text1"/>
          <w:sz w:val="26"/>
          <w:szCs w:val="26"/>
        </w:rPr>
        <w:lastRenderedPageBreak/>
        <w:t>(при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б) согласие, предусмотренное </w:t>
      </w:r>
      <w:hyperlink w:anchor="Par161" w:history="1">
        <w:r w:rsidRPr="00731133">
          <w:rPr>
            <w:rFonts w:ascii="Times New Roman" w:hAnsi="Times New Roman" w:cs="Times New Roman"/>
            <w:color w:val="000000" w:themeColor="text1"/>
            <w:sz w:val="26"/>
            <w:szCs w:val="26"/>
          </w:rPr>
          <w:t>пунктом 2</w:t>
        </w:r>
      </w:hyperlink>
      <w:r w:rsidRPr="00731133">
        <w:rPr>
          <w:rFonts w:ascii="Times New Roman" w:hAnsi="Times New Roman" w:cs="Times New Roman"/>
          <w:color w:val="000000" w:themeColor="text1"/>
          <w:sz w:val="26"/>
          <w:szCs w:val="26"/>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Первая часть заявки на участие в электронном аукционе, предусмотренная </w:t>
      </w:r>
      <w:hyperlink w:anchor="Par155" w:history="1">
        <w:r w:rsidRPr="00731133">
          <w:rPr>
            <w:rFonts w:ascii="Times New Roman" w:hAnsi="Times New Roman" w:cs="Times New Roman"/>
            <w:color w:val="000000" w:themeColor="text1"/>
            <w:sz w:val="26"/>
            <w:szCs w:val="26"/>
          </w:rPr>
          <w:t>частью 3</w:t>
        </w:r>
      </w:hyperlink>
      <w:r w:rsidRPr="00731133">
        <w:rPr>
          <w:rFonts w:ascii="Times New Roman" w:hAnsi="Times New Roman" w:cs="Times New Roman"/>
          <w:color w:val="000000" w:themeColor="text1"/>
          <w:sz w:val="26"/>
          <w:szCs w:val="26"/>
        </w:rPr>
        <w:t xml:space="preserve"> настоящей статьи, может содержать эскиз, рисунок, чертеж, фотографию, иное изображение товара, на поставку которого заключается</w:t>
      </w:r>
      <w:r w:rsidR="009B4520" w:rsidRPr="00731133">
        <w:rPr>
          <w:rFonts w:ascii="Times New Roman" w:hAnsi="Times New Roman" w:cs="Times New Roman"/>
          <w:color w:val="000000" w:themeColor="text1"/>
          <w:sz w:val="26"/>
          <w:szCs w:val="26"/>
        </w:rPr>
        <w:t xml:space="preserve"> договор</w:t>
      </w:r>
      <w:r w:rsidRPr="00731133">
        <w:rPr>
          <w:rFonts w:ascii="Times New Roman" w:hAnsi="Times New Roman" w:cs="Times New Roman"/>
          <w:color w:val="000000" w:themeColor="text1"/>
          <w:sz w:val="26"/>
          <w:szCs w:val="26"/>
        </w:rPr>
        <w:t>.</w:t>
      </w:r>
    </w:p>
    <w:p w:rsidR="00415624" w:rsidRPr="00731133" w:rsidRDefault="00FF6521" w:rsidP="00731133">
      <w:pPr>
        <w:pStyle w:val="af6"/>
        <w:jc w:val="both"/>
        <w:rPr>
          <w:rFonts w:ascii="Times New Roman" w:hAnsi="Times New Roman" w:cs="Times New Roman"/>
          <w:color w:val="000000" w:themeColor="text1"/>
          <w:sz w:val="26"/>
          <w:szCs w:val="26"/>
        </w:rPr>
      </w:pPr>
      <w:bookmarkStart w:id="40" w:name="Par168"/>
      <w:bookmarkEnd w:id="40"/>
      <w:r w:rsidRPr="00731133">
        <w:rPr>
          <w:rFonts w:ascii="Times New Roman" w:hAnsi="Times New Roman" w:cs="Times New Roman"/>
          <w:color w:val="000000" w:themeColor="text1"/>
          <w:sz w:val="26"/>
          <w:szCs w:val="26"/>
        </w:rPr>
        <w:t>5. Вторая часть заявки на участие в электронном аукционе должна содержать следующие документы и информацию:</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документы, подтверждающие соответствие участника такого аукциона требованиям, установленным</w:t>
      </w:r>
      <w:r w:rsidR="00271615" w:rsidRPr="00731133">
        <w:rPr>
          <w:rFonts w:ascii="Times New Roman" w:hAnsi="Times New Roman" w:cs="Times New Roman"/>
          <w:color w:val="000000" w:themeColor="text1"/>
          <w:sz w:val="26"/>
          <w:szCs w:val="26"/>
        </w:rPr>
        <w:t xml:space="preserve"> документацией</w:t>
      </w:r>
      <w:r w:rsidRPr="00731133">
        <w:rPr>
          <w:rFonts w:ascii="Times New Roman" w:hAnsi="Times New Roman" w:cs="Times New Roman"/>
          <w:color w:val="000000" w:themeColor="text1"/>
          <w:sz w:val="26"/>
          <w:szCs w:val="26"/>
        </w:rPr>
        <w:t>, или копии этих документов</w:t>
      </w:r>
    </w:p>
    <w:p w:rsidR="00FF6521" w:rsidRPr="00731133" w:rsidRDefault="00FF6521" w:rsidP="00731133">
      <w:pPr>
        <w:pStyle w:val="af6"/>
        <w:jc w:val="both"/>
        <w:rPr>
          <w:rFonts w:ascii="Times New Roman" w:hAnsi="Times New Roman" w:cs="Times New Roman"/>
          <w:color w:val="000000" w:themeColor="text1"/>
          <w:sz w:val="26"/>
          <w:szCs w:val="26"/>
        </w:rPr>
      </w:pPr>
      <w:proofErr w:type="gramStart"/>
      <w:r w:rsidRPr="00731133">
        <w:rPr>
          <w:rFonts w:ascii="Times New Roman" w:hAnsi="Times New Roman" w:cs="Times New Roman"/>
          <w:color w:val="000000" w:themeColor="text1"/>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731133">
        <w:rPr>
          <w:rFonts w:ascii="Times New Roman" w:hAnsi="Times New Roman" w:cs="Times New Roman"/>
          <w:color w:val="000000" w:themeColor="text1"/>
          <w:sz w:val="26"/>
          <w:szCs w:val="26"/>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15624"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w:t>
      </w:r>
      <w:r w:rsidRPr="00731133">
        <w:rPr>
          <w:rFonts w:ascii="Times New Roman" w:hAnsi="Times New Roman" w:cs="Times New Roman"/>
          <w:color w:val="000000" w:themeColor="text1"/>
          <w:sz w:val="26"/>
          <w:szCs w:val="26"/>
        </w:rPr>
        <w:lastRenderedPageBreak/>
        <w:t xml:space="preserve">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731133">
        <w:rPr>
          <w:rFonts w:ascii="Times New Roman" w:hAnsi="Times New Roman" w:cs="Times New Roman"/>
          <w:color w:val="000000" w:themeColor="text1"/>
          <w:sz w:val="26"/>
          <w:szCs w:val="26"/>
        </w:rPr>
        <w:t>договор</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или предоставление обеспечения заявки на участие в таком аукционе, обеспечения исполнения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является крупной сделкой;</w:t>
      </w:r>
      <w:bookmarkStart w:id="41" w:name="Par191"/>
      <w:bookmarkEnd w:id="41"/>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731133">
          <w:rPr>
            <w:rFonts w:ascii="Times New Roman" w:hAnsi="Times New Roman" w:cs="Times New Roman"/>
            <w:color w:val="000000" w:themeColor="text1"/>
            <w:sz w:val="26"/>
            <w:szCs w:val="26"/>
          </w:rPr>
          <w:t>частями 3</w:t>
        </w:r>
      </w:hyperlink>
      <w:r w:rsidRPr="00731133">
        <w:rPr>
          <w:rFonts w:ascii="Times New Roman" w:hAnsi="Times New Roman" w:cs="Times New Roman"/>
          <w:color w:val="000000" w:themeColor="text1"/>
          <w:sz w:val="26"/>
          <w:szCs w:val="26"/>
        </w:rPr>
        <w:t xml:space="preserve"> и </w:t>
      </w:r>
      <w:hyperlink w:anchor="Par168" w:history="1">
        <w:r w:rsidRPr="00731133">
          <w:rPr>
            <w:rFonts w:ascii="Times New Roman" w:hAnsi="Times New Roman" w:cs="Times New Roman"/>
            <w:color w:val="000000" w:themeColor="text1"/>
            <w:sz w:val="26"/>
            <w:szCs w:val="26"/>
          </w:rPr>
          <w:t>5</w:t>
        </w:r>
      </w:hyperlink>
      <w:r w:rsidRPr="00731133">
        <w:rPr>
          <w:rFonts w:ascii="Times New Roman" w:hAnsi="Times New Roman" w:cs="Times New Roman"/>
          <w:color w:val="000000" w:themeColor="text1"/>
          <w:sz w:val="26"/>
          <w:szCs w:val="26"/>
        </w:rPr>
        <w:t xml:space="preserve"> настоящей статьи документов и информации, не допускается.</w:t>
      </w:r>
    </w:p>
    <w:p w:rsidR="00FF6521" w:rsidRPr="00731133" w:rsidRDefault="00EC1A01"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FF6521" w:rsidRPr="00731133">
        <w:rPr>
          <w:rFonts w:ascii="Times New Roman" w:hAnsi="Times New Roman" w:cs="Times New Roman"/>
          <w:color w:val="000000" w:themeColor="text1"/>
          <w:sz w:val="26"/>
          <w:szCs w:val="2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731133">
          <w:rPr>
            <w:rFonts w:ascii="Times New Roman" w:hAnsi="Times New Roman" w:cs="Times New Roman"/>
            <w:color w:val="000000" w:themeColor="text1"/>
            <w:sz w:val="26"/>
            <w:szCs w:val="26"/>
          </w:rPr>
          <w:t>частями 3</w:t>
        </w:r>
      </w:hyperlink>
      <w:r w:rsidR="00FF6521" w:rsidRPr="00731133">
        <w:rPr>
          <w:rFonts w:ascii="Times New Roman" w:hAnsi="Times New Roman" w:cs="Times New Roman"/>
          <w:color w:val="000000" w:themeColor="text1"/>
          <w:sz w:val="26"/>
          <w:szCs w:val="26"/>
        </w:rPr>
        <w:t xml:space="preserve"> и </w:t>
      </w:r>
      <w:hyperlink w:anchor="Par168" w:history="1">
        <w:r w:rsidR="00FF6521" w:rsidRPr="00731133">
          <w:rPr>
            <w:rFonts w:ascii="Times New Roman" w:hAnsi="Times New Roman" w:cs="Times New Roman"/>
            <w:color w:val="000000" w:themeColor="text1"/>
            <w:sz w:val="26"/>
            <w:szCs w:val="26"/>
          </w:rPr>
          <w:t>5</w:t>
        </w:r>
      </w:hyperlink>
      <w:r w:rsidR="00FF6521" w:rsidRPr="00731133">
        <w:rPr>
          <w:rFonts w:ascii="Times New Roman" w:hAnsi="Times New Roman" w:cs="Times New Roman"/>
          <w:color w:val="000000" w:themeColor="text1"/>
          <w:sz w:val="26"/>
          <w:szCs w:val="26"/>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F6521" w:rsidRPr="00731133" w:rsidRDefault="00EC1A01"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FF6521" w:rsidRPr="00731133">
        <w:rPr>
          <w:rFonts w:ascii="Times New Roman" w:hAnsi="Times New Roman" w:cs="Times New Roman"/>
          <w:color w:val="000000" w:themeColor="text1"/>
          <w:sz w:val="26"/>
          <w:szCs w:val="26"/>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6521" w:rsidRPr="00731133" w:rsidRDefault="00EC1A01"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FF6521" w:rsidRPr="00731133">
        <w:rPr>
          <w:rFonts w:ascii="Times New Roman" w:hAnsi="Times New Roman" w:cs="Times New Roman"/>
          <w:color w:val="000000" w:themeColor="text1"/>
          <w:sz w:val="26"/>
          <w:szCs w:val="26"/>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00FF6521" w:rsidRPr="00731133">
          <w:rPr>
            <w:rFonts w:ascii="Times New Roman" w:hAnsi="Times New Roman" w:cs="Times New Roman"/>
            <w:color w:val="000000" w:themeColor="text1"/>
            <w:sz w:val="26"/>
            <w:szCs w:val="26"/>
          </w:rPr>
          <w:t>частями 3</w:t>
        </w:r>
      </w:hyperlink>
      <w:r w:rsidR="00FF6521" w:rsidRPr="00731133">
        <w:rPr>
          <w:rFonts w:ascii="Times New Roman" w:hAnsi="Times New Roman" w:cs="Times New Roman"/>
          <w:color w:val="000000" w:themeColor="text1"/>
          <w:sz w:val="26"/>
          <w:szCs w:val="26"/>
        </w:rPr>
        <w:t xml:space="preserve"> и </w:t>
      </w:r>
      <w:hyperlink w:anchor="Par168" w:history="1">
        <w:r w:rsidR="00FF6521" w:rsidRPr="00731133">
          <w:rPr>
            <w:rFonts w:ascii="Times New Roman" w:hAnsi="Times New Roman" w:cs="Times New Roman"/>
            <w:color w:val="000000" w:themeColor="text1"/>
            <w:sz w:val="26"/>
            <w:szCs w:val="26"/>
          </w:rPr>
          <w:t>5</w:t>
        </w:r>
      </w:hyperlink>
      <w:r w:rsidR="00FF6521" w:rsidRPr="00731133">
        <w:rPr>
          <w:rFonts w:ascii="Times New Roman" w:hAnsi="Times New Roman" w:cs="Times New Roman"/>
          <w:color w:val="000000" w:themeColor="text1"/>
          <w:sz w:val="26"/>
          <w:szCs w:val="26"/>
        </w:rPr>
        <w:t xml:space="preserve"> настоящей статьи. Указанные электронные документы подаются одновременно.</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10. Участник электронного аукциона вправе подать только одну заявку на участие в таком аукционе в отношении каждого объекта закупки.</w:t>
      </w:r>
    </w:p>
    <w:p w:rsidR="00FF6521" w:rsidRPr="00731133" w:rsidRDefault="00FF6521" w:rsidP="00731133">
      <w:pPr>
        <w:pStyle w:val="af6"/>
        <w:jc w:val="both"/>
        <w:rPr>
          <w:rFonts w:ascii="Times New Roman" w:hAnsi="Times New Roman" w:cs="Times New Roman"/>
          <w:color w:val="000000" w:themeColor="text1"/>
          <w:sz w:val="26"/>
          <w:szCs w:val="26"/>
        </w:rPr>
      </w:pPr>
      <w:bookmarkStart w:id="42" w:name="Par202"/>
      <w:bookmarkEnd w:id="42"/>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03C70" w:rsidRDefault="00BA6720" w:rsidP="00BB722A">
      <w:pPr>
        <w:pStyle w:val="af6"/>
        <w:jc w:val="both"/>
        <w:rPr>
          <w:rFonts w:ascii="Times New Roman" w:hAnsi="Times New Roman" w:cs="Times New Roman"/>
          <w:color w:val="000000" w:themeColor="text1"/>
          <w:sz w:val="26"/>
          <w:szCs w:val="26"/>
        </w:rPr>
      </w:pPr>
      <w:r w:rsidRPr="00CC3D8D">
        <w:rPr>
          <w:rFonts w:ascii="Times New Roman" w:hAnsi="Times New Roman" w:cs="Times New Roman"/>
          <w:color w:val="000000" w:themeColor="text1"/>
          <w:sz w:val="26"/>
          <w:szCs w:val="26"/>
        </w:rPr>
        <w:t>12</w:t>
      </w:r>
      <w:r w:rsidR="00441D5F" w:rsidRPr="00CC3D8D">
        <w:rPr>
          <w:rFonts w:ascii="Times New Roman" w:hAnsi="Times New Roman" w:cs="Times New Roman"/>
          <w:color w:val="000000" w:themeColor="text1"/>
          <w:sz w:val="26"/>
          <w:szCs w:val="26"/>
        </w:rPr>
        <w:t xml:space="preserve">. </w:t>
      </w:r>
      <w:r w:rsidR="00EC2F06" w:rsidRPr="00CC3D8D">
        <w:rPr>
          <w:rFonts w:ascii="Times New Roman" w:hAnsi="Times New Roman" w:cs="Times New Roman"/>
          <w:color w:val="000000" w:themeColor="text1"/>
          <w:sz w:val="26"/>
          <w:szCs w:val="26"/>
        </w:rPr>
        <w:t xml:space="preserve">Аукцион </w:t>
      </w:r>
      <w:r w:rsidR="00BB722A" w:rsidRPr="00CC3D8D">
        <w:rPr>
          <w:rFonts w:ascii="Times New Roman" w:hAnsi="Times New Roman" w:cs="Times New Roman"/>
          <w:color w:val="000000" w:themeColor="text1"/>
          <w:sz w:val="26"/>
          <w:szCs w:val="26"/>
        </w:rPr>
        <w:t xml:space="preserve">в электронной форме </w:t>
      </w:r>
      <w:r w:rsidR="00AB394A" w:rsidRPr="00CC3D8D">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A545B8" w:rsidRPr="00CC3D8D">
        <w:rPr>
          <w:rFonts w:ascii="Times New Roman" w:hAnsi="Times New Roman" w:cs="Times New Roman"/>
          <w:color w:val="000000" w:themeColor="text1"/>
          <w:sz w:val="26"/>
          <w:szCs w:val="26"/>
        </w:rPr>
        <w:t>15</w:t>
      </w:r>
      <w:r w:rsidR="00AB394A" w:rsidRPr="00CC3D8D">
        <w:rPr>
          <w:rFonts w:ascii="Times New Roman" w:hAnsi="Times New Roman" w:cs="Times New Roman"/>
          <w:color w:val="000000" w:themeColor="text1"/>
          <w:sz w:val="26"/>
          <w:szCs w:val="26"/>
        </w:rPr>
        <w:t xml:space="preserve"> настоящего Положения.</w:t>
      </w:r>
    </w:p>
    <w:p w:rsidR="00FF6521" w:rsidRPr="00731133" w:rsidRDefault="00FF6521" w:rsidP="00731133">
      <w:pPr>
        <w:pStyle w:val="af6"/>
        <w:jc w:val="both"/>
        <w:rPr>
          <w:rFonts w:ascii="Times New Roman" w:hAnsi="Times New Roman" w:cs="Times New Roman"/>
          <w:bCs/>
          <w:color w:val="000000" w:themeColor="text1"/>
          <w:sz w:val="26"/>
          <w:szCs w:val="26"/>
        </w:rPr>
      </w:pPr>
    </w:p>
    <w:p w:rsidR="00FF6521" w:rsidRPr="00731133" w:rsidRDefault="00FF6521" w:rsidP="00731133">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 xml:space="preserve">Статья </w:t>
      </w:r>
      <w:r w:rsidR="00231564" w:rsidRPr="00731133">
        <w:rPr>
          <w:rFonts w:ascii="Times New Roman" w:hAnsi="Times New Roman" w:cs="Times New Roman"/>
          <w:b/>
          <w:bCs/>
          <w:color w:val="000000" w:themeColor="text1"/>
          <w:sz w:val="26"/>
          <w:szCs w:val="26"/>
        </w:rPr>
        <w:t>2</w:t>
      </w:r>
      <w:r w:rsidR="00C90B90">
        <w:rPr>
          <w:rFonts w:ascii="Times New Roman" w:hAnsi="Times New Roman" w:cs="Times New Roman"/>
          <w:b/>
          <w:bCs/>
          <w:color w:val="000000" w:themeColor="text1"/>
          <w:sz w:val="26"/>
          <w:szCs w:val="26"/>
        </w:rPr>
        <w:t>6</w:t>
      </w:r>
      <w:r w:rsidR="00231564" w:rsidRPr="00731133">
        <w:rPr>
          <w:rFonts w:ascii="Times New Roman" w:hAnsi="Times New Roman" w:cs="Times New Roman"/>
          <w:b/>
          <w:bCs/>
          <w:color w:val="000000" w:themeColor="text1"/>
          <w:sz w:val="26"/>
          <w:szCs w:val="26"/>
        </w:rPr>
        <w:t>.4</w:t>
      </w:r>
      <w:r w:rsidRPr="00731133">
        <w:rPr>
          <w:rFonts w:ascii="Times New Roman" w:hAnsi="Times New Roman" w:cs="Times New Roman"/>
          <w:b/>
          <w:bCs/>
          <w:color w:val="000000" w:themeColor="text1"/>
          <w:sz w:val="26"/>
          <w:szCs w:val="26"/>
        </w:rPr>
        <w:t>. Порядок рассмотрения первых частей заявок на участие в электронном аукционе</w:t>
      </w:r>
    </w:p>
    <w:p w:rsidR="00FF6521" w:rsidRPr="00731133" w:rsidRDefault="00FF6521" w:rsidP="00731133">
      <w:pPr>
        <w:pStyle w:val="af6"/>
        <w:jc w:val="both"/>
        <w:rPr>
          <w:rFonts w:ascii="Times New Roman" w:hAnsi="Times New Roman" w:cs="Times New Roman"/>
          <w:bCs/>
          <w:color w:val="000000" w:themeColor="text1"/>
          <w:sz w:val="26"/>
          <w:szCs w:val="26"/>
        </w:rPr>
      </w:pP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rsidR="00FF6521" w:rsidRPr="00731133" w:rsidRDefault="00FF6521" w:rsidP="00731133">
      <w:pPr>
        <w:pStyle w:val="af6"/>
        <w:jc w:val="both"/>
        <w:rPr>
          <w:rFonts w:ascii="Times New Roman" w:hAnsi="Times New Roman" w:cs="Times New Roman"/>
          <w:color w:val="000000" w:themeColor="text1"/>
          <w:sz w:val="26"/>
          <w:szCs w:val="26"/>
        </w:rPr>
      </w:pPr>
      <w:bookmarkStart w:id="43" w:name="Par227"/>
      <w:bookmarkEnd w:id="43"/>
      <w:r w:rsidRPr="00731133">
        <w:rPr>
          <w:rFonts w:ascii="Times New Roman" w:hAnsi="Times New Roman" w:cs="Times New Roman"/>
          <w:color w:val="000000" w:themeColor="text1"/>
          <w:sz w:val="26"/>
          <w:szCs w:val="26"/>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По результатам рассмотрения первых частей заявок на участие в электронном аукционе, содержащих информацию, предусмотренную</w:t>
      </w:r>
      <w:r w:rsidR="008B1729" w:rsidRPr="006F571C">
        <w:rPr>
          <w:rFonts w:ascii="Times New Roman" w:hAnsi="Times New Roman" w:cs="Times New Roman"/>
          <w:color w:val="000000" w:themeColor="text1"/>
          <w:sz w:val="26"/>
          <w:szCs w:val="26"/>
        </w:rPr>
        <w:t xml:space="preserve"> частью 3 статьи 24.3 настоящего Положения</w:t>
      </w:r>
      <w:r w:rsidRPr="00731133">
        <w:rPr>
          <w:rFonts w:ascii="Times New Roman" w:hAnsi="Times New Roman" w:cs="Times New Roman"/>
          <w:color w:val="000000" w:themeColor="text1"/>
          <w:sz w:val="26"/>
          <w:szCs w:val="26"/>
        </w:rPr>
        <w:t xml:space="preserve">,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Pr="00731133">
          <w:rPr>
            <w:rFonts w:ascii="Times New Roman" w:hAnsi="Times New Roman" w:cs="Times New Roman"/>
            <w:color w:val="000000" w:themeColor="text1"/>
            <w:sz w:val="26"/>
            <w:szCs w:val="26"/>
          </w:rPr>
          <w:t>частью 4</w:t>
        </w:r>
      </w:hyperlink>
      <w:r w:rsidRPr="00731133">
        <w:rPr>
          <w:rFonts w:ascii="Times New Roman" w:hAnsi="Times New Roman" w:cs="Times New Roman"/>
          <w:color w:val="000000" w:themeColor="text1"/>
          <w:sz w:val="26"/>
          <w:szCs w:val="26"/>
        </w:rPr>
        <w:t xml:space="preserve"> настоящей статьи.</w:t>
      </w:r>
    </w:p>
    <w:p w:rsidR="00FF6521" w:rsidRPr="00731133" w:rsidRDefault="00FF6521" w:rsidP="00731133">
      <w:pPr>
        <w:pStyle w:val="af6"/>
        <w:jc w:val="both"/>
        <w:rPr>
          <w:rFonts w:ascii="Times New Roman" w:hAnsi="Times New Roman" w:cs="Times New Roman"/>
          <w:color w:val="000000" w:themeColor="text1"/>
          <w:sz w:val="26"/>
          <w:szCs w:val="26"/>
        </w:rPr>
      </w:pPr>
      <w:bookmarkStart w:id="44" w:name="Par229"/>
      <w:bookmarkEnd w:id="44"/>
      <w:r w:rsidRPr="00731133">
        <w:rPr>
          <w:rFonts w:ascii="Times New Roman" w:hAnsi="Times New Roman" w:cs="Times New Roman"/>
          <w:color w:val="000000" w:themeColor="text1"/>
          <w:sz w:val="26"/>
          <w:szCs w:val="26"/>
        </w:rPr>
        <w:t>4. Участник электронного аукциона не допускается к участию в нем в случае: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непредоставления информации, или предоставления недостоверной информации;</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несоответствия информации, требованиям документации о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5. Отказ в допуске к участию в электронном аукционе по основаниям, не предусмотренным </w:t>
      </w:r>
      <w:hyperlink w:anchor="Par229" w:history="1">
        <w:r w:rsidRPr="00731133">
          <w:rPr>
            <w:rFonts w:ascii="Times New Roman" w:hAnsi="Times New Roman" w:cs="Times New Roman"/>
            <w:color w:val="000000" w:themeColor="text1"/>
            <w:sz w:val="26"/>
            <w:szCs w:val="26"/>
          </w:rPr>
          <w:t>частью 4</w:t>
        </w:r>
      </w:hyperlink>
      <w:r w:rsidRPr="00731133">
        <w:rPr>
          <w:rFonts w:ascii="Times New Roman" w:hAnsi="Times New Roman" w:cs="Times New Roman"/>
          <w:color w:val="000000" w:themeColor="text1"/>
          <w:sz w:val="26"/>
          <w:szCs w:val="26"/>
        </w:rPr>
        <w:t xml:space="preserve"> настоящей статьи, не допускается.</w:t>
      </w:r>
    </w:p>
    <w:p w:rsidR="00FF6521" w:rsidRPr="00731133" w:rsidRDefault="00FF6521" w:rsidP="00731133">
      <w:pPr>
        <w:pStyle w:val="af6"/>
        <w:jc w:val="both"/>
        <w:rPr>
          <w:rFonts w:ascii="Times New Roman" w:hAnsi="Times New Roman" w:cs="Times New Roman"/>
          <w:color w:val="000000" w:themeColor="text1"/>
          <w:sz w:val="26"/>
          <w:szCs w:val="26"/>
        </w:rPr>
      </w:pPr>
      <w:bookmarkStart w:id="45" w:name="Par233"/>
      <w:bookmarkEnd w:id="45"/>
      <w:r w:rsidRPr="00731133">
        <w:rPr>
          <w:rFonts w:ascii="Times New Roman" w:hAnsi="Times New Roman" w:cs="Times New Roman"/>
          <w:color w:val="000000" w:themeColor="text1"/>
          <w:sz w:val="26"/>
          <w:szCs w:val="26"/>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о порядковых номерах заявок на участие в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7. Указанный в </w:t>
      </w:r>
      <w:hyperlink w:anchor="Par233" w:history="1">
        <w:r w:rsidRPr="00731133">
          <w:rPr>
            <w:rFonts w:ascii="Times New Roman" w:hAnsi="Times New Roman" w:cs="Times New Roman"/>
            <w:color w:val="000000" w:themeColor="text1"/>
            <w:sz w:val="26"/>
            <w:szCs w:val="26"/>
          </w:rPr>
          <w:t>части 6</w:t>
        </w:r>
      </w:hyperlink>
      <w:r w:rsidRPr="00731133">
        <w:rPr>
          <w:rFonts w:ascii="Times New Roman" w:hAnsi="Times New Roman" w:cs="Times New Roman"/>
          <w:color w:val="000000" w:themeColor="text1"/>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E3A1E" w:rsidRDefault="00FF6521">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В случае, если по результатам рассмотрения первых частей заявок на участие </w:t>
      </w:r>
      <w:r w:rsidR="0099070F" w:rsidRPr="0099070F">
        <w:rPr>
          <w:rFonts w:ascii="Times New Roman" w:hAnsi="Times New Roman" w:cs="Times New Roman"/>
          <w:color w:val="000000" w:themeColor="text1"/>
          <w:sz w:val="26"/>
          <w:szCs w:val="26"/>
        </w:rPr>
        <w:t xml:space="preserve">в </w:t>
      </w:r>
      <w:r w:rsidR="00403C70">
        <w:rPr>
          <w:rFonts w:ascii="Times New Roman" w:hAnsi="Times New Roman" w:cs="Times New Roman"/>
          <w:color w:val="000000" w:themeColor="text1"/>
          <w:sz w:val="26"/>
          <w:szCs w:val="26"/>
        </w:rPr>
        <w:t xml:space="preserve">аукцион </w:t>
      </w:r>
      <w:r w:rsidR="0099070F" w:rsidRPr="0099070F">
        <w:rPr>
          <w:rFonts w:ascii="Times New Roman" w:hAnsi="Times New Roman" w:cs="Times New Roman"/>
          <w:color w:val="000000" w:themeColor="text1"/>
          <w:sz w:val="26"/>
          <w:szCs w:val="26"/>
        </w:rPr>
        <w:t xml:space="preserve">электронной </w:t>
      </w:r>
      <w:r w:rsidR="0099070F" w:rsidRPr="00CC3D8D">
        <w:rPr>
          <w:rFonts w:ascii="Times New Roman" w:hAnsi="Times New Roman" w:cs="Times New Roman"/>
          <w:color w:val="000000" w:themeColor="text1"/>
          <w:sz w:val="26"/>
          <w:szCs w:val="26"/>
        </w:rPr>
        <w:t xml:space="preserve">форме </w:t>
      </w:r>
      <w:r w:rsidR="005C6287" w:rsidRPr="00CC3D8D">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CB6EBC" w:rsidRPr="00CC3D8D">
        <w:rPr>
          <w:rFonts w:ascii="Times New Roman" w:hAnsi="Times New Roman" w:cs="Times New Roman"/>
          <w:color w:val="000000" w:themeColor="text1"/>
          <w:sz w:val="26"/>
          <w:szCs w:val="26"/>
        </w:rPr>
        <w:t xml:space="preserve">15 </w:t>
      </w:r>
      <w:r w:rsidR="005C6287" w:rsidRPr="00CC3D8D">
        <w:rPr>
          <w:rFonts w:ascii="Times New Roman" w:hAnsi="Times New Roman" w:cs="Times New Roman"/>
          <w:color w:val="000000" w:themeColor="text1"/>
          <w:sz w:val="26"/>
          <w:szCs w:val="26"/>
        </w:rPr>
        <w:t xml:space="preserve">  настоящего Положения.</w:t>
      </w:r>
    </w:p>
    <w:p w:rsidR="00FF6521" w:rsidRPr="00731133" w:rsidRDefault="00AE3A1E"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FF6521" w:rsidRPr="00731133">
        <w:rPr>
          <w:rFonts w:ascii="Times New Roman" w:hAnsi="Times New Roman" w:cs="Times New Roman"/>
          <w:color w:val="000000" w:themeColor="text1"/>
          <w:sz w:val="26"/>
          <w:szCs w:val="26"/>
        </w:rPr>
        <w:t xml:space="preserve">В протокол, указанный в </w:t>
      </w:r>
      <w:hyperlink w:anchor="Par233" w:history="1">
        <w:r w:rsidR="00FF6521" w:rsidRPr="00731133">
          <w:rPr>
            <w:rFonts w:ascii="Times New Roman" w:hAnsi="Times New Roman" w:cs="Times New Roman"/>
            <w:color w:val="000000" w:themeColor="text1"/>
            <w:sz w:val="26"/>
            <w:szCs w:val="26"/>
          </w:rPr>
          <w:t>части 6</w:t>
        </w:r>
      </w:hyperlink>
      <w:r w:rsidR="00FF6521" w:rsidRPr="00731133">
        <w:rPr>
          <w:rFonts w:ascii="Times New Roman" w:hAnsi="Times New Roman" w:cs="Times New Roman"/>
          <w:color w:val="000000" w:themeColor="text1"/>
          <w:sz w:val="26"/>
          <w:szCs w:val="26"/>
        </w:rPr>
        <w:t xml:space="preserve"> настоящей статьи, вносится информация о признании такого аукциона несостоявшимся.</w:t>
      </w:r>
    </w:p>
    <w:p w:rsidR="00FF6521" w:rsidRDefault="00FF6521" w:rsidP="00731133">
      <w:pPr>
        <w:pStyle w:val="af6"/>
        <w:jc w:val="both"/>
        <w:rPr>
          <w:rFonts w:ascii="Times New Roman" w:hAnsi="Times New Roman" w:cs="Times New Roman"/>
          <w:color w:val="000000" w:themeColor="text1"/>
          <w:sz w:val="26"/>
          <w:szCs w:val="26"/>
        </w:rPr>
      </w:pPr>
    </w:p>
    <w:p w:rsidR="00570C1F" w:rsidRDefault="00570C1F" w:rsidP="00731133">
      <w:pPr>
        <w:pStyle w:val="af6"/>
        <w:jc w:val="both"/>
        <w:rPr>
          <w:rFonts w:ascii="Times New Roman" w:hAnsi="Times New Roman" w:cs="Times New Roman"/>
          <w:color w:val="000000" w:themeColor="text1"/>
          <w:sz w:val="26"/>
          <w:szCs w:val="26"/>
        </w:rPr>
      </w:pPr>
    </w:p>
    <w:p w:rsidR="00570C1F" w:rsidRPr="00731133" w:rsidRDefault="00570C1F" w:rsidP="00731133">
      <w:pPr>
        <w:pStyle w:val="af6"/>
        <w:jc w:val="both"/>
        <w:rPr>
          <w:rFonts w:ascii="Times New Roman" w:hAnsi="Times New Roman" w:cs="Times New Roman"/>
          <w:color w:val="000000" w:themeColor="text1"/>
          <w:sz w:val="26"/>
          <w:szCs w:val="26"/>
        </w:rPr>
      </w:pPr>
    </w:p>
    <w:p w:rsidR="00FF6521" w:rsidRDefault="00FF6521" w:rsidP="006F571C">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 xml:space="preserve">Статья </w:t>
      </w:r>
      <w:r w:rsidR="00231564" w:rsidRPr="00731133">
        <w:rPr>
          <w:rFonts w:ascii="Times New Roman" w:hAnsi="Times New Roman" w:cs="Times New Roman"/>
          <w:b/>
          <w:bCs/>
          <w:color w:val="000000" w:themeColor="text1"/>
          <w:sz w:val="26"/>
          <w:szCs w:val="26"/>
        </w:rPr>
        <w:t>2</w:t>
      </w:r>
      <w:r w:rsidR="00C90B90">
        <w:rPr>
          <w:rFonts w:ascii="Times New Roman" w:hAnsi="Times New Roman" w:cs="Times New Roman"/>
          <w:b/>
          <w:bCs/>
          <w:color w:val="000000" w:themeColor="text1"/>
          <w:sz w:val="26"/>
          <w:szCs w:val="26"/>
        </w:rPr>
        <w:t>6</w:t>
      </w:r>
      <w:r w:rsidR="00231564" w:rsidRPr="00731133">
        <w:rPr>
          <w:rFonts w:ascii="Times New Roman" w:hAnsi="Times New Roman" w:cs="Times New Roman"/>
          <w:b/>
          <w:bCs/>
          <w:color w:val="000000" w:themeColor="text1"/>
          <w:sz w:val="26"/>
          <w:szCs w:val="26"/>
        </w:rPr>
        <w:t>.5</w:t>
      </w:r>
      <w:r w:rsidRPr="00731133">
        <w:rPr>
          <w:rFonts w:ascii="Times New Roman" w:hAnsi="Times New Roman" w:cs="Times New Roman"/>
          <w:b/>
          <w:bCs/>
          <w:color w:val="000000" w:themeColor="text1"/>
          <w:sz w:val="26"/>
          <w:szCs w:val="26"/>
        </w:rPr>
        <w:t>. Порядок проведения электронного аукциона</w:t>
      </w:r>
      <w:r w:rsidR="003B659D" w:rsidRPr="00731133">
        <w:rPr>
          <w:rFonts w:ascii="Times New Roman" w:hAnsi="Times New Roman" w:cs="Times New Roman"/>
          <w:b/>
          <w:bCs/>
          <w:color w:val="000000" w:themeColor="text1"/>
          <w:sz w:val="26"/>
          <w:szCs w:val="26"/>
        </w:rPr>
        <w:t>.</w:t>
      </w:r>
    </w:p>
    <w:p w:rsidR="006F571C" w:rsidRPr="00731133" w:rsidRDefault="006F571C" w:rsidP="00731133">
      <w:pPr>
        <w:pStyle w:val="af6"/>
        <w:jc w:val="both"/>
        <w:rPr>
          <w:rFonts w:ascii="Times New Roman" w:hAnsi="Times New Roman" w:cs="Times New Roman"/>
          <w:b/>
          <w:bCs/>
          <w:color w:val="000000" w:themeColor="text1"/>
          <w:sz w:val="26"/>
          <w:szCs w:val="26"/>
        </w:rPr>
      </w:pP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Электронный аукцион проводится на электронной площадке в указанный в извещении о его проведении и определенный с учетом </w:t>
      </w:r>
      <w:hyperlink w:anchor="Par255" w:history="1">
        <w:r w:rsidRPr="00731133">
          <w:rPr>
            <w:rFonts w:ascii="Times New Roman" w:hAnsi="Times New Roman" w:cs="Times New Roman"/>
            <w:color w:val="000000" w:themeColor="text1"/>
            <w:sz w:val="26"/>
            <w:szCs w:val="26"/>
          </w:rPr>
          <w:t>части 3</w:t>
        </w:r>
      </w:hyperlink>
      <w:r w:rsidRPr="00731133">
        <w:rPr>
          <w:rFonts w:ascii="Times New Roman" w:hAnsi="Times New Roman" w:cs="Times New Roman"/>
          <w:color w:val="000000" w:themeColor="text1"/>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F6521" w:rsidRPr="00731133" w:rsidRDefault="00FF6521" w:rsidP="00731133">
      <w:pPr>
        <w:pStyle w:val="af6"/>
        <w:jc w:val="both"/>
        <w:rPr>
          <w:rFonts w:ascii="Times New Roman" w:hAnsi="Times New Roman" w:cs="Times New Roman"/>
          <w:color w:val="000000" w:themeColor="text1"/>
          <w:sz w:val="26"/>
          <w:szCs w:val="26"/>
        </w:rPr>
      </w:pPr>
      <w:bookmarkStart w:id="46" w:name="Par255"/>
      <w:bookmarkEnd w:id="46"/>
      <w:r w:rsidRPr="00731133">
        <w:rPr>
          <w:rFonts w:ascii="Times New Roman" w:hAnsi="Times New Roman" w:cs="Times New Roman"/>
          <w:color w:val="000000" w:themeColor="text1"/>
          <w:sz w:val="26"/>
          <w:szCs w:val="2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Электронный аукцион проводится путем снижения начальной (максимальной) цены </w:t>
      </w:r>
      <w:r w:rsidR="00001EDD" w:rsidRPr="00731133">
        <w:rPr>
          <w:rFonts w:ascii="Times New Roman" w:hAnsi="Times New Roman" w:cs="Times New Roman"/>
          <w:color w:val="000000" w:themeColor="text1"/>
          <w:sz w:val="26"/>
          <w:szCs w:val="26"/>
        </w:rPr>
        <w:t>договора</w:t>
      </w:r>
      <w:r w:rsidRPr="00731133">
        <w:rPr>
          <w:rFonts w:ascii="Times New Roman" w:hAnsi="Times New Roman" w:cs="Times New Roman"/>
          <w:color w:val="000000" w:themeColor="text1"/>
          <w:sz w:val="26"/>
          <w:szCs w:val="26"/>
        </w:rPr>
        <w:t>, указанной в извещении о проведении такого аукциона, в порядке, установленном настоящей статьей.</w:t>
      </w:r>
    </w:p>
    <w:p w:rsidR="00FF6521" w:rsidRPr="00731133" w:rsidRDefault="0041562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5</w:t>
      </w:r>
      <w:r w:rsidR="00FF6521" w:rsidRPr="00731133">
        <w:rPr>
          <w:rFonts w:ascii="Times New Roman" w:hAnsi="Times New Roman" w:cs="Times New Roman"/>
          <w:color w:val="000000" w:themeColor="text1"/>
          <w:sz w:val="26"/>
          <w:szCs w:val="26"/>
        </w:rPr>
        <w:t xml:space="preserve">. Величина снижения начальной (максимальной) цены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(далее - "шаг аукциона") составляет от 0,5 процента до пяти процентов начальной (максимальной) цены</w:t>
      </w:r>
      <w:r w:rsidR="00001EDD" w:rsidRPr="00731133">
        <w:rPr>
          <w:rFonts w:ascii="Times New Roman" w:hAnsi="Times New Roman" w:cs="Times New Roman"/>
          <w:color w:val="000000" w:themeColor="text1"/>
          <w:sz w:val="26"/>
          <w:szCs w:val="26"/>
        </w:rPr>
        <w:t xml:space="preserve"> договора</w:t>
      </w:r>
      <w:r w:rsidR="00FF6521" w:rsidRPr="00731133">
        <w:rPr>
          <w:rFonts w:ascii="Times New Roman" w:hAnsi="Times New Roman" w:cs="Times New Roman"/>
          <w:color w:val="000000" w:themeColor="text1"/>
          <w:sz w:val="26"/>
          <w:szCs w:val="26"/>
        </w:rPr>
        <w:t>.</w:t>
      </w:r>
    </w:p>
    <w:p w:rsidR="00FF6521" w:rsidRPr="00731133" w:rsidRDefault="00415624" w:rsidP="00731133">
      <w:pPr>
        <w:pStyle w:val="af6"/>
        <w:jc w:val="both"/>
        <w:rPr>
          <w:rFonts w:ascii="Times New Roman" w:hAnsi="Times New Roman" w:cs="Times New Roman"/>
          <w:color w:val="000000" w:themeColor="text1"/>
          <w:sz w:val="26"/>
          <w:szCs w:val="26"/>
        </w:rPr>
      </w:pPr>
      <w:bookmarkStart w:id="47" w:name="Par264"/>
      <w:bookmarkEnd w:id="47"/>
      <w:r w:rsidRPr="00731133">
        <w:rPr>
          <w:rFonts w:ascii="Times New Roman" w:hAnsi="Times New Roman" w:cs="Times New Roman"/>
          <w:color w:val="000000" w:themeColor="text1"/>
          <w:sz w:val="26"/>
          <w:szCs w:val="26"/>
        </w:rPr>
        <w:t>6</w:t>
      </w:r>
      <w:r w:rsidR="00FF6521" w:rsidRPr="00731133">
        <w:rPr>
          <w:rFonts w:ascii="Times New Roman" w:hAnsi="Times New Roman" w:cs="Times New Roman"/>
          <w:color w:val="000000" w:themeColor="text1"/>
          <w:sz w:val="26"/>
          <w:szCs w:val="26"/>
        </w:rPr>
        <w:t>. При проведении электронного аукциона его участники подают предложения о цене</w:t>
      </w:r>
      <w:r w:rsidR="007E7E92" w:rsidRPr="00731133">
        <w:rPr>
          <w:rFonts w:ascii="Times New Roman" w:hAnsi="Times New Roman" w:cs="Times New Roman"/>
          <w:color w:val="000000" w:themeColor="text1"/>
          <w:sz w:val="26"/>
          <w:szCs w:val="26"/>
        </w:rPr>
        <w:t xml:space="preserve"> договора</w:t>
      </w:r>
      <w:r w:rsidR="00FF6521" w:rsidRPr="00731133">
        <w:rPr>
          <w:rFonts w:ascii="Times New Roman" w:hAnsi="Times New Roman" w:cs="Times New Roman"/>
          <w:color w:val="000000" w:themeColor="text1"/>
          <w:sz w:val="26"/>
          <w:szCs w:val="26"/>
        </w:rPr>
        <w:t>, предусматривающие снижение текущего минимального предложения о це</w:t>
      </w:r>
      <w:r w:rsidR="007E7E92" w:rsidRPr="00731133">
        <w:rPr>
          <w:rFonts w:ascii="Times New Roman" w:hAnsi="Times New Roman" w:cs="Times New Roman"/>
          <w:color w:val="000000" w:themeColor="text1"/>
          <w:sz w:val="26"/>
          <w:szCs w:val="26"/>
        </w:rPr>
        <w:t>не</w:t>
      </w:r>
      <w:r w:rsidR="00FF6521" w:rsidRPr="00731133">
        <w:rPr>
          <w:rFonts w:ascii="Times New Roman" w:hAnsi="Times New Roman" w:cs="Times New Roman"/>
          <w:color w:val="000000" w:themeColor="text1"/>
          <w:sz w:val="26"/>
          <w:szCs w:val="26"/>
        </w:rPr>
        <w:t xml:space="preserve">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на величину в пределах "шага аукциона".</w:t>
      </w:r>
    </w:p>
    <w:p w:rsidR="00FF6521" w:rsidRPr="00731133" w:rsidRDefault="0041562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w:t>
      </w:r>
      <w:r w:rsidR="00FF6521" w:rsidRPr="00731133">
        <w:rPr>
          <w:rFonts w:ascii="Times New Roman" w:hAnsi="Times New Roman" w:cs="Times New Roman"/>
          <w:color w:val="000000" w:themeColor="text1"/>
          <w:sz w:val="26"/>
          <w:szCs w:val="26"/>
        </w:rPr>
        <w:t xml:space="preserve">. При проведении электронного аукциона любой его участник также вправе подать предложение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независимо от "шага аукциона" при условии соблюдения требований, предусмотренных </w:t>
      </w:r>
      <w:hyperlink w:anchor="Par266" w:history="1">
        <w:r w:rsidRPr="00731133">
          <w:rPr>
            <w:rFonts w:ascii="Times New Roman" w:hAnsi="Times New Roman" w:cs="Times New Roman"/>
            <w:color w:val="000000" w:themeColor="text1"/>
            <w:sz w:val="26"/>
            <w:szCs w:val="26"/>
          </w:rPr>
          <w:t>8</w:t>
        </w:r>
      </w:hyperlink>
      <w:r w:rsidR="00FF6521" w:rsidRPr="00731133">
        <w:rPr>
          <w:rFonts w:ascii="Times New Roman" w:hAnsi="Times New Roman" w:cs="Times New Roman"/>
          <w:color w:val="000000" w:themeColor="text1"/>
          <w:sz w:val="26"/>
          <w:szCs w:val="26"/>
        </w:rPr>
        <w:t xml:space="preserve"> настоящей статьи.</w:t>
      </w:r>
    </w:p>
    <w:p w:rsidR="00FF6521" w:rsidRPr="00731133" w:rsidRDefault="00415624" w:rsidP="00731133">
      <w:pPr>
        <w:pStyle w:val="af6"/>
        <w:jc w:val="both"/>
        <w:rPr>
          <w:rFonts w:ascii="Times New Roman" w:hAnsi="Times New Roman" w:cs="Times New Roman"/>
          <w:color w:val="000000" w:themeColor="text1"/>
          <w:sz w:val="26"/>
          <w:szCs w:val="26"/>
        </w:rPr>
      </w:pPr>
      <w:bookmarkStart w:id="48" w:name="Par266"/>
      <w:bookmarkEnd w:id="48"/>
      <w:r w:rsidRPr="00731133">
        <w:rPr>
          <w:rFonts w:ascii="Times New Roman" w:hAnsi="Times New Roman" w:cs="Times New Roman"/>
          <w:color w:val="000000" w:themeColor="text1"/>
          <w:sz w:val="26"/>
          <w:szCs w:val="26"/>
        </w:rPr>
        <w:t>8</w:t>
      </w:r>
      <w:r w:rsidR="00FF6521" w:rsidRPr="00731133">
        <w:rPr>
          <w:rFonts w:ascii="Times New Roman" w:hAnsi="Times New Roman" w:cs="Times New Roman"/>
          <w:color w:val="000000" w:themeColor="text1"/>
          <w:sz w:val="26"/>
          <w:szCs w:val="26"/>
        </w:rPr>
        <w:t xml:space="preserve">. При проведении электронного аукциона его участники подают предложения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с учетом следующих требований:</w:t>
      </w:r>
    </w:p>
    <w:p w:rsidR="00FF6521" w:rsidRPr="00731133" w:rsidRDefault="00FF6521" w:rsidP="00731133">
      <w:pPr>
        <w:pStyle w:val="af6"/>
        <w:jc w:val="both"/>
        <w:rPr>
          <w:rFonts w:ascii="Times New Roman" w:hAnsi="Times New Roman" w:cs="Times New Roman"/>
          <w:color w:val="000000" w:themeColor="text1"/>
          <w:sz w:val="26"/>
          <w:szCs w:val="26"/>
        </w:rPr>
      </w:pPr>
      <w:bookmarkStart w:id="49" w:name="Par267"/>
      <w:bookmarkEnd w:id="49"/>
      <w:r w:rsidRPr="00731133">
        <w:rPr>
          <w:rFonts w:ascii="Times New Roman" w:hAnsi="Times New Roman" w:cs="Times New Roman"/>
          <w:color w:val="000000" w:themeColor="text1"/>
          <w:sz w:val="26"/>
          <w:szCs w:val="26"/>
        </w:rPr>
        <w:t>1) участник такого аукциона не вправе подать предложение о цене</w:t>
      </w:r>
      <w:r w:rsidR="00904ACB"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равное ранее поданному этим участником предложению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или большее чем оно, а также предложение о цене</w:t>
      </w:r>
      <w:r w:rsidR="005E0D63"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равное нулю;</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участник такого аукциона не вправе подать предложение о цене</w:t>
      </w:r>
      <w:r w:rsidR="005E0D63"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которое ниже, чем текущее минимальное предложение о цене</w:t>
      </w:r>
      <w:r w:rsidR="005E0D63"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сниженное в пределах "шага аукциона";</w:t>
      </w:r>
    </w:p>
    <w:p w:rsidR="00FF6521" w:rsidRPr="00731133" w:rsidRDefault="00FF6521" w:rsidP="00731133">
      <w:pPr>
        <w:pStyle w:val="af6"/>
        <w:jc w:val="both"/>
        <w:rPr>
          <w:rFonts w:ascii="Times New Roman" w:hAnsi="Times New Roman" w:cs="Times New Roman"/>
          <w:color w:val="000000" w:themeColor="text1"/>
          <w:sz w:val="26"/>
          <w:szCs w:val="26"/>
        </w:rPr>
      </w:pPr>
      <w:bookmarkStart w:id="50" w:name="Par269"/>
      <w:bookmarkEnd w:id="50"/>
      <w:r w:rsidRPr="00731133">
        <w:rPr>
          <w:rFonts w:ascii="Times New Roman" w:hAnsi="Times New Roman" w:cs="Times New Roman"/>
          <w:color w:val="000000" w:themeColor="text1"/>
          <w:sz w:val="26"/>
          <w:szCs w:val="26"/>
        </w:rPr>
        <w:t>3) участник такого аукциона не вправе подать предложение о цене</w:t>
      </w:r>
      <w:r w:rsidR="005E0D63"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которое ниже, чем текущее минимальное предложение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в случае, если оно подано таким участником электронного аукциона.</w:t>
      </w:r>
    </w:p>
    <w:p w:rsidR="00FF6521" w:rsidRPr="00731133" w:rsidRDefault="0041562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w:t>
      </w:r>
      <w:r w:rsidR="00FF6521" w:rsidRPr="00731133">
        <w:rPr>
          <w:rFonts w:ascii="Times New Roman" w:hAnsi="Times New Roman" w:cs="Times New Roman"/>
          <w:color w:val="000000" w:themeColor="text1"/>
          <w:sz w:val="26"/>
          <w:szCs w:val="26"/>
        </w:rPr>
        <w:t xml:space="preserve">. От начала проведения электронного аукциона на электронной площадке до истечения срока подачи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должны быть указаны в обязательном порядке все предложения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и время их поступления, а также время, оставшееся до истечения срока подачи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в соответствии с </w:t>
      </w:r>
      <w:hyperlink w:anchor="Par271" w:history="1">
        <w:r w:rsidRPr="00731133">
          <w:rPr>
            <w:rFonts w:ascii="Times New Roman" w:hAnsi="Times New Roman" w:cs="Times New Roman"/>
            <w:color w:val="000000" w:themeColor="text1"/>
            <w:sz w:val="26"/>
            <w:szCs w:val="26"/>
          </w:rPr>
          <w:t>частью</w:t>
        </w:r>
      </w:hyperlink>
      <w:r w:rsidRPr="00731133">
        <w:rPr>
          <w:rFonts w:ascii="Times New Roman" w:hAnsi="Times New Roman" w:cs="Times New Roman"/>
          <w:color w:val="000000" w:themeColor="text1"/>
          <w:sz w:val="26"/>
          <w:szCs w:val="26"/>
        </w:rPr>
        <w:t xml:space="preserve"> 10</w:t>
      </w:r>
      <w:r w:rsidR="00FF6521" w:rsidRPr="00731133">
        <w:rPr>
          <w:rFonts w:ascii="Times New Roman" w:hAnsi="Times New Roman" w:cs="Times New Roman"/>
          <w:color w:val="000000" w:themeColor="text1"/>
          <w:sz w:val="26"/>
          <w:szCs w:val="26"/>
        </w:rPr>
        <w:t xml:space="preserve"> настоящей статьи.</w:t>
      </w:r>
    </w:p>
    <w:p w:rsidR="00FF6521" w:rsidRPr="00731133" w:rsidRDefault="00FF6521" w:rsidP="00731133">
      <w:pPr>
        <w:pStyle w:val="af6"/>
        <w:jc w:val="both"/>
        <w:rPr>
          <w:rFonts w:ascii="Times New Roman" w:hAnsi="Times New Roman" w:cs="Times New Roman"/>
          <w:color w:val="000000" w:themeColor="text1"/>
          <w:sz w:val="26"/>
          <w:szCs w:val="26"/>
        </w:rPr>
      </w:pPr>
      <w:bookmarkStart w:id="51" w:name="Par271"/>
      <w:bookmarkEnd w:id="51"/>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0</w:t>
      </w:r>
      <w:r w:rsidRPr="00731133">
        <w:rPr>
          <w:rFonts w:ascii="Times New Roman" w:hAnsi="Times New Roman" w:cs="Times New Roman"/>
          <w:color w:val="000000" w:themeColor="text1"/>
          <w:sz w:val="26"/>
          <w:szCs w:val="26"/>
        </w:rPr>
        <w:t>. При проведении электронного аукциона устанавливается время приема предложений участников такого аукциона о цене</w:t>
      </w:r>
      <w:r w:rsidR="006103B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а, составляющее десять минут от начала проведения такого аукциона до истечения срока подачи предложений о цене</w:t>
      </w:r>
      <w:r w:rsidR="006103B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а также десять минут после поступления последнего предложения о цене</w:t>
      </w:r>
      <w:r w:rsidR="00EB6D09"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Время, оставшееся до истечения срока подачи предложений о цене</w:t>
      </w:r>
      <w:r w:rsidR="006E4B5A"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или поступления последнего предложения о цене</w:t>
      </w:r>
      <w:r w:rsidR="00A13E65"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Если в течение указанного времени ни одного предложения о более низкой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не поступило, такой аукцион автоматически, с помощью программных и технических средств, обеспечивающих его проведение, завершается.</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 xml:space="preserve">. В течение десяти минут с момента завершения в соответствии с </w:t>
      </w:r>
      <w:hyperlink w:anchor="Par271" w:history="1">
        <w:r w:rsidRPr="00731133">
          <w:rPr>
            <w:rFonts w:ascii="Times New Roman" w:hAnsi="Times New Roman" w:cs="Times New Roman"/>
            <w:color w:val="000000" w:themeColor="text1"/>
            <w:sz w:val="26"/>
            <w:szCs w:val="26"/>
          </w:rPr>
          <w:t>частью 11</w:t>
        </w:r>
      </w:hyperlink>
      <w:r w:rsidRPr="00731133">
        <w:rPr>
          <w:rFonts w:ascii="Times New Roman" w:hAnsi="Times New Roman" w:cs="Times New Roman"/>
          <w:color w:val="000000" w:themeColor="text1"/>
          <w:sz w:val="26"/>
          <w:szCs w:val="26"/>
        </w:rPr>
        <w:t xml:space="preserve"> настоящей статьи электронного аукциона любой его участник вправе подать предложение о цене</w:t>
      </w:r>
      <w:r w:rsidR="00A13E65"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которое не ниже чем последнее предложение о минимальной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независимо от "шага аукциона", с учетом требований, предусмотренных </w:t>
      </w:r>
      <w:hyperlink w:anchor="Par267" w:history="1">
        <w:r w:rsidRPr="00731133">
          <w:rPr>
            <w:rFonts w:ascii="Times New Roman" w:hAnsi="Times New Roman" w:cs="Times New Roman"/>
            <w:color w:val="000000" w:themeColor="text1"/>
            <w:sz w:val="26"/>
            <w:szCs w:val="26"/>
          </w:rPr>
          <w:t>пунктами 1</w:t>
        </w:r>
      </w:hyperlink>
      <w:r w:rsidRPr="00731133">
        <w:rPr>
          <w:rFonts w:ascii="Times New Roman" w:hAnsi="Times New Roman" w:cs="Times New Roman"/>
          <w:color w:val="000000" w:themeColor="text1"/>
          <w:sz w:val="26"/>
          <w:szCs w:val="26"/>
        </w:rPr>
        <w:t xml:space="preserve"> и </w:t>
      </w:r>
      <w:hyperlink w:anchor="Par269" w:history="1">
        <w:r w:rsidRPr="00731133">
          <w:rPr>
            <w:rFonts w:ascii="Times New Roman" w:hAnsi="Times New Roman" w:cs="Times New Roman"/>
            <w:color w:val="000000" w:themeColor="text1"/>
            <w:sz w:val="26"/>
            <w:szCs w:val="26"/>
          </w:rPr>
          <w:t>3 части 9</w:t>
        </w:r>
      </w:hyperlink>
      <w:r w:rsidRPr="00731133">
        <w:rPr>
          <w:rFonts w:ascii="Times New Roman" w:hAnsi="Times New Roman" w:cs="Times New Roman"/>
          <w:color w:val="000000" w:themeColor="text1"/>
          <w:sz w:val="26"/>
          <w:szCs w:val="26"/>
        </w:rPr>
        <w:t xml:space="preserve"> настоящей статьи.</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Оператор электронной площадки обязан обеспечивать при проведении электронного аукциона конфиденциальность информации о его участниках.</w:t>
      </w:r>
    </w:p>
    <w:p w:rsidR="00FF6521" w:rsidRPr="00731133" w:rsidRDefault="00FF6521" w:rsidP="00731133">
      <w:pPr>
        <w:pStyle w:val="af6"/>
        <w:jc w:val="both"/>
        <w:rPr>
          <w:rFonts w:ascii="Times New Roman" w:hAnsi="Times New Roman" w:cs="Times New Roman"/>
          <w:color w:val="000000" w:themeColor="text1"/>
          <w:sz w:val="26"/>
          <w:szCs w:val="26"/>
        </w:rPr>
      </w:pPr>
      <w:bookmarkStart w:id="52" w:name="Par274"/>
      <w:bookmarkEnd w:id="52"/>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3.</w:t>
      </w:r>
      <w:r w:rsidRPr="00731133">
        <w:rPr>
          <w:rFonts w:ascii="Times New Roman" w:hAnsi="Times New Roman" w:cs="Times New Roman"/>
          <w:color w:val="000000" w:themeColor="text1"/>
          <w:sz w:val="26"/>
          <w:szCs w:val="26"/>
        </w:rPr>
        <w:t xml:space="preserve"> Во время проведения электронного аукциона оператор электронной площадки обязан отклонить предложения о цене</w:t>
      </w:r>
      <w:r w:rsidR="0097109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не соответствующие требованиям, предусмотренным настоящей статьей.</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w:t>
      </w:r>
      <w:r w:rsidR="00415624" w:rsidRPr="00731133">
        <w:rPr>
          <w:rFonts w:ascii="Times New Roman" w:hAnsi="Times New Roman" w:cs="Times New Roman"/>
          <w:color w:val="000000" w:themeColor="text1"/>
          <w:sz w:val="26"/>
          <w:szCs w:val="26"/>
        </w:rPr>
        <w:t>4</w:t>
      </w:r>
      <w:r w:rsidRPr="00731133">
        <w:rPr>
          <w:rFonts w:ascii="Times New Roman" w:hAnsi="Times New Roman" w:cs="Times New Roman"/>
          <w:color w:val="000000" w:themeColor="text1"/>
          <w:sz w:val="26"/>
          <w:szCs w:val="26"/>
        </w:rPr>
        <w:t xml:space="preserve">. Отклонение предложений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по основаниям, не предусмотренным </w:t>
      </w:r>
      <w:hyperlink w:anchor="Par274" w:history="1">
        <w:r w:rsidR="00415624" w:rsidRPr="00731133">
          <w:rPr>
            <w:rFonts w:ascii="Times New Roman" w:hAnsi="Times New Roman" w:cs="Times New Roman"/>
            <w:color w:val="000000" w:themeColor="text1"/>
            <w:sz w:val="26"/>
            <w:szCs w:val="26"/>
          </w:rPr>
          <w:t>частью</w:t>
        </w:r>
      </w:hyperlink>
      <w:r w:rsidR="00415624" w:rsidRPr="00731133">
        <w:rPr>
          <w:rFonts w:ascii="Times New Roman" w:hAnsi="Times New Roman" w:cs="Times New Roman"/>
          <w:color w:val="000000" w:themeColor="text1"/>
          <w:sz w:val="26"/>
          <w:szCs w:val="26"/>
        </w:rPr>
        <w:t xml:space="preserve"> 15</w:t>
      </w:r>
      <w:r w:rsidRPr="00731133">
        <w:rPr>
          <w:rFonts w:ascii="Times New Roman" w:hAnsi="Times New Roman" w:cs="Times New Roman"/>
          <w:color w:val="000000" w:themeColor="text1"/>
          <w:sz w:val="26"/>
          <w:szCs w:val="26"/>
        </w:rPr>
        <w:t xml:space="preserve"> настоящей статьи, не допускается.</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5</w:t>
      </w:r>
      <w:r w:rsidRPr="00731133">
        <w:rPr>
          <w:rFonts w:ascii="Times New Roman" w:hAnsi="Times New Roman" w:cs="Times New Roman"/>
          <w:color w:val="000000" w:themeColor="text1"/>
          <w:sz w:val="26"/>
          <w:szCs w:val="26"/>
        </w:rPr>
        <w:t>. В случае, если участником электронного аукциона предложена цена</w:t>
      </w:r>
      <w:r w:rsidR="0097109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равная цене, предложенной другим участником такого аукциона, лучшим признается предложение о цене</w:t>
      </w:r>
      <w:r w:rsidR="004A5A48"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поступившее раньше.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6</w:t>
      </w:r>
      <w:r w:rsidRPr="00731133">
        <w:rPr>
          <w:rFonts w:ascii="Times New Roman" w:hAnsi="Times New Roman" w:cs="Times New Roman"/>
          <w:color w:val="000000" w:themeColor="text1"/>
          <w:sz w:val="26"/>
          <w:szCs w:val="26"/>
        </w:rPr>
        <w:t xml:space="preserve">. В случае проведения в соответствии с </w:t>
      </w:r>
      <w:hyperlink w:anchor="Par259" w:history="1">
        <w:r w:rsidRPr="00731133">
          <w:rPr>
            <w:rFonts w:ascii="Times New Roman" w:hAnsi="Times New Roman" w:cs="Times New Roman"/>
            <w:color w:val="000000" w:themeColor="text1"/>
            <w:sz w:val="26"/>
            <w:szCs w:val="26"/>
          </w:rPr>
          <w:t>частью 5</w:t>
        </w:r>
      </w:hyperlink>
      <w:r w:rsidRPr="00731133">
        <w:rPr>
          <w:rFonts w:ascii="Times New Roman" w:hAnsi="Times New Roman" w:cs="Times New Roman"/>
          <w:color w:val="000000" w:themeColor="text1"/>
          <w:sz w:val="26"/>
          <w:szCs w:val="26"/>
        </w:rPr>
        <w:t xml:space="preserve"> настоящей статьи электронного аукциона его участником, предложившим наиболее низкую цену</w:t>
      </w:r>
      <w:r w:rsidR="0028278B"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F6521" w:rsidRPr="00731133" w:rsidRDefault="00FF6521" w:rsidP="00731133">
      <w:pPr>
        <w:pStyle w:val="af6"/>
        <w:jc w:val="both"/>
        <w:rPr>
          <w:rFonts w:ascii="Times New Roman" w:hAnsi="Times New Roman" w:cs="Times New Roman"/>
          <w:color w:val="000000" w:themeColor="text1"/>
          <w:sz w:val="26"/>
          <w:szCs w:val="26"/>
        </w:rPr>
      </w:pPr>
      <w:bookmarkStart w:id="53" w:name="Par280"/>
      <w:bookmarkEnd w:id="53"/>
      <w:r w:rsidRPr="00731133">
        <w:rPr>
          <w:rFonts w:ascii="Times New Roman" w:hAnsi="Times New Roman" w:cs="Times New Roman"/>
          <w:color w:val="000000" w:themeColor="text1"/>
          <w:sz w:val="26"/>
          <w:szCs w:val="26"/>
        </w:rPr>
        <w:t>1</w:t>
      </w:r>
      <w:r w:rsidR="00415624" w:rsidRPr="00731133">
        <w:rPr>
          <w:rFonts w:ascii="Times New Roman" w:hAnsi="Times New Roman" w:cs="Times New Roman"/>
          <w:color w:val="000000" w:themeColor="text1"/>
          <w:sz w:val="26"/>
          <w:szCs w:val="26"/>
        </w:rPr>
        <w:t>7</w:t>
      </w:r>
      <w:r w:rsidRPr="00731133">
        <w:rPr>
          <w:rFonts w:ascii="Times New Roman" w:hAnsi="Times New Roman" w:cs="Times New Roman"/>
          <w:color w:val="000000" w:themeColor="text1"/>
          <w:sz w:val="26"/>
          <w:szCs w:val="26"/>
        </w:rPr>
        <w:t>.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w:t>
      </w:r>
      <w:r w:rsidR="0028278B"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все минимальные предложения о цене</w:t>
      </w:r>
      <w:r w:rsidR="0028278B"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w:t>
      </w:r>
      <w:r w:rsidR="005C0DAB" w:rsidRPr="00731133">
        <w:rPr>
          <w:rFonts w:ascii="Times New Roman" w:hAnsi="Times New Roman" w:cs="Times New Roman"/>
          <w:color w:val="000000" w:themeColor="text1"/>
          <w:sz w:val="26"/>
          <w:szCs w:val="26"/>
        </w:rPr>
        <w:t xml:space="preserve">договора </w:t>
      </w:r>
      <w:r w:rsidRPr="00731133">
        <w:rPr>
          <w:rFonts w:ascii="Times New Roman" w:hAnsi="Times New Roman" w:cs="Times New Roman"/>
          <w:color w:val="000000" w:themeColor="text1"/>
          <w:sz w:val="26"/>
          <w:szCs w:val="26"/>
        </w:rPr>
        <w:t>, и с указанием времени поступления данных предложений.</w:t>
      </w:r>
    </w:p>
    <w:p w:rsidR="00FF6521" w:rsidRPr="00731133" w:rsidRDefault="00415624" w:rsidP="00731133">
      <w:pPr>
        <w:pStyle w:val="af6"/>
        <w:jc w:val="both"/>
        <w:rPr>
          <w:rFonts w:ascii="Times New Roman" w:hAnsi="Times New Roman" w:cs="Times New Roman"/>
          <w:color w:val="000000" w:themeColor="text1"/>
          <w:sz w:val="26"/>
          <w:szCs w:val="26"/>
        </w:rPr>
      </w:pPr>
      <w:bookmarkStart w:id="54" w:name="Par283"/>
      <w:bookmarkEnd w:id="54"/>
      <w:r w:rsidRPr="00731133">
        <w:rPr>
          <w:rFonts w:ascii="Times New Roman" w:hAnsi="Times New Roman" w:cs="Times New Roman"/>
          <w:color w:val="000000" w:themeColor="text1"/>
          <w:sz w:val="26"/>
          <w:szCs w:val="26"/>
        </w:rPr>
        <w:t>18</w:t>
      </w:r>
      <w:r w:rsidR="00FF6521" w:rsidRPr="00731133">
        <w:rPr>
          <w:rFonts w:ascii="Times New Roman" w:hAnsi="Times New Roman" w:cs="Times New Roman"/>
          <w:color w:val="000000" w:themeColor="text1"/>
          <w:sz w:val="26"/>
          <w:szCs w:val="26"/>
        </w:rPr>
        <w:t xml:space="preserve">. В случае, если в течение десяти минут после начала проведения электронного аукциона ни один из его участников не подал предложение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в соответствии с </w:t>
      </w:r>
      <w:hyperlink w:anchor="Par264" w:history="1">
        <w:r w:rsidR="00FF6521" w:rsidRPr="00731133">
          <w:rPr>
            <w:rFonts w:ascii="Times New Roman" w:hAnsi="Times New Roman" w:cs="Times New Roman"/>
            <w:color w:val="000000" w:themeColor="text1"/>
            <w:sz w:val="26"/>
            <w:szCs w:val="26"/>
          </w:rPr>
          <w:t>частью 7</w:t>
        </w:r>
      </w:hyperlink>
      <w:r w:rsidR="00FF6521" w:rsidRPr="00731133">
        <w:rPr>
          <w:rFonts w:ascii="Times New Roman" w:hAnsi="Times New Roman" w:cs="Times New Roman"/>
          <w:color w:val="000000" w:themeColor="text1"/>
          <w:sz w:val="26"/>
          <w:szCs w:val="26"/>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w:t>
      </w:r>
      <w:r w:rsidR="00320C97" w:rsidRPr="00731133">
        <w:rPr>
          <w:rFonts w:ascii="Times New Roman" w:hAnsi="Times New Roman" w:cs="Times New Roman"/>
          <w:color w:val="000000" w:themeColor="text1"/>
          <w:sz w:val="26"/>
          <w:szCs w:val="26"/>
        </w:rPr>
        <w:t xml:space="preserve"> договора</w:t>
      </w:r>
      <w:r w:rsidR="00FF6521" w:rsidRPr="00731133">
        <w:rPr>
          <w:rFonts w:ascii="Times New Roman" w:hAnsi="Times New Roman" w:cs="Times New Roman"/>
          <w:color w:val="000000" w:themeColor="text1"/>
          <w:sz w:val="26"/>
          <w:szCs w:val="26"/>
        </w:rPr>
        <w:t>.</w:t>
      </w:r>
    </w:p>
    <w:p w:rsidR="00FF6521" w:rsidRPr="00731133" w:rsidRDefault="0041562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19</w:t>
      </w:r>
      <w:r w:rsidR="00FF6521" w:rsidRPr="00731133">
        <w:rPr>
          <w:rFonts w:ascii="Times New Roman" w:hAnsi="Times New Roman" w:cs="Times New Roman"/>
          <w:color w:val="000000" w:themeColor="text1"/>
          <w:sz w:val="26"/>
          <w:szCs w:val="26"/>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F6521" w:rsidRPr="00731133" w:rsidRDefault="00415624" w:rsidP="00731133">
      <w:pPr>
        <w:pStyle w:val="af6"/>
        <w:jc w:val="both"/>
        <w:rPr>
          <w:rFonts w:ascii="Times New Roman" w:hAnsi="Times New Roman" w:cs="Times New Roman"/>
          <w:color w:val="000000" w:themeColor="text1"/>
          <w:sz w:val="26"/>
          <w:szCs w:val="26"/>
        </w:rPr>
      </w:pPr>
      <w:bookmarkStart w:id="55" w:name="Par287"/>
      <w:bookmarkEnd w:id="55"/>
      <w:r w:rsidRPr="00731133">
        <w:rPr>
          <w:rFonts w:ascii="Times New Roman" w:hAnsi="Times New Roman" w:cs="Times New Roman"/>
          <w:color w:val="000000" w:themeColor="text1"/>
          <w:sz w:val="26"/>
          <w:szCs w:val="26"/>
        </w:rPr>
        <w:t>20</w:t>
      </w:r>
      <w:r w:rsidR="00FF6521" w:rsidRPr="00731133">
        <w:rPr>
          <w:rFonts w:ascii="Times New Roman" w:hAnsi="Times New Roman" w:cs="Times New Roman"/>
          <w:color w:val="000000" w:themeColor="text1"/>
          <w:sz w:val="26"/>
          <w:szCs w:val="26"/>
        </w:rPr>
        <w:t xml:space="preserve">. В случае, если при проведении электронного аукциона цена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снижена до половины процента начальной (максимальной) цены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или ниже, такой аукцион проводится на право заключить</w:t>
      </w:r>
      <w:r w:rsidR="00A265B4" w:rsidRPr="00731133">
        <w:rPr>
          <w:rFonts w:ascii="Times New Roman" w:hAnsi="Times New Roman" w:cs="Times New Roman"/>
          <w:color w:val="000000" w:themeColor="text1"/>
          <w:sz w:val="26"/>
          <w:szCs w:val="26"/>
        </w:rPr>
        <w:t xml:space="preserve"> договора</w:t>
      </w:r>
      <w:r w:rsidR="00FF6521" w:rsidRPr="00731133">
        <w:rPr>
          <w:rFonts w:ascii="Times New Roman" w:hAnsi="Times New Roman" w:cs="Times New Roman"/>
          <w:color w:val="000000" w:themeColor="text1"/>
          <w:sz w:val="26"/>
          <w:szCs w:val="26"/>
        </w:rPr>
        <w:t xml:space="preserve">. При этом такой аукцион проводится путем повышения цены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 xml:space="preserve">исходя из положений Федерального закона </w:t>
      </w:r>
      <w:r w:rsidR="009872EC" w:rsidRPr="006F571C">
        <w:rPr>
          <w:rFonts w:ascii="Times New Roman" w:hAnsi="Times New Roman" w:cs="Times New Roman"/>
          <w:color w:val="000000" w:themeColor="text1"/>
          <w:sz w:val="26"/>
          <w:szCs w:val="26"/>
        </w:rPr>
        <w:t xml:space="preserve">№ 223-ФЗ </w:t>
      </w:r>
      <w:r w:rsidR="00FF6521" w:rsidRPr="00731133">
        <w:rPr>
          <w:rFonts w:ascii="Times New Roman" w:hAnsi="Times New Roman" w:cs="Times New Roman"/>
          <w:color w:val="000000" w:themeColor="text1"/>
          <w:sz w:val="26"/>
          <w:szCs w:val="26"/>
        </w:rPr>
        <w:t>о порядке проведения такого аукциона с учетом следующих особенностей:</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такой аукцион в соответствии с настоящей частью проводится до достижения цены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не более чем сто миллионов рублей;</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участник такого аукциона не вправе подавать предложения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размер обеспечения исполнения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рассчитывается исходя из начальной (максимальной) цены</w:t>
      </w:r>
      <w:r w:rsidR="005139BA"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xml:space="preserve"> </w:t>
      </w:r>
    </w:p>
    <w:p w:rsidR="00FF6521" w:rsidRPr="00731133" w:rsidRDefault="00FF6521" w:rsidP="00731133">
      <w:pPr>
        <w:pStyle w:val="af6"/>
        <w:jc w:val="both"/>
        <w:rPr>
          <w:rFonts w:ascii="Times New Roman" w:hAnsi="Times New Roman" w:cs="Times New Roman"/>
          <w:b/>
          <w:bCs/>
          <w:color w:val="000000" w:themeColor="text1"/>
          <w:sz w:val="26"/>
          <w:szCs w:val="26"/>
        </w:rPr>
      </w:pPr>
    </w:p>
    <w:p w:rsidR="00FF6521" w:rsidRDefault="00FF6521" w:rsidP="006F571C">
      <w:pPr>
        <w:pStyle w:val="af6"/>
        <w:jc w:val="both"/>
        <w:rPr>
          <w:rFonts w:ascii="Times New Roman" w:hAnsi="Times New Roman" w:cs="Times New Roman"/>
          <w:b/>
          <w:bCs/>
          <w:color w:val="000000" w:themeColor="text1"/>
          <w:sz w:val="26"/>
          <w:szCs w:val="26"/>
        </w:rPr>
      </w:pPr>
      <w:bookmarkStart w:id="56" w:name="Par294"/>
      <w:bookmarkEnd w:id="56"/>
      <w:r w:rsidRPr="00731133">
        <w:rPr>
          <w:rFonts w:ascii="Times New Roman" w:hAnsi="Times New Roman" w:cs="Times New Roman"/>
          <w:b/>
          <w:bCs/>
          <w:color w:val="000000" w:themeColor="text1"/>
          <w:sz w:val="26"/>
          <w:szCs w:val="26"/>
        </w:rPr>
        <w:t xml:space="preserve">Статья </w:t>
      </w:r>
      <w:r w:rsidR="00231564" w:rsidRPr="00731133">
        <w:rPr>
          <w:rFonts w:ascii="Times New Roman" w:hAnsi="Times New Roman" w:cs="Times New Roman"/>
          <w:b/>
          <w:bCs/>
          <w:color w:val="000000" w:themeColor="text1"/>
          <w:sz w:val="26"/>
          <w:szCs w:val="26"/>
        </w:rPr>
        <w:t>2</w:t>
      </w:r>
      <w:r w:rsidR="00C90B90">
        <w:rPr>
          <w:rFonts w:ascii="Times New Roman" w:hAnsi="Times New Roman" w:cs="Times New Roman"/>
          <w:b/>
          <w:bCs/>
          <w:color w:val="000000" w:themeColor="text1"/>
          <w:sz w:val="26"/>
          <w:szCs w:val="26"/>
        </w:rPr>
        <w:t>6</w:t>
      </w:r>
      <w:r w:rsidR="00231564" w:rsidRPr="00731133">
        <w:rPr>
          <w:rFonts w:ascii="Times New Roman" w:hAnsi="Times New Roman" w:cs="Times New Roman"/>
          <w:b/>
          <w:bCs/>
          <w:color w:val="000000" w:themeColor="text1"/>
          <w:sz w:val="26"/>
          <w:szCs w:val="26"/>
        </w:rPr>
        <w:t>.6</w:t>
      </w:r>
      <w:r w:rsidRPr="00731133">
        <w:rPr>
          <w:rFonts w:ascii="Times New Roman" w:hAnsi="Times New Roman" w:cs="Times New Roman"/>
          <w:b/>
          <w:bCs/>
          <w:color w:val="000000" w:themeColor="text1"/>
          <w:sz w:val="26"/>
          <w:szCs w:val="26"/>
        </w:rPr>
        <w:t>. Порядок рассмотрения вторых частей заявок на участие в электронном аукционе</w:t>
      </w:r>
    </w:p>
    <w:p w:rsidR="006F571C" w:rsidRPr="00731133" w:rsidRDefault="006F571C" w:rsidP="00731133">
      <w:pPr>
        <w:pStyle w:val="af6"/>
        <w:jc w:val="both"/>
        <w:rPr>
          <w:rFonts w:ascii="Times New Roman" w:hAnsi="Times New Roman" w:cs="Times New Roman"/>
          <w:b/>
          <w:bCs/>
          <w:color w:val="000000" w:themeColor="text1"/>
          <w:sz w:val="26"/>
          <w:szCs w:val="26"/>
        </w:rPr>
      </w:pP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445F5" w:rsidRPr="00731133" w:rsidRDefault="00FF6521" w:rsidP="00731133">
      <w:pPr>
        <w:pStyle w:val="af6"/>
        <w:jc w:val="both"/>
        <w:rPr>
          <w:rFonts w:ascii="Times New Roman" w:hAnsi="Times New Roman" w:cs="Times New Roman"/>
          <w:color w:val="000000" w:themeColor="text1"/>
          <w:sz w:val="26"/>
          <w:szCs w:val="26"/>
        </w:rPr>
      </w:pPr>
      <w:bookmarkStart w:id="57" w:name="Par302"/>
      <w:bookmarkEnd w:id="57"/>
      <w:r w:rsidRPr="00731133">
        <w:rPr>
          <w:rFonts w:ascii="Times New Roman" w:hAnsi="Times New Roman" w:cs="Times New Roman"/>
          <w:color w:val="000000" w:themeColor="text1"/>
          <w:sz w:val="26"/>
          <w:szCs w:val="26"/>
        </w:rPr>
        <w:t>3.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w:t>
      </w:r>
      <w:r w:rsidR="004B33DF"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и осуществляется с учетом ранжирования данных заявок</w:t>
      </w:r>
      <w:r w:rsidR="00D445F5" w:rsidRPr="00731133">
        <w:rPr>
          <w:rFonts w:ascii="Times New Roman" w:hAnsi="Times New Roman" w:cs="Times New Roman"/>
          <w:color w:val="000000" w:themeColor="text1"/>
          <w:sz w:val="26"/>
          <w:szCs w:val="26"/>
        </w:rPr>
        <w:t>.</w:t>
      </w:r>
    </w:p>
    <w:p w:rsidR="00FF6521" w:rsidRPr="00731133" w:rsidRDefault="004F29B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00FF6521" w:rsidRPr="00731133">
        <w:rPr>
          <w:rFonts w:ascii="Times New Roman" w:hAnsi="Times New Roman" w:cs="Times New Roman"/>
          <w:color w:val="000000" w:themeColor="text1"/>
          <w:sz w:val="26"/>
          <w:szCs w:val="26"/>
        </w:rPr>
        <w:t xml:space="preserve">. Общий срок рассмотрения вторых частей заявок на участие в электронном аукционе не может превышать </w:t>
      </w:r>
      <w:r>
        <w:rPr>
          <w:rFonts w:ascii="Times New Roman" w:hAnsi="Times New Roman" w:cs="Times New Roman"/>
          <w:color w:val="000000" w:themeColor="text1"/>
          <w:sz w:val="26"/>
          <w:szCs w:val="26"/>
        </w:rPr>
        <w:t>пять</w:t>
      </w:r>
      <w:r w:rsidR="007121E7">
        <w:rPr>
          <w:rFonts w:ascii="Times New Roman" w:hAnsi="Times New Roman" w:cs="Times New Roman"/>
          <w:color w:val="000000" w:themeColor="text1"/>
          <w:sz w:val="26"/>
          <w:szCs w:val="26"/>
        </w:rPr>
        <w:t xml:space="preserve"> </w:t>
      </w:r>
      <w:r w:rsidR="00FF6521" w:rsidRPr="00731133">
        <w:rPr>
          <w:rFonts w:ascii="Times New Roman" w:hAnsi="Times New Roman" w:cs="Times New Roman"/>
          <w:color w:val="000000" w:themeColor="text1"/>
          <w:sz w:val="26"/>
          <w:szCs w:val="26"/>
        </w:rPr>
        <w:t>рабочих дня с даты размещения на электронной площадке протокола проведения электронного аукциона.</w:t>
      </w:r>
    </w:p>
    <w:p w:rsidR="00FF6521" w:rsidRPr="00731133" w:rsidRDefault="004F29BF" w:rsidP="00731133">
      <w:pPr>
        <w:pStyle w:val="af6"/>
        <w:jc w:val="both"/>
        <w:rPr>
          <w:rFonts w:ascii="Times New Roman" w:hAnsi="Times New Roman" w:cs="Times New Roman"/>
          <w:color w:val="000000" w:themeColor="text1"/>
          <w:sz w:val="26"/>
          <w:szCs w:val="26"/>
        </w:rPr>
      </w:pPr>
      <w:bookmarkStart w:id="58" w:name="Par305"/>
      <w:bookmarkEnd w:id="58"/>
      <w:r>
        <w:rPr>
          <w:rFonts w:ascii="Times New Roman" w:hAnsi="Times New Roman" w:cs="Times New Roman"/>
          <w:color w:val="000000" w:themeColor="text1"/>
          <w:sz w:val="26"/>
          <w:szCs w:val="26"/>
        </w:rPr>
        <w:t>5</w:t>
      </w:r>
      <w:r w:rsidR="00FF6521" w:rsidRPr="00731133">
        <w:rPr>
          <w:rFonts w:ascii="Times New Roman" w:hAnsi="Times New Roman" w:cs="Times New Roman"/>
          <w:color w:val="000000" w:themeColor="text1"/>
          <w:sz w:val="26"/>
          <w:szCs w:val="26"/>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непредставления документов и информации, которые </w:t>
      </w:r>
      <w:r w:rsidR="00D445F5" w:rsidRPr="00731133">
        <w:rPr>
          <w:rFonts w:ascii="Times New Roman" w:hAnsi="Times New Roman" w:cs="Times New Roman"/>
          <w:color w:val="000000" w:themeColor="text1"/>
          <w:sz w:val="26"/>
          <w:szCs w:val="26"/>
        </w:rPr>
        <w:t>документацией</w:t>
      </w:r>
      <w:r w:rsidRPr="00731133">
        <w:rPr>
          <w:rFonts w:ascii="Times New Roman" w:hAnsi="Times New Roman" w:cs="Times New Roman"/>
          <w:color w:val="000000" w:themeColor="text1"/>
          <w:sz w:val="26"/>
          <w:szCs w:val="26"/>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несоответствия участника такого аукциона требованиям, установленным в </w:t>
      </w:r>
      <w:r w:rsidR="00D445F5" w:rsidRPr="00731133">
        <w:rPr>
          <w:rFonts w:ascii="Times New Roman" w:hAnsi="Times New Roman" w:cs="Times New Roman"/>
          <w:color w:val="000000" w:themeColor="text1"/>
          <w:sz w:val="26"/>
          <w:szCs w:val="26"/>
        </w:rPr>
        <w:t>документации.</w:t>
      </w:r>
    </w:p>
    <w:p w:rsidR="00FF6521" w:rsidRPr="00731133" w:rsidRDefault="004F29B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FF6521" w:rsidRPr="00731133">
        <w:rPr>
          <w:rFonts w:ascii="Times New Roman" w:hAnsi="Times New Roman" w:cs="Times New Roman"/>
          <w:color w:val="000000" w:themeColor="text1"/>
          <w:sz w:val="26"/>
          <w:szCs w:val="26"/>
        </w:rPr>
        <w:t xml:space="preserve">.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305" w:history="1">
        <w:r>
          <w:rPr>
            <w:rFonts w:ascii="Times New Roman" w:hAnsi="Times New Roman" w:cs="Times New Roman"/>
            <w:color w:val="000000" w:themeColor="text1"/>
            <w:sz w:val="26"/>
            <w:szCs w:val="26"/>
          </w:rPr>
          <w:t>5</w:t>
        </w:r>
      </w:hyperlink>
      <w:r w:rsidR="00FF6521" w:rsidRPr="00731133">
        <w:rPr>
          <w:rFonts w:ascii="Times New Roman" w:hAnsi="Times New Roman" w:cs="Times New Roman"/>
          <w:color w:val="000000" w:themeColor="text1"/>
          <w:sz w:val="26"/>
          <w:szCs w:val="26"/>
        </w:rPr>
        <w:t xml:space="preserve"> настоящей статьи, не допускается.</w:t>
      </w:r>
    </w:p>
    <w:p w:rsidR="00FF6521" w:rsidRPr="00731133" w:rsidRDefault="004F29BF" w:rsidP="00731133">
      <w:pPr>
        <w:pStyle w:val="af6"/>
        <w:jc w:val="both"/>
        <w:rPr>
          <w:rFonts w:ascii="Times New Roman" w:hAnsi="Times New Roman" w:cs="Times New Roman"/>
          <w:color w:val="000000" w:themeColor="text1"/>
          <w:sz w:val="26"/>
          <w:szCs w:val="26"/>
        </w:rPr>
      </w:pPr>
      <w:bookmarkStart w:id="59" w:name="Par318"/>
      <w:bookmarkEnd w:id="59"/>
      <w:r>
        <w:rPr>
          <w:rFonts w:ascii="Times New Roman" w:hAnsi="Times New Roman" w:cs="Times New Roman"/>
          <w:color w:val="000000" w:themeColor="text1"/>
          <w:sz w:val="26"/>
          <w:szCs w:val="26"/>
        </w:rPr>
        <w:t>7</w:t>
      </w:r>
      <w:r w:rsidR="00FF6521" w:rsidRPr="00731133">
        <w:rPr>
          <w:rFonts w:ascii="Times New Roman" w:hAnsi="Times New Roman" w:cs="Times New Roman"/>
          <w:color w:val="000000" w:themeColor="text1"/>
          <w:sz w:val="26"/>
          <w:szCs w:val="26"/>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заявок на участие в таком аукционе, которые ранжированы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w:t>
      </w:r>
      <w:r w:rsidR="00FF6521" w:rsidRPr="00731133">
        <w:rPr>
          <w:rFonts w:ascii="Times New Roman" w:hAnsi="Times New Roman" w:cs="Times New Roman"/>
          <w:color w:val="000000" w:themeColor="text1"/>
          <w:sz w:val="26"/>
          <w:szCs w:val="26"/>
        </w:rPr>
        <w:lastRenderedPageBreak/>
        <w:t>таком аукционе,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F6521" w:rsidRPr="00731133" w:rsidRDefault="004F29B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FF6521" w:rsidRPr="00731133">
        <w:rPr>
          <w:rFonts w:ascii="Times New Roman" w:hAnsi="Times New Roman" w:cs="Times New Roman"/>
          <w:color w:val="000000" w:themeColor="text1"/>
          <w:sz w:val="26"/>
          <w:szCs w:val="26"/>
        </w:rPr>
        <w:t>.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FF6521" w:rsidRPr="00731133" w:rsidRDefault="004F29BF"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FF6521" w:rsidRPr="00731133">
        <w:rPr>
          <w:rFonts w:ascii="Times New Roman" w:hAnsi="Times New Roman" w:cs="Times New Roman"/>
          <w:color w:val="000000" w:themeColor="text1"/>
          <w:sz w:val="26"/>
          <w:szCs w:val="26"/>
        </w:rPr>
        <w:t xml:space="preserve">. Участник электронного аукциона, который предложил наиболее низкую цену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A57427" w:rsidRPr="006F571C">
        <w:rPr>
          <w:rFonts w:ascii="Times New Roman" w:hAnsi="Times New Roman" w:cs="Times New Roman"/>
          <w:color w:val="000000" w:themeColor="text1"/>
          <w:sz w:val="26"/>
          <w:szCs w:val="26"/>
        </w:rPr>
        <w:t>и заявка</w:t>
      </w:r>
      <w:r w:rsidR="00FF6521" w:rsidRPr="00731133">
        <w:rPr>
          <w:rFonts w:ascii="Times New Roman" w:hAnsi="Times New Roman" w:cs="Times New Roman"/>
          <w:color w:val="000000" w:themeColor="text1"/>
          <w:sz w:val="26"/>
          <w:szCs w:val="26"/>
        </w:rPr>
        <w:t xml:space="preserve"> на </w:t>
      </w:r>
      <w:proofErr w:type="gramStart"/>
      <w:r w:rsidR="00FF6521" w:rsidRPr="00731133">
        <w:rPr>
          <w:rFonts w:ascii="Times New Roman" w:hAnsi="Times New Roman" w:cs="Times New Roman"/>
          <w:color w:val="000000" w:themeColor="text1"/>
          <w:sz w:val="26"/>
          <w:szCs w:val="26"/>
        </w:rPr>
        <w:t>участие</w:t>
      </w:r>
      <w:proofErr w:type="gramEnd"/>
      <w:r w:rsidR="00FF6521" w:rsidRPr="00731133">
        <w:rPr>
          <w:rFonts w:ascii="Times New Roman" w:hAnsi="Times New Roman" w:cs="Times New Roman"/>
          <w:color w:val="000000" w:themeColor="text1"/>
          <w:sz w:val="26"/>
          <w:szCs w:val="26"/>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FF6521" w:rsidRPr="00731133" w:rsidRDefault="00FF652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4F29BF">
        <w:rPr>
          <w:rFonts w:ascii="Times New Roman" w:hAnsi="Times New Roman" w:cs="Times New Roman"/>
          <w:color w:val="000000" w:themeColor="text1"/>
          <w:sz w:val="26"/>
          <w:szCs w:val="26"/>
        </w:rPr>
        <w:t>0</w:t>
      </w:r>
      <w:r w:rsidRPr="00731133">
        <w:rPr>
          <w:rFonts w:ascii="Times New Roman" w:hAnsi="Times New Roman" w:cs="Times New Roman"/>
          <w:color w:val="000000" w:themeColor="text1"/>
          <w:sz w:val="26"/>
          <w:szCs w:val="26"/>
        </w:rPr>
        <w:t xml:space="preserve">. </w:t>
      </w:r>
      <w:r w:rsidR="00D445F5" w:rsidRPr="00731133">
        <w:rPr>
          <w:rFonts w:ascii="Times New Roman" w:hAnsi="Times New Roman" w:cs="Times New Roman"/>
          <w:color w:val="000000" w:themeColor="text1"/>
          <w:sz w:val="26"/>
          <w:szCs w:val="26"/>
        </w:rPr>
        <w:t>П</w:t>
      </w:r>
      <w:r w:rsidRPr="00731133">
        <w:rPr>
          <w:rFonts w:ascii="Times New Roman" w:hAnsi="Times New Roman" w:cs="Times New Roman"/>
          <w:color w:val="000000" w:themeColor="text1"/>
          <w:sz w:val="26"/>
          <w:szCs w:val="26"/>
        </w:rPr>
        <w:t xml:space="preserve">обедителем электронного аукциона признается его участник, который предложил наиболее высокую цену за право заключения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и заявка на участие в таком аукционе которого соответствует требованиям, установленным документацией о таком аукционе.</w:t>
      </w:r>
    </w:p>
    <w:p w:rsidR="00FF6521" w:rsidRPr="00731133" w:rsidRDefault="00FF6521" w:rsidP="00731133">
      <w:pPr>
        <w:pStyle w:val="af6"/>
        <w:jc w:val="both"/>
        <w:rPr>
          <w:rFonts w:ascii="Times New Roman" w:hAnsi="Times New Roman" w:cs="Times New Roman"/>
          <w:color w:val="000000" w:themeColor="text1"/>
          <w:sz w:val="26"/>
          <w:szCs w:val="26"/>
        </w:rPr>
      </w:pPr>
      <w:bookmarkStart w:id="60" w:name="_Hlk514069072"/>
    </w:p>
    <w:p w:rsidR="00411E45" w:rsidRPr="006F571C" w:rsidRDefault="00B544D1" w:rsidP="006F571C">
      <w:pPr>
        <w:pStyle w:val="af6"/>
        <w:jc w:val="both"/>
        <w:rPr>
          <w:rFonts w:ascii="Times New Roman" w:hAnsi="Times New Roman" w:cs="Times New Roman"/>
          <w:b/>
          <w:color w:val="000000" w:themeColor="text1"/>
          <w:sz w:val="26"/>
          <w:szCs w:val="26"/>
        </w:rPr>
      </w:pPr>
      <w:bookmarkStart w:id="61" w:name="_Toc437012386"/>
      <w:bookmarkEnd w:id="36"/>
      <w:bookmarkEnd w:id="60"/>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6</w:t>
      </w:r>
      <w:r w:rsidR="00231564" w:rsidRPr="00731133">
        <w:rPr>
          <w:rFonts w:ascii="Times New Roman" w:hAnsi="Times New Roman" w:cs="Times New Roman"/>
          <w:b/>
          <w:color w:val="000000" w:themeColor="text1"/>
          <w:sz w:val="26"/>
          <w:szCs w:val="26"/>
        </w:rPr>
        <w:t>.7</w:t>
      </w:r>
      <w:r w:rsidRPr="00731133">
        <w:rPr>
          <w:rFonts w:ascii="Times New Roman" w:hAnsi="Times New Roman" w:cs="Times New Roman"/>
          <w:b/>
          <w:color w:val="000000" w:themeColor="text1"/>
          <w:sz w:val="26"/>
          <w:szCs w:val="26"/>
        </w:rPr>
        <w:t xml:space="preserve">. Порядок </w:t>
      </w:r>
      <w:r w:rsidR="005A57D0">
        <w:rPr>
          <w:rFonts w:ascii="Times New Roman" w:hAnsi="Times New Roman" w:cs="Times New Roman"/>
          <w:b/>
          <w:color w:val="000000" w:themeColor="text1"/>
          <w:sz w:val="26"/>
          <w:szCs w:val="26"/>
        </w:rPr>
        <w:t>проведения аукционного торга для</w:t>
      </w:r>
      <w:r w:rsidRPr="00731133">
        <w:rPr>
          <w:rFonts w:ascii="Times New Roman" w:hAnsi="Times New Roman" w:cs="Times New Roman"/>
          <w:b/>
          <w:color w:val="000000" w:themeColor="text1"/>
          <w:sz w:val="26"/>
          <w:szCs w:val="26"/>
        </w:rPr>
        <w:t xml:space="preserve"> определения победителя аукциона</w:t>
      </w:r>
      <w:bookmarkEnd w:id="61"/>
    </w:p>
    <w:p w:rsidR="00A57427" w:rsidRPr="00731133" w:rsidRDefault="00A57427" w:rsidP="00731133">
      <w:pPr>
        <w:pStyle w:val="af6"/>
        <w:jc w:val="both"/>
        <w:rPr>
          <w:rFonts w:ascii="Times New Roman" w:hAnsi="Times New Roman" w:cs="Times New Roman"/>
          <w:b/>
          <w:color w:val="000000" w:themeColor="text1"/>
          <w:sz w:val="26"/>
          <w:szCs w:val="26"/>
        </w:rPr>
      </w:pPr>
    </w:p>
    <w:p w:rsidR="009067E5" w:rsidRPr="00731133" w:rsidRDefault="005A57D0" w:rsidP="00731133">
      <w:pPr>
        <w:pStyle w:val="af6"/>
        <w:jc w:val="both"/>
        <w:rPr>
          <w:rFonts w:ascii="Times New Roman" w:hAnsi="Times New Roman" w:cs="Times New Roman"/>
          <w:bCs/>
          <w:color w:val="000000" w:themeColor="text1"/>
          <w:sz w:val="26"/>
          <w:szCs w:val="26"/>
        </w:rPr>
      </w:pPr>
      <w:bookmarkStart w:id="62" w:name="_Ref320175162"/>
      <w:bookmarkStart w:id="63" w:name="_Ref333326712"/>
      <w:bookmarkStart w:id="64" w:name="_Toc334191801"/>
      <w:bookmarkStart w:id="65" w:name="_Toc361922108"/>
      <w:r>
        <w:rPr>
          <w:rFonts w:ascii="Times New Roman" w:hAnsi="Times New Roman" w:cs="Times New Roman"/>
          <w:bCs/>
          <w:color w:val="000000" w:themeColor="text1"/>
          <w:sz w:val="26"/>
          <w:szCs w:val="26"/>
        </w:rPr>
        <w:t>1</w:t>
      </w:r>
      <w:r w:rsidR="009067E5" w:rsidRPr="00731133">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З</w:t>
      </w:r>
      <w:r w:rsidR="009067E5" w:rsidRPr="00731133">
        <w:rPr>
          <w:rFonts w:ascii="Times New Roman" w:hAnsi="Times New Roman" w:cs="Times New Roman"/>
          <w:bCs/>
          <w:color w:val="000000" w:themeColor="text1"/>
          <w:sz w:val="26"/>
          <w:szCs w:val="26"/>
        </w:rPr>
        <w:t>аказчик вправе провести процедуру аукциона</w:t>
      </w:r>
      <w:bookmarkEnd w:id="62"/>
      <w:r w:rsidR="009067E5" w:rsidRPr="00731133">
        <w:rPr>
          <w:rFonts w:ascii="Times New Roman" w:hAnsi="Times New Roman" w:cs="Times New Roman"/>
          <w:bCs/>
          <w:color w:val="000000" w:themeColor="text1"/>
          <w:sz w:val="26"/>
          <w:szCs w:val="26"/>
        </w:rPr>
        <w:t xml:space="preserve"> с проведением аукционного торга после рассмотрения обеих частей заявок</w:t>
      </w:r>
      <w:bookmarkEnd w:id="63"/>
      <w:bookmarkEnd w:id="64"/>
      <w:bookmarkEnd w:id="65"/>
      <w:r w:rsidR="009067E5" w:rsidRPr="00731133">
        <w:rPr>
          <w:rFonts w:ascii="Times New Roman" w:hAnsi="Times New Roman" w:cs="Times New Roman"/>
          <w:bCs/>
          <w:color w:val="000000" w:themeColor="text1"/>
          <w:sz w:val="26"/>
          <w:szCs w:val="26"/>
        </w:rPr>
        <w:t xml:space="preserve"> </w:t>
      </w:r>
      <w:r w:rsidR="004942C6" w:rsidRPr="00731133">
        <w:rPr>
          <w:rFonts w:ascii="Times New Roman" w:hAnsi="Times New Roman" w:cs="Times New Roman"/>
          <w:bCs/>
          <w:color w:val="000000" w:themeColor="text1"/>
          <w:sz w:val="26"/>
          <w:szCs w:val="26"/>
        </w:rPr>
        <w:t xml:space="preserve">при условии </w:t>
      </w:r>
      <w:r w:rsidR="00A57427" w:rsidRPr="006F571C">
        <w:rPr>
          <w:rFonts w:ascii="Times New Roman" w:hAnsi="Times New Roman" w:cs="Times New Roman"/>
          <w:bCs/>
          <w:color w:val="000000" w:themeColor="text1"/>
          <w:sz w:val="26"/>
          <w:szCs w:val="26"/>
        </w:rPr>
        <w:t>установления данного</w:t>
      </w:r>
      <w:r w:rsidR="009067E5" w:rsidRPr="00731133">
        <w:rPr>
          <w:rFonts w:ascii="Times New Roman" w:hAnsi="Times New Roman" w:cs="Times New Roman"/>
          <w:bCs/>
          <w:color w:val="000000" w:themeColor="text1"/>
          <w:sz w:val="26"/>
          <w:szCs w:val="26"/>
        </w:rPr>
        <w:t xml:space="preserve"> </w:t>
      </w:r>
      <w:r w:rsidR="004942C6" w:rsidRPr="00731133">
        <w:rPr>
          <w:rFonts w:ascii="Times New Roman" w:hAnsi="Times New Roman" w:cs="Times New Roman"/>
          <w:bCs/>
          <w:color w:val="000000" w:themeColor="text1"/>
          <w:sz w:val="26"/>
          <w:szCs w:val="26"/>
        </w:rPr>
        <w:t>порядка</w:t>
      </w:r>
      <w:r w:rsidR="009067E5" w:rsidRPr="00731133">
        <w:rPr>
          <w:rFonts w:ascii="Times New Roman" w:hAnsi="Times New Roman" w:cs="Times New Roman"/>
          <w:bCs/>
          <w:color w:val="000000" w:themeColor="text1"/>
          <w:sz w:val="26"/>
          <w:szCs w:val="26"/>
        </w:rPr>
        <w:t xml:space="preserve"> в аукционной документации. </w:t>
      </w:r>
    </w:p>
    <w:p w:rsidR="009067E5" w:rsidRPr="00731133" w:rsidRDefault="00411E45"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2</w:t>
      </w:r>
      <w:r w:rsidR="009067E5" w:rsidRPr="00731133">
        <w:rPr>
          <w:rFonts w:ascii="Times New Roman" w:hAnsi="Times New Roman" w:cs="Times New Roman"/>
          <w:bCs/>
          <w:color w:val="000000" w:themeColor="text1"/>
          <w:sz w:val="26"/>
          <w:szCs w:val="26"/>
        </w:rPr>
        <w:t>. В случае установления условия о проведении аукционного торга после рассмотрения обеих частей заявок, доступ к первым и вторым частям заявок открывается оператором Э</w:t>
      </w:r>
      <w:r w:rsidR="004942C6" w:rsidRPr="00731133">
        <w:rPr>
          <w:rFonts w:ascii="Times New Roman" w:hAnsi="Times New Roman" w:cs="Times New Roman"/>
          <w:bCs/>
          <w:color w:val="000000" w:themeColor="text1"/>
          <w:sz w:val="26"/>
          <w:szCs w:val="26"/>
        </w:rPr>
        <w:t>Т</w:t>
      </w:r>
      <w:r w:rsidR="009067E5" w:rsidRPr="00731133">
        <w:rPr>
          <w:rFonts w:ascii="Times New Roman" w:hAnsi="Times New Roman" w:cs="Times New Roman"/>
          <w:bCs/>
          <w:color w:val="000000" w:themeColor="text1"/>
          <w:sz w:val="26"/>
          <w:szCs w:val="26"/>
        </w:rPr>
        <w:t>П автоматически, после окончания даты и времени подачи заявок</w:t>
      </w:r>
      <w:r w:rsidR="00894FD7" w:rsidRPr="00731133">
        <w:rPr>
          <w:rFonts w:ascii="Times New Roman" w:hAnsi="Times New Roman" w:cs="Times New Roman"/>
          <w:bCs/>
          <w:color w:val="000000" w:themeColor="text1"/>
          <w:sz w:val="26"/>
          <w:szCs w:val="26"/>
        </w:rPr>
        <w:t>, указанном в извещении о проведении аукциона. По результатам рассмотрения первых и вторых частей заявок комиссией формируется протокол рассмотрения</w:t>
      </w:r>
      <w:r w:rsidR="004942C6" w:rsidRPr="00731133">
        <w:rPr>
          <w:rFonts w:ascii="Times New Roman" w:hAnsi="Times New Roman" w:cs="Times New Roman"/>
          <w:bCs/>
          <w:color w:val="000000" w:themeColor="text1"/>
          <w:sz w:val="26"/>
          <w:szCs w:val="26"/>
        </w:rPr>
        <w:t xml:space="preserve"> и оценки заявок</w:t>
      </w:r>
      <w:r w:rsidR="00894FD7" w:rsidRPr="00731133">
        <w:rPr>
          <w:rFonts w:ascii="Times New Roman" w:hAnsi="Times New Roman" w:cs="Times New Roman"/>
          <w:bCs/>
          <w:color w:val="000000" w:themeColor="text1"/>
          <w:sz w:val="26"/>
          <w:szCs w:val="26"/>
        </w:rPr>
        <w:t xml:space="preserve"> на участие в аукционе, который подписывается всеми присутствующими членами комиссии и заказчиком и должен содержать информацию</w:t>
      </w:r>
      <w:r w:rsidR="004942C6" w:rsidRPr="00731133">
        <w:rPr>
          <w:rFonts w:ascii="Times New Roman" w:hAnsi="Times New Roman" w:cs="Times New Roman"/>
          <w:bCs/>
          <w:color w:val="000000" w:themeColor="text1"/>
          <w:sz w:val="26"/>
          <w:szCs w:val="26"/>
        </w:rPr>
        <w:t>, указанную в части</w:t>
      </w:r>
      <w:r w:rsidR="00E3219D">
        <w:rPr>
          <w:rFonts w:ascii="Times New Roman" w:hAnsi="Times New Roman" w:cs="Times New Roman"/>
          <w:bCs/>
          <w:color w:val="000000" w:themeColor="text1"/>
          <w:sz w:val="26"/>
          <w:szCs w:val="26"/>
        </w:rPr>
        <w:t xml:space="preserve"> 2</w:t>
      </w:r>
      <w:r w:rsidR="004942C6" w:rsidRPr="00731133">
        <w:rPr>
          <w:rFonts w:ascii="Times New Roman" w:hAnsi="Times New Roman" w:cs="Times New Roman"/>
          <w:bCs/>
          <w:color w:val="000000" w:themeColor="text1"/>
          <w:sz w:val="26"/>
          <w:szCs w:val="26"/>
        </w:rPr>
        <w:t xml:space="preserve"> статьи 12 настоящего Положения.</w:t>
      </w:r>
    </w:p>
    <w:p w:rsidR="00894FD7" w:rsidRPr="00731133" w:rsidRDefault="005A57D0" w:rsidP="00731133">
      <w:pPr>
        <w:pStyle w:val="af6"/>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3</w:t>
      </w:r>
      <w:r w:rsidR="00894FD7" w:rsidRPr="00731133">
        <w:rPr>
          <w:rFonts w:ascii="Times New Roman" w:hAnsi="Times New Roman" w:cs="Times New Roman"/>
          <w:bCs/>
          <w:color w:val="000000" w:themeColor="text1"/>
          <w:sz w:val="26"/>
          <w:szCs w:val="26"/>
        </w:rPr>
        <w:t>. По результатам рассмотрения заявок формируется перечень участников аукциона, которые соответствуют требованиям настоящего Положения и аукционной документации и смогут принять участие в аукционном торге в сроки, указанные в извещении о проведении аукциона</w:t>
      </w:r>
      <w:r>
        <w:rPr>
          <w:rFonts w:ascii="Times New Roman" w:hAnsi="Times New Roman" w:cs="Times New Roman"/>
          <w:bCs/>
          <w:color w:val="000000" w:themeColor="text1"/>
          <w:sz w:val="26"/>
          <w:szCs w:val="26"/>
        </w:rPr>
        <w:t xml:space="preserve"> и документации</w:t>
      </w:r>
      <w:r w:rsidR="00894FD7" w:rsidRPr="00731133">
        <w:rPr>
          <w:rFonts w:ascii="Times New Roman" w:hAnsi="Times New Roman" w:cs="Times New Roman"/>
          <w:bCs/>
          <w:color w:val="000000" w:themeColor="text1"/>
          <w:sz w:val="26"/>
          <w:szCs w:val="26"/>
        </w:rPr>
        <w:t xml:space="preserve">. </w:t>
      </w:r>
    </w:p>
    <w:p w:rsidR="00683BB9" w:rsidRDefault="00683BB9" w:rsidP="00683BB9">
      <w:pPr>
        <w:pStyle w:val="af6"/>
        <w:jc w:val="both"/>
        <w:rPr>
          <w:rFonts w:ascii="Times New Roman" w:hAnsi="Times New Roman" w:cs="Times New Roman"/>
          <w:b/>
          <w:color w:val="000000" w:themeColor="text1"/>
          <w:sz w:val="26"/>
          <w:szCs w:val="26"/>
        </w:rPr>
      </w:pPr>
      <w:bookmarkStart w:id="66" w:name="_Toc437012393"/>
      <w:bookmarkEnd w:id="35"/>
    </w:p>
    <w:p w:rsidR="002D3B51" w:rsidRPr="00731133" w:rsidRDefault="002D3B51" w:rsidP="00683BB9">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7</w:t>
      </w:r>
      <w:r w:rsidRPr="00731133">
        <w:rPr>
          <w:rFonts w:ascii="Times New Roman" w:hAnsi="Times New Roman" w:cs="Times New Roman"/>
          <w:b/>
          <w:color w:val="000000" w:themeColor="text1"/>
          <w:sz w:val="26"/>
          <w:szCs w:val="26"/>
        </w:rPr>
        <w:t>. Проведение запроса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Под запросом котировок в электронной форме понимается </w:t>
      </w:r>
      <w:r w:rsidR="0067371E" w:rsidRPr="00731133">
        <w:rPr>
          <w:rFonts w:ascii="Times New Roman" w:hAnsi="Times New Roman" w:cs="Times New Roman"/>
          <w:color w:val="000000" w:themeColor="text1"/>
          <w:sz w:val="26"/>
          <w:szCs w:val="26"/>
        </w:rPr>
        <w:t>форма торгов</w:t>
      </w:r>
      <w:r w:rsidRPr="00731133">
        <w:rPr>
          <w:rFonts w:ascii="Times New Roman" w:hAnsi="Times New Roman" w:cs="Times New Roman"/>
          <w:color w:val="000000" w:themeColor="text1"/>
          <w:sz w:val="26"/>
          <w:szCs w:val="26"/>
        </w:rPr>
        <w:t xml:space="preserve">, при </w:t>
      </w:r>
      <w:proofErr w:type="spellStart"/>
      <w:r w:rsidR="00013FB2">
        <w:rPr>
          <w:rFonts w:ascii="Times New Roman" w:hAnsi="Times New Roman" w:cs="Times New Roman"/>
          <w:color w:val="000000" w:themeColor="text1"/>
          <w:sz w:val="26"/>
          <w:szCs w:val="26"/>
        </w:rPr>
        <w:t>ой</w:t>
      </w:r>
      <w:r w:rsidR="00401AA8" w:rsidRPr="00731133">
        <w:rPr>
          <w:rFonts w:ascii="Times New Roman" w:hAnsi="Times New Roman" w:cs="Times New Roman"/>
          <w:color w:val="000000" w:themeColor="text1"/>
          <w:sz w:val="26"/>
          <w:szCs w:val="26"/>
        </w:rPr>
        <w:t>которой</w:t>
      </w:r>
      <w:proofErr w:type="spellEnd"/>
      <w:r w:rsidR="00401AA8"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и соответствующий </w:t>
      </w:r>
      <w:r w:rsidRPr="00731133">
        <w:rPr>
          <w:rFonts w:ascii="Times New Roman" w:hAnsi="Times New Roman" w:cs="Times New Roman"/>
          <w:color w:val="000000" w:themeColor="text1"/>
          <w:sz w:val="26"/>
          <w:szCs w:val="26"/>
        </w:rPr>
        <w:lastRenderedPageBreak/>
        <w:t>требованиям, установленным в извещении о проведении запроса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Заказчик вправе осуществлять закупки путем проведения запроса котировок </w:t>
      </w:r>
      <w:proofErr w:type="gramStart"/>
      <w:r w:rsidRPr="00731133">
        <w:rPr>
          <w:rFonts w:ascii="Times New Roman" w:hAnsi="Times New Roman" w:cs="Times New Roman"/>
          <w:color w:val="000000" w:themeColor="text1"/>
          <w:sz w:val="26"/>
          <w:szCs w:val="26"/>
        </w:rPr>
        <w:t>в электронной форме в соответствии с положениями настоящего параграфа при условии</w:t>
      </w:r>
      <w:proofErr w:type="gramEnd"/>
      <w:r w:rsidRPr="00731133">
        <w:rPr>
          <w:rFonts w:ascii="Times New Roman" w:hAnsi="Times New Roman" w:cs="Times New Roman"/>
          <w:color w:val="000000" w:themeColor="text1"/>
          <w:sz w:val="26"/>
          <w:szCs w:val="26"/>
        </w:rPr>
        <w:t xml:space="preserve">, что начальная (максимальная) цена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не превышает</w:t>
      </w:r>
      <w:r w:rsidR="0067371E" w:rsidRPr="00731133">
        <w:rPr>
          <w:rFonts w:ascii="Times New Roman" w:hAnsi="Times New Roman" w:cs="Times New Roman"/>
          <w:color w:val="000000" w:themeColor="text1"/>
          <w:sz w:val="26"/>
          <w:szCs w:val="26"/>
        </w:rPr>
        <w:t xml:space="preserve"> пятьдесят миллионов</w:t>
      </w:r>
      <w:r w:rsidRPr="00731133">
        <w:rPr>
          <w:rFonts w:ascii="Times New Roman" w:hAnsi="Times New Roman" w:cs="Times New Roman"/>
          <w:color w:val="000000" w:themeColor="text1"/>
          <w:sz w:val="26"/>
          <w:szCs w:val="26"/>
        </w:rPr>
        <w:t xml:space="preserve">  рублей. </w:t>
      </w:r>
    </w:p>
    <w:p w:rsidR="002D3B51" w:rsidRPr="00731133" w:rsidRDefault="002D3B51" w:rsidP="00731133">
      <w:pPr>
        <w:pStyle w:val="af6"/>
        <w:jc w:val="both"/>
        <w:rPr>
          <w:rFonts w:ascii="Times New Roman" w:hAnsi="Times New Roman" w:cs="Times New Roman"/>
          <w:color w:val="000000" w:themeColor="text1"/>
          <w:sz w:val="26"/>
          <w:szCs w:val="26"/>
        </w:rPr>
      </w:pPr>
    </w:p>
    <w:p w:rsidR="002D3B51" w:rsidRPr="00731133" w:rsidRDefault="002D3B51"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7</w:t>
      </w:r>
      <w:r w:rsidR="00231564" w:rsidRPr="00731133">
        <w:rPr>
          <w:rFonts w:ascii="Times New Roman" w:hAnsi="Times New Roman" w:cs="Times New Roman"/>
          <w:b/>
          <w:color w:val="000000" w:themeColor="text1"/>
          <w:sz w:val="26"/>
          <w:szCs w:val="26"/>
        </w:rPr>
        <w:t>.1</w:t>
      </w:r>
      <w:r w:rsidRPr="00731133">
        <w:rPr>
          <w:rFonts w:ascii="Times New Roman" w:hAnsi="Times New Roman" w:cs="Times New Roman"/>
          <w:b/>
          <w:color w:val="000000" w:themeColor="text1"/>
          <w:sz w:val="26"/>
          <w:szCs w:val="26"/>
        </w:rPr>
        <w:t>. Требования, предъявляемые к проведению запроса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2D3B51" w:rsidRPr="00731133" w:rsidRDefault="00522636"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2D3B51" w:rsidRPr="00731133">
        <w:rPr>
          <w:rFonts w:ascii="Times New Roman" w:hAnsi="Times New Roman" w:cs="Times New Roman"/>
          <w:color w:val="000000" w:themeColor="text1"/>
          <w:sz w:val="26"/>
          <w:szCs w:val="26"/>
        </w:rPr>
        <w:t>. К извещению о проведении запроса котировок в электронной форме должен быть приложен проект</w:t>
      </w:r>
      <w:r w:rsidR="001F691B" w:rsidRPr="00731133">
        <w:rPr>
          <w:rFonts w:ascii="Times New Roman" w:hAnsi="Times New Roman" w:cs="Times New Roman"/>
          <w:color w:val="000000" w:themeColor="text1"/>
          <w:sz w:val="26"/>
          <w:szCs w:val="26"/>
        </w:rPr>
        <w:t xml:space="preserve"> договора</w:t>
      </w:r>
      <w:r w:rsidR="002D3B51" w:rsidRPr="00731133">
        <w:rPr>
          <w:rFonts w:ascii="Times New Roman" w:hAnsi="Times New Roman" w:cs="Times New Roman"/>
          <w:color w:val="000000" w:themeColor="text1"/>
          <w:sz w:val="26"/>
          <w:szCs w:val="26"/>
        </w:rPr>
        <w:t>, заключаем</w:t>
      </w:r>
      <w:r w:rsidR="00EF3C7F" w:rsidRPr="006F571C">
        <w:rPr>
          <w:rFonts w:ascii="Times New Roman" w:hAnsi="Times New Roman" w:cs="Times New Roman"/>
          <w:color w:val="000000" w:themeColor="text1"/>
          <w:sz w:val="26"/>
          <w:szCs w:val="26"/>
        </w:rPr>
        <w:t>ый</w:t>
      </w:r>
      <w:r w:rsidR="006F571C" w:rsidRPr="006F571C">
        <w:rPr>
          <w:rFonts w:ascii="Times New Roman" w:hAnsi="Times New Roman" w:cs="Times New Roman"/>
          <w:color w:val="000000" w:themeColor="text1"/>
          <w:sz w:val="26"/>
          <w:szCs w:val="26"/>
        </w:rPr>
        <w:t xml:space="preserve"> </w:t>
      </w:r>
      <w:r w:rsidR="002D3B51" w:rsidRPr="00731133">
        <w:rPr>
          <w:rFonts w:ascii="Times New Roman" w:hAnsi="Times New Roman" w:cs="Times New Roman"/>
          <w:color w:val="000000" w:themeColor="text1"/>
          <w:sz w:val="26"/>
          <w:szCs w:val="26"/>
        </w:rPr>
        <w:t>по результатам проведения такого запроса.</w:t>
      </w:r>
    </w:p>
    <w:p w:rsidR="002D3B51" w:rsidRPr="00731133" w:rsidRDefault="002D3B51" w:rsidP="00731133">
      <w:pPr>
        <w:pStyle w:val="af6"/>
        <w:jc w:val="both"/>
        <w:rPr>
          <w:rFonts w:ascii="Times New Roman" w:hAnsi="Times New Roman" w:cs="Times New Roman"/>
          <w:color w:val="000000" w:themeColor="text1"/>
          <w:sz w:val="26"/>
          <w:szCs w:val="26"/>
        </w:rPr>
      </w:pPr>
    </w:p>
    <w:p w:rsidR="006F571C" w:rsidRPr="00731133" w:rsidRDefault="002D3B51"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7</w:t>
      </w:r>
      <w:r w:rsidR="00231564" w:rsidRPr="00731133">
        <w:rPr>
          <w:rFonts w:ascii="Times New Roman" w:hAnsi="Times New Roman" w:cs="Times New Roman"/>
          <w:b/>
          <w:color w:val="000000" w:themeColor="text1"/>
          <w:sz w:val="26"/>
          <w:szCs w:val="26"/>
        </w:rPr>
        <w:t>.2</w:t>
      </w:r>
      <w:r w:rsidRPr="00731133">
        <w:rPr>
          <w:rFonts w:ascii="Times New Roman" w:hAnsi="Times New Roman" w:cs="Times New Roman"/>
          <w:b/>
          <w:color w:val="000000" w:themeColor="text1"/>
          <w:sz w:val="26"/>
          <w:szCs w:val="26"/>
        </w:rPr>
        <w:t>. Порядок подачи заявки на участие в запросе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w:t>
      </w:r>
      <w:r w:rsidR="00F7051B"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Такая заявка направляется участником запроса котировок в электронной форме оператору электронной площадки.</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Участник запроса котировок в электронной форме вправе подать только одну заявку на участие в таком запросе.</w:t>
      </w:r>
    </w:p>
    <w:p w:rsidR="002D3B51" w:rsidRPr="00731133" w:rsidRDefault="002D4E0D"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2D3B51" w:rsidRPr="00731133">
        <w:rPr>
          <w:rFonts w:ascii="Times New Roman" w:hAnsi="Times New Roman" w:cs="Times New Roman"/>
          <w:color w:val="000000" w:themeColor="text1"/>
          <w:sz w:val="26"/>
          <w:szCs w:val="26"/>
        </w:rPr>
        <w:t>. Заявка на участие в запросе котировок в электронной форме должна содержать следующие документы и информацию:</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при осуществлении закупки товара или закупки работы, услуги, для выполнения, оказания которых используется товар:</w:t>
      </w:r>
    </w:p>
    <w:p w:rsidR="002D3B51" w:rsidRPr="00731133" w:rsidRDefault="00BF276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w:t>
      </w:r>
      <w:r w:rsidR="002D3B51" w:rsidRPr="00731133">
        <w:rPr>
          <w:rFonts w:ascii="Times New Roman" w:hAnsi="Times New Roman" w:cs="Times New Roman"/>
          <w:color w:val="000000" w:themeColor="text1"/>
          <w:sz w:val="26"/>
          <w:szCs w:val="26"/>
        </w:rPr>
        <w:t xml:space="preserve">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w:t>
      </w:r>
      <w:r w:rsidR="002D3B51" w:rsidRPr="00731133">
        <w:rPr>
          <w:rFonts w:ascii="Times New Roman" w:hAnsi="Times New Roman" w:cs="Times New Roman"/>
          <w:color w:val="000000" w:themeColor="text1"/>
          <w:sz w:val="26"/>
          <w:szCs w:val="26"/>
        </w:rPr>
        <w:lastRenderedPageBreak/>
        <w:t>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2D3B51" w:rsidRPr="00731133" w:rsidRDefault="002D4E0D"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2D3B51" w:rsidRPr="00731133">
        <w:rPr>
          <w:rFonts w:ascii="Times New Roman" w:hAnsi="Times New Roman" w:cs="Times New Roman"/>
          <w:color w:val="000000" w:themeColor="text1"/>
          <w:sz w:val="26"/>
          <w:szCs w:val="26"/>
        </w:rPr>
        <w:t>.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2D3B51" w:rsidRPr="00731133" w:rsidRDefault="002D4E0D"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w:t>
      </w:r>
      <w:r w:rsidR="002D3B51" w:rsidRPr="00731133">
        <w:rPr>
          <w:rFonts w:ascii="Times New Roman" w:hAnsi="Times New Roman" w:cs="Times New Roman"/>
          <w:color w:val="000000" w:themeColor="text1"/>
          <w:sz w:val="26"/>
          <w:szCs w:val="26"/>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BB722A" w:rsidRPr="00092EA9" w:rsidRDefault="002D4E0D" w:rsidP="00BB722A">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002D3B51" w:rsidRPr="00731133">
        <w:rPr>
          <w:rFonts w:ascii="Times New Roman" w:hAnsi="Times New Roman" w:cs="Times New Roman"/>
          <w:color w:val="000000" w:themeColor="text1"/>
          <w:sz w:val="26"/>
          <w:szCs w:val="26"/>
        </w:rPr>
        <w:t xml:space="preserve">. </w:t>
      </w:r>
      <w:r w:rsidR="00092EA9" w:rsidRPr="00092EA9">
        <w:rPr>
          <w:rFonts w:ascii="Times New Roman" w:hAnsi="Times New Roman" w:cs="Times New Roman"/>
          <w:color w:val="000000" w:themeColor="text1"/>
          <w:sz w:val="26"/>
          <w:szCs w:val="26"/>
        </w:rPr>
        <w:t xml:space="preserve">Запрос котировок </w:t>
      </w:r>
      <w:r w:rsidR="00BB722A" w:rsidRPr="00BB722A">
        <w:rPr>
          <w:rFonts w:ascii="Times New Roman" w:hAnsi="Times New Roman" w:cs="Times New Roman"/>
          <w:color w:val="000000" w:themeColor="text1"/>
          <w:sz w:val="26"/>
          <w:szCs w:val="26"/>
        </w:rPr>
        <w:t xml:space="preserve">в электронной </w:t>
      </w:r>
      <w:r w:rsidR="00BB722A" w:rsidRPr="00CC3D8D">
        <w:rPr>
          <w:rFonts w:ascii="Times New Roman" w:hAnsi="Times New Roman" w:cs="Times New Roman"/>
          <w:color w:val="000000" w:themeColor="text1"/>
          <w:sz w:val="26"/>
          <w:szCs w:val="26"/>
        </w:rPr>
        <w:t xml:space="preserve">форме </w:t>
      </w:r>
      <w:r w:rsidR="001E4221" w:rsidRPr="00CC3D8D">
        <w:rPr>
          <w:rFonts w:ascii="Times New Roman" w:hAnsi="Times New Roman" w:cs="Times New Roman"/>
          <w:color w:val="000000" w:themeColor="text1"/>
          <w:sz w:val="26"/>
          <w:szCs w:val="26"/>
        </w:rPr>
        <w:t xml:space="preserve">признается несостоявшимся в соответствии с положениями статьи </w:t>
      </w:r>
      <w:r w:rsidR="007E701B" w:rsidRPr="00CC3D8D">
        <w:rPr>
          <w:rFonts w:ascii="Times New Roman" w:hAnsi="Times New Roman" w:cs="Times New Roman"/>
          <w:color w:val="000000" w:themeColor="text1"/>
          <w:sz w:val="26"/>
          <w:szCs w:val="26"/>
        </w:rPr>
        <w:t>15</w:t>
      </w:r>
      <w:r w:rsidR="001E4221" w:rsidRPr="00CC3D8D">
        <w:rPr>
          <w:rFonts w:ascii="Times New Roman" w:hAnsi="Times New Roman" w:cs="Times New Roman"/>
          <w:color w:val="000000" w:themeColor="text1"/>
          <w:sz w:val="26"/>
          <w:szCs w:val="26"/>
        </w:rPr>
        <w:t xml:space="preserve">   настоящего Положения.</w:t>
      </w:r>
    </w:p>
    <w:p w:rsidR="00092EA9" w:rsidRDefault="00092EA9" w:rsidP="00BB722A">
      <w:pPr>
        <w:pStyle w:val="af6"/>
        <w:jc w:val="both"/>
        <w:rPr>
          <w:rFonts w:ascii="Times New Roman" w:hAnsi="Times New Roman" w:cs="Times New Roman"/>
          <w:b/>
          <w:color w:val="000000" w:themeColor="text1"/>
          <w:sz w:val="26"/>
          <w:szCs w:val="26"/>
        </w:rPr>
      </w:pPr>
    </w:p>
    <w:p w:rsidR="002D3B51" w:rsidRPr="00731133" w:rsidRDefault="002D3B51" w:rsidP="00092EA9">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31564" w:rsidRPr="00731133">
        <w:rPr>
          <w:rFonts w:ascii="Times New Roman" w:hAnsi="Times New Roman" w:cs="Times New Roman"/>
          <w:b/>
          <w:color w:val="000000" w:themeColor="text1"/>
          <w:sz w:val="26"/>
          <w:szCs w:val="26"/>
        </w:rPr>
        <w:t>2</w:t>
      </w:r>
      <w:r w:rsidR="00C90B90">
        <w:rPr>
          <w:rFonts w:ascii="Times New Roman" w:hAnsi="Times New Roman" w:cs="Times New Roman"/>
          <w:b/>
          <w:color w:val="000000" w:themeColor="text1"/>
          <w:sz w:val="26"/>
          <w:szCs w:val="26"/>
        </w:rPr>
        <w:t>7</w:t>
      </w:r>
      <w:r w:rsidR="00231564" w:rsidRPr="00731133">
        <w:rPr>
          <w:rFonts w:ascii="Times New Roman" w:hAnsi="Times New Roman" w:cs="Times New Roman"/>
          <w:b/>
          <w:color w:val="000000" w:themeColor="text1"/>
          <w:sz w:val="26"/>
          <w:szCs w:val="26"/>
        </w:rPr>
        <w:t>.3</w:t>
      </w:r>
      <w:r w:rsidRPr="00731133">
        <w:rPr>
          <w:rFonts w:ascii="Times New Roman" w:hAnsi="Times New Roman" w:cs="Times New Roman"/>
          <w:b/>
          <w:color w:val="000000" w:themeColor="text1"/>
          <w:sz w:val="26"/>
          <w:szCs w:val="26"/>
        </w:rPr>
        <w:t>. Рассмотрение и оценка заявки на участие в запросе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Заявка участника запроса котировок в электронной форме отклоняется котировочной комиссией в случае: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непредоставления предусмотренных документов и (или) информации;</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несоответствия информации, требованиям извещения о проведении такого запроса.</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5. Результаты рассмотрения заявок на участие в запросе котировок в электронной форме фиксируются в протоколе рассмотрения</w:t>
      </w:r>
      <w:r w:rsidR="001B1D90">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о месте, дате и времени рассмотрения данных заявок;</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об идентификационных номерах заявок на участие в запросе котировок в электронной форме;</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о решении каждого присутствующего члена котировочной комиссии в отношении каждой заявки участника такого запроса.</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Заявке на участие в запросе котировок в электронной форме, содержащей предложение о наиболее низкой цене</w:t>
      </w:r>
      <w:r w:rsidR="00B31F32"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w:t>
      </w:r>
      <w:r w:rsidR="00B31F32"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w:t>
      </w:r>
    </w:p>
    <w:p w:rsidR="002D3B51" w:rsidRPr="00731133" w:rsidRDefault="002D3B5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2D3B51" w:rsidRDefault="002D3B51">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w:t>
      </w:r>
      <w:r w:rsidR="001B1D90">
        <w:rPr>
          <w:rFonts w:ascii="Times New Roman" w:hAnsi="Times New Roman" w:cs="Times New Roman"/>
          <w:color w:val="000000" w:themeColor="text1"/>
          <w:sz w:val="26"/>
          <w:szCs w:val="26"/>
        </w:rPr>
        <w:t xml:space="preserve">В </w:t>
      </w:r>
      <w:r w:rsidRPr="00731133">
        <w:rPr>
          <w:rFonts w:ascii="Times New Roman" w:hAnsi="Times New Roman" w:cs="Times New Roman"/>
          <w:color w:val="000000" w:themeColor="text1"/>
          <w:sz w:val="26"/>
          <w:szCs w:val="26"/>
        </w:rPr>
        <w:t xml:space="preserve">протокол, указанный в части 5 настоящей статьи, </w:t>
      </w:r>
      <w:r w:rsidR="001B1D90">
        <w:rPr>
          <w:rFonts w:ascii="Times New Roman" w:hAnsi="Times New Roman" w:cs="Times New Roman"/>
          <w:color w:val="000000" w:themeColor="text1"/>
          <w:sz w:val="26"/>
          <w:szCs w:val="26"/>
        </w:rPr>
        <w:t xml:space="preserve">включается </w:t>
      </w:r>
      <w:r w:rsidRPr="00731133">
        <w:rPr>
          <w:rFonts w:ascii="Times New Roman" w:hAnsi="Times New Roman" w:cs="Times New Roman"/>
          <w:color w:val="000000" w:themeColor="text1"/>
          <w:sz w:val="26"/>
          <w:szCs w:val="26"/>
        </w:rPr>
        <w:t>информаци</w:t>
      </w:r>
      <w:r w:rsidR="001B1D90">
        <w:rPr>
          <w:rFonts w:ascii="Times New Roman" w:hAnsi="Times New Roman" w:cs="Times New Roman"/>
          <w:color w:val="000000" w:themeColor="text1"/>
          <w:sz w:val="26"/>
          <w:szCs w:val="26"/>
        </w:rPr>
        <w:t>я</w:t>
      </w:r>
      <w:r w:rsidRPr="00731133">
        <w:rPr>
          <w:rFonts w:ascii="Times New Roman" w:hAnsi="Times New Roman" w:cs="Times New Roman"/>
          <w:color w:val="000000" w:themeColor="text1"/>
          <w:sz w:val="26"/>
          <w:szCs w:val="26"/>
        </w:rPr>
        <w:t>, предусмотренн</w:t>
      </w:r>
      <w:r w:rsidR="001B1D90">
        <w:rPr>
          <w:rFonts w:ascii="Times New Roman" w:hAnsi="Times New Roman" w:cs="Times New Roman"/>
          <w:color w:val="000000" w:themeColor="text1"/>
          <w:sz w:val="26"/>
          <w:szCs w:val="26"/>
        </w:rPr>
        <w:t>ая</w:t>
      </w:r>
      <w:r w:rsidRPr="00731133">
        <w:rPr>
          <w:rFonts w:ascii="Times New Roman" w:hAnsi="Times New Roman" w:cs="Times New Roman"/>
          <w:color w:val="000000" w:themeColor="text1"/>
          <w:sz w:val="26"/>
          <w:szCs w:val="26"/>
        </w:rPr>
        <w:t xml:space="preserve"> частью 6 настоящей статьи, в том числе информаци</w:t>
      </w:r>
      <w:r w:rsidR="001B1D90">
        <w:rPr>
          <w:rFonts w:ascii="Times New Roman" w:hAnsi="Times New Roman" w:cs="Times New Roman"/>
          <w:color w:val="000000" w:themeColor="text1"/>
          <w:sz w:val="26"/>
          <w:szCs w:val="26"/>
        </w:rPr>
        <w:t>я</w:t>
      </w:r>
      <w:r w:rsidRPr="00731133">
        <w:rPr>
          <w:rFonts w:ascii="Times New Roman" w:hAnsi="Times New Roman" w:cs="Times New Roman"/>
          <w:color w:val="000000" w:themeColor="text1"/>
          <w:sz w:val="26"/>
          <w:szCs w:val="26"/>
        </w:rPr>
        <w:t xml:space="preserve">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которого содержит лучшие условия по цене</w:t>
      </w:r>
      <w:r w:rsidR="0089630C" w:rsidRPr="00731133">
        <w:rPr>
          <w:rFonts w:ascii="Times New Roman" w:hAnsi="Times New Roman" w:cs="Times New Roman"/>
          <w:color w:val="000000" w:themeColor="text1"/>
          <w:sz w:val="26"/>
          <w:szCs w:val="26"/>
        </w:rPr>
        <w:t xml:space="preserve"> договора</w:t>
      </w:r>
      <w:r w:rsidRPr="00731133">
        <w:rPr>
          <w:rFonts w:ascii="Times New Roman" w:hAnsi="Times New Roman" w:cs="Times New Roman"/>
          <w:color w:val="000000" w:themeColor="text1"/>
          <w:sz w:val="26"/>
          <w:szCs w:val="26"/>
        </w:rPr>
        <w:t>, следующие после предложенных победителем запроса котировок в электронной форме условий</w:t>
      </w:r>
      <w:bookmarkStart w:id="67" w:name="_Hlk514070012"/>
    </w:p>
    <w:p w:rsidR="002D2ECE" w:rsidRDefault="00AE3A1E" w:rsidP="00BB722A">
      <w:pPr>
        <w:pStyle w:val="af6"/>
        <w:jc w:val="both"/>
        <w:rPr>
          <w:rFonts w:ascii="Times New Roman" w:hAnsi="Times New Roman" w:cs="Times New Roman"/>
          <w:color w:val="000000" w:themeColor="text1"/>
          <w:sz w:val="26"/>
          <w:szCs w:val="26"/>
        </w:rPr>
      </w:pPr>
      <w:r w:rsidRPr="00CC3D8D">
        <w:rPr>
          <w:rFonts w:ascii="Times New Roman" w:hAnsi="Times New Roman" w:cs="Times New Roman"/>
          <w:color w:val="000000" w:themeColor="text1"/>
          <w:sz w:val="26"/>
          <w:szCs w:val="26"/>
        </w:rPr>
        <w:lastRenderedPageBreak/>
        <w:t>9</w:t>
      </w:r>
      <w:r w:rsidR="00441D5F" w:rsidRPr="00CC3D8D">
        <w:rPr>
          <w:rFonts w:ascii="Times New Roman" w:hAnsi="Times New Roman" w:cs="Times New Roman"/>
          <w:color w:val="000000" w:themeColor="text1"/>
          <w:sz w:val="26"/>
          <w:szCs w:val="26"/>
        </w:rPr>
        <w:t xml:space="preserve">.Запрос котировок </w:t>
      </w:r>
      <w:r w:rsidR="00BB722A" w:rsidRPr="00CC3D8D">
        <w:rPr>
          <w:rFonts w:ascii="Times New Roman" w:hAnsi="Times New Roman" w:cs="Times New Roman"/>
          <w:color w:val="000000" w:themeColor="text1"/>
          <w:sz w:val="26"/>
          <w:szCs w:val="26"/>
        </w:rPr>
        <w:t xml:space="preserve">в электронной форме </w:t>
      </w:r>
      <w:r w:rsidR="00D62BF5" w:rsidRPr="00CC3D8D">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2F4339" w:rsidRPr="00CC3D8D">
        <w:rPr>
          <w:rFonts w:ascii="Times New Roman" w:hAnsi="Times New Roman" w:cs="Times New Roman"/>
          <w:color w:val="000000" w:themeColor="text1"/>
          <w:sz w:val="26"/>
          <w:szCs w:val="26"/>
        </w:rPr>
        <w:t>статьи 15</w:t>
      </w:r>
      <w:r w:rsidR="00D62BF5" w:rsidRPr="00CC3D8D">
        <w:rPr>
          <w:rFonts w:ascii="Times New Roman" w:hAnsi="Times New Roman" w:cs="Times New Roman"/>
          <w:color w:val="000000" w:themeColor="text1"/>
          <w:sz w:val="26"/>
          <w:szCs w:val="26"/>
        </w:rPr>
        <w:t xml:space="preserve">   настоящего Положения.</w:t>
      </w:r>
    </w:p>
    <w:p w:rsidR="00AE3A1E" w:rsidRDefault="002D2ECE" w:rsidP="00BB722A">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10. </w:t>
      </w:r>
      <w:r w:rsidRPr="00245E8A">
        <w:rPr>
          <w:rFonts w:ascii="Times New Roman" w:hAnsi="Times New Roman" w:cs="Times New Roman"/>
          <w:color w:val="000000" w:themeColor="text1"/>
          <w:sz w:val="26"/>
          <w:szCs w:val="26"/>
        </w:rPr>
        <w:t xml:space="preserve">По результатам запроса </w:t>
      </w:r>
      <w:r>
        <w:rPr>
          <w:rFonts w:ascii="Times New Roman" w:hAnsi="Times New Roman" w:cs="Times New Roman"/>
          <w:color w:val="000000" w:themeColor="text1"/>
          <w:sz w:val="26"/>
          <w:szCs w:val="26"/>
        </w:rPr>
        <w:t xml:space="preserve">котировок </w:t>
      </w:r>
      <w:r w:rsidRPr="00245E8A">
        <w:rPr>
          <w:rFonts w:ascii="Times New Roman" w:hAnsi="Times New Roman" w:cs="Times New Roman"/>
          <w:color w:val="000000" w:themeColor="text1"/>
          <w:sz w:val="26"/>
          <w:szCs w:val="26"/>
        </w:rPr>
        <w:t xml:space="preserve"> в электронной форме договор заключается с победителем такого запроса  </w:t>
      </w:r>
      <w:r w:rsidRPr="000558F8">
        <w:rPr>
          <w:rFonts w:ascii="Times New Roman" w:hAnsi="Times New Roman" w:cs="Times New Roman"/>
          <w:color w:val="000000" w:themeColor="text1"/>
          <w:sz w:val="26"/>
          <w:szCs w:val="26"/>
        </w:rPr>
        <w:t xml:space="preserve">предложений </w:t>
      </w:r>
      <w:r>
        <w:rPr>
          <w:rFonts w:ascii="Times New Roman" w:hAnsi="Times New Roman" w:cs="Times New Roman"/>
          <w:color w:val="000000" w:themeColor="text1"/>
          <w:sz w:val="26"/>
          <w:szCs w:val="26"/>
        </w:rPr>
        <w:t>в соответствии со ст. 1</w:t>
      </w:r>
      <w:r w:rsidR="002C6055">
        <w:rPr>
          <w:rFonts w:ascii="Times New Roman" w:hAnsi="Times New Roman" w:cs="Times New Roman"/>
          <w:color w:val="000000" w:themeColor="text1"/>
          <w:sz w:val="26"/>
          <w:szCs w:val="26"/>
        </w:rPr>
        <w:t>4</w:t>
      </w:r>
      <w:r>
        <w:rPr>
          <w:rFonts w:ascii="Times New Roman" w:hAnsi="Times New Roman" w:cs="Times New Roman"/>
          <w:color w:val="000000" w:themeColor="text1"/>
          <w:sz w:val="26"/>
          <w:szCs w:val="26"/>
        </w:rPr>
        <w:t xml:space="preserve"> Положения.</w:t>
      </w:r>
    </w:p>
    <w:p w:rsidR="00394D48" w:rsidRPr="00731133" w:rsidRDefault="00394D48" w:rsidP="00731133">
      <w:pPr>
        <w:pStyle w:val="af6"/>
        <w:jc w:val="both"/>
        <w:rPr>
          <w:rFonts w:ascii="Times New Roman" w:hAnsi="Times New Roman" w:cs="Times New Roman"/>
          <w:color w:val="000000" w:themeColor="text1"/>
          <w:sz w:val="26"/>
          <w:szCs w:val="26"/>
        </w:rPr>
      </w:pPr>
      <w:bookmarkStart w:id="68" w:name="_Toc437012394"/>
      <w:bookmarkEnd w:id="66"/>
      <w:bookmarkEnd w:id="67"/>
    </w:p>
    <w:p w:rsidR="00394D48" w:rsidRPr="00731133" w:rsidRDefault="00394D48" w:rsidP="00731133">
      <w:pPr>
        <w:pStyle w:val="af6"/>
        <w:jc w:val="both"/>
        <w:rPr>
          <w:rFonts w:ascii="Times New Roman" w:hAnsi="Times New Roman" w:cs="Times New Roman"/>
          <w:b/>
          <w:bCs/>
          <w:color w:val="000000" w:themeColor="text1"/>
          <w:sz w:val="26"/>
          <w:szCs w:val="26"/>
        </w:rPr>
      </w:pPr>
      <w:r w:rsidRPr="00731133">
        <w:rPr>
          <w:rFonts w:ascii="Times New Roman" w:hAnsi="Times New Roman" w:cs="Times New Roman"/>
          <w:b/>
          <w:bCs/>
          <w:color w:val="000000" w:themeColor="text1"/>
          <w:sz w:val="26"/>
          <w:szCs w:val="26"/>
        </w:rPr>
        <w:t xml:space="preserve">Статья </w:t>
      </w:r>
      <w:r w:rsidR="00231564" w:rsidRPr="00731133">
        <w:rPr>
          <w:rFonts w:ascii="Times New Roman" w:hAnsi="Times New Roman" w:cs="Times New Roman"/>
          <w:b/>
          <w:bCs/>
          <w:color w:val="000000" w:themeColor="text1"/>
          <w:sz w:val="26"/>
          <w:szCs w:val="26"/>
        </w:rPr>
        <w:t>2</w:t>
      </w:r>
      <w:r w:rsidR="00C90B90">
        <w:rPr>
          <w:rFonts w:ascii="Times New Roman" w:hAnsi="Times New Roman" w:cs="Times New Roman"/>
          <w:b/>
          <w:bCs/>
          <w:color w:val="000000" w:themeColor="text1"/>
          <w:sz w:val="26"/>
          <w:szCs w:val="26"/>
        </w:rPr>
        <w:t>8</w:t>
      </w:r>
      <w:r w:rsidRPr="00731133">
        <w:rPr>
          <w:rFonts w:ascii="Times New Roman" w:hAnsi="Times New Roman" w:cs="Times New Roman"/>
          <w:b/>
          <w:bCs/>
          <w:color w:val="000000" w:themeColor="text1"/>
          <w:sz w:val="26"/>
          <w:szCs w:val="26"/>
        </w:rPr>
        <w:t>. Проведение запроса предложений в электронной форме</w:t>
      </w:r>
    </w:p>
    <w:p w:rsidR="00394D48" w:rsidRPr="00731133" w:rsidRDefault="00394D48" w:rsidP="00731133">
      <w:pPr>
        <w:pStyle w:val="af6"/>
        <w:jc w:val="both"/>
        <w:rPr>
          <w:rFonts w:ascii="Times New Roman" w:hAnsi="Times New Roman" w:cs="Times New Roman"/>
          <w:color w:val="000000" w:themeColor="text1"/>
          <w:sz w:val="26"/>
          <w:szCs w:val="26"/>
        </w:rPr>
      </w:pPr>
    </w:p>
    <w:p w:rsidR="00394D48" w:rsidRPr="006F571C" w:rsidRDefault="00394D48" w:rsidP="006F571C">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Под запросом предложений в электронной форме понимается </w:t>
      </w:r>
      <w:r w:rsidR="0034743C" w:rsidRPr="00731133">
        <w:rPr>
          <w:rFonts w:ascii="Times New Roman" w:hAnsi="Times New Roman" w:cs="Times New Roman"/>
          <w:color w:val="000000" w:themeColor="text1"/>
          <w:sz w:val="26"/>
          <w:szCs w:val="26"/>
        </w:rPr>
        <w:t>форма торгов</w:t>
      </w:r>
      <w:r w:rsidRPr="00731133">
        <w:rPr>
          <w:rFonts w:ascii="Times New Roman" w:hAnsi="Times New Roman" w:cs="Times New Roman"/>
          <w:color w:val="000000" w:themeColor="text1"/>
          <w:sz w:val="26"/>
          <w:szCs w:val="26"/>
        </w:rPr>
        <w:t>, при которо</w:t>
      </w:r>
      <w:r w:rsidR="0034743C" w:rsidRPr="00731133">
        <w:rPr>
          <w:rFonts w:ascii="Times New Roman" w:hAnsi="Times New Roman" w:cs="Times New Roman"/>
          <w:color w:val="000000" w:themeColor="text1"/>
          <w:sz w:val="26"/>
          <w:szCs w:val="26"/>
        </w:rPr>
        <w:t>й</w:t>
      </w:r>
      <w:r w:rsidRPr="00731133">
        <w:rPr>
          <w:rFonts w:ascii="Times New Roman" w:hAnsi="Times New Roman" w:cs="Times New Roman"/>
          <w:color w:val="000000" w:themeColor="text1"/>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2A7ED9" w:rsidRPr="006F571C" w:rsidRDefault="002A7ED9" w:rsidP="006F571C">
      <w:pPr>
        <w:pStyle w:val="af6"/>
        <w:jc w:val="both"/>
        <w:rPr>
          <w:rFonts w:ascii="Times New Roman" w:hAnsi="Times New Roman" w:cs="Times New Roman"/>
          <w:sz w:val="26"/>
          <w:szCs w:val="26"/>
        </w:rPr>
      </w:pPr>
      <w:r w:rsidRPr="006F571C">
        <w:rPr>
          <w:rFonts w:ascii="Times New Roman" w:hAnsi="Times New Roman" w:cs="Times New Roman"/>
          <w:sz w:val="26"/>
          <w:szCs w:val="26"/>
        </w:rPr>
        <w:t>Запрос предложений может проводиться в случае:</w:t>
      </w:r>
    </w:p>
    <w:p w:rsidR="00140F9F" w:rsidRPr="00731133" w:rsidRDefault="002A7ED9" w:rsidP="00731133">
      <w:pPr>
        <w:pStyle w:val="af0"/>
        <w:jc w:val="both"/>
        <w:rPr>
          <w:rFonts w:ascii="Times New Roman" w:hAnsi="Times New Roman" w:cs="Times New Roman"/>
          <w:sz w:val="26"/>
          <w:szCs w:val="26"/>
        </w:rPr>
      </w:pPr>
      <w:proofErr w:type="gramStart"/>
      <w:r w:rsidRPr="006F571C">
        <w:rPr>
          <w:rFonts w:ascii="Times New Roman" w:hAnsi="Times New Roman" w:cs="Times New Roman"/>
          <w:sz w:val="26"/>
          <w:szCs w:val="26"/>
        </w:rPr>
        <w:t>•</w:t>
      </w:r>
      <w:r w:rsidRPr="006F571C">
        <w:rPr>
          <w:rFonts w:ascii="Times New Roman" w:hAnsi="Times New Roman" w:cs="Times New Roman"/>
          <w:sz w:val="26"/>
          <w:szCs w:val="26"/>
        </w:rPr>
        <w:tab/>
      </w:r>
      <w:r w:rsidRPr="00140F9F">
        <w:rPr>
          <w:rFonts w:ascii="Times New Roman" w:hAnsi="Times New Roman" w:cs="Times New Roman"/>
          <w:sz w:val="26"/>
          <w:szCs w:val="26"/>
        </w:rPr>
        <w:t>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r w:rsidR="00140F9F" w:rsidRPr="00140F9F">
        <w:rPr>
          <w:rFonts w:ascii="Times New Roman" w:hAnsi="Times New Roman" w:cs="Times New Roman"/>
          <w:sz w:val="26"/>
          <w:szCs w:val="26"/>
        </w:rPr>
        <w:t xml:space="preserve">, </w:t>
      </w:r>
      <w:r w:rsidR="00140F9F" w:rsidRPr="00731133">
        <w:rPr>
          <w:rFonts w:ascii="Times New Roman" w:hAnsi="Times New Roman" w:cs="Times New Roman"/>
          <w:sz w:val="26"/>
          <w:szCs w:val="26"/>
        </w:rPr>
        <w:t xml:space="preserve"> а также в случаях, 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r w:rsidR="00140F9F">
        <w:rPr>
          <w:rFonts w:ascii="Times New Roman" w:hAnsi="Times New Roman" w:cs="Times New Roman"/>
          <w:sz w:val="26"/>
          <w:szCs w:val="26"/>
        </w:rPr>
        <w:t>;</w:t>
      </w:r>
      <w:proofErr w:type="gramEnd"/>
    </w:p>
    <w:p w:rsidR="002A7ED9" w:rsidRPr="003C6E5A" w:rsidRDefault="002A7ED9" w:rsidP="006D632C">
      <w:pPr>
        <w:pStyle w:val="af6"/>
        <w:jc w:val="both"/>
        <w:rPr>
          <w:rFonts w:ascii="Times New Roman" w:hAnsi="Times New Roman" w:cs="Times New Roman"/>
          <w:sz w:val="26"/>
          <w:szCs w:val="26"/>
        </w:rPr>
      </w:pPr>
      <w:r w:rsidRPr="006D632C">
        <w:rPr>
          <w:rFonts w:ascii="Times New Roman" w:hAnsi="Times New Roman" w:cs="Times New Roman"/>
          <w:sz w:val="26"/>
          <w:szCs w:val="26"/>
        </w:rPr>
        <w:t>•</w:t>
      </w:r>
      <w:r w:rsidRPr="006D632C">
        <w:rPr>
          <w:rFonts w:ascii="Times New Roman" w:hAnsi="Times New Roman" w:cs="Times New Roman"/>
          <w:sz w:val="26"/>
          <w:szCs w:val="26"/>
        </w:rPr>
        <w:tab/>
        <w:t>если проведение процедуры торгов является экономически необоснованным, т.е. з</w:t>
      </w:r>
      <w:r w:rsidRPr="00C43609">
        <w:rPr>
          <w:rFonts w:ascii="Times New Roman" w:hAnsi="Times New Roman" w:cs="Times New Roman"/>
          <w:sz w:val="26"/>
          <w:szCs w:val="26"/>
        </w:rPr>
        <w:t>атраты на проведение процедуры торгов сопоставимы либо превышают экономию от ее проведения;</w:t>
      </w:r>
    </w:p>
    <w:p w:rsidR="002A7ED9" w:rsidRPr="00B70040" w:rsidRDefault="002A7ED9">
      <w:pPr>
        <w:pStyle w:val="af6"/>
        <w:jc w:val="both"/>
        <w:rPr>
          <w:rFonts w:ascii="Times New Roman" w:hAnsi="Times New Roman" w:cs="Times New Roman"/>
          <w:sz w:val="26"/>
          <w:szCs w:val="26"/>
        </w:rPr>
      </w:pPr>
      <w:r w:rsidRPr="003C6E5A">
        <w:rPr>
          <w:rFonts w:ascii="Times New Roman" w:hAnsi="Times New Roman" w:cs="Times New Roman"/>
          <w:sz w:val="26"/>
          <w:szCs w:val="26"/>
        </w:rPr>
        <w:t>•</w:t>
      </w:r>
      <w:r w:rsidRPr="003C6E5A">
        <w:rPr>
          <w:rFonts w:ascii="Times New Roman" w:hAnsi="Times New Roman" w:cs="Times New Roman"/>
          <w:sz w:val="26"/>
          <w:szCs w:val="26"/>
        </w:rPr>
        <w:tab/>
        <w:t>проведе</w:t>
      </w:r>
      <w:r w:rsidRPr="00D018FC">
        <w:rPr>
          <w:rFonts w:ascii="Times New Roman" w:hAnsi="Times New Roman" w:cs="Times New Roman"/>
          <w:sz w:val="26"/>
          <w:szCs w:val="26"/>
        </w:rPr>
        <w:t xml:space="preserve">нная ранее процедура размещения закупки по аналогичному предмету </w:t>
      </w:r>
      <w:r w:rsidR="006F571C" w:rsidRPr="00D018FC">
        <w:rPr>
          <w:rFonts w:ascii="Times New Roman" w:hAnsi="Times New Roman" w:cs="Times New Roman"/>
          <w:sz w:val="26"/>
          <w:szCs w:val="26"/>
        </w:rPr>
        <w:t>закупки не</w:t>
      </w:r>
      <w:r w:rsidRPr="00B70040">
        <w:rPr>
          <w:rFonts w:ascii="Times New Roman" w:hAnsi="Times New Roman" w:cs="Times New Roman"/>
          <w:sz w:val="26"/>
          <w:szCs w:val="26"/>
        </w:rPr>
        <w:t xml:space="preserve"> состоялась, либо договор не заключен.</w:t>
      </w:r>
    </w:p>
    <w:p w:rsidR="006F571C" w:rsidRPr="00B70040" w:rsidRDefault="006F571C">
      <w:pPr>
        <w:pStyle w:val="af6"/>
        <w:jc w:val="both"/>
        <w:rPr>
          <w:rFonts w:ascii="Times New Roman" w:hAnsi="Times New Roman" w:cs="Times New Roman"/>
          <w:sz w:val="26"/>
          <w:szCs w:val="26"/>
        </w:rPr>
      </w:pPr>
    </w:p>
    <w:p w:rsidR="0036429C" w:rsidRPr="00731133" w:rsidRDefault="00BB52D1" w:rsidP="00731133">
      <w:pPr>
        <w:pStyle w:val="af6"/>
        <w:jc w:val="both"/>
        <w:rPr>
          <w:rFonts w:ascii="Times New Roman" w:hAnsi="Times New Roman" w:cs="Times New Roman"/>
          <w:b/>
          <w:sz w:val="26"/>
          <w:szCs w:val="26"/>
        </w:rPr>
      </w:pPr>
      <w:r w:rsidRPr="00731133">
        <w:rPr>
          <w:rFonts w:ascii="Times New Roman" w:hAnsi="Times New Roman" w:cs="Times New Roman"/>
          <w:b/>
          <w:sz w:val="26"/>
          <w:szCs w:val="26"/>
        </w:rPr>
        <w:t xml:space="preserve">Статья </w:t>
      </w:r>
      <w:r w:rsidR="0036429C" w:rsidRPr="00731133">
        <w:rPr>
          <w:rFonts w:ascii="Times New Roman" w:hAnsi="Times New Roman" w:cs="Times New Roman"/>
          <w:b/>
          <w:sz w:val="26"/>
          <w:szCs w:val="26"/>
        </w:rPr>
        <w:t>2</w:t>
      </w:r>
      <w:r w:rsidR="00C90B90">
        <w:rPr>
          <w:rFonts w:ascii="Times New Roman" w:hAnsi="Times New Roman" w:cs="Times New Roman"/>
          <w:b/>
          <w:sz w:val="26"/>
          <w:szCs w:val="26"/>
        </w:rPr>
        <w:t>8</w:t>
      </w:r>
      <w:r w:rsidR="0036429C" w:rsidRPr="00731133">
        <w:rPr>
          <w:rFonts w:ascii="Times New Roman" w:hAnsi="Times New Roman" w:cs="Times New Roman"/>
          <w:b/>
          <w:sz w:val="26"/>
          <w:szCs w:val="26"/>
        </w:rPr>
        <w:t>.1. Извещение</w:t>
      </w:r>
      <w:r w:rsidRPr="00731133">
        <w:rPr>
          <w:rFonts w:ascii="Times New Roman" w:hAnsi="Times New Roman" w:cs="Times New Roman"/>
          <w:b/>
          <w:sz w:val="26"/>
          <w:szCs w:val="26"/>
        </w:rPr>
        <w:t xml:space="preserve"> и документация</w:t>
      </w:r>
      <w:r w:rsidR="0036429C" w:rsidRPr="00731133">
        <w:rPr>
          <w:rFonts w:ascii="Times New Roman" w:hAnsi="Times New Roman" w:cs="Times New Roman"/>
          <w:b/>
          <w:sz w:val="26"/>
          <w:szCs w:val="26"/>
        </w:rPr>
        <w:t xml:space="preserve"> о проведении запроса предложений</w:t>
      </w:r>
    </w:p>
    <w:p w:rsidR="006F571C" w:rsidRPr="006D632C" w:rsidRDefault="006F571C" w:rsidP="006F571C">
      <w:pPr>
        <w:pStyle w:val="af6"/>
        <w:jc w:val="both"/>
        <w:rPr>
          <w:rFonts w:ascii="Times New Roman" w:hAnsi="Times New Roman" w:cs="Times New Roman"/>
          <w:sz w:val="26"/>
          <w:szCs w:val="26"/>
        </w:rPr>
      </w:pPr>
    </w:p>
    <w:p w:rsidR="00394D48" w:rsidRPr="00731133" w:rsidRDefault="0036429C"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1</w:t>
      </w:r>
      <w:r w:rsidR="00394D48" w:rsidRPr="00731133">
        <w:rPr>
          <w:rFonts w:ascii="Times New Roman" w:hAnsi="Times New Roman" w:cs="Times New Roman"/>
          <w:color w:val="000000" w:themeColor="text1"/>
          <w:sz w:val="26"/>
          <w:szCs w:val="26"/>
        </w:rPr>
        <w:t xml:space="preserve">. Извещение о проведении запроса предложений в электронной форме размещается заказчиком в единой информационной системе не </w:t>
      </w:r>
      <w:proofErr w:type="gramStart"/>
      <w:r w:rsidR="00394D48" w:rsidRPr="00731133">
        <w:rPr>
          <w:rFonts w:ascii="Times New Roman" w:hAnsi="Times New Roman" w:cs="Times New Roman"/>
          <w:color w:val="000000" w:themeColor="text1"/>
          <w:sz w:val="26"/>
          <w:szCs w:val="26"/>
        </w:rPr>
        <w:t>позднее</w:t>
      </w:r>
      <w:proofErr w:type="gramEnd"/>
      <w:r w:rsidR="00394D48" w:rsidRPr="00731133">
        <w:rPr>
          <w:rFonts w:ascii="Times New Roman" w:hAnsi="Times New Roman" w:cs="Times New Roman"/>
          <w:color w:val="000000" w:themeColor="text1"/>
          <w:sz w:val="26"/>
          <w:szCs w:val="26"/>
        </w:rPr>
        <w:t xml:space="preserve"> чем за</w:t>
      </w:r>
      <w:r w:rsidR="007F4DA5" w:rsidRPr="00731133">
        <w:rPr>
          <w:rFonts w:ascii="Times New Roman" w:hAnsi="Times New Roman" w:cs="Times New Roman"/>
          <w:color w:val="000000" w:themeColor="text1"/>
          <w:sz w:val="26"/>
          <w:szCs w:val="26"/>
        </w:rPr>
        <w:t xml:space="preserve"> семь</w:t>
      </w:r>
      <w:r w:rsidR="00394D48" w:rsidRPr="00731133">
        <w:rPr>
          <w:rFonts w:ascii="Times New Roman" w:hAnsi="Times New Roman" w:cs="Times New Roman"/>
          <w:color w:val="000000" w:themeColor="text1"/>
          <w:sz w:val="26"/>
          <w:szCs w:val="26"/>
        </w:rPr>
        <w:t xml:space="preserve">  рабочих дней до даты</w:t>
      </w:r>
      <w:r w:rsidR="007F4DA5" w:rsidRPr="00731133">
        <w:rPr>
          <w:rFonts w:ascii="Times New Roman" w:hAnsi="Times New Roman" w:cs="Times New Roman"/>
          <w:color w:val="000000" w:themeColor="text1"/>
          <w:sz w:val="26"/>
          <w:szCs w:val="26"/>
        </w:rPr>
        <w:t xml:space="preserve"> окончания подачи заявок</w:t>
      </w:r>
      <w:r w:rsidR="00394D48" w:rsidRPr="00731133">
        <w:rPr>
          <w:rFonts w:ascii="Times New Roman" w:hAnsi="Times New Roman" w:cs="Times New Roman"/>
          <w:color w:val="000000" w:themeColor="text1"/>
          <w:sz w:val="26"/>
          <w:szCs w:val="26"/>
        </w:rPr>
        <w:t xml:space="preserve">.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2</w:t>
      </w:r>
      <w:r w:rsidR="00394D48" w:rsidRPr="00731133">
        <w:rPr>
          <w:rFonts w:ascii="Times New Roman" w:hAnsi="Times New Roman" w:cs="Times New Roman"/>
          <w:color w:val="000000" w:themeColor="text1"/>
          <w:sz w:val="26"/>
          <w:szCs w:val="26"/>
        </w:rPr>
        <w:t>. В извещении о проведении запроса предложений в электронной форме должна содержаться информация</w:t>
      </w:r>
      <w:r w:rsidR="005F0621">
        <w:rPr>
          <w:rFonts w:ascii="Times New Roman" w:hAnsi="Times New Roman" w:cs="Times New Roman"/>
          <w:color w:val="000000" w:themeColor="text1"/>
          <w:sz w:val="26"/>
          <w:szCs w:val="26"/>
        </w:rPr>
        <w:t>, предусмотренная статьей 19 настоящего Положения.</w:t>
      </w: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3</w:t>
      </w:r>
      <w:r w:rsidR="00394D48" w:rsidRPr="00731133">
        <w:rPr>
          <w:rFonts w:ascii="Times New Roman" w:hAnsi="Times New Roman" w:cs="Times New Roman"/>
          <w:color w:val="000000" w:themeColor="text1"/>
          <w:sz w:val="26"/>
          <w:szCs w:val="26"/>
        </w:rPr>
        <w:t xml:space="preserve">. </w:t>
      </w:r>
      <w:r w:rsidR="00831BBC">
        <w:rPr>
          <w:rFonts w:ascii="Times New Roman" w:hAnsi="Times New Roman" w:cs="Times New Roman"/>
          <w:color w:val="000000" w:themeColor="text1"/>
          <w:sz w:val="26"/>
          <w:szCs w:val="26"/>
        </w:rPr>
        <w:t>З</w:t>
      </w:r>
      <w:r w:rsidR="00394D48" w:rsidRPr="00731133">
        <w:rPr>
          <w:rFonts w:ascii="Times New Roman" w:hAnsi="Times New Roman" w:cs="Times New Roman"/>
          <w:color w:val="000000" w:themeColor="text1"/>
          <w:sz w:val="26"/>
          <w:szCs w:val="26"/>
        </w:rPr>
        <w:t xml:space="preserve">аказчик вправе отменять проведение запроса </w:t>
      </w:r>
      <w:r w:rsidR="00831BBC">
        <w:rPr>
          <w:rFonts w:ascii="Times New Roman" w:hAnsi="Times New Roman" w:cs="Times New Roman"/>
          <w:color w:val="000000" w:themeColor="text1"/>
          <w:sz w:val="26"/>
          <w:szCs w:val="26"/>
        </w:rPr>
        <w:t xml:space="preserve">предложений </w:t>
      </w:r>
      <w:r w:rsidR="00394D48" w:rsidRPr="00731133">
        <w:rPr>
          <w:rFonts w:ascii="Times New Roman" w:hAnsi="Times New Roman" w:cs="Times New Roman"/>
          <w:color w:val="000000" w:themeColor="text1"/>
          <w:sz w:val="26"/>
          <w:szCs w:val="26"/>
        </w:rPr>
        <w:t>или вносить изменения в извещение о проведении такого запроса, документацию о проведении такого запроса</w:t>
      </w:r>
      <w:r w:rsidR="00831BBC">
        <w:rPr>
          <w:rFonts w:ascii="Times New Roman" w:hAnsi="Times New Roman" w:cs="Times New Roman"/>
          <w:color w:val="000000" w:themeColor="text1"/>
          <w:sz w:val="26"/>
          <w:szCs w:val="26"/>
        </w:rPr>
        <w:t xml:space="preserve"> до истечения срока окончания подачи заявок</w:t>
      </w:r>
      <w:r w:rsidR="00394D48" w:rsidRPr="00731133">
        <w:rPr>
          <w:rFonts w:ascii="Times New Roman" w:hAnsi="Times New Roman" w:cs="Times New Roman"/>
          <w:color w:val="000000" w:themeColor="text1"/>
          <w:sz w:val="26"/>
          <w:szCs w:val="26"/>
        </w:rPr>
        <w:t>.</w:t>
      </w: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4</w:t>
      </w:r>
      <w:r w:rsidR="00394D48" w:rsidRPr="00731133">
        <w:rPr>
          <w:rFonts w:ascii="Times New Roman" w:hAnsi="Times New Roman" w:cs="Times New Roman"/>
          <w:color w:val="000000" w:themeColor="text1"/>
          <w:sz w:val="26"/>
          <w:szCs w:val="26"/>
        </w:rPr>
        <w:t>.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информацию</w:t>
      </w:r>
      <w:r w:rsidR="005F0621">
        <w:rPr>
          <w:rFonts w:ascii="Times New Roman" w:hAnsi="Times New Roman" w:cs="Times New Roman"/>
          <w:color w:val="000000" w:themeColor="text1"/>
          <w:sz w:val="26"/>
          <w:szCs w:val="26"/>
        </w:rPr>
        <w:t>, предусмотренную статьей 20 настоящего Положения.</w:t>
      </w: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lastRenderedPageBreak/>
        <w:t>5</w:t>
      </w:r>
      <w:r w:rsidR="00394D48" w:rsidRPr="00731133">
        <w:rPr>
          <w:rFonts w:ascii="Times New Roman" w:hAnsi="Times New Roman" w:cs="Times New Roman"/>
          <w:color w:val="000000" w:themeColor="text1"/>
          <w:sz w:val="26"/>
          <w:szCs w:val="26"/>
        </w:rPr>
        <w:t xml:space="preserve">. К документации о проведении запроса предложений в электронной форме прилагается </w:t>
      </w:r>
      <w:r w:rsidR="00716760" w:rsidRPr="00716760">
        <w:rPr>
          <w:rFonts w:ascii="Times New Roman" w:hAnsi="Times New Roman" w:cs="Times New Roman"/>
          <w:color w:val="000000" w:themeColor="text1"/>
          <w:sz w:val="26"/>
          <w:szCs w:val="26"/>
        </w:rPr>
        <w:t>проект договора</w:t>
      </w:r>
      <w:r w:rsidR="00394D48" w:rsidRPr="00731133">
        <w:rPr>
          <w:rFonts w:ascii="Times New Roman" w:hAnsi="Times New Roman" w:cs="Times New Roman"/>
          <w:color w:val="000000" w:themeColor="text1"/>
          <w:sz w:val="26"/>
          <w:szCs w:val="26"/>
        </w:rPr>
        <w:t xml:space="preserve">, который является неотъемлемой частью документации о проведении запроса предложений в электронной форме. </w:t>
      </w:r>
    </w:p>
    <w:p w:rsidR="00BB52D1" w:rsidRPr="006F571C" w:rsidRDefault="00BB52D1" w:rsidP="006F571C">
      <w:pPr>
        <w:pStyle w:val="af6"/>
        <w:jc w:val="both"/>
        <w:rPr>
          <w:rFonts w:ascii="Times New Roman" w:hAnsi="Times New Roman" w:cs="Times New Roman"/>
          <w:color w:val="000000" w:themeColor="text1"/>
          <w:sz w:val="26"/>
          <w:szCs w:val="26"/>
        </w:rPr>
      </w:pPr>
    </w:p>
    <w:p w:rsidR="00BB52D1" w:rsidRPr="00731133" w:rsidRDefault="00BB52D1"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8</w:t>
      </w:r>
      <w:r w:rsidRPr="00731133">
        <w:rPr>
          <w:rFonts w:ascii="Times New Roman" w:hAnsi="Times New Roman" w:cs="Times New Roman"/>
          <w:b/>
          <w:color w:val="000000" w:themeColor="text1"/>
          <w:sz w:val="26"/>
          <w:szCs w:val="26"/>
        </w:rPr>
        <w:t>.2. Требования, предъявляемые к заявке.</w:t>
      </w:r>
    </w:p>
    <w:p w:rsidR="00BB52D1" w:rsidRPr="00731133" w:rsidRDefault="00BB52D1" w:rsidP="00731133">
      <w:pPr>
        <w:pStyle w:val="af6"/>
        <w:jc w:val="both"/>
        <w:rPr>
          <w:rFonts w:ascii="Times New Roman" w:hAnsi="Times New Roman" w:cs="Times New Roman"/>
          <w:color w:val="000000" w:themeColor="text1"/>
          <w:sz w:val="26"/>
          <w:szCs w:val="26"/>
        </w:rPr>
      </w:pP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1</w:t>
      </w:r>
      <w:r w:rsidR="00394D48" w:rsidRPr="00731133">
        <w:rPr>
          <w:rFonts w:ascii="Times New Roman" w:hAnsi="Times New Roman" w:cs="Times New Roman"/>
          <w:color w:val="000000" w:themeColor="text1"/>
          <w:sz w:val="26"/>
          <w:szCs w:val="26"/>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394D48" w:rsidRPr="00731133" w:rsidRDefault="00394D4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394D48" w:rsidRPr="00731133" w:rsidRDefault="00394D4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394D48" w:rsidRPr="00731133" w:rsidRDefault="00394D4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w:t>
      </w:r>
      <w:r w:rsidR="006D78DB" w:rsidRPr="00731133">
        <w:rPr>
          <w:rFonts w:ascii="Times New Roman" w:hAnsi="Times New Roman" w:cs="Times New Roman"/>
          <w:color w:val="000000" w:themeColor="text1"/>
          <w:sz w:val="26"/>
          <w:szCs w:val="26"/>
        </w:rPr>
        <w:t>форме;</w:t>
      </w:r>
    </w:p>
    <w:p w:rsidR="00394D48" w:rsidRPr="00731133" w:rsidRDefault="00394D4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w:t>
      </w:r>
      <w:r w:rsidR="00E3219D" w:rsidRPr="00E3219D">
        <w:rPr>
          <w:rFonts w:ascii="Times New Roman" w:hAnsi="Times New Roman" w:cs="Times New Roman"/>
          <w:color w:val="000000" w:themeColor="text1"/>
          <w:sz w:val="26"/>
          <w:szCs w:val="26"/>
        </w:rPr>
        <w:t>в электронной форме,</w:t>
      </w:r>
      <w:r w:rsidRPr="00731133">
        <w:rPr>
          <w:rFonts w:ascii="Times New Roman" w:hAnsi="Times New Roman" w:cs="Times New Roman"/>
          <w:color w:val="000000" w:themeColor="text1"/>
          <w:sz w:val="26"/>
          <w:szCs w:val="26"/>
        </w:rPr>
        <w:t xml:space="preserve"> не соответствующей требованиям</w:t>
      </w:r>
      <w:r w:rsidR="004C3D97" w:rsidRPr="006F571C">
        <w:rPr>
          <w:rFonts w:ascii="Times New Roman" w:hAnsi="Times New Roman" w:cs="Times New Roman"/>
          <w:color w:val="000000" w:themeColor="text1"/>
          <w:sz w:val="26"/>
          <w:szCs w:val="26"/>
        </w:rPr>
        <w:t xml:space="preserve"> документации</w:t>
      </w:r>
      <w:r w:rsidRPr="00731133">
        <w:rPr>
          <w:rFonts w:ascii="Times New Roman" w:hAnsi="Times New Roman" w:cs="Times New Roman"/>
          <w:color w:val="000000" w:themeColor="text1"/>
          <w:sz w:val="26"/>
          <w:szCs w:val="26"/>
        </w:rPr>
        <w:t>;</w:t>
      </w:r>
    </w:p>
    <w:p w:rsidR="00394D48" w:rsidRPr="00731133" w:rsidRDefault="006D78D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w:t>
      </w:r>
      <w:r w:rsidR="00394D48" w:rsidRPr="00731133">
        <w:rPr>
          <w:rFonts w:ascii="Times New Roman" w:hAnsi="Times New Roman" w:cs="Times New Roman"/>
          <w:color w:val="000000" w:themeColor="text1"/>
          <w:sz w:val="26"/>
          <w:szCs w:val="26"/>
        </w:rPr>
        <w:t xml:space="preserve">) предложение участника запроса предложений в электронной форме об условиях исполнения </w:t>
      </w:r>
      <w:r w:rsidR="00401AA8" w:rsidRPr="00731133">
        <w:rPr>
          <w:rFonts w:ascii="Times New Roman" w:hAnsi="Times New Roman" w:cs="Times New Roman"/>
          <w:color w:val="000000" w:themeColor="text1"/>
          <w:sz w:val="26"/>
          <w:szCs w:val="26"/>
        </w:rPr>
        <w:t>договора</w:t>
      </w:r>
      <w:r w:rsidR="00BF276C" w:rsidRPr="00731133">
        <w:rPr>
          <w:rFonts w:ascii="Times New Roman" w:hAnsi="Times New Roman" w:cs="Times New Roman"/>
          <w:color w:val="000000" w:themeColor="text1"/>
          <w:sz w:val="26"/>
          <w:szCs w:val="26"/>
        </w:rPr>
        <w:t xml:space="preserve"> </w:t>
      </w:r>
      <w:r w:rsidR="00394D48" w:rsidRPr="00731133">
        <w:rPr>
          <w:rFonts w:ascii="Times New Roman" w:hAnsi="Times New Roman" w:cs="Times New Roman"/>
          <w:color w:val="000000" w:themeColor="text1"/>
          <w:sz w:val="26"/>
          <w:szCs w:val="26"/>
        </w:rPr>
        <w:t>в соответствии с требованиями, указанными в документации о проведении запроса предложений в электронной форме;</w:t>
      </w: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2</w:t>
      </w:r>
      <w:r w:rsidR="00394D48" w:rsidRPr="00731133">
        <w:rPr>
          <w:rFonts w:ascii="Times New Roman" w:hAnsi="Times New Roman" w:cs="Times New Roman"/>
          <w:color w:val="000000" w:themeColor="text1"/>
          <w:sz w:val="26"/>
          <w:szCs w:val="26"/>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Pr>
          <w:rFonts w:ascii="Times New Roman" w:hAnsi="Times New Roman" w:cs="Times New Roman"/>
          <w:color w:val="000000" w:themeColor="text1"/>
          <w:sz w:val="26"/>
          <w:szCs w:val="26"/>
        </w:rPr>
        <w:t xml:space="preserve">частью </w:t>
      </w:r>
      <w:hyperlink w:anchor="Par31" w:history="1">
        <w:r w:rsidR="003509A0">
          <w:rPr>
            <w:rFonts w:ascii="Times New Roman" w:hAnsi="Times New Roman" w:cs="Times New Roman"/>
            <w:color w:val="000000" w:themeColor="text1"/>
            <w:sz w:val="26"/>
            <w:szCs w:val="26"/>
          </w:rPr>
          <w:t>1</w:t>
        </w:r>
      </w:hyperlink>
      <w:r w:rsidR="00394D48" w:rsidRPr="00731133">
        <w:rPr>
          <w:rFonts w:ascii="Times New Roman" w:hAnsi="Times New Roman" w:cs="Times New Roman"/>
          <w:color w:val="000000" w:themeColor="text1"/>
          <w:sz w:val="26"/>
          <w:szCs w:val="26"/>
        </w:rPr>
        <w:t xml:space="preserve"> настоящей статьи, не допускается.</w:t>
      </w:r>
    </w:p>
    <w:p w:rsidR="00394D48" w:rsidRPr="00731133" w:rsidRDefault="00BB52D1"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3</w:t>
      </w:r>
      <w:r w:rsidR="00394D48" w:rsidRPr="00731133">
        <w:rPr>
          <w:rFonts w:ascii="Times New Roman" w:hAnsi="Times New Roman" w:cs="Times New Roman"/>
          <w:color w:val="000000" w:themeColor="text1"/>
          <w:sz w:val="26"/>
          <w:szCs w:val="26"/>
        </w:rPr>
        <w:t>. Участник запроса предложений в электронной форме вправе подать только одну заявку на участие в таком запросе.</w:t>
      </w:r>
    </w:p>
    <w:p w:rsidR="00394D48" w:rsidRPr="00731133" w:rsidRDefault="007D01FC"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4.</w:t>
      </w:r>
      <w:r w:rsidR="00394D48" w:rsidRPr="00731133">
        <w:rPr>
          <w:rFonts w:ascii="Times New Roman" w:hAnsi="Times New Roman" w:cs="Times New Roman"/>
          <w:color w:val="000000" w:themeColor="text1"/>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1D5F2F" w:rsidRPr="006F571C" w:rsidRDefault="00B14281" w:rsidP="006F571C">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7D01FC">
        <w:rPr>
          <w:rFonts w:ascii="Times New Roman" w:hAnsi="Times New Roman" w:cs="Times New Roman"/>
          <w:color w:val="000000" w:themeColor="text1"/>
          <w:sz w:val="26"/>
          <w:szCs w:val="26"/>
        </w:rPr>
        <w:t xml:space="preserve">. </w:t>
      </w:r>
      <w:r w:rsidR="00394D48" w:rsidRPr="00731133">
        <w:rPr>
          <w:rFonts w:ascii="Times New Roman" w:hAnsi="Times New Roman" w:cs="Times New Roman"/>
          <w:color w:val="000000" w:themeColor="text1"/>
          <w:sz w:val="26"/>
          <w:szCs w:val="26"/>
        </w:rPr>
        <w:t>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w:t>
      </w:r>
      <w:r w:rsidR="006D78DB" w:rsidRPr="00731133">
        <w:rPr>
          <w:rFonts w:ascii="Times New Roman" w:hAnsi="Times New Roman" w:cs="Times New Roman"/>
          <w:color w:val="000000" w:themeColor="text1"/>
          <w:sz w:val="26"/>
          <w:szCs w:val="26"/>
        </w:rPr>
        <w:t xml:space="preserve"> </w:t>
      </w:r>
      <w:r w:rsidR="00394D48" w:rsidRPr="00731133">
        <w:rPr>
          <w:rFonts w:ascii="Times New Roman" w:hAnsi="Times New Roman" w:cs="Times New Roman"/>
          <w:color w:val="000000" w:themeColor="text1"/>
          <w:sz w:val="26"/>
          <w:szCs w:val="26"/>
        </w:rPr>
        <w:t>проведения запроса предложений в электронной форме</w:t>
      </w:r>
      <w:r w:rsidR="00D04449" w:rsidRPr="00731133">
        <w:rPr>
          <w:rFonts w:ascii="Times New Roman" w:hAnsi="Times New Roman" w:cs="Times New Roman"/>
          <w:color w:val="000000" w:themeColor="text1"/>
          <w:sz w:val="26"/>
          <w:szCs w:val="26"/>
        </w:rPr>
        <w:t xml:space="preserve"> подлежат отклонению</w:t>
      </w:r>
      <w:r w:rsidR="00394D48" w:rsidRPr="00731133">
        <w:rPr>
          <w:rFonts w:ascii="Times New Roman" w:hAnsi="Times New Roman" w:cs="Times New Roman"/>
          <w:color w:val="000000" w:themeColor="text1"/>
          <w:sz w:val="26"/>
          <w:szCs w:val="26"/>
        </w:rPr>
        <w:t>.</w:t>
      </w:r>
      <w:r w:rsidR="001D5F2F" w:rsidRPr="006F571C">
        <w:rPr>
          <w:rFonts w:ascii="Times New Roman" w:hAnsi="Times New Roman" w:cs="Times New Roman"/>
          <w:color w:val="000000" w:themeColor="text1"/>
          <w:sz w:val="26"/>
          <w:szCs w:val="26"/>
        </w:rPr>
        <w:t xml:space="preserve"> </w:t>
      </w:r>
    </w:p>
    <w:p w:rsidR="006F571C" w:rsidRPr="006F571C" w:rsidRDefault="006F571C" w:rsidP="006F571C">
      <w:pPr>
        <w:pStyle w:val="af6"/>
        <w:jc w:val="both"/>
        <w:rPr>
          <w:rFonts w:ascii="Times New Roman" w:hAnsi="Times New Roman" w:cs="Times New Roman"/>
          <w:color w:val="000000" w:themeColor="text1"/>
          <w:sz w:val="26"/>
          <w:szCs w:val="26"/>
        </w:rPr>
      </w:pPr>
    </w:p>
    <w:p w:rsidR="00546010" w:rsidRPr="00731133" w:rsidRDefault="00546010"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8</w:t>
      </w:r>
      <w:r w:rsidRPr="00731133">
        <w:rPr>
          <w:rFonts w:ascii="Times New Roman" w:hAnsi="Times New Roman" w:cs="Times New Roman"/>
          <w:b/>
          <w:color w:val="000000" w:themeColor="text1"/>
          <w:sz w:val="26"/>
          <w:szCs w:val="26"/>
        </w:rPr>
        <w:t>.3. Рассмотрение и оценка заявки на участие в запросе предл</w:t>
      </w:r>
      <w:r w:rsidR="00B14770">
        <w:rPr>
          <w:rFonts w:ascii="Times New Roman" w:hAnsi="Times New Roman" w:cs="Times New Roman"/>
          <w:b/>
          <w:color w:val="000000" w:themeColor="text1"/>
          <w:sz w:val="26"/>
          <w:szCs w:val="26"/>
        </w:rPr>
        <w:t>о</w:t>
      </w:r>
      <w:r w:rsidRPr="00731133">
        <w:rPr>
          <w:rFonts w:ascii="Times New Roman" w:hAnsi="Times New Roman" w:cs="Times New Roman"/>
          <w:b/>
          <w:color w:val="000000" w:themeColor="text1"/>
          <w:sz w:val="26"/>
          <w:szCs w:val="26"/>
        </w:rPr>
        <w:t>жений в электронной форме</w:t>
      </w:r>
    </w:p>
    <w:p w:rsidR="006F571C" w:rsidRPr="006D632C" w:rsidRDefault="006F571C" w:rsidP="006D632C">
      <w:pPr>
        <w:pStyle w:val="af6"/>
        <w:jc w:val="both"/>
        <w:rPr>
          <w:rFonts w:ascii="Times New Roman" w:hAnsi="Times New Roman" w:cs="Times New Roman"/>
          <w:color w:val="000000" w:themeColor="text1"/>
          <w:sz w:val="26"/>
          <w:szCs w:val="26"/>
        </w:rPr>
      </w:pPr>
    </w:p>
    <w:p w:rsidR="001D5F2F" w:rsidRPr="003C6E5A" w:rsidRDefault="00546010" w:rsidP="006D632C">
      <w:pPr>
        <w:pStyle w:val="af6"/>
        <w:jc w:val="both"/>
        <w:rPr>
          <w:rFonts w:ascii="Times New Roman" w:hAnsi="Times New Roman" w:cs="Times New Roman"/>
          <w:sz w:val="26"/>
          <w:szCs w:val="26"/>
        </w:rPr>
      </w:pPr>
      <w:r w:rsidRPr="00C43609">
        <w:rPr>
          <w:rFonts w:ascii="Times New Roman" w:hAnsi="Times New Roman" w:cs="Times New Roman"/>
          <w:sz w:val="26"/>
          <w:szCs w:val="26"/>
        </w:rPr>
        <w:t>1</w:t>
      </w:r>
      <w:r w:rsidR="001D5F2F" w:rsidRPr="00C43609">
        <w:rPr>
          <w:rFonts w:ascii="Times New Roman" w:hAnsi="Times New Roman" w:cs="Times New Roman"/>
          <w:sz w:val="26"/>
          <w:szCs w:val="26"/>
        </w:rPr>
        <w:t>. Основанием для отказа в приеме предложения на участие в запросе предложений является истечение срока подачи предложений и/или несоответствие представленных документов по оформлению требованиям, установленным в извещении о проведении запроса предложений и документации.</w:t>
      </w:r>
    </w:p>
    <w:p w:rsidR="001D5F2F" w:rsidRPr="00D018FC" w:rsidRDefault="001D5F2F">
      <w:pPr>
        <w:pStyle w:val="af6"/>
        <w:jc w:val="both"/>
        <w:rPr>
          <w:rFonts w:ascii="Times New Roman" w:hAnsi="Times New Roman" w:cs="Times New Roman"/>
          <w:sz w:val="26"/>
          <w:szCs w:val="26"/>
        </w:rPr>
      </w:pPr>
      <w:r w:rsidRPr="00B027F6">
        <w:rPr>
          <w:rFonts w:ascii="Times New Roman" w:hAnsi="Times New Roman" w:cs="Times New Roman"/>
          <w:sz w:val="26"/>
          <w:szCs w:val="26"/>
        </w:rPr>
        <w:t xml:space="preserve">Заказчик </w:t>
      </w:r>
      <w:r w:rsidRPr="00D018FC">
        <w:rPr>
          <w:rFonts w:ascii="Times New Roman" w:hAnsi="Times New Roman" w:cs="Times New Roman"/>
          <w:sz w:val="26"/>
          <w:szCs w:val="26"/>
        </w:rPr>
        <w:t>отклоняет представленные предложения в случае:</w:t>
      </w:r>
    </w:p>
    <w:p w:rsidR="001D5F2F" w:rsidRPr="004D4EB3" w:rsidRDefault="001D5F2F">
      <w:pPr>
        <w:pStyle w:val="af6"/>
        <w:jc w:val="both"/>
        <w:rPr>
          <w:rFonts w:ascii="Times New Roman" w:hAnsi="Times New Roman" w:cs="Times New Roman"/>
          <w:sz w:val="26"/>
          <w:szCs w:val="26"/>
        </w:rPr>
      </w:pPr>
      <w:r w:rsidRPr="00D018FC">
        <w:rPr>
          <w:rFonts w:ascii="Times New Roman" w:hAnsi="Times New Roman" w:cs="Times New Roman"/>
          <w:sz w:val="26"/>
          <w:szCs w:val="26"/>
        </w:rPr>
        <w:t xml:space="preserve">1) несоответствия представленного </w:t>
      </w:r>
      <w:r w:rsidR="00716760" w:rsidRPr="00D018FC">
        <w:rPr>
          <w:rFonts w:ascii="Times New Roman" w:hAnsi="Times New Roman" w:cs="Times New Roman"/>
          <w:sz w:val="26"/>
          <w:szCs w:val="26"/>
        </w:rPr>
        <w:t>предложения, по существу,</w:t>
      </w:r>
      <w:r w:rsidRPr="00D018FC">
        <w:rPr>
          <w:rFonts w:ascii="Times New Roman" w:hAnsi="Times New Roman" w:cs="Times New Roman"/>
          <w:sz w:val="26"/>
          <w:szCs w:val="26"/>
        </w:rPr>
        <w:t xml:space="preserve"> требованиям, указанным в доку</w:t>
      </w:r>
      <w:r w:rsidRPr="00B70040">
        <w:rPr>
          <w:rFonts w:ascii="Times New Roman" w:hAnsi="Times New Roman" w:cs="Times New Roman"/>
          <w:sz w:val="26"/>
          <w:szCs w:val="26"/>
        </w:rPr>
        <w:t>ментации;</w:t>
      </w:r>
    </w:p>
    <w:p w:rsidR="001D5F2F" w:rsidRPr="004D4EB3" w:rsidRDefault="001D5F2F">
      <w:pPr>
        <w:pStyle w:val="af6"/>
        <w:jc w:val="both"/>
        <w:rPr>
          <w:rFonts w:ascii="Times New Roman" w:hAnsi="Times New Roman" w:cs="Times New Roman"/>
          <w:sz w:val="26"/>
          <w:szCs w:val="26"/>
        </w:rPr>
      </w:pPr>
      <w:r w:rsidRPr="004D4EB3">
        <w:rPr>
          <w:rFonts w:ascii="Times New Roman" w:hAnsi="Times New Roman" w:cs="Times New Roman"/>
          <w:sz w:val="26"/>
          <w:szCs w:val="26"/>
        </w:rPr>
        <w:t>2) указания предельной цены товаров, работ, услуг выше установленной в приглашении к участию;</w:t>
      </w:r>
    </w:p>
    <w:p w:rsidR="001D5F2F" w:rsidRPr="004D4EB3" w:rsidRDefault="001D5F2F">
      <w:pPr>
        <w:pStyle w:val="af6"/>
        <w:jc w:val="both"/>
        <w:rPr>
          <w:rFonts w:ascii="Times New Roman" w:hAnsi="Times New Roman" w:cs="Times New Roman"/>
          <w:sz w:val="26"/>
          <w:szCs w:val="26"/>
        </w:rPr>
      </w:pPr>
      <w:r w:rsidRPr="004D4EB3">
        <w:rPr>
          <w:rFonts w:ascii="Times New Roman" w:hAnsi="Times New Roman" w:cs="Times New Roman"/>
          <w:sz w:val="26"/>
          <w:szCs w:val="26"/>
        </w:rPr>
        <w:t>3) отказа от проведения запроса предложений.</w:t>
      </w:r>
    </w:p>
    <w:p w:rsidR="001D5F2F" w:rsidRPr="00683BB9" w:rsidRDefault="00546010">
      <w:pPr>
        <w:pStyle w:val="af6"/>
        <w:jc w:val="both"/>
        <w:rPr>
          <w:rFonts w:ascii="Times New Roman" w:hAnsi="Times New Roman" w:cs="Times New Roman"/>
          <w:sz w:val="26"/>
          <w:szCs w:val="26"/>
        </w:rPr>
      </w:pPr>
      <w:r w:rsidRPr="004D4EB3">
        <w:rPr>
          <w:rFonts w:ascii="Times New Roman" w:hAnsi="Times New Roman" w:cs="Times New Roman"/>
          <w:sz w:val="26"/>
          <w:szCs w:val="26"/>
        </w:rPr>
        <w:t>2</w:t>
      </w:r>
      <w:r w:rsidR="001D5F2F" w:rsidRPr="004D4EB3">
        <w:rPr>
          <w:rFonts w:ascii="Times New Roman" w:hAnsi="Times New Roman" w:cs="Times New Roman"/>
          <w:sz w:val="26"/>
          <w:szCs w:val="26"/>
        </w:rPr>
        <w:t>. Участникам может быть предоставлена возможность добровольно повысить предпочтительность предложений пу</w:t>
      </w:r>
      <w:r w:rsidR="001D5F2F" w:rsidRPr="007162B3">
        <w:rPr>
          <w:rFonts w:ascii="Times New Roman" w:hAnsi="Times New Roman" w:cs="Times New Roman"/>
          <w:sz w:val="26"/>
          <w:szCs w:val="26"/>
        </w:rPr>
        <w:t>тем изменений условий исполнения договора, изложен</w:t>
      </w:r>
      <w:r w:rsidR="001D5F2F" w:rsidRPr="00F8149C">
        <w:rPr>
          <w:rFonts w:ascii="Times New Roman" w:hAnsi="Times New Roman" w:cs="Times New Roman"/>
          <w:sz w:val="26"/>
          <w:szCs w:val="26"/>
        </w:rPr>
        <w:t>ных в предложении (снижения цены, изменения условий поставки (выполнения работ, оказания услуг), изменения условий оплаты (уменьшение авансовых платежей, увеличение сроков оплаты). Для этого всем участникам</w:t>
      </w:r>
      <w:r w:rsidR="001D5F2F" w:rsidRPr="0040415F">
        <w:rPr>
          <w:rFonts w:ascii="Times New Roman" w:hAnsi="Times New Roman" w:cs="Times New Roman"/>
          <w:sz w:val="26"/>
          <w:szCs w:val="26"/>
        </w:rPr>
        <w:t>,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рабочих дней направляют</w:t>
      </w:r>
      <w:r w:rsidR="001D5F2F" w:rsidRPr="00683BB9">
        <w:rPr>
          <w:rFonts w:ascii="Times New Roman" w:hAnsi="Times New Roman" w:cs="Times New Roman"/>
          <w:sz w:val="26"/>
          <w:szCs w:val="26"/>
        </w:rPr>
        <w:t xml:space="preserve"> измененные предложения.</w:t>
      </w:r>
    </w:p>
    <w:p w:rsidR="001D5F2F" w:rsidRPr="00683BB9" w:rsidRDefault="001D5F2F">
      <w:pPr>
        <w:pStyle w:val="af6"/>
        <w:jc w:val="both"/>
        <w:rPr>
          <w:rFonts w:ascii="Times New Roman" w:hAnsi="Times New Roman" w:cs="Times New Roman"/>
          <w:sz w:val="26"/>
          <w:szCs w:val="26"/>
        </w:rPr>
      </w:pPr>
      <w:r w:rsidRPr="00683BB9">
        <w:rPr>
          <w:rFonts w:ascii="Times New Roman" w:hAnsi="Times New Roman" w:cs="Times New Roman"/>
          <w:sz w:val="26"/>
          <w:szCs w:val="26"/>
        </w:rPr>
        <w:t>В случае, если в течение 2 рабочих дней участник не представил изменения предложений, рассматривается первоначальное предложение такого участника.</w:t>
      </w:r>
    </w:p>
    <w:p w:rsidR="001D5F2F" w:rsidRPr="00092EA9" w:rsidRDefault="001D5F2F">
      <w:pPr>
        <w:pStyle w:val="af6"/>
        <w:jc w:val="both"/>
        <w:rPr>
          <w:rFonts w:ascii="Times New Roman" w:hAnsi="Times New Roman" w:cs="Times New Roman"/>
          <w:sz w:val="26"/>
          <w:szCs w:val="26"/>
        </w:rPr>
      </w:pPr>
      <w:r w:rsidRPr="00092EA9">
        <w:rPr>
          <w:rFonts w:ascii="Times New Roman" w:hAnsi="Times New Roman" w:cs="Times New Roman"/>
          <w:sz w:val="26"/>
          <w:szCs w:val="26"/>
        </w:rPr>
        <w:t>Участник вправе предоставить изменения в предложение однократно.</w:t>
      </w:r>
    </w:p>
    <w:p w:rsidR="00394D48" w:rsidRPr="00731133" w:rsidRDefault="001D5F2F" w:rsidP="00731133">
      <w:pPr>
        <w:pStyle w:val="af6"/>
        <w:jc w:val="both"/>
        <w:rPr>
          <w:rFonts w:ascii="Times New Roman" w:hAnsi="Times New Roman" w:cs="Times New Roman"/>
          <w:color w:val="000000" w:themeColor="text1"/>
          <w:sz w:val="26"/>
          <w:szCs w:val="26"/>
        </w:rPr>
      </w:pPr>
      <w:r w:rsidRPr="00092EA9">
        <w:rPr>
          <w:rFonts w:ascii="Times New Roman" w:hAnsi="Times New Roman" w:cs="Times New Roman"/>
          <w:sz w:val="26"/>
          <w:szCs w:val="26"/>
        </w:rPr>
        <w:t>Выбор победителя процедуры запроса предложений осуществляется с учетом изменений предложений, представленных участниками.</w:t>
      </w:r>
    </w:p>
    <w:p w:rsidR="00394D48" w:rsidRPr="006F571C" w:rsidRDefault="00546010" w:rsidP="006F571C">
      <w:pPr>
        <w:pStyle w:val="af6"/>
        <w:jc w:val="both"/>
        <w:rPr>
          <w:rFonts w:ascii="Times New Roman" w:hAnsi="Times New Roman" w:cs="Times New Roman"/>
          <w:color w:val="000000" w:themeColor="text1"/>
          <w:sz w:val="26"/>
          <w:szCs w:val="26"/>
        </w:rPr>
      </w:pPr>
      <w:bookmarkStart w:id="69" w:name="_Hlk513114011"/>
      <w:r w:rsidRPr="006F571C">
        <w:rPr>
          <w:rFonts w:ascii="Times New Roman" w:hAnsi="Times New Roman" w:cs="Times New Roman"/>
          <w:color w:val="000000" w:themeColor="text1"/>
          <w:sz w:val="26"/>
          <w:szCs w:val="26"/>
        </w:rPr>
        <w:t>3</w:t>
      </w:r>
      <w:r w:rsidR="00394D48" w:rsidRPr="00731133">
        <w:rPr>
          <w:rFonts w:ascii="Times New Roman" w:hAnsi="Times New Roman" w:cs="Times New Roman"/>
          <w:color w:val="000000" w:themeColor="text1"/>
          <w:sz w:val="26"/>
          <w:szCs w:val="26"/>
        </w:rPr>
        <w:t>.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bookmarkEnd w:id="69"/>
    <w:p w:rsidR="00394D48" w:rsidRPr="00731133" w:rsidRDefault="00546010" w:rsidP="00092EA9">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4</w:t>
      </w:r>
      <w:r w:rsidR="00394D48" w:rsidRPr="00731133">
        <w:rPr>
          <w:rFonts w:ascii="Times New Roman" w:hAnsi="Times New Roman" w:cs="Times New Roman"/>
          <w:color w:val="000000" w:themeColor="text1"/>
          <w:sz w:val="26"/>
          <w:szCs w:val="26"/>
        </w:rPr>
        <w:t xml:space="preserve">. Не позднее даты окончания срока рассмотрения и оценки заявок на участие в запросе предложений в электронной форме заказчик размещает в единой </w:t>
      </w:r>
      <w:r w:rsidR="00394D48" w:rsidRPr="00731133">
        <w:rPr>
          <w:rFonts w:ascii="Times New Roman" w:hAnsi="Times New Roman" w:cs="Times New Roman"/>
          <w:color w:val="000000" w:themeColor="text1"/>
          <w:sz w:val="26"/>
          <w:szCs w:val="26"/>
        </w:rPr>
        <w:lastRenderedPageBreak/>
        <w:t>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w:t>
      </w:r>
      <w:r w:rsidR="00DB68A7" w:rsidRPr="00731133">
        <w:rPr>
          <w:rFonts w:ascii="Times New Roman" w:hAnsi="Times New Roman" w:cs="Times New Roman"/>
          <w:color w:val="000000" w:themeColor="text1"/>
          <w:sz w:val="26"/>
          <w:szCs w:val="26"/>
        </w:rPr>
        <w:t xml:space="preserve"> договора</w:t>
      </w:r>
      <w:r w:rsidR="00394D48" w:rsidRPr="00731133">
        <w:rPr>
          <w:rFonts w:ascii="Times New Roman" w:hAnsi="Times New Roman" w:cs="Times New Roman"/>
          <w:color w:val="000000" w:themeColor="text1"/>
          <w:sz w:val="26"/>
          <w:szCs w:val="26"/>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4D48" w:rsidRPr="00731133" w:rsidRDefault="00B14281" w:rsidP="00731133">
      <w:pPr>
        <w:pStyle w:val="af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00394D48" w:rsidRPr="00731133">
        <w:rPr>
          <w:rFonts w:ascii="Times New Roman" w:hAnsi="Times New Roman" w:cs="Times New Roman"/>
          <w:color w:val="000000" w:themeColor="text1"/>
          <w:sz w:val="26"/>
          <w:szCs w:val="26"/>
        </w:rPr>
        <w:t>В течение одного рабочего дня с момента размещения выписки из протокола проведения запроса предложений в электронной форме</w:t>
      </w:r>
      <w:r w:rsidR="00E75534">
        <w:rPr>
          <w:rFonts w:ascii="Times New Roman" w:hAnsi="Times New Roman" w:cs="Times New Roman"/>
          <w:color w:val="000000" w:themeColor="text1"/>
          <w:sz w:val="26"/>
          <w:szCs w:val="26"/>
        </w:rPr>
        <w:t xml:space="preserve"> </w:t>
      </w:r>
      <w:r w:rsidR="00394D48" w:rsidRPr="00731133">
        <w:rPr>
          <w:rFonts w:ascii="Times New Roman" w:hAnsi="Times New Roman" w:cs="Times New Roman"/>
          <w:color w:val="000000" w:themeColor="text1"/>
          <w:sz w:val="26"/>
          <w:szCs w:val="26"/>
        </w:rPr>
        <w:t>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w:t>
      </w:r>
      <w:r w:rsidR="00DB68A7" w:rsidRPr="00731133">
        <w:rPr>
          <w:rFonts w:ascii="Times New Roman" w:hAnsi="Times New Roman" w:cs="Times New Roman"/>
          <w:color w:val="000000" w:themeColor="text1"/>
          <w:sz w:val="26"/>
          <w:szCs w:val="26"/>
        </w:rPr>
        <w:t xml:space="preserve"> договора</w:t>
      </w:r>
      <w:r w:rsidR="00394D48" w:rsidRPr="00731133">
        <w:rPr>
          <w:rFonts w:ascii="Times New Roman" w:hAnsi="Times New Roman" w:cs="Times New Roman"/>
          <w:color w:val="000000" w:themeColor="text1"/>
          <w:sz w:val="26"/>
          <w:szCs w:val="26"/>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4D48" w:rsidRPr="00731133" w:rsidRDefault="00657A0C"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6</w:t>
      </w:r>
      <w:r w:rsidR="00394D48" w:rsidRPr="00731133">
        <w:rPr>
          <w:rFonts w:ascii="Times New Roman" w:hAnsi="Times New Roman" w:cs="Times New Roman"/>
          <w:color w:val="000000" w:themeColor="text1"/>
          <w:sz w:val="26"/>
          <w:szCs w:val="26"/>
        </w:rPr>
        <w:t xml:space="preserve">. Если участник запроса предложений в электронной форме не направил окончательное предложение в срок, </w:t>
      </w:r>
      <w:r w:rsidR="00E75534">
        <w:rPr>
          <w:rFonts w:ascii="Times New Roman" w:hAnsi="Times New Roman" w:cs="Times New Roman"/>
          <w:color w:val="000000" w:themeColor="text1"/>
          <w:sz w:val="26"/>
          <w:szCs w:val="26"/>
        </w:rPr>
        <w:t>то</w:t>
      </w:r>
      <w:r w:rsidR="00394D48" w:rsidRPr="00731133">
        <w:rPr>
          <w:rFonts w:ascii="Times New Roman" w:hAnsi="Times New Roman" w:cs="Times New Roman"/>
          <w:color w:val="000000" w:themeColor="text1"/>
          <w:sz w:val="26"/>
          <w:szCs w:val="26"/>
        </w:rPr>
        <w:t xml:space="preserve"> окончательными предложениями признаются поданные заявки на участие в запросе предложений в электронной форме.</w:t>
      </w:r>
    </w:p>
    <w:p w:rsidR="00394D48" w:rsidRPr="00731133" w:rsidRDefault="00657A0C"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7</w:t>
      </w:r>
      <w:r w:rsidR="00394D48" w:rsidRPr="00731133">
        <w:rPr>
          <w:rFonts w:ascii="Times New Roman" w:hAnsi="Times New Roman" w:cs="Times New Roman"/>
          <w:color w:val="000000" w:themeColor="text1"/>
          <w:sz w:val="26"/>
          <w:szCs w:val="26"/>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4D48" w:rsidRPr="006F571C" w:rsidRDefault="00657A0C" w:rsidP="006F571C">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t>8</w:t>
      </w:r>
      <w:r w:rsidR="00394D48" w:rsidRPr="00731133">
        <w:rPr>
          <w:rFonts w:ascii="Times New Roman" w:hAnsi="Times New Roman" w:cs="Times New Roman"/>
          <w:color w:val="000000" w:themeColor="text1"/>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w:t>
      </w:r>
      <w:r w:rsidR="005C7762" w:rsidRPr="00731133">
        <w:rPr>
          <w:rFonts w:ascii="Times New Roman" w:hAnsi="Times New Roman" w:cs="Times New Roman"/>
          <w:color w:val="000000" w:themeColor="text1"/>
          <w:sz w:val="26"/>
          <w:szCs w:val="26"/>
        </w:rPr>
        <w:t xml:space="preserve"> договора</w:t>
      </w:r>
      <w:r w:rsidR="00394D48" w:rsidRPr="00731133">
        <w:rPr>
          <w:rFonts w:ascii="Times New Roman" w:hAnsi="Times New Roman" w:cs="Times New Roman"/>
          <w:color w:val="000000" w:themeColor="text1"/>
          <w:sz w:val="26"/>
          <w:szCs w:val="26"/>
        </w:rPr>
        <w:t>,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61C51" w:rsidRPr="006D632C" w:rsidRDefault="00657A0C" w:rsidP="006F571C">
      <w:pPr>
        <w:pStyle w:val="af6"/>
        <w:jc w:val="both"/>
        <w:rPr>
          <w:rFonts w:ascii="Times New Roman" w:hAnsi="Times New Roman" w:cs="Times New Roman"/>
          <w:sz w:val="26"/>
          <w:szCs w:val="26"/>
        </w:rPr>
      </w:pPr>
      <w:r w:rsidRPr="006F571C">
        <w:rPr>
          <w:rFonts w:ascii="Times New Roman" w:hAnsi="Times New Roman" w:cs="Times New Roman"/>
          <w:sz w:val="26"/>
          <w:szCs w:val="26"/>
        </w:rPr>
        <w:t>9</w:t>
      </w:r>
      <w:r w:rsidR="00461C51" w:rsidRPr="006F571C">
        <w:rPr>
          <w:rFonts w:ascii="Times New Roman" w:hAnsi="Times New Roman" w:cs="Times New Roman"/>
          <w:sz w:val="26"/>
          <w:szCs w:val="26"/>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w:t>
      </w:r>
      <w:r w:rsidR="00461C51" w:rsidRPr="006D632C">
        <w:rPr>
          <w:rFonts w:ascii="Times New Roman" w:hAnsi="Times New Roman" w:cs="Times New Roman"/>
          <w:sz w:val="26"/>
          <w:szCs w:val="26"/>
        </w:rPr>
        <w:t>ний в электронной форме, наилучшим образом со</w:t>
      </w:r>
      <w:r w:rsidR="00300AE9">
        <w:rPr>
          <w:rFonts w:ascii="Times New Roman" w:hAnsi="Times New Roman" w:cs="Times New Roman"/>
          <w:sz w:val="26"/>
          <w:szCs w:val="26"/>
        </w:rPr>
        <w:t>о</w:t>
      </w:r>
      <w:r w:rsidR="00461C51" w:rsidRPr="006D632C">
        <w:rPr>
          <w:rFonts w:ascii="Times New Roman" w:hAnsi="Times New Roman" w:cs="Times New Roman"/>
          <w:sz w:val="26"/>
          <w:szCs w:val="26"/>
        </w:rPr>
        <w:t xml:space="preserve">тветствует установленным заказчиком требованиям к товарам, работам, услугам. </w:t>
      </w:r>
    </w:p>
    <w:p w:rsidR="000558F8" w:rsidRPr="00E3219D" w:rsidRDefault="00E3219D" w:rsidP="000558F8">
      <w:pPr>
        <w:pStyle w:val="af6"/>
        <w:jc w:val="both"/>
        <w:rPr>
          <w:rFonts w:ascii="Times New Roman" w:hAnsi="Times New Roman" w:cs="Times New Roman"/>
          <w:sz w:val="26"/>
          <w:szCs w:val="26"/>
        </w:rPr>
      </w:pPr>
      <w:bookmarkStart w:id="70" w:name="_Hlk514071000"/>
      <w:r>
        <w:rPr>
          <w:rFonts w:ascii="Times New Roman" w:hAnsi="Times New Roman" w:cs="Times New Roman"/>
          <w:sz w:val="26"/>
          <w:szCs w:val="26"/>
        </w:rPr>
        <w:t>1</w:t>
      </w:r>
      <w:r w:rsidR="004E0C95">
        <w:rPr>
          <w:rFonts w:ascii="Times New Roman" w:hAnsi="Times New Roman" w:cs="Times New Roman"/>
          <w:sz w:val="26"/>
          <w:szCs w:val="26"/>
        </w:rPr>
        <w:t>0</w:t>
      </w:r>
      <w:r>
        <w:rPr>
          <w:rFonts w:ascii="Times New Roman" w:hAnsi="Times New Roman" w:cs="Times New Roman"/>
          <w:sz w:val="26"/>
          <w:szCs w:val="26"/>
        </w:rPr>
        <w:t>.</w:t>
      </w:r>
      <w:r w:rsidRPr="00E3219D">
        <w:t xml:space="preserve"> </w:t>
      </w:r>
      <w:r w:rsidRPr="00E3219D">
        <w:rPr>
          <w:rFonts w:ascii="Times New Roman" w:hAnsi="Times New Roman" w:cs="Times New Roman"/>
          <w:sz w:val="26"/>
          <w:szCs w:val="26"/>
        </w:rPr>
        <w:t xml:space="preserve">Запрос </w:t>
      </w:r>
      <w:r w:rsidR="008E4AB0">
        <w:rPr>
          <w:rFonts w:ascii="Times New Roman" w:hAnsi="Times New Roman" w:cs="Times New Roman"/>
          <w:sz w:val="26"/>
          <w:szCs w:val="26"/>
        </w:rPr>
        <w:t>предложений</w:t>
      </w:r>
      <w:r w:rsidRPr="00E3219D">
        <w:rPr>
          <w:rFonts w:ascii="Times New Roman" w:hAnsi="Times New Roman" w:cs="Times New Roman"/>
          <w:sz w:val="26"/>
          <w:szCs w:val="26"/>
        </w:rPr>
        <w:t xml:space="preserve"> </w:t>
      </w:r>
      <w:r w:rsidR="000558F8" w:rsidRPr="000558F8">
        <w:rPr>
          <w:rFonts w:ascii="Times New Roman" w:hAnsi="Times New Roman" w:cs="Times New Roman"/>
          <w:sz w:val="26"/>
          <w:szCs w:val="26"/>
        </w:rPr>
        <w:t xml:space="preserve">в электронной </w:t>
      </w:r>
      <w:r w:rsidR="000558F8" w:rsidRPr="00CC3D8D">
        <w:rPr>
          <w:rFonts w:ascii="Times New Roman" w:hAnsi="Times New Roman" w:cs="Times New Roman"/>
          <w:sz w:val="26"/>
          <w:szCs w:val="26"/>
        </w:rPr>
        <w:t xml:space="preserve">форме </w:t>
      </w:r>
      <w:r w:rsidR="00CA7C4A" w:rsidRPr="00CC3D8D">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0425DE" w:rsidRPr="00CC3D8D">
        <w:rPr>
          <w:rFonts w:ascii="Times New Roman" w:hAnsi="Times New Roman" w:cs="Times New Roman"/>
          <w:color w:val="000000" w:themeColor="text1"/>
          <w:sz w:val="26"/>
          <w:szCs w:val="26"/>
        </w:rPr>
        <w:t xml:space="preserve">статьи 15 </w:t>
      </w:r>
      <w:r w:rsidR="00CA7C4A" w:rsidRPr="00CC3D8D">
        <w:rPr>
          <w:rFonts w:ascii="Times New Roman" w:hAnsi="Times New Roman" w:cs="Times New Roman"/>
          <w:color w:val="000000" w:themeColor="text1"/>
          <w:sz w:val="26"/>
          <w:szCs w:val="26"/>
        </w:rPr>
        <w:t>настоящего Положения.</w:t>
      </w:r>
    </w:p>
    <w:bookmarkEnd w:id="70"/>
    <w:p w:rsidR="00394D48" w:rsidRPr="00731133" w:rsidRDefault="00657A0C" w:rsidP="00731133">
      <w:pPr>
        <w:pStyle w:val="af6"/>
        <w:jc w:val="both"/>
        <w:rPr>
          <w:rFonts w:ascii="Times New Roman" w:hAnsi="Times New Roman" w:cs="Times New Roman"/>
          <w:color w:val="000000" w:themeColor="text1"/>
          <w:sz w:val="26"/>
          <w:szCs w:val="26"/>
        </w:rPr>
      </w:pPr>
      <w:r w:rsidRPr="006F571C">
        <w:rPr>
          <w:rFonts w:ascii="Times New Roman" w:hAnsi="Times New Roman" w:cs="Times New Roman"/>
          <w:color w:val="000000" w:themeColor="text1"/>
          <w:sz w:val="26"/>
          <w:szCs w:val="26"/>
        </w:rPr>
        <w:lastRenderedPageBreak/>
        <w:t>1</w:t>
      </w:r>
      <w:r w:rsidR="00B14281">
        <w:rPr>
          <w:rFonts w:ascii="Times New Roman" w:hAnsi="Times New Roman" w:cs="Times New Roman"/>
          <w:color w:val="000000" w:themeColor="text1"/>
          <w:sz w:val="26"/>
          <w:szCs w:val="26"/>
        </w:rPr>
        <w:t>1</w:t>
      </w:r>
      <w:r w:rsidR="00394D48" w:rsidRPr="00731133">
        <w:rPr>
          <w:rFonts w:ascii="Times New Roman" w:hAnsi="Times New Roman" w:cs="Times New Roman"/>
          <w:color w:val="000000" w:themeColor="text1"/>
          <w:sz w:val="26"/>
          <w:szCs w:val="26"/>
        </w:rPr>
        <w:t xml:space="preserve">. По результатам запроса предложений в электронной форме </w:t>
      </w:r>
      <w:r w:rsidR="00401AA8" w:rsidRPr="00731133">
        <w:rPr>
          <w:rFonts w:ascii="Times New Roman" w:hAnsi="Times New Roman" w:cs="Times New Roman"/>
          <w:color w:val="000000" w:themeColor="text1"/>
          <w:sz w:val="26"/>
          <w:szCs w:val="26"/>
        </w:rPr>
        <w:t>договор</w:t>
      </w:r>
      <w:r w:rsidR="000E1A99" w:rsidRPr="00731133">
        <w:rPr>
          <w:rFonts w:ascii="Times New Roman" w:hAnsi="Times New Roman" w:cs="Times New Roman"/>
          <w:color w:val="000000" w:themeColor="text1"/>
          <w:sz w:val="26"/>
          <w:szCs w:val="26"/>
        </w:rPr>
        <w:t xml:space="preserve"> </w:t>
      </w:r>
      <w:r w:rsidR="00394D48" w:rsidRPr="00731133">
        <w:rPr>
          <w:rFonts w:ascii="Times New Roman" w:hAnsi="Times New Roman" w:cs="Times New Roman"/>
          <w:color w:val="000000" w:themeColor="text1"/>
          <w:sz w:val="26"/>
          <w:szCs w:val="26"/>
        </w:rPr>
        <w:t>заключается с победителем такого запроса</w:t>
      </w:r>
      <w:r w:rsidR="00D04449" w:rsidRPr="00731133">
        <w:rPr>
          <w:rFonts w:ascii="Times New Roman" w:hAnsi="Times New Roman" w:cs="Times New Roman"/>
          <w:color w:val="000000" w:themeColor="text1"/>
          <w:sz w:val="26"/>
          <w:szCs w:val="26"/>
        </w:rPr>
        <w:t xml:space="preserve">  </w:t>
      </w:r>
      <w:r w:rsidR="000558F8" w:rsidRPr="000558F8">
        <w:rPr>
          <w:rFonts w:ascii="Times New Roman" w:hAnsi="Times New Roman" w:cs="Times New Roman"/>
          <w:color w:val="000000" w:themeColor="text1"/>
          <w:sz w:val="26"/>
          <w:szCs w:val="26"/>
        </w:rPr>
        <w:t xml:space="preserve">предложений </w:t>
      </w:r>
      <w:r w:rsidR="000558F8">
        <w:rPr>
          <w:rFonts w:ascii="Times New Roman" w:hAnsi="Times New Roman" w:cs="Times New Roman"/>
          <w:color w:val="000000" w:themeColor="text1"/>
          <w:sz w:val="26"/>
          <w:szCs w:val="26"/>
        </w:rPr>
        <w:t xml:space="preserve">в </w:t>
      </w:r>
      <w:r w:rsidR="00A07C0F">
        <w:rPr>
          <w:rFonts w:ascii="Times New Roman" w:hAnsi="Times New Roman" w:cs="Times New Roman"/>
          <w:color w:val="000000" w:themeColor="text1"/>
          <w:sz w:val="26"/>
          <w:szCs w:val="26"/>
        </w:rPr>
        <w:t>соответствии со ст. 1</w:t>
      </w:r>
      <w:r w:rsidR="002C6055">
        <w:rPr>
          <w:rFonts w:ascii="Times New Roman" w:hAnsi="Times New Roman" w:cs="Times New Roman"/>
          <w:color w:val="000000" w:themeColor="text1"/>
          <w:sz w:val="26"/>
          <w:szCs w:val="26"/>
        </w:rPr>
        <w:t>4</w:t>
      </w:r>
      <w:r w:rsidR="00A07C0F">
        <w:rPr>
          <w:rFonts w:ascii="Times New Roman" w:hAnsi="Times New Roman" w:cs="Times New Roman"/>
          <w:color w:val="000000" w:themeColor="text1"/>
          <w:sz w:val="26"/>
          <w:szCs w:val="26"/>
        </w:rPr>
        <w:t xml:space="preserve"> Положения.</w:t>
      </w:r>
    </w:p>
    <w:p w:rsidR="00D062E9" w:rsidRPr="00731133" w:rsidRDefault="00D062E9" w:rsidP="00731133">
      <w:pPr>
        <w:pStyle w:val="af6"/>
        <w:jc w:val="both"/>
        <w:rPr>
          <w:rFonts w:ascii="Times New Roman" w:hAnsi="Times New Roman" w:cs="Times New Roman"/>
          <w:color w:val="000000" w:themeColor="text1"/>
          <w:sz w:val="26"/>
          <w:szCs w:val="26"/>
        </w:rPr>
      </w:pPr>
    </w:p>
    <w:bookmarkEnd w:id="68"/>
    <w:p w:rsidR="00EE0B07" w:rsidRDefault="008A5EAB" w:rsidP="006F571C">
      <w:pPr>
        <w:spacing w:after="0"/>
        <w:ind w:firstLine="708"/>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 xml:space="preserve">. Запрос цен </w:t>
      </w:r>
    </w:p>
    <w:p w:rsidR="006F571C" w:rsidRPr="00731133" w:rsidRDefault="006F571C" w:rsidP="00731133">
      <w:pPr>
        <w:spacing w:after="0"/>
        <w:jc w:val="both"/>
        <w:rPr>
          <w:rFonts w:ascii="Times New Roman" w:hAnsi="Times New Roman" w:cs="Times New Roman"/>
          <w:b/>
          <w:color w:val="000000" w:themeColor="text1"/>
          <w:sz w:val="26"/>
          <w:szCs w:val="26"/>
        </w:rPr>
      </w:pPr>
    </w:p>
    <w:p w:rsidR="006D632C" w:rsidRPr="00731133" w:rsidRDefault="006D632C" w:rsidP="00731133">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EE0B07" w:rsidRPr="00731133">
        <w:rPr>
          <w:rFonts w:ascii="Times New Roman" w:hAnsi="Times New Roman" w:cs="Times New Roman"/>
          <w:color w:val="000000" w:themeColor="text1"/>
          <w:sz w:val="26"/>
          <w:szCs w:val="26"/>
        </w:rPr>
        <w:t xml:space="preserve">Под запросом цен понимается конкурентный способ закупки, при котором </w:t>
      </w:r>
      <w:r w:rsidR="00E3219D" w:rsidRPr="00E3219D">
        <w:rPr>
          <w:rFonts w:ascii="Times New Roman" w:hAnsi="Times New Roman" w:cs="Times New Roman"/>
          <w:color w:val="000000" w:themeColor="text1"/>
          <w:sz w:val="26"/>
          <w:szCs w:val="26"/>
        </w:rPr>
        <w:t>победителем запроса</w:t>
      </w:r>
      <w:r w:rsidR="007A3F7B" w:rsidRPr="00731133">
        <w:rPr>
          <w:rFonts w:ascii="Times New Roman" w:hAnsi="Times New Roman" w:cs="Times New Roman"/>
          <w:color w:val="000000" w:themeColor="text1"/>
          <w:sz w:val="26"/>
          <w:szCs w:val="26"/>
        </w:rPr>
        <w:t xml:space="preserve"> цен признается участник запроса цен, заявка которого соответствует всем требованиям, установленным в извещении о проведении запроса цен и документации о проведении запроса цен, и в котором указана наиболее низкая цена товара, работы, услуги.</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Извещение о проведении запроса цен </w:t>
      </w:r>
      <w:r w:rsidR="00B637A4">
        <w:rPr>
          <w:rFonts w:ascii="Times New Roman" w:hAnsi="Times New Roman" w:cs="Times New Roman"/>
          <w:color w:val="000000" w:themeColor="text1"/>
          <w:sz w:val="26"/>
          <w:szCs w:val="26"/>
        </w:rPr>
        <w:t xml:space="preserve">и документация </w:t>
      </w:r>
      <w:r w:rsidRPr="00731133">
        <w:rPr>
          <w:rFonts w:ascii="Times New Roman" w:hAnsi="Times New Roman" w:cs="Times New Roman"/>
          <w:color w:val="000000" w:themeColor="text1"/>
          <w:sz w:val="26"/>
          <w:szCs w:val="26"/>
        </w:rPr>
        <w:t>размеща</w:t>
      </w:r>
      <w:r w:rsidR="00B637A4">
        <w:rPr>
          <w:rFonts w:ascii="Times New Roman" w:hAnsi="Times New Roman" w:cs="Times New Roman"/>
          <w:color w:val="000000" w:themeColor="text1"/>
          <w:sz w:val="26"/>
          <w:szCs w:val="26"/>
        </w:rPr>
        <w:t>ю</w:t>
      </w:r>
      <w:r w:rsidRPr="00731133">
        <w:rPr>
          <w:rFonts w:ascii="Times New Roman" w:hAnsi="Times New Roman" w:cs="Times New Roman"/>
          <w:color w:val="000000" w:themeColor="text1"/>
          <w:sz w:val="26"/>
          <w:szCs w:val="26"/>
        </w:rPr>
        <w:t>тся заказчиком в ЕИС не менее чем за 2 (два) рабочих дня до дня истечения срока подачи ценовых заявок.</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w:t>
      </w:r>
      <w:proofErr w:type="gramStart"/>
      <w:r w:rsidRPr="00731133">
        <w:rPr>
          <w:rFonts w:ascii="Times New Roman" w:hAnsi="Times New Roman" w:cs="Times New Roman"/>
          <w:color w:val="000000" w:themeColor="text1"/>
          <w:sz w:val="26"/>
          <w:szCs w:val="26"/>
        </w:rPr>
        <w:t>Заказчик одновременно с размещением извещения о проведении запроса цен вправе направить приглашение участвовать в</w:t>
      </w:r>
      <w:r w:rsidR="00352040" w:rsidRPr="00731133">
        <w:rPr>
          <w:rFonts w:ascii="Times New Roman" w:hAnsi="Times New Roman" w:cs="Times New Roman"/>
          <w:color w:val="000000" w:themeColor="text1"/>
          <w:sz w:val="26"/>
          <w:szCs w:val="26"/>
        </w:rPr>
        <w:t xml:space="preserve"> запросе цен </w:t>
      </w:r>
      <w:r w:rsidRPr="00731133">
        <w:rPr>
          <w:rFonts w:ascii="Times New Roman" w:hAnsi="Times New Roman" w:cs="Times New Roman"/>
          <w:color w:val="000000" w:themeColor="text1"/>
          <w:sz w:val="26"/>
          <w:szCs w:val="26"/>
        </w:rPr>
        <w:t xml:space="preserve"> лицам, осуществляющим поставки товаров, выполнение работ, оказание услуг, предусмотренных извещением о проведении запроса цен.</w:t>
      </w:r>
      <w:proofErr w:type="gramEnd"/>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Заказчик, разместивший в ЕИС извещение о проведении запроса цен, вправе отказаться от его проведения на любом этапе до заключения договора.</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Запрос </w:t>
      </w:r>
      <w:r w:rsidR="002E5812" w:rsidRPr="00731133">
        <w:rPr>
          <w:rFonts w:ascii="Times New Roman" w:hAnsi="Times New Roman" w:cs="Times New Roman"/>
          <w:color w:val="000000" w:themeColor="text1"/>
          <w:sz w:val="26"/>
          <w:szCs w:val="26"/>
        </w:rPr>
        <w:t xml:space="preserve">цен </w:t>
      </w:r>
      <w:r w:rsidRPr="00731133">
        <w:rPr>
          <w:rFonts w:ascii="Times New Roman" w:hAnsi="Times New Roman" w:cs="Times New Roman"/>
          <w:color w:val="000000" w:themeColor="text1"/>
          <w:sz w:val="26"/>
          <w:szCs w:val="26"/>
        </w:rPr>
        <w:t>может проводиться с включением этапов, предусмотренных частью 6 статьи 10 настоящего Положения.</w:t>
      </w:r>
    </w:p>
    <w:p w:rsidR="008A5EAB" w:rsidRDefault="008A5EAB">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Запрос </w:t>
      </w:r>
      <w:r w:rsidR="002E5812" w:rsidRPr="00731133">
        <w:rPr>
          <w:rFonts w:ascii="Times New Roman" w:hAnsi="Times New Roman" w:cs="Times New Roman"/>
          <w:color w:val="000000" w:themeColor="text1"/>
          <w:sz w:val="26"/>
          <w:szCs w:val="26"/>
        </w:rPr>
        <w:t xml:space="preserve">цен </w:t>
      </w:r>
      <w:r w:rsidRPr="00731133">
        <w:rPr>
          <w:rFonts w:ascii="Times New Roman" w:hAnsi="Times New Roman" w:cs="Times New Roman"/>
          <w:color w:val="000000" w:themeColor="text1"/>
          <w:sz w:val="26"/>
          <w:szCs w:val="26"/>
        </w:rPr>
        <w:t>может проводиться по одному или нескольким лотам.</w:t>
      </w:r>
    </w:p>
    <w:p w:rsidR="009815EB" w:rsidRPr="00731133" w:rsidRDefault="009815EB" w:rsidP="00731133">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 Особенности проведения запроса цен в электронной форме определяются  статьей 28 настоящего Положения</w:t>
      </w:r>
    </w:p>
    <w:p w:rsidR="008A5EAB" w:rsidRPr="00731133" w:rsidRDefault="008A5EAB" w:rsidP="006F571C">
      <w:pPr>
        <w:spacing w:after="0"/>
        <w:ind w:firstLine="708"/>
        <w:jc w:val="both"/>
        <w:rPr>
          <w:rFonts w:ascii="Times New Roman" w:hAnsi="Times New Roman" w:cs="Times New Roman"/>
          <w:color w:val="000000" w:themeColor="text1"/>
          <w:sz w:val="26"/>
          <w:szCs w:val="26"/>
        </w:rPr>
      </w:pPr>
    </w:p>
    <w:p w:rsidR="008A5EAB" w:rsidRDefault="008A5EAB" w:rsidP="006F571C">
      <w:pPr>
        <w:spacing w:after="0"/>
        <w:ind w:firstLine="708"/>
        <w:jc w:val="both"/>
        <w:rPr>
          <w:rFonts w:ascii="Times New Roman" w:hAnsi="Times New Roman" w:cs="Times New Roman"/>
          <w:b/>
          <w:color w:val="000000" w:themeColor="text1"/>
          <w:sz w:val="26"/>
          <w:szCs w:val="26"/>
        </w:rPr>
      </w:pPr>
      <w:bookmarkStart w:id="71" w:name="_Hlk513798570"/>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.1. Извещение и документация о запросе цен.</w:t>
      </w:r>
    </w:p>
    <w:p w:rsidR="006D632C" w:rsidRPr="00731133" w:rsidRDefault="006D632C" w:rsidP="00731133">
      <w:pPr>
        <w:spacing w:after="0"/>
        <w:ind w:firstLine="708"/>
        <w:jc w:val="both"/>
        <w:rPr>
          <w:rFonts w:ascii="Times New Roman" w:hAnsi="Times New Roman" w:cs="Times New Roman"/>
          <w:b/>
          <w:color w:val="000000" w:themeColor="text1"/>
          <w:sz w:val="26"/>
          <w:szCs w:val="26"/>
        </w:rPr>
      </w:pPr>
    </w:p>
    <w:p w:rsidR="008A5EAB" w:rsidRPr="00731133" w:rsidRDefault="006D632C" w:rsidP="00731133">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w:t>
      </w:r>
      <w:r w:rsidR="008A5EAB" w:rsidRPr="00731133">
        <w:rPr>
          <w:rFonts w:ascii="Times New Roman" w:hAnsi="Times New Roman" w:cs="Times New Roman"/>
          <w:color w:val="000000" w:themeColor="text1"/>
          <w:sz w:val="26"/>
          <w:szCs w:val="26"/>
        </w:rPr>
        <w:t xml:space="preserve">Извещение о запросе цен должно содержать сведения, указанные в </w:t>
      </w:r>
      <w:r w:rsidR="0038469C">
        <w:rPr>
          <w:rFonts w:ascii="Times New Roman" w:hAnsi="Times New Roman" w:cs="Times New Roman"/>
          <w:color w:val="000000" w:themeColor="text1"/>
          <w:sz w:val="26"/>
          <w:szCs w:val="26"/>
        </w:rPr>
        <w:t xml:space="preserve">статье 19 </w:t>
      </w:r>
      <w:r w:rsidR="008A5EAB" w:rsidRPr="00731133">
        <w:rPr>
          <w:rFonts w:ascii="Times New Roman" w:hAnsi="Times New Roman" w:cs="Times New Roman"/>
          <w:color w:val="000000" w:themeColor="text1"/>
          <w:sz w:val="26"/>
          <w:szCs w:val="26"/>
        </w:rPr>
        <w:t>настояще</w:t>
      </w:r>
      <w:r w:rsidR="0038469C">
        <w:rPr>
          <w:rFonts w:ascii="Times New Roman" w:hAnsi="Times New Roman" w:cs="Times New Roman"/>
          <w:color w:val="000000" w:themeColor="text1"/>
          <w:sz w:val="26"/>
          <w:szCs w:val="26"/>
        </w:rPr>
        <w:t>го</w:t>
      </w:r>
      <w:r w:rsidR="008A5EAB" w:rsidRPr="00731133">
        <w:rPr>
          <w:rFonts w:ascii="Times New Roman" w:hAnsi="Times New Roman" w:cs="Times New Roman"/>
          <w:color w:val="000000" w:themeColor="text1"/>
          <w:sz w:val="26"/>
          <w:szCs w:val="26"/>
        </w:rPr>
        <w:t xml:space="preserve"> Положени</w:t>
      </w:r>
      <w:r w:rsidR="0038469C">
        <w:rPr>
          <w:rFonts w:ascii="Times New Roman" w:hAnsi="Times New Roman" w:cs="Times New Roman"/>
          <w:color w:val="000000" w:themeColor="text1"/>
          <w:sz w:val="26"/>
          <w:szCs w:val="26"/>
        </w:rPr>
        <w:t>я</w:t>
      </w:r>
      <w:r w:rsidR="008A5EAB" w:rsidRPr="00731133">
        <w:rPr>
          <w:rFonts w:ascii="Times New Roman" w:hAnsi="Times New Roman" w:cs="Times New Roman"/>
          <w:color w:val="000000" w:themeColor="text1"/>
          <w:sz w:val="26"/>
          <w:szCs w:val="26"/>
        </w:rPr>
        <w:t xml:space="preserve"> и иную информацию, по желанию заказчика.</w:t>
      </w:r>
    </w:p>
    <w:p w:rsidR="008A5EAB" w:rsidRPr="00731133" w:rsidRDefault="006D632C" w:rsidP="00731133">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A5EAB" w:rsidRPr="00731133">
        <w:rPr>
          <w:rFonts w:ascii="Times New Roman" w:hAnsi="Times New Roman" w:cs="Times New Roman"/>
          <w:color w:val="000000" w:themeColor="text1"/>
          <w:sz w:val="26"/>
          <w:szCs w:val="26"/>
        </w:rPr>
        <w:t xml:space="preserve">Документация о проведении запроса цен должна содержать сведения, указанные </w:t>
      </w:r>
      <w:r w:rsidR="0038469C">
        <w:rPr>
          <w:rFonts w:ascii="Times New Roman" w:hAnsi="Times New Roman" w:cs="Times New Roman"/>
          <w:color w:val="000000" w:themeColor="text1"/>
          <w:sz w:val="26"/>
          <w:szCs w:val="26"/>
        </w:rPr>
        <w:t xml:space="preserve"> в статье 20 </w:t>
      </w:r>
      <w:r w:rsidR="008A5EAB" w:rsidRPr="00731133">
        <w:rPr>
          <w:rFonts w:ascii="Times New Roman" w:hAnsi="Times New Roman" w:cs="Times New Roman"/>
          <w:color w:val="000000" w:themeColor="text1"/>
          <w:sz w:val="26"/>
          <w:szCs w:val="26"/>
        </w:rPr>
        <w:t xml:space="preserve"> настояще</w:t>
      </w:r>
      <w:r w:rsidR="0038469C">
        <w:rPr>
          <w:rFonts w:ascii="Times New Roman" w:hAnsi="Times New Roman" w:cs="Times New Roman"/>
          <w:color w:val="000000" w:themeColor="text1"/>
          <w:sz w:val="26"/>
          <w:szCs w:val="26"/>
        </w:rPr>
        <w:t>го</w:t>
      </w:r>
      <w:r w:rsidR="008A5EAB" w:rsidRPr="00731133">
        <w:rPr>
          <w:rFonts w:ascii="Times New Roman" w:hAnsi="Times New Roman" w:cs="Times New Roman"/>
          <w:color w:val="000000" w:themeColor="text1"/>
          <w:sz w:val="26"/>
          <w:szCs w:val="26"/>
        </w:rPr>
        <w:t xml:space="preserve"> Положени</w:t>
      </w:r>
      <w:r w:rsidR="0038469C">
        <w:rPr>
          <w:rFonts w:ascii="Times New Roman" w:hAnsi="Times New Roman" w:cs="Times New Roman"/>
          <w:color w:val="000000" w:themeColor="text1"/>
          <w:sz w:val="26"/>
          <w:szCs w:val="26"/>
        </w:rPr>
        <w:t>я</w:t>
      </w:r>
      <w:r w:rsidR="008A5EAB" w:rsidRPr="00731133">
        <w:rPr>
          <w:rFonts w:ascii="Times New Roman" w:hAnsi="Times New Roman" w:cs="Times New Roman"/>
          <w:color w:val="000000" w:themeColor="text1"/>
          <w:sz w:val="26"/>
          <w:szCs w:val="26"/>
        </w:rPr>
        <w:t xml:space="preserve"> и иную информацию, по желанию заказчика.</w:t>
      </w:r>
    </w:p>
    <w:bookmarkEnd w:id="71"/>
    <w:p w:rsidR="008A5EAB" w:rsidRPr="00731133" w:rsidRDefault="008A5EAB" w:rsidP="006F571C">
      <w:pPr>
        <w:spacing w:after="0"/>
        <w:ind w:firstLine="708"/>
        <w:jc w:val="both"/>
        <w:rPr>
          <w:rFonts w:ascii="Times New Roman" w:hAnsi="Times New Roman" w:cs="Times New Roman"/>
          <w:color w:val="000000" w:themeColor="text1"/>
          <w:sz w:val="26"/>
          <w:szCs w:val="26"/>
        </w:rPr>
      </w:pPr>
    </w:p>
    <w:p w:rsidR="008A5EAB" w:rsidRDefault="008A5EAB" w:rsidP="006F571C">
      <w:pPr>
        <w:spacing w:after="0"/>
        <w:ind w:firstLine="708"/>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.2. Требования, предъявляемые к заявке.</w:t>
      </w:r>
    </w:p>
    <w:p w:rsidR="006D632C" w:rsidRPr="00731133" w:rsidRDefault="006D632C" w:rsidP="00731133">
      <w:pPr>
        <w:spacing w:after="0"/>
        <w:ind w:firstLine="708"/>
        <w:jc w:val="both"/>
        <w:rPr>
          <w:rFonts w:ascii="Times New Roman" w:hAnsi="Times New Roman" w:cs="Times New Roman"/>
          <w:b/>
          <w:color w:val="000000" w:themeColor="text1"/>
          <w:sz w:val="26"/>
          <w:szCs w:val="26"/>
        </w:rPr>
      </w:pPr>
    </w:p>
    <w:p w:rsidR="008A5EAB" w:rsidRPr="00731133" w:rsidRDefault="000F1D57"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8A5EAB" w:rsidRPr="00731133">
        <w:rPr>
          <w:rFonts w:ascii="Times New Roman" w:hAnsi="Times New Roman" w:cs="Times New Roman"/>
          <w:color w:val="000000" w:themeColor="text1"/>
          <w:sz w:val="26"/>
          <w:szCs w:val="26"/>
        </w:rPr>
        <w:t xml:space="preserve">1. Заявка на участие в запросе цен подается участником закупки в письменной форме в запечатанном конверте. </w:t>
      </w:r>
    </w:p>
    <w:p w:rsidR="008A5EAB" w:rsidRPr="00731133" w:rsidRDefault="000F1D57"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8A5EAB" w:rsidRPr="00731133">
        <w:rPr>
          <w:rFonts w:ascii="Times New Roman" w:hAnsi="Times New Roman" w:cs="Times New Roman"/>
          <w:color w:val="000000" w:themeColor="text1"/>
          <w:sz w:val="26"/>
          <w:szCs w:val="26"/>
        </w:rPr>
        <w:t>2. Заявка на участие в запросе цен должна содержать информацию и документы, установленные в документации о проведении запроса цен.</w:t>
      </w:r>
    </w:p>
    <w:p w:rsidR="000F1D57" w:rsidRPr="00D50F3B" w:rsidRDefault="000F1D57" w:rsidP="00731133">
      <w:pPr>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   </w:t>
      </w:r>
      <w:r w:rsidR="008A5EAB" w:rsidRPr="00731133">
        <w:rPr>
          <w:rFonts w:ascii="Times New Roman" w:hAnsi="Times New Roman" w:cs="Times New Roman"/>
          <w:color w:val="000000" w:themeColor="text1"/>
          <w:sz w:val="26"/>
          <w:szCs w:val="26"/>
        </w:rPr>
        <w:t xml:space="preserve">3. </w:t>
      </w:r>
      <w:r w:rsidRPr="00D50F3B">
        <w:rPr>
          <w:rFonts w:ascii="Times New Roman" w:hAnsi="Times New Roman" w:cs="Times New Roman"/>
          <w:color w:val="000000"/>
          <w:sz w:val="26"/>
          <w:szCs w:val="26"/>
        </w:rPr>
        <w:t>Заявка на участие в запросе цен должна содержать следующие документы и информацию:</w:t>
      </w:r>
    </w:p>
    <w:p w:rsidR="000F1D57" w:rsidRPr="00D50F3B" w:rsidRDefault="000F1D57" w:rsidP="00731133">
      <w:pPr>
        <w:jc w:val="both"/>
        <w:rPr>
          <w:rFonts w:ascii="Times New Roman" w:hAnsi="Times New Roman" w:cs="Times New Roman"/>
          <w:color w:val="000000"/>
          <w:sz w:val="26"/>
          <w:szCs w:val="26"/>
        </w:rPr>
      </w:pPr>
      <w:r w:rsidRPr="00D50F3B">
        <w:rPr>
          <w:rFonts w:ascii="Times New Roman" w:hAnsi="Times New Roman" w:cs="Times New Roman"/>
          <w:color w:val="000000"/>
          <w:sz w:val="26"/>
          <w:szCs w:val="26"/>
        </w:rPr>
        <w:t xml:space="preserve">1) согласие участника запроса цен в электронной форме на поставку товара, выполнение работы или оказание услуги на условиях, предусмотренных извещением о проведении запроса цен в электронной форме и не подлежащих </w:t>
      </w:r>
      <w:r w:rsidRPr="00D50F3B">
        <w:rPr>
          <w:rFonts w:ascii="Times New Roman" w:hAnsi="Times New Roman" w:cs="Times New Roman"/>
          <w:color w:val="000000"/>
          <w:sz w:val="26"/>
          <w:szCs w:val="26"/>
        </w:rPr>
        <w:lastRenderedPageBreak/>
        <w:t>изменению по результатам проведения запроса цен в электронной форме (такое согласие дается с применением программно-аппаратных средств электронной площадки);</w:t>
      </w:r>
    </w:p>
    <w:p w:rsidR="000F1D57" w:rsidRPr="00D50F3B" w:rsidRDefault="000F1D57" w:rsidP="00731133">
      <w:pPr>
        <w:jc w:val="both"/>
        <w:rPr>
          <w:rFonts w:ascii="Times New Roman" w:hAnsi="Times New Roman" w:cs="Times New Roman"/>
          <w:color w:val="000000"/>
          <w:sz w:val="26"/>
          <w:szCs w:val="26"/>
        </w:rPr>
      </w:pPr>
      <w:r w:rsidRPr="00D50F3B">
        <w:rPr>
          <w:rFonts w:ascii="Times New Roman" w:hAnsi="Times New Roman" w:cs="Times New Roman"/>
          <w:color w:val="000000"/>
          <w:sz w:val="26"/>
          <w:szCs w:val="26"/>
        </w:rPr>
        <w:t>2) при осуществлении закупки товара или закупки работы, услуги, для выполнения, оказания которых используется товар:</w:t>
      </w:r>
    </w:p>
    <w:p w:rsidR="000F1D57" w:rsidRPr="00D50F3B" w:rsidRDefault="000F1D57" w:rsidP="000F1D57">
      <w:pPr>
        <w:jc w:val="both"/>
        <w:rPr>
          <w:rFonts w:ascii="Times New Roman" w:hAnsi="Times New Roman" w:cs="Times New Roman"/>
          <w:color w:val="000000"/>
          <w:sz w:val="26"/>
          <w:szCs w:val="26"/>
        </w:rPr>
      </w:pPr>
      <w:r w:rsidRPr="00D50F3B">
        <w:rPr>
          <w:rFonts w:ascii="Times New Roman" w:hAnsi="Times New Roman" w:cs="Times New Roman"/>
          <w:color w:val="000000"/>
          <w:sz w:val="26"/>
          <w:szCs w:val="26"/>
        </w:rPr>
        <w:t>- конкретные показатели товара, соответствующие значениям, установленным извещением о проведении запроса цен в электронной форме и документацией, и указание на товарный знак (при наличии). Информация, предусмотренная настоящим подпунктом, включается в заявку на участие в запросе цен в электронной форме в случае отсутствия в извещении о проведении запроса цен в электронной форме и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цен в электронной форме и документации;</w:t>
      </w:r>
    </w:p>
    <w:p w:rsidR="008A5EAB" w:rsidRPr="00731133" w:rsidRDefault="000F1D57" w:rsidP="00731133">
      <w:pPr>
        <w:tabs>
          <w:tab w:val="left" w:pos="142"/>
        </w:tabs>
        <w:spacing w:after="0"/>
        <w:jc w:val="both"/>
        <w:rPr>
          <w:rFonts w:ascii="Times New Roman" w:hAnsi="Times New Roman" w:cs="Times New Roman"/>
          <w:color w:val="000000" w:themeColor="text1"/>
          <w:sz w:val="26"/>
          <w:szCs w:val="26"/>
        </w:rPr>
      </w:pPr>
      <w:r w:rsidRPr="00D50F3B">
        <w:rPr>
          <w:rFonts w:ascii="Times New Roman" w:hAnsi="Times New Roman" w:cs="Times New Roman"/>
          <w:color w:val="000000"/>
          <w:sz w:val="26"/>
          <w:szCs w:val="26"/>
        </w:rP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r w:rsidR="008A5EAB" w:rsidRPr="00731133">
        <w:rPr>
          <w:rFonts w:ascii="Times New Roman" w:hAnsi="Times New Roman" w:cs="Times New Roman"/>
          <w:color w:val="000000" w:themeColor="text1"/>
          <w:sz w:val="26"/>
          <w:szCs w:val="26"/>
        </w:rPr>
        <w:t xml:space="preserve">4. </w:t>
      </w:r>
      <w:r w:rsidR="00C67E20">
        <w:rPr>
          <w:rFonts w:ascii="Times New Roman" w:hAnsi="Times New Roman" w:cs="Times New Roman"/>
          <w:color w:val="000000" w:themeColor="text1"/>
          <w:sz w:val="26"/>
          <w:szCs w:val="26"/>
        </w:rPr>
        <w:t>В</w:t>
      </w:r>
      <w:r w:rsidR="008A5EAB" w:rsidRPr="00731133">
        <w:rPr>
          <w:rFonts w:ascii="Times New Roman" w:hAnsi="Times New Roman" w:cs="Times New Roman"/>
          <w:color w:val="000000" w:themeColor="text1"/>
          <w:sz w:val="26"/>
          <w:szCs w:val="26"/>
        </w:rPr>
        <w:t xml:space="preserve">се листы заявки на участие в запросе цен, все листы тома заявки на участие в запросе цен должны быть прошиты и пронумерованы. Заявка должна содержать опись входящих в их состав документов, быть скреплена печатью участника закупки (для юридических лиц) (при наличии печати) и подписана участником закупки или лицом, уполномоченным таким участником закупки. В случае невыполнения указанного требования заявка участника подлежит отклонению. </w:t>
      </w:r>
    </w:p>
    <w:p w:rsidR="008A5EAB" w:rsidRPr="00731133" w:rsidRDefault="005E4460"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0F1D57">
        <w:rPr>
          <w:rFonts w:ascii="Times New Roman" w:hAnsi="Times New Roman" w:cs="Times New Roman"/>
          <w:color w:val="000000" w:themeColor="text1"/>
          <w:sz w:val="26"/>
          <w:szCs w:val="26"/>
        </w:rPr>
        <w:t>4</w:t>
      </w:r>
      <w:r w:rsidR="008A5EAB" w:rsidRPr="00731133">
        <w:rPr>
          <w:rFonts w:ascii="Times New Roman" w:hAnsi="Times New Roman" w:cs="Times New Roman"/>
          <w:color w:val="000000" w:themeColor="text1"/>
          <w:sz w:val="26"/>
          <w:szCs w:val="26"/>
        </w:rPr>
        <w:t xml:space="preserve">. Участник закупки вправе подать только одну заявку на участие в запросе цен. </w:t>
      </w:r>
    </w:p>
    <w:p w:rsidR="008A5EAB" w:rsidRPr="00731133" w:rsidRDefault="005E4460"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0F1D57">
        <w:rPr>
          <w:rFonts w:ascii="Times New Roman" w:hAnsi="Times New Roman" w:cs="Times New Roman"/>
          <w:color w:val="000000" w:themeColor="text1"/>
          <w:sz w:val="26"/>
          <w:szCs w:val="26"/>
        </w:rPr>
        <w:t>5</w:t>
      </w:r>
      <w:r w:rsidR="008A5EAB" w:rsidRPr="00731133">
        <w:rPr>
          <w:rFonts w:ascii="Times New Roman" w:hAnsi="Times New Roman" w:cs="Times New Roman"/>
          <w:color w:val="000000" w:themeColor="text1"/>
          <w:sz w:val="26"/>
          <w:szCs w:val="26"/>
        </w:rPr>
        <w:t>. Прием заявок на участие в запросе цен прекращается после окончания срока подачи заявок на участие в закупке, установленного в извещении о проведении запроса цен</w:t>
      </w:r>
      <w:r w:rsidR="00C67E20">
        <w:rPr>
          <w:rFonts w:ascii="Times New Roman" w:hAnsi="Times New Roman" w:cs="Times New Roman"/>
          <w:color w:val="000000" w:themeColor="text1"/>
          <w:sz w:val="26"/>
          <w:szCs w:val="26"/>
        </w:rPr>
        <w:t xml:space="preserve"> и документации</w:t>
      </w:r>
      <w:r w:rsidR="008A5EAB" w:rsidRPr="00731133">
        <w:rPr>
          <w:rFonts w:ascii="Times New Roman" w:hAnsi="Times New Roman" w:cs="Times New Roman"/>
          <w:color w:val="000000" w:themeColor="text1"/>
          <w:sz w:val="26"/>
          <w:szCs w:val="26"/>
        </w:rPr>
        <w:t>.</w:t>
      </w:r>
    </w:p>
    <w:p w:rsidR="008A5EAB" w:rsidRPr="00731133" w:rsidRDefault="005E4460"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0F1D57">
        <w:rPr>
          <w:rFonts w:ascii="Times New Roman" w:hAnsi="Times New Roman" w:cs="Times New Roman"/>
          <w:color w:val="000000" w:themeColor="text1"/>
          <w:sz w:val="26"/>
          <w:szCs w:val="26"/>
        </w:rPr>
        <w:t>6</w:t>
      </w:r>
      <w:r w:rsidR="008A5EAB" w:rsidRPr="00731133">
        <w:rPr>
          <w:rFonts w:ascii="Times New Roman" w:hAnsi="Times New Roman" w:cs="Times New Roman"/>
          <w:color w:val="000000" w:themeColor="text1"/>
          <w:sz w:val="26"/>
          <w:szCs w:val="26"/>
        </w:rPr>
        <w:t>.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запросе цен.</w:t>
      </w:r>
    </w:p>
    <w:p w:rsidR="008A5EAB" w:rsidRPr="00731133" w:rsidRDefault="005E4460"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0F1D57">
        <w:rPr>
          <w:rFonts w:ascii="Times New Roman" w:hAnsi="Times New Roman" w:cs="Times New Roman"/>
          <w:color w:val="000000" w:themeColor="text1"/>
          <w:sz w:val="26"/>
          <w:szCs w:val="26"/>
        </w:rPr>
        <w:t>7</w:t>
      </w:r>
      <w:r w:rsidR="008A5EAB" w:rsidRPr="00731133">
        <w:rPr>
          <w:rFonts w:ascii="Times New Roman" w:hAnsi="Times New Roman" w:cs="Times New Roman"/>
          <w:color w:val="000000" w:themeColor="text1"/>
          <w:sz w:val="26"/>
          <w:szCs w:val="26"/>
        </w:rPr>
        <w:t>. Участник закупки, подавший заявку на участие в запросе цен, вправе изменить или отозвать заявку на участие в закупке в любое время до окончания срока подачи заявок на участие в запросе цен.</w:t>
      </w:r>
    </w:p>
    <w:p w:rsidR="008A5EAB" w:rsidRPr="00731133" w:rsidRDefault="005E4460" w:rsidP="00731133">
      <w:pPr>
        <w:tabs>
          <w:tab w:val="left" w:pos="142"/>
        </w:tabs>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0F1D57">
        <w:rPr>
          <w:rFonts w:ascii="Times New Roman" w:hAnsi="Times New Roman" w:cs="Times New Roman"/>
          <w:color w:val="000000" w:themeColor="text1"/>
          <w:sz w:val="26"/>
          <w:szCs w:val="26"/>
        </w:rPr>
        <w:t>8</w:t>
      </w:r>
      <w:r w:rsidR="008A5EAB" w:rsidRPr="00731133">
        <w:rPr>
          <w:rFonts w:ascii="Times New Roman" w:hAnsi="Times New Roman" w:cs="Times New Roman"/>
          <w:color w:val="000000" w:themeColor="text1"/>
          <w:sz w:val="26"/>
          <w:szCs w:val="26"/>
        </w:rPr>
        <w:t xml:space="preserve">. Каждый конверт с заявкой на участие в запросе цен поступивший в срок, указанный в извещении о проведении запроса цен, регистрируются заказчиком в журнале регистрации заявок. При этом отказ в приеме и регистрации конверта с </w:t>
      </w:r>
      <w:r w:rsidR="008A5EAB" w:rsidRPr="00731133">
        <w:rPr>
          <w:rFonts w:ascii="Times New Roman" w:hAnsi="Times New Roman" w:cs="Times New Roman"/>
          <w:color w:val="000000" w:themeColor="text1"/>
          <w:sz w:val="26"/>
          <w:szCs w:val="26"/>
        </w:rPr>
        <w:lastRenderedPageBreak/>
        <w:t>заявкой на участие в запросе цен, на котором не указаны сведения об участнике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закупки, не допускается. По требованию участника закупки, подавшего конверт с заявкой на участие в запросе цен, заказчик выдает расписку в получении конверта с такой заявкой с указанием даты и времени его получения.</w:t>
      </w:r>
    </w:p>
    <w:p w:rsidR="008A5EAB" w:rsidRPr="00731133" w:rsidRDefault="008A5EAB" w:rsidP="00731133">
      <w:pPr>
        <w:tabs>
          <w:tab w:val="left" w:pos="142"/>
        </w:tabs>
        <w:spacing w:after="0"/>
        <w:jc w:val="both"/>
        <w:rPr>
          <w:rFonts w:ascii="Times New Roman" w:hAnsi="Times New Roman" w:cs="Times New Roman"/>
          <w:color w:val="000000" w:themeColor="text1"/>
          <w:sz w:val="26"/>
          <w:szCs w:val="26"/>
        </w:rPr>
      </w:pPr>
    </w:p>
    <w:p w:rsidR="008A5EAB" w:rsidRDefault="008A5EAB" w:rsidP="006F571C">
      <w:pPr>
        <w:spacing w:after="0"/>
        <w:ind w:firstLine="708"/>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.3. Порядок подачи ценовых заявок</w:t>
      </w:r>
    </w:p>
    <w:p w:rsidR="006D632C" w:rsidRPr="00731133" w:rsidRDefault="006D632C" w:rsidP="00731133">
      <w:pPr>
        <w:spacing w:after="0"/>
        <w:ind w:firstLine="708"/>
        <w:jc w:val="both"/>
        <w:rPr>
          <w:rFonts w:ascii="Times New Roman" w:hAnsi="Times New Roman" w:cs="Times New Roman"/>
          <w:b/>
          <w:color w:val="000000" w:themeColor="text1"/>
          <w:sz w:val="26"/>
          <w:szCs w:val="26"/>
        </w:rPr>
      </w:pPr>
    </w:p>
    <w:p w:rsidR="008A5EAB" w:rsidRPr="00731133" w:rsidRDefault="008A5EAB" w:rsidP="005E4460">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Заявка подается участником закупки в форме и сроки, указанные в извещении о проведении запроса цен</w:t>
      </w:r>
      <w:r w:rsidR="00C67E20">
        <w:rPr>
          <w:rFonts w:ascii="Times New Roman" w:hAnsi="Times New Roman" w:cs="Times New Roman"/>
          <w:color w:val="000000" w:themeColor="text1"/>
          <w:sz w:val="26"/>
          <w:szCs w:val="26"/>
        </w:rPr>
        <w:t xml:space="preserve"> и документации о проведении запроса цен</w:t>
      </w:r>
      <w:r w:rsidRPr="00731133">
        <w:rPr>
          <w:rFonts w:ascii="Times New Roman" w:hAnsi="Times New Roman" w:cs="Times New Roman"/>
          <w:color w:val="000000" w:themeColor="text1"/>
          <w:sz w:val="26"/>
          <w:szCs w:val="26"/>
        </w:rPr>
        <w:t>.</w:t>
      </w:r>
    </w:p>
    <w:p w:rsidR="008A5EAB" w:rsidRPr="00731133" w:rsidRDefault="008A5EAB" w:rsidP="005E4460">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Проведение переговоров между заказчиком или комиссией и участником закупки в отношении поданной им заявки не допускается.</w:t>
      </w:r>
    </w:p>
    <w:p w:rsidR="008A5EAB" w:rsidRDefault="008A5EAB" w:rsidP="005E4460">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Заявки, поданные после дня</w:t>
      </w:r>
      <w:r w:rsidR="00C67E20">
        <w:rPr>
          <w:rFonts w:ascii="Times New Roman" w:hAnsi="Times New Roman" w:cs="Times New Roman"/>
          <w:color w:val="000000" w:themeColor="text1"/>
          <w:sz w:val="26"/>
          <w:szCs w:val="26"/>
        </w:rPr>
        <w:t xml:space="preserve"> и времени </w:t>
      </w:r>
      <w:r w:rsidRPr="00731133">
        <w:rPr>
          <w:rFonts w:ascii="Times New Roman" w:hAnsi="Times New Roman" w:cs="Times New Roman"/>
          <w:color w:val="000000" w:themeColor="text1"/>
          <w:sz w:val="26"/>
          <w:szCs w:val="26"/>
        </w:rPr>
        <w:t>окончания срока подачи заявок, указанного в извещении о проведении запроса цен</w:t>
      </w:r>
      <w:r w:rsidR="00C67E20">
        <w:rPr>
          <w:rFonts w:ascii="Times New Roman" w:hAnsi="Times New Roman" w:cs="Times New Roman"/>
          <w:color w:val="000000" w:themeColor="text1"/>
          <w:sz w:val="26"/>
          <w:szCs w:val="26"/>
        </w:rPr>
        <w:t xml:space="preserve"> и документации</w:t>
      </w:r>
      <w:r w:rsidRPr="00731133">
        <w:rPr>
          <w:rFonts w:ascii="Times New Roman" w:hAnsi="Times New Roman" w:cs="Times New Roman"/>
          <w:color w:val="000000" w:themeColor="text1"/>
          <w:sz w:val="26"/>
          <w:szCs w:val="26"/>
        </w:rPr>
        <w:t>, не рассматриваются, и не возвращаются участникам закупки, подавшим такие заявки. Заказчик хранит такие заявки в течение 1 (одного) месяца. Участники закупки, подавшие заявки с опозданием вправе забрать их своими силами и за свой счет в течение указанного срока.</w:t>
      </w:r>
    </w:p>
    <w:p w:rsidR="00C92174" w:rsidRPr="003A7E36" w:rsidRDefault="00C92174" w:rsidP="00C92174">
      <w:pPr>
        <w:ind w:firstLine="709"/>
        <w:jc w:val="both"/>
        <w:rPr>
          <w:rFonts w:ascii="Times New Roman" w:hAnsi="Times New Roman" w:cs="Times New Roman"/>
          <w:color w:val="000000"/>
          <w:sz w:val="26"/>
          <w:szCs w:val="26"/>
        </w:rPr>
      </w:pPr>
      <w:r>
        <w:rPr>
          <w:rFonts w:ascii="Times New Roman" w:hAnsi="Times New Roman" w:cs="Times New Roman"/>
          <w:color w:val="000000" w:themeColor="text1"/>
          <w:sz w:val="26"/>
          <w:szCs w:val="26"/>
        </w:rPr>
        <w:t xml:space="preserve">4. </w:t>
      </w:r>
      <w:r w:rsidRPr="003A7E36">
        <w:rPr>
          <w:rFonts w:ascii="Times New Roman" w:hAnsi="Times New Roman" w:cs="Times New Roman"/>
          <w:color w:val="000000"/>
          <w:sz w:val="26"/>
          <w:szCs w:val="26"/>
        </w:rPr>
        <w:t>Участник запроса цен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A5EAB" w:rsidRPr="00731133" w:rsidRDefault="008A5EAB" w:rsidP="006F571C">
      <w:pPr>
        <w:spacing w:after="0"/>
        <w:ind w:firstLine="708"/>
        <w:jc w:val="both"/>
        <w:rPr>
          <w:rFonts w:ascii="Times New Roman" w:hAnsi="Times New Roman" w:cs="Times New Roman"/>
          <w:b/>
          <w:color w:val="000000" w:themeColor="text1"/>
          <w:sz w:val="26"/>
          <w:szCs w:val="26"/>
        </w:rPr>
      </w:pPr>
    </w:p>
    <w:p w:rsidR="008A5EAB" w:rsidRPr="00731133" w:rsidRDefault="008A5EAB">
      <w:pPr>
        <w:spacing w:after="0"/>
        <w:ind w:firstLine="708"/>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 2</w:t>
      </w:r>
      <w:r w:rsidR="00C90B90">
        <w:rPr>
          <w:rFonts w:ascii="Times New Roman" w:hAnsi="Times New Roman" w:cs="Times New Roman"/>
          <w:b/>
          <w:color w:val="000000" w:themeColor="text1"/>
          <w:sz w:val="26"/>
          <w:szCs w:val="26"/>
        </w:rPr>
        <w:t>9</w:t>
      </w:r>
      <w:r w:rsidRPr="00731133">
        <w:rPr>
          <w:rFonts w:ascii="Times New Roman" w:hAnsi="Times New Roman" w:cs="Times New Roman"/>
          <w:b/>
          <w:color w:val="000000" w:themeColor="text1"/>
          <w:sz w:val="26"/>
          <w:szCs w:val="26"/>
        </w:rPr>
        <w:t>.4. Рассмотрение ценовых заявок, подведение итогов запроса цен</w:t>
      </w:r>
    </w:p>
    <w:p w:rsidR="008A5EAB" w:rsidRPr="00731133" w:rsidRDefault="008A5EAB">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Комиссия в течение не более 3 (трех) рабочих дней, следующих за днем окончания срока подачи заявок, рассматривает заявки на соответствие их требованиям, установленным в документации о проведении запроса цен, при этом единственным критерием оценки заявок участников является цена договора.</w:t>
      </w:r>
    </w:p>
    <w:p w:rsidR="008A5EAB" w:rsidRPr="00731133" w:rsidRDefault="008A5EAB">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Победителем запроса цен признается участник закупки, подавший заявку, которая отвечает всем требованиям, установленным в документации о проведении запроса цен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rsidR="008A5EAB" w:rsidRPr="00731133" w:rsidRDefault="008A5EAB">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Комиссия отклоняет заявки в случаях:</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если они не соответствуют требованиям, установленным в настоящем Положении и документации о проведении запроса </w:t>
      </w:r>
      <w:r w:rsidR="00092EA9">
        <w:rPr>
          <w:rFonts w:ascii="Times New Roman" w:hAnsi="Times New Roman" w:cs="Times New Roman"/>
          <w:color w:val="000000" w:themeColor="text1"/>
          <w:sz w:val="26"/>
          <w:szCs w:val="26"/>
        </w:rPr>
        <w:t>цен</w:t>
      </w:r>
      <w:r w:rsidRPr="00731133">
        <w:rPr>
          <w:rFonts w:ascii="Times New Roman" w:hAnsi="Times New Roman" w:cs="Times New Roman"/>
          <w:color w:val="000000" w:themeColor="text1"/>
          <w:sz w:val="26"/>
          <w:szCs w:val="26"/>
        </w:rPr>
        <w:t>;</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если в описании товаров, работ, услуг в заявке участника предоставлены недостоверные сведения;</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3) если предложенные товары, работы, услуги в заявке участника не соответствуют требованиям документации о проведении запроса цен;</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предложенная в </w:t>
      </w:r>
      <w:r w:rsidR="00092EA9" w:rsidRPr="009815EB">
        <w:rPr>
          <w:rFonts w:ascii="Times New Roman" w:hAnsi="Times New Roman" w:cs="Times New Roman"/>
          <w:color w:val="000000" w:themeColor="text1"/>
          <w:sz w:val="26"/>
          <w:szCs w:val="26"/>
        </w:rPr>
        <w:t>ценовых</w:t>
      </w:r>
      <w:r w:rsidRPr="00731133">
        <w:rPr>
          <w:rFonts w:ascii="Times New Roman" w:hAnsi="Times New Roman" w:cs="Times New Roman"/>
          <w:color w:val="000000" w:themeColor="text1"/>
          <w:sz w:val="26"/>
          <w:szCs w:val="26"/>
        </w:rPr>
        <w:t xml:space="preserve"> заявках цена товаров, работ, услуг превышает начальную (максимальную) цену, указанную в извещении о проведении запроса цен</w:t>
      </w:r>
      <w:r w:rsidR="00311C6E" w:rsidRPr="009815EB">
        <w:rPr>
          <w:rFonts w:ascii="Times New Roman" w:hAnsi="Times New Roman" w:cs="Times New Roman"/>
          <w:color w:val="000000" w:themeColor="text1"/>
          <w:sz w:val="26"/>
          <w:szCs w:val="26"/>
        </w:rPr>
        <w:t xml:space="preserve"> и документации</w:t>
      </w:r>
      <w:r w:rsidRPr="00731133">
        <w:rPr>
          <w:rFonts w:ascii="Times New Roman" w:hAnsi="Times New Roman" w:cs="Times New Roman"/>
          <w:color w:val="000000" w:themeColor="text1"/>
          <w:sz w:val="26"/>
          <w:szCs w:val="26"/>
        </w:rPr>
        <w:t>;</w:t>
      </w:r>
    </w:p>
    <w:p w:rsidR="008A5EAB" w:rsidRPr="00731133" w:rsidRDefault="008A5EAB" w:rsidP="00731133">
      <w:pPr>
        <w:spacing w:after="0"/>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в иных случаях.</w:t>
      </w:r>
    </w:p>
    <w:p w:rsidR="008A5EAB" w:rsidRPr="00731133" w:rsidRDefault="008A5EAB">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Результаты рассмотрения заявок оформляются протоколом, который подписывается всеми присутствующими на заседании членами комиссии и заказчиком. Протокол рассмотрения и оценки </w:t>
      </w:r>
      <w:r w:rsidR="00F8149C" w:rsidRPr="009815EB">
        <w:rPr>
          <w:rFonts w:ascii="Times New Roman" w:hAnsi="Times New Roman" w:cs="Times New Roman"/>
          <w:color w:val="000000" w:themeColor="text1"/>
          <w:sz w:val="26"/>
          <w:szCs w:val="26"/>
        </w:rPr>
        <w:t xml:space="preserve">ценовых </w:t>
      </w:r>
      <w:r w:rsidRPr="00731133">
        <w:rPr>
          <w:rFonts w:ascii="Times New Roman" w:hAnsi="Times New Roman" w:cs="Times New Roman"/>
          <w:color w:val="000000" w:themeColor="text1"/>
          <w:sz w:val="26"/>
          <w:szCs w:val="26"/>
        </w:rPr>
        <w:t xml:space="preserve">заявок должен содержать информацию, предусмотренную частью </w:t>
      </w:r>
      <w:r w:rsidR="00E75534" w:rsidRPr="009815EB">
        <w:rPr>
          <w:rFonts w:ascii="Times New Roman" w:hAnsi="Times New Roman" w:cs="Times New Roman"/>
          <w:color w:val="000000" w:themeColor="text1"/>
          <w:sz w:val="26"/>
          <w:szCs w:val="26"/>
        </w:rPr>
        <w:t xml:space="preserve">1 </w:t>
      </w:r>
      <w:r w:rsidRPr="00731133">
        <w:rPr>
          <w:rFonts w:ascii="Times New Roman" w:hAnsi="Times New Roman" w:cs="Times New Roman"/>
          <w:color w:val="000000" w:themeColor="text1"/>
          <w:sz w:val="26"/>
          <w:szCs w:val="26"/>
        </w:rPr>
        <w:t xml:space="preserve">статьи 12 настоящего Положения. </w:t>
      </w:r>
    </w:p>
    <w:p w:rsidR="008A5EAB" w:rsidRPr="00731133" w:rsidRDefault="008A5EAB">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5. По итогам проведения запроса </w:t>
      </w:r>
      <w:r w:rsidR="00F8149C" w:rsidRPr="009815EB">
        <w:rPr>
          <w:rFonts w:ascii="Times New Roman" w:hAnsi="Times New Roman" w:cs="Times New Roman"/>
          <w:color w:val="000000" w:themeColor="text1"/>
          <w:sz w:val="26"/>
          <w:szCs w:val="26"/>
        </w:rPr>
        <w:t>цен</w:t>
      </w:r>
      <w:r w:rsidRPr="00731133">
        <w:rPr>
          <w:rFonts w:ascii="Times New Roman" w:hAnsi="Times New Roman" w:cs="Times New Roman"/>
          <w:color w:val="000000" w:themeColor="text1"/>
          <w:sz w:val="26"/>
          <w:szCs w:val="26"/>
        </w:rPr>
        <w:t xml:space="preserve"> составляется протокол о результатах проведения запроса цен, который должен содержать информацию, предусмотренную частью </w:t>
      </w:r>
      <w:r w:rsidR="00E75534" w:rsidRPr="009815EB">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 xml:space="preserve"> статьи 12 настоящего Положения. </w:t>
      </w:r>
    </w:p>
    <w:p w:rsidR="008A5EAB" w:rsidRPr="00731133" w:rsidRDefault="008A5EAB">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Договор по итогам проведения запроса цен заключается в порядке и в сроки, предусмотренные статьей 13 настоящего Положения.</w:t>
      </w:r>
    </w:p>
    <w:p w:rsidR="006522D5" w:rsidRDefault="006522D5" w:rsidP="00072ED9">
      <w:pPr>
        <w:spacing w:after="0"/>
        <w:ind w:firstLine="708"/>
        <w:jc w:val="both"/>
        <w:rPr>
          <w:rFonts w:ascii="Times New Roman" w:hAnsi="Times New Roman" w:cs="Times New Roman"/>
          <w:color w:val="000000" w:themeColor="text1"/>
          <w:sz w:val="26"/>
          <w:szCs w:val="26"/>
        </w:rPr>
      </w:pPr>
    </w:p>
    <w:p w:rsidR="00072ED9" w:rsidRPr="006522D5" w:rsidRDefault="006522D5" w:rsidP="00072ED9">
      <w:pPr>
        <w:spacing w:after="0"/>
        <w:ind w:firstLine="708"/>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Статья </w:t>
      </w:r>
      <w:r w:rsidR="008A5EAB" w:rsidRPr="006522D5">
        <w:rPr>
          <w:rFonts w:ascii="Times New Roman" w:hAnsi="Times New Roman" w:cs="Times New Roman"/>
          <w:b/>
          <w:color w:val="000000" w:themeColor="text1"/>
          <w:sz w:val="26"/>
          <w:szCs w:val="26"/>
        </w:rPr>
        <w:t>2</w:t>
      </w:r>
      <w:r w:rsidR="00C90B90" w:rsidRPr="006522D5">
        <w:rPr>
          <w:rFonts w:ascii="Times New Roman" w:hAnsi="Times New Roman" w:cs="Times New Roman"/>
          <w:b/>
          <w:color w:val="000000" w:themeColor="text1"/>
          <w:sz w:val="26"/>
          <w:szCs w:val="26"/>
        </w:rPr>
        <w:t>9</w:t>
      </w:r>
      <w:r w:rsidR="008A5EAB" w:rsidRPr="006522D5">
        <w:rPr>
          <w:rFonts w:ascii="Times New Roman" w:hAnsi="Times New Roman" w:cs="Times New Roman"/>
          <w:b/>
          <w:color w:val="000000" w:themeColor="text1"/>
          <w:sz w:val="26"/>
          <w:szCs w:val="26"/>
        </w:rPr>
        <w:t xml:space="preserve">.5. </w:t>
      </w:r>
      <w:r w:rsidR="00072ED9" w:rsidRPr="006522D5">
        <w:rPr>
          <w:rFonts w:ascii="Times New Roman" w:hAnsi="Times New Roman" w:cs="Times New Roman"/>
          <w:b/>
          <w:color w:val="000000" w:themeColor="text1"/>
          <w:sz w:val="26"/>
          <w:szCs w:val="26"/>
        </w:rPr>
        <w:t>Порядок признания запроса цен несостоявшимся.</w:t>
      </w:r>
    </w:p>
    <w:p w:rsidR="006F571C" w:rsidRPr="005E4460" w:rsidRDefault="008A5EAB" w:rsidP="006522D5">
      <w:pPr>
        <w:spacing w:after="0"/>
        <w:ind w:firstLine="708"/>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Запрос цен </w:t>
      </w:r>
      <w:r w:rsidR="00D156F2" w:rsidRPr="006522D5">
        <w:rPr>
          <w:rFonts w:ascii="Times New Roman" w:hAnsi="Times New Roman" w:cs="Times New Roman"/>
          <w:color w:val="000000" w:themeColor="text1"/>
          <w:sz w:val="26"/>
          <w:szCs w:val="26"/>
        </w:rPr>
        <w:t xml:space="preserve">признается несостоявшимся в соответствии с положениями </w:t>
      </w:r>
      <w:r w:rsidR="0087390B" w:rsidRPr="006522D5">
        <w:rPr>
          <w:rFonts w:ascii="Times New Roman" w:hAnsi="Times New Roman" w:cs="Times New Roman"/>
          <w:color w:val="000000" w:themeColor="text1"/>
          <w:sz w:val="26"/>
          <w:szCs w:val="26"/>
        </w:rPr>
        <w:t>статьи 15</w:t>
      </w:r>
      <w:r w:rsidR="00D156F2" w:rsidRPr="006522D5">
        <w:rPr>
          <w:rFonts w:ascii="Times New Roman" w:hAnsi="Times New Roman" w:cs="Times New Roman"/>
          <w:color w:val="000000" w:themeColor="text1"/>
          <w:sz w:val="26"/>
          <w:szCs w:val="26"/>
        </w:rPr>
        <w:t xml:space="preserve">   настоящего Положения.</w:t>
      </w:r>
    </w:p>
    <w:p w:rsidR="006522D5" w:rsidRDefault="006522D5" w:rsidP="00731133">
      <w:pPr>
        <w:spacing w:after="0"/>
        <w:ind w:firstLine="708"/>
        <w:jc w:val="both"/>
        <w:rPr>
          <w:rFonts w:ascii="Times New Roman" w:hAnsi="Times New Roman" w:cs="Times New Roman"/>
          <w:color w:val="000000" w:themeColor="text1"/>
          <w:sz w:val="26"/>
          <w:szCs w:val="26"/>
        </w:rPr>
      </w:pPr>
    </w:p>
    <w:p w:rsidR="00BF52A7" w:rsidRPr="006522D5" w:rsidRDefault="00BF52A7" w:rsidP="00731133">
      <w:pPr>
        <w:spacing w:after="0"/>
        <w:ind w:firstLine="708"/>
        <w:jc w:val="both"/>
        <w:rPr>
          <w:rFonts w:ascii="Times New Roman" w:hAnsi="Times New Roman" w:cs="Times New Roman"/>
          <w:b/>
          <w:color w:val="000000" w:themeColor="text1"/>
          <w:sz w:val="26"/>
          <w:szCs w:val="26"/>
        </w:rPr>
      </w:pPr>
      <w:r w:rsidRPr="006522D5">
        <w:rPr>
          <w:rFonts w:ascii="Times New Roman" w:hAnsi="Times New Roman" w:cs="Times New Roman"/>
          <w:b/>
          <w:color w:val="000000" w:themeColor="text1"/>
          <w:sz w:val="26"/>
          <w:szCs w:val="26"/>
        </w:rPr>
        <w:t xml:space="preserve">Статья </w:t>
      </w:r>
      <w:r w:rsidR="00C90B90" w:rsidRPr="006522D5">
        <w:rPr>
          <w:rFonts w:ascii="Times New Roman" w:hAnsi="Times New Roman" w:cs="Times New Roman"/>
          <w:b/>
          <w:color w:val="000000" w:themeColor="text1"/>
          <w:sz w:val="26"/>
          <w:szCs w:val="26"/>
        </w:rPr>
        <w:t>30</w:t>
      </w:r>
      <w:r w:rsidRPr="006522D5">
        <w:rPr>
          <w:rFonts w:ascii="Times New Roman" w:hAnsi="Times New Roman" w:cs="Times New Roman"/>
          <w:b/>
          <w:color w:val="000000" w:themeColor="text1"/>
          <w:sz w:val="26"/>
          <w:szCs w:val="26"/>
        </w:rPr>
        <w:t xml:space="preserve">. </w:t>
      </w:r>
      <w:r w:rsidR="009815EB" w:rsidRPr="006522D5">
        <w:rPr>
          <w:rFonts w:ascii="Times New Roman" w:hAnsi="Times New Roman" w:cs="Times New Roman"/>
          <w:b/>
          <w:color w:val="000000" w:themeColor="text1"/>
          <w:sz w:val="26"/>
          <w:szCs w:val="26"/>
        </w:rPr>
        <w:t xml:space="preserve">Особенности проведения </w:t>
      </w:r>
      <w:r w:rsidRPr="006522D5">
        <w:rPr>
          <w:rFonts w:ascii="Times New Roman" w:hAnsi="Times New Roman" w:cs="Times New Roman"/>
          <w:b/>
          <w:color w:val="000000" w:themeColor="text1"/>
          <w:sz w:val="26"/>
          <w:szCs w:val="26"/>
        </w:rPr>
        <w:t>запрос</w:t>
      </w:r>
      <w:r w:rsidR="009815EB" w:rsidRPr="006522D5">
        <w:rPr>
          <w:rFonts w:ascii="Times New Roman" w:hAnsi="Times New Roman" w:cs="Times New Roman"/>
          <w:b/>
          <w:color w:val="000000" w:themeColor="text1"/>
          <w:sz w:val="26"/>
          <w:szCs w:val="26"/>
        </w:rPr>
        <w:t>а</w:t>
      </w:r>
      <w:r w:rsidRPr="006522D5">
        <w:rPr>
          <w:rFonts w:ascii="Times New Roman" w:hAnsi="Times New Roman" w:cs="Times New Roman"/>
          <w:b/>
          <w:color w:val="000000" w:themeColor="text1"/>
          <w:sz w:val="26"/>
          <w:szCs w:val="26"/>
        </w:rPr>
        <w:t xml:space="preserve"> цен</w:t>
      </w:r>
      <w:r w:rsidR="00BA0C3B" w:rsidRPr="006522D5">
        <w:rPr>
          <w:rFonts w:ascii="Times New Roman" w:hAnsi="Times New Roman" w:cs="Times New Roman"/>
          <w:b/>
          <w:color w:val="000000" w:themeColor="text1"/>
          <w:sz w:val="26"/>
          <w:szCs w:val="26"/>
        </w:rPr>
        <w:t xml:space="preserve"> в электронной форме</w:t>
      </w:r>
      <w:r w:rsidRPr="006522D5">
        <w:rPr>
          <w:rFonts w:ascii="Times New Roman" w:hAnsi="Times New Roman" w:cs="Times New Roman"/>
          <w:b/>
          <w:color w:val="000000" w:themeColor="text1"/>
          <w:sz w:val="26"/>
          <w:szCs w:val="26"/>
        </w:rPr>
        <w:t>.</w:t>
      </w:r>
    </w:p>
    <w:p w:rsidR="009815EB" w:rsidRPr="00731133" w:rsidRDefault="009815EB" w:rsidP="009815EB">
      <w:pPr>
        <w:pStyle w:val="a1"/>
        <w:numPr>
          <w:ilvl w:val="0"/>
          <w:numId w:val="0"/>
        </w:numPr>
        <w:tabs>
          <w:tab w:val="clear" w:pos="1134"/>
          <w:tab w:val="clear" w:pos="1418"/>
          <w:tab w:val="left" w:pos="1985"/>
        </w:tabs>
        <w:spacing w:line="240" w:lineRule="auto"/>
        <w:rPr>
          <w:rFonts w:eastAsia="Lucida Sans Unicode"/>
          <w:color w:val="000000"/>
          <w:sz w:val="26"/>
          <w:szCs w:val="26"/>
        </w:rPr>
      </w:pPr>
      <w:r>
        <w:rPr>
          <w:rFonts w:eastAsia="Lucida Sans Unicode"/>
          <w:color w:val="000000"/>
          <w:sz w:val="26"/>
          <w:szCs w:val="26"/>
        </w:rPr>
        <w:tab/>
      </w:r>
      <w:r w:rsidR="00072ED9">
        <w:rPr>
          <w:rFonts w:eastAsia="Lucida Sans Unicode"/>
          <w:color w:val="000000"/>
          <w:sz w:val="26"/>
          <w:szCs w:val="26"/>
        </w:rPr>
        <w:t xml:space="preserve">1. </w:t>
      </w:r>
      <w:r w:rsidRPr="00731133">
        <w:rPr>
          <w:rFonts w:eastAsia="Lucida Sans Unicode"/>
          <w:color w:val="000000"/>
          <w:sz w:val="26"/>
          <w:szCs w:val="26"/>
        </w:rPr>
        <w:t>При проведении запроса цен в электронной форме сообщение неопределенному кругу лиц о такой форме конкурентной закупки осуществляется путем одновременного размещения в единой информационной системе и на электронной торговой площадке извещения и документации.</w:t>
      </w:r>
    </w:p>
    <w:p w:rsidR="009815EB" w:rsidRPr="00731133" w:rsidRDefault="009815EB" w:rsidP="009815EB">
      <w:pPr>
        <w:jc w:val="both"/>
        <w:rPr>
          <w:rFonts w:ascii="Times New Roman" w:hAnsi="Times New Roman" w:cs="Times New Roman"/>
          <w:color w:val="000000"/>
          <w:sz w:val="26"/>
          <w:szCs w:val="26"/>
        </w:rPr>
      </w:pPr>
      <w:r w:rsidRPr="00731133">
        <w:rPr>
          <w:rFonts w:ascii="Times New Roman" w:eastAsia="Lucida Sans Unicode" w:hAnsi="Times New Roman" w:cs="Times New Roman"/>
          <w:color w:val="000000"/>
          <w:sz w:val="26"/>
          <w:szCs w:val="26"/>
        </w:rPr>
        <w:t xml:space="preserve">             2. </w:t>
      </w:r>
      <w:proofErr w:type="gramStart"/>
      <w:r w:rsidRPr="00731133">
        <w:rPr>
          <w:rFonts w:ascii="Times New Roman" w:hAnsi="Times New Roman" w:cs="Times New Roman"/>
          <w:color w:val="000000"/>
          <w:sz w:val="26"/>
          <w:szCs w:val="26"/>
        </w:rPr>
        <w:t>Заказчик одновременно с размещением извещения и документации о проведении запроса цен в электронной форме вправе направить приглашение участвовать в запросе цен  лицам, осуществляющим поставки товаров, выполнение работ, оказание услуг, предусмотренных извещением о проведении запроса цен.</w:t>
      </w:r>
      <w:proofErr w:type="gramEnd"/>
    </w:p>
    <w:p w:rsidR="009815EB" w:rsidRPr="00731133" w:rsidRDefault="009815EB" w:rsidP="009815EB">
      <w:pPr>
        <w:ind w:firstLine="709"/>
        <w:jc w:val="both"/>
        <w:rPr>
          <w:rFonts w:ascii="Times New Roman" w:hAnsi="Times New Roman" w:cs="Times New Roman"/>
          <w:color w:val="000000"/>
          <w:sz w:val="26"/>
          <w:szCs w:val="26"/>
        </w:rPr>
      </w:pPr>
      <w:r w:rsidRPr="00731133">
        <w:rPr>
          <w:rFonts w:ascii="Times New Roman" w:hAnsi="Times New Roman" w:cs="Times New Roman"/>
          <w:color w:val="000000"/>
          <w:sz w:val="26"/>
          <w:szCs w:val="26"/>
        </w:rPr>
        <w:t>Подача заявок на участие в запросе цен в электронной форме осуществляется только лицами</w:t>
      </w:r>
      <w:r w:rsidR="000F6B49">
        <w:rPr>
          <w:rFonts w:ascii="Times New Roman" w:hAnsi="Times New Roman" w:cs="Times New Roman"/>
          <w:color w:val="000000"/>
          <w:sz w:val="26"/>
          <w:szCs w:val="26"/>
        </w:rPr>
        <w:t>,</w:t>
      </w:r>
      <w:r w:rsidRPr="00731133">
        <w:rPr>
          <w:rFonts w:ascii="Times New Roman" w:hAnsi="Times New Roman" w:cs="Times New Roman"/>
          <w:color w:val="000000"/>
          <w:sz w:val="26"/>
          <w:szCs w:val="26"/>
        </w:rPr>
        <w:t xml:space="preserve"> аккредитованными на электронной площадке.</w:t>
      </w:r>
    </w:p>
    <w:p w:rsidR="009815EB" w:rsidRPr="00731133" w:rsidRDefault="009815EB" w:rsidP="009815EB">
      <w:pPr>
        <w:ind w:firstLine="709"/>
        <w:jc w:val="both"/>
        <w:rPr>
          <w:rFonts w:ascii="Times New Roman" w:hAnsi="Times New Roman" w:cs="Times New Roman"/>
          <w:color w:val="000000"/>
          <w:sz w:val="26"/>
          <w:szCs w:val="26"/>
        </w:rPr>
      </w:pPr>
      <w:r w:rsidRPr="00731133">
        <w:rPr>
          <w:rFonts w:ascii="Times New Roman" w:hAnsi="Times New Roman" w:cs="Times New Roman"/>
          <w:color w:val="000000"/>
          <w:sz w:val="26"/>
          <w:szCs w:val="26"/>
        </w:rPr>
        <w:t>3. Заявка на участие в запросе цен в электронной форме состоит из предложений участника запроса цен в электронной форме о предлагаемых товаре, работе, услуге, а также о цене договора. Такая заявка направляется участником запроса цен в электронной форме оператору электронной площадки.</w:t>
      </w:r>
    </w:p>
    <w:p w:rsidR="009815EB" w:rsidRPr="00731133" w:rsidRDefault="009815EB" w:rsidP="009815EB">
      <w:pPr>
        <w:ind w:firstLine="709"/>
        <w:jc w:val="both"/>
        <w:rPr>
          <w:rFonts w:ascii="Times New Roman" w:hAnsi="Times New Roman" w:cs="Times New Roman"/>
          <w:color w:val="000000"/>
          <w:sz w:val="26"/>
          <w:szCs w:val="26"/>
        </w:rPr>
      </w:pPr>
      <w:r w:rsidRPr="00731133">
        <w:rPr>
          <w:rFonts w:ascii="Times New Roman" w:hAnsi="Times New Roman" w:cs="Times New Roman"/>
          <w:sz w:val="26"/>
          <w:szCs w:val="26"/>
        </w:rPr>
        <w:t xml:space="preserve">Заявка подается в форме электронного документа,  участник закупки должен обеспечить все необходимое для определения подлинности заявки и входящих в ее состав документов, включая подтверждение легитимности электронной подписи. Электронные документы должны быть подписаны электронной подписью, сертификат которой получен участником закупки в аккредитованном удостоверяющем центре России в соответствии с положениями Федерального закона от 06 апреля 2011г. № 63-ФЗ.  </w:t>
      </w:r>
      <w:r w:rsidRPr="00731133">
        <w:rPr>
          <w:rFonts w:ascii="Times New Roman" w:hAnsi="Times New Roman" w:cs="Times New Roman"/>
          <w:color w:val="000000"/>
          <w:sz w:val="26"/>
          <w:szCs w:val="26"/>
        </w:rPr>
        <w:t>Участник запроса цен в электронной форме вправе подать только одну заявку на участие в таком запросе.</w:t>
      </w:r>
    </w:p>
    <w:p w:rsidR="008719B5" w:rsidRPr="00731133" w:rsidRDefault="008719B5" w:rsidP="00731133">
      <w:pPr>
        <w:pStyle w:val="af6"/>
        <w:jc w:val="both"/>
        <w:rPr>
          <w:rFonts w:ascii="Times New Roman" w:hAnsi="Times New Roman" w:cs="Times New Roman"/>
          <w:color w:val="000000" w:themeColor="text1"/>
          <w:sz w:val="26"/>
          <w:szCs w:val="26"/>
        </w:rPr>
      </w:pPr>
    </w:p>
    <w:p w:rsidR="008719B5" w:rsidRPr="00731133" w:rsidRDefault="008719B5"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w:t>
      </w:r>
      <w:r w:rsidR="00226563">
        <w:rPr>
          <w:rFonts w:ascii="Times New Roman" w:hAnsi="Times New Roman" w:cs="Times New Roman"/>
          <w:b/>
          <w:color w:val="000000" w:themeColor="text1"/>
          <w:sz w:val="26"/>
          <w:szCs w:val="26"/>
        </w:rPr>
        <w:t xml:space="preserve"> 31</w:t>
      </w:r>
      <w:r w:rsidRPr="00731133">
        <w:rPr>
          <w:rFonts w:ascii="Times New Roman" w:hAnsi="Times New Roman" w:cs="Times New Roman"/>
          <w:b/>
          <w:color w:val="000000" w:themeColor="text1"/>
          <w:sz w:val="26"/>
          <w:szCs w:val="26"/>
        </w:rPr>
        <w:t>. Проведение закрытых процедур</w:t>
      </w:r>
    </w:p>
    <w:p w:rsidR="008719B5" w:rsidRPr="00731133" w:rsidRDefault="008719B5" w:rsidP="00731133">
      <w:pPr>
        <w:pStyle w:val="af6"/>
        <w:jc w:val="both"/>
        <w:rPr>
          <w:rFonts w:ascii="Times New Roman" w:hAnsi="Times New Roman" w:cs="Times New Roman"/>
          <w:color w:val="000000" w:themeColor="text1"/>
          <w:sz w:val="26"/>
          <w:szCs w:val="26"/>
        </w:rPr>
      </w:pP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Процедуры закупки, осуществляемые закрытым способом,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570EEF" w:rsidRPr="006F571C">
        <w:rPr>
          <w:rFonts w:ascii="Times New Roman" w:hAnsi="Times New Roman" w:cs="Times New Roman"/>
          <w:color w:val="000000" w:themeColor="text1"/>
          <w:sz w:val="26"/>
          <w:szCs w:val="26"/>
        </w:rPr>
        <w:t xml:space="preserve"> № 223-ФЗ</w:t>
      </w:r>
      <w:r w:rsidRPr="00731133">
        <w:rPr>
          <w:rFonts w:ascii="Times New Roman" w:hAnsi="Times New Roman" w:cs="Times New Roman"/>
          <w:color w:val="000000" w:themeColor="text1"/>
          <w:sz w:val="26"/>
          <w:szCs w:val="26"/>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08354F" w:rsidRPr="006F571C">
        <w:rPr>
          <w:rFonts w:ascii="Times New Roman" w:hAnsi="Times New Roman" w:cs="Times New Roman"/>
          <w:color w:val="000000" w:themeColor="text1"/>
          <w:sz w:val="26"/>
          <w:szCs w:val="26"/>
        </w:rPr>
        <w:t xml:space="preserve">№ 223-ФЗ </w:t>
      </w:r>
      <w:r w:rsidRPr="00731133">
        <w:rPr>
          <w:rFonts w:ascii="Times New Roman" w:hAnsi="Times New Roman" w:cs="Times New Roman"/>
          <w:color w:val="000000" w:themeColor="text1"/>
          <w:sz w:val="26"/>
          <w:szCs w:val="26"/>
        </w:rPr>
        <w:t>(далее также - закрытая конкурентная закупка).</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главе.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Заказчик вправе отказаться от проведения закрытой конкурентной закупки не позднее чем за пять дней до даты окончания срока подачи заявок на участие в</w:t>
      </w:r>
      <w:r w:rsidR="00766E01">
        <w:rPr>
          <w:rFonts w:ascii="Times New Roman" w:hAnsi="Times New Roman" w:cs="Times New Roman"/>
          <w:color w:val="000000" w:themeColor="text1"/>
          <w:sz w:val="26"/>
          <w:szCs w:val="26"/>
        </w:rPr>
        <w:t xml:space="preserve"> </w:t>
      </w:r>
      <w:r w:rsidRPr="00731133">
        <w:rPr>
          <w:rFonts w:ascii="Times New Roman" w:hAnsi="Times New Roman" w:cs="Times New Roman"/>
          <w:color w:val="000000" w:themeColor="text1"/>
          <w:sz w:val="26"/>
          <w:szCs w:val="26"/>
        </w:rPr>
        <w:t>ней</w:t>
      </w:r>
      <w:proofErr w:type="gramStart"/>
      <w:r w:rsidRPr="00731133">
        <w:rPr>
          <w:rFonts w:ascii="Times New Roman" w:hAnsi="Times New Roman" w:cs="Times New Roman"/>
          <w:color w:val="000000" w:themeColor="text1"/>
          <w:sz w:val="26"/>
          <w:szCs w:val="26"/>
        </w:rPr>
        <w:t xml:space="preserve"> .</w:t>
      </w:r>
      <w:proofErr w:type="gramEnd"/>
      <w:r w:rsidRPr="00731133">
        <w:rPr>
          <w:rFonts w:ascii="Times New Roman" w:hAnsi="Times New Roman" w:cs="Times New Roman"/>
          <w:color w:val="000000" w:themeColor="text1"/>
          <w:sz w:val="26"/>
          <w:szCs w:val="26"/>
        </w:rPr>
        <w:t xml:space="preserve"> Уведомление об отказе от проведения 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Извещение и документация о проведении закрытой процедуры закупки, изменения, внесенные в такие документации, а также разъяснения указанных документаций не подлежат опубликованию и размещению в ЕИС.</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6. В приглашениях принять участие в закрытых процедурах закупки Заказчик указывает свое наименование, почтовый адрес, предмет </w:t>
      </w:r>
      <w:r w:rsidR="00766E01" w:rsidRPr="00766E01">
        <w:rPr>
          <w:rFonts w:ascii="Times New Roman" w:hAnsi="Times New Roman" w:cs="Times New Roman"/>
          <w:color w:val="000000" w:themeColor="text1"/>
          <w:sz w:val="26"/>
          <w:szCs w:val="26"/>
        </w:rPr>
        <w:t>закупки, срок</w:t>
      </w:r>
      <w:r w:rsidRPr="00731133">
        <w:rPr>
          <w:rFonts w:ascii="Times New Roman" w:hAnsi="Times New Roman" w:cs="Times New Roman"/>
          <w:color w:val="000000" w:themeColor="text1"/>
          <w:sz w:val="26"/>
          <w:szCs w:val="26"/>
        </w:rPr>
        <w:t>, место и порядок предоставления документации о закрытой закупке.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w:t>
      </w:r>
      <w:r w:rsidRPr="00731133">
        <w:rPr>
          <w:rFonts w:ascii="Times New Roman" w:hAnsi="Times New Roman" w:cs="Times New Roman"/>
          <w:color w:val="000000" w:themeColor="text1"/>
          <w:sz w:val="26"/>
          <w:szCs w:val="26"/>
        </w:rPr>
        <w:lastRenderedPageBreak/>
        <w:t>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9.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 10. В течение двух рабочих дней с даты поступления от участника закупки запроса разъяснений положений</w:t>
      </w:r>
      <w:r w:rsidRPr="00731133">
        <w:rPr>
          <w:rFonts w:ascii="Times New Roman" w:hAnsi="Times New Roman" w:cs="Times New Roman"/>
          <w:color w:val="000000" w:themeColor="text1"/>
          <w:sz w:val="26"/>
          <w:szCs w:val="26"/>
        </w:rPr>
        <w:tab/>
        <w:t xml:space="preserve"> документации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11.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восемь дней.</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12.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13. 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14.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конкурсе.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15. Протоколы, составленные в ходе закрытого конкурса, не подлежат опубликованию в средствах массовой информации и размещению в ЕИС.</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16. При проведении закрытого аукциона не допускается предоставлять документацию о закрытом аукционе, изменения, внесенные в нее, направлять </w:t>
      </w:r>
      <w:r w:rsidRPr="00731133">
        <w:rPr>
          <w:rFonts w:ascii="Times New Roman" w:hAnsi="Times New Roman" w:cs="Times New Roman"/>
          <w:color w:val="000000" w:themeColor="text1"/>
          <w:sz w:val="26"/>
          <w:szCs w:val="26"/>
        </w:rPr>
        <w:lastRenderedPageBreak/>
        <w:t xml:space="preserve">запросы о даче разъяснений положений документации о закрытом аукционе и предоставлять такие разъяснения в форме электронных документов.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17.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18. 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19. В течение двух рабочих дней с даты поступления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20.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22. Закупочная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23. Срок рассмотрения заявок на участие в закрытом аукционе не может превышать 10 дней с даты окончания срока их подачи.</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24. По результатам рассмотрения заявок на участие в закрытом аукционе закупочная комиссия принимает решение о допуске к участию в закрытом </w:t>
      </w:r>
      <w:r w:rsidRPr="00731133">
        <w:rPr>
          <w:rFonts w:ascii="Times New Roman" w:hAnsi="Times New Roman" w:cs="Times New Roman"/>
          <w:color w:val="000000" w:themeColor="text1"/>
          <w:sz w:val="26"/>
          <w:szCs w:val="26"/>
        </w:rPr>
        <w:lastRenderedPageBreak/>
        <w:t xml:space="preserve">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закупочной комиссии, в день окончания рассмотрения заявок на участие в закрытом аукционе.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25. Протокол рассмотрения заявок на участие в закрытом аукционе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аукционе. </w:t>
      </w:r>
    </w:p>
    <w:p w:rsidR="008719B5"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0558F8">
        <w:rPr>
          <w:rFonts w:ascii="Times New Roman" w:hAnsi="Times New Roman" w:cs="Times New Roman"/>
          <w:color w:val="000000" w:themeColor="text1"/>
          <w:sz w:val="26"/>
          <w:szCs w:val="26"/>
        </w:rPr>
        <w:t>6</w:t>
      </w:r>
      <w:r w:rsidRPr="00731133">
        <w:rPr>
          <w:rFonts w:ascii="Times New Roman" w:hAnsi="Times New Roman" w:cs="Times New Roman"/>
          <w:color w:val="000000" w:themeColor="text1"/>
          <w:sz w:val="26"/>
          <w:szCs w:val="26"/>
        </w:rPr>
        <w:t>. Заказчик в течение трех рабочих дней со дня подписания протокола рассмотрения и оценки заявок на участие в закрытом конкурсе, закрытого аукциона передает победителю закрытого конкурса, закрытого аукциона проект договора, который составляется путем включения условий исполнения договора, предложенных победителем закрытого конкурса, закрытого аукциона, в проект договора, прилагаемый к документации о закрытом конкурсе, документации о закрытом аукционе.</w:t>
      </w:r>
    </w:p>
    <w:p w:rsidR="008719B5" w:rsidRPr="00731133" w:rsidRDefault="000558F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7</w:t>
      </w:r>
      <w:r w:rsidR="008719B5" w:rsidRPr="00731133">
        <w:rPr>
          <w:rFonts w:ascii="Times New Roman" w:hAnsi="Times New Roman" w:cs="Times New Roman"/>
          <w:color w:val="000000" w:themeColor="text1"/>
          <w:sz w:val="26"/>
          <w:szCs w:val="26"/>
        </w:rPr>
        <w:t xml:space="preserve">. Договор должен быть заключен Заказчиком не ранее чем через 10 дней с даты подписания протокола рассмотрения и оценки заявок на участие в закрытом конкурсе, протокола закрытого аукциона и не позднее </w:t>
      </w:r>
    </w:p>
    <w:p w:rsidR="00E14B47" w:rsidRPr="00731133" w:rsidRDefault="008719B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20 дней с даты подписания указанных протоколов.</w:t>
      </w:r>
    </w:p>
    <w:p w:rsidR="004B6873" w:rsidRPr="00731133" w:rsidRDefault="004B6873" w:rsidP="00731133">
      <w:pPr>
        <w:pStyle w:val="af6"/>
        <w:jc w:val="both"/>
        <w:rPr>
          <w:rFonts w:ascii="Times New Roman" w:hAnsi="Times New Roman" w:cs="Times New Roman"/>
          <w:color w:val="000000" w:themeColor="text1"/>
          <w:sz w:val="26"/>
          <w:szCs w:val="26"/>
        </w:rPr>
      </w:pPr>
    </w:p>
    <w:p w:rsidR="00E56010" w:rsidRPr="00731133" w:rsidRDefault="00E56010" w:rsidP="00731133">
      <w:pPr>
        <w:pStyle w:val="af6"/>
        <w:jc w:val="both"/>
        <w:rPr>
          <w:rFonts w:ascii="Times New Roman" w:hAnsi="Times New Roman" w:cs="Times New Roman"/>
          <w:b/>
          <w:bCs/>
          <w:iCs/>
          <w:color w:val="000000" w:themeColor="text1"/>
          <w:sz w:val="26"/>
          <w:szCs w:val="26"/>
        </w:rPr>
      </w:pPr>
      <w:bookmarkStart w:id="72" w:name="_Toc437012404"/>
      <w:r w:rsidRPr="00731133">
        <w:rPr>
          <w:rFonts w:ascii="Times New Roman" w:hAnsi="Times New Roman" w:cs="Times New Roman"/>
          <w:b/>
          <w:bCs/>
          <w:iCs/>
          <w:color w:val="000000" w:themeColor="text1"/>
          <w:sz w:val="26"/>
          <w:szCs w:val="26"/>
        </w:rPr>
        <w:t xml:space="preserve">Глава 9. </w:t>
      </w:r>
      <w:r w:rsidR="00B11C02" w:rsidRPr="00731133">
        <w:rPr>
          <w:rFonts w:ascii="Times New Roman" w:hAnsi="Times New Roman" w:cs="Times New Roman"/>
          <w:b/>
          <w:bCs/>
          <w:iCs/>
          <w:color w:val="000000" w:themeColor="text1"/>
          <w:sz w:val="26"/>
          <w:szCs w:val="26"/>
        </w:rPr>
        <w:t>Р</w:t>
      </w:r>
      <w:r w:rsidR="002F1345" w:rsidRPr="00731133">
        <w:rPr>
          <w:rFonts w:ascii="Times New Roman" w:hAnsi="Times New Roman" w:cs="Times New Roman"/>
          <w:b/>
          <w:bCs/>
          <w:iCs/>
          <w:color w:val="000000" w:themeColor="text1"/>
          <w:sz w:val="26"/>
          <w:szCs w:val="26"/>
        </w:rPr>
        <w:t>асторжение, и</w:t>
      </w:r>
      <w:r w:rsidR="00E34C45" w:rsidRPr="00731133">
        <w:rPr>
          <w:rFonts w:ascii="Times New Roman" w:hAnsi="Times New Roman" w:cs="Times New Roman"/>
          <w:b/>
          <w:bCs/>
          <w:iCs/>
          <w:color w:val="000000" w:themeColor="text1"/>
          <w:sz w:val="26"/>
          <w:szCs w:val="26"/>
        </w:rPr>
        <w:t>сполнение договора, отчетность заказчика</w:t>
      </w:r>
      <w:r w:rsidRPr="00731133">
        <w:rPr>
          <w:rFonts w:ascii="Times New Roman" w:hAnsi="Times New Roman" w:cs="Times New Roman"/>
          <w:b/>
          <w:bCs/>
          <w:iCs/>
          <w:color w:val="000000" w:themeColor="text1"/>
          <w:sz w:val="26"/>
          <w:szCs w:val="26"/>
        </w:rPr>
        <w:t xml:space="preserve"> </w:t>
      </w:r>
    </w:p>
    <w:bookmarkEnd w:id="72"/>
    <w:p w:rsidR="002F1345" w:rsidRPr="00731133" w:rsidRDefault="002F1345" w:rsidP="00731133">
      <w:pPr>
        <w:pStyle w:val="af6"/>
        <w:jc w:val="both"/>
        <w:rPr>
          <w:rFonts w:ascii="Times New Roman" w:hAnsi="Times New Roman" w:cs="Times New Roman"/>
          <w:color w:val="000000" w:themeColor="text1"/>
          <w:sz w:val="26"/>
          <w:szCs w:val="26"/>
        </w:rPr>
      </w:pPr>
    </w:p>
    <w:p w:rsidR="002F1345" w:rsidRPr="00731133" w:rsidRDefault="002F1345"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Статья</w:t>
      </w:r>
      <w:r w:rsidR="000E1A99" w:rsidRPr="00731133">
        <w:rPr>
          <w:rFonts w:ascii="Times New Roman" w:hAnsi="Times New Roman" w:cs="Times New Roman"/>
          <w:b/>
          <w:color w:val="000000" w:themeColor="text1"/>
          <w:sz w:val="26"/>
          <w:szCs w:val="26"/>
        </w:rPr>
        <w:t xml:space="preserve"> </w:t>
      </w:r>
      <w:r w:rsidR="00226563">
        <w:rPr>
          <w:rFonts w:ascii="Times New Roman" w:hAnsi="Times New Roman" w:cs="Times New Roman"/>
          <w:b/>
          <w:color w:val="000000" w:themeColor="text1"/>
          <w:sz w:val="26"/>
          <w:szCs w:val="26"/>
        </w:rPr>
        <w:t>32</w:t>
      </w:r>
      <w:r w:rsidR="00DD17E1" w:rsidRPr="00731133">
        <w:rPr>
          <w:rFonts w:ascii="Times New Roman" w:hAnsi="Times New Roman" w:cs="Times New Roman"/>
          <w:b/>
          <w:color w:val="000000" w:themeColor="text1"/>
          <w:sz w:val="26"/>
          <w:szCs w:val="26"/>
        </w:rPr>
        <w:t xml:space="preserve">. </w:t>
      </w:r>
      <w:r w:rsidRPr="00731133">
        <w:rPr>
          <w:rFonts w:ascii="Times New Roman" w:hAnsi="Times New Roman" w:cs="Times New Roman"/>
          <w:b/>
          <w:color w:val="000000" w:themeColor="text1"/>
          <w:sz w:val="26"/>
          <w:szCs w:val="26"/>
        </w:rPr>
        <w:t>Расторжение договора</w:t>
      </w:r>
    </w:p>
    <w:p w:rsidR="00C44244" w:rsidRPr="00731133" w:rsidRDefault="00E5483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C44244" w:rsidRPr="00731133">
        <w:rPr>
          <w:rFonts w:ascii="Times New Roman" w:hAnsi="Times New Roman" w:cs="Times New Roman"/>
          <w:color w:val="000000" w:themeColor="text1"/>
          <w:sz w:val="26"/>
          <w:szCs w:val="26"/>
        </w:rPr>
        <w:t>. Расторжение договора допускается по соглашению сторон, по решению суда, в случае одностороннего отказа стороны договора от исполн</w:t>
      </w:r>
      <w:r w:rsidRPr="00731133">
        <w:rPr>
          <w:rFonts w:ascii="Times New Roman" w:hAnsi="Times New Roman" w:cs="Times New Roman"/>
          <w:color w:val="000000" w:themeColor="text1"/>
          <w:sz w:val="26"/>
          <w:szCs w:val="26"/>
        </w:rPr>
        <w:t>ения договора в соответствии с Г</w:t>
      </w:r>
      <w:r w:rsidR="00C44244" w:rsidRPr="00731133">
        <w:rPr>
          <w:rFonts w:ascii="Times New Roman" w:hAnsi="Times New Roman" w:cs="Times New Roman"/>
          <w:color w:val="000000" w:themeColor="text1"/>
          <w:sz w:val="26"/>
          <w:szCs w:val="26"/>
        </w:rPr>
        <w:t xml:space="preserve">ражданским </w:t>
      </w:r>
      <w:r w:rsidRPr="00731133">
        <w:rPr>
          <w:rFonts w:ascii="Times New Roman" w:hAnsi="Times New Roman" w:cs="Times New Roman"/>
          <w:color w:val="000000" w:themeColor="text1"/>
          <w:sz w:val="26"/>
          <w:szCs w:val="26"/>
        </w:rPr>
        <w:t>кодексом РФ</w:t>
      </w:r>
      <w:r w:rsidR="00C44244" w:rsidRPr="00731133">
        <w:rPr>
          <w:rFonts w:ascii="Times New Roman" w:hAnsi="Times New Roman" w:cs="Times New Roman"/>
          <w:color w:val="000000" w:themeColor="text1"/>
          <w:sz w:val="26"/>
          <w:szCs w:val="26"/>
        </w:rPr>
        <w:t>.</w:t>
      </w:r>
    </w:p>
    <w:p w:rsidR="008100ED" w:rsidRPr="00731133" w:rsidRDefault="008100ED"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2. По требованию одной из сторон договор м</w:t>
      </w:r>
      <w:r w:rsidR="004E21C3" w:rsidRPr="00731133">
        <w:rPr>
          <w:rFonts w:ascii="Times New Roman" w:hAnsi="Times New Roman" w:cs="Times New Roman"/>
          <w:bCs/>
          <w:color w:val="000000" w:themeColor="text1"/>
          <w:sz w:val="26"/>
          <w:szCs w:val="26"/>
        </w:rPr>
        <w:t xml:space="preserve">ожет быть расторгнут по решению </w:t>
      </w:r>
      <w:r w:rsidRPr="00731133">
        <w:rPr>
          <w:rFonts w:ascii="Times New Roman" w:hAnsi="Times New Roman" w:cs="Times New Roman"/>
          <w:bCs/>
          <w:color w:val="000000" w:themeColor="text1"/>
          <w:sz w:val="26"/>
          <w:szCs w:val="26"/>
        </w:rPr>
        <w:t>суда только:</w:t>
      </w:r>
    </w:p>
    <w:p w:rsidR="008100ED" w:rsidRPr="00731133" w:rsidRDefault="008100ED"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1) при существенном нарушении договора другой стороной;</w:t>
      </w:r>
    </w:p>
    <w:p w:rsidR="008100ED" w:rsidRPr="00731133" w:rsidRDefault="008100ED"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2) в иных случаях, предусмотренных Гражданским кодексом РФ, другими законами или договором.</w:t>
      </w:r>
    </w:p>
    <w:p w:rsidR="008100ED" w:rsidRPr="00731133" w:rsidRDefault="008100ED"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bCs/>
          <w:color w:val="000000" w:themeColor="text1"/>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060DB" w:rsidRPr="00731133" w:rsidRDefault="009060DB" w:rsidP="00731133">
      <w:pPr>
        <w:pStyle w:val="af6"/>
        <w:jc w:val="both"/>
        <w:rPr>
          <w:rFonts w:ascii="Times New Roman" w:hAnsi="Times New Roman" w:cs="Times New Roman"/>
          <w:bCs/>
          <w:color w:val="000000" w:themeColor="text1"/>
          <w:sz w:val="26"/>
          <w:szCs w:val="26"/>
        </w:rPr>
      </w:pPr>
      <w:r w:rsidRPr="00731133">
        <w:rPr>
          <w:rFonts w:ascii="Times New Roman" w:hAnsi="Times New Roman" w:cs="Times New Roman"/>
          <w:color w:val="000000" w:themeColor="text1"/>
          <w:sz w:val="26"/>
          <w:szCs w:val="26"/>
        </w:rPr>
        <w:t>В случае расторжения договора по решению суда, сведения о таком поставщике (подрядчике, исполнителе) включаются в реестр недобросовестных поставщиков в порядке, установленном Постановлением Правительс</w:t>
      </w:r>
      <w:r w:rsidR="00AC4D35" w:rsidRPr="00731133">
        <w:rPr>
          <w:rFonts w:ascii="Times New Roman" w:hAnsi="Times New Roman" w:cs="Times New Roman"/>
          <w:color w:val="000000" w:themeColor="text1"/>
          <w:sz w:val="26"/>
          <w:szCs w:val="26"/>
        </w:rPr>
        <w:t>тва от 22.11.</w:t>
      </w:r>
      <w:r w:rsidRPr="00731133">
        <w:rPr>
          <w:rFonts w:ascii="Times New Roman" w:hAnsi="Times New Roman" w:cs="Times New Roman"/>
          <w:color w:val="000000" w:themeColor="text1"/>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C44244" w:rsidRPr="00731133" w:rsidRDefault="008100E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E5483B" w:rsidRPr="00731133">
        <w:rPr>
          <w:rFonts w:ascii="Times New Roman" w:hAnsi="Times New Roman" w:cs="Times New Roman"/>
          <w:color w:val="000000" w:themeColor="text1"/>
          <w:sz w:val="26"/>
          <w:szCs w:val="26"/>
        </w:rPr>
        <w:t>.</w:t>
      </w:r>
      <w:r w:rsidR="00C44244" w:rsidRPr="00731133">
        <w:rPr>
          <w:rFonts w:ascii="Times New Roman" w:hAnsi="Times New Roman" w:cs="Times New Roman"/>
          <w:color w:val="000000" w:themeColor="text1"/>
          <w:sz w:val="26"/>
          <w:szCs w:val="26"/>
        </w:rPr>
        <w:t xml:space="preserve"> Договор может быть расторгнут заказчиком в одностороннем порядке в случае, если </w:t>
      </w:r>
      <w:r w:rsidR="004E21C3" w:rsidRPr="00731133">
        <w:rPr>
          <w:rFonts w:ascii="Times New Roman" w:hAnsi="Times New Roman" w:cs="Times New Roman"/>
          <w:color w:val="000000" w:themeColor="text1"/>
          <w:sz w:val="26"/>
          <w:szCs w:val="26"/>
        </w:rPr>
        <w:t>такая возможность была предусмотрена</w:t>
      </w:r>
      <w:r w:rsidR="00C44244" w:rsidRPr="00731133">
        <w:rPr>
          <w:rFonts w:ascii="Times New Roman" w:hAnsi="Times New Roman" w:cs="Times New Roman"/>
          <w:color w:val="000000" w:themeColor="text1"/>
          <w:sz w:val="26"/>
          <w:szCs w:val="26"/>
        </w:rPr>
        <w:t xml:space="preserve"> договором.</w:t>
      </w:r>
    </w:p>
    <w:p w:rsidR="00E47A9F" w:rsidRPr="00731133" w:rsidRDefault="00E47A9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E5483B" w:rsidRPr="00731133">
        <w:rPr>
          <w:rFonts w:ascii="Times New Roman" w:hAnsi="Times New Roman" w:cs="Times New Roman"/>
          <w:color w:val="000000" w:themeColor="text1"/>
          <w:sz w:val="26"/>
          <w:szCs w:val="26"/>
        </w:rPr>
        <w:t xml:space="preserve">. </w:t>
      </w:r>
      <w:r w:rsidR="00C44244" w:rsidRPr="00731133">
        <w:rPr>
          <w:rFonts w:ascii="Times New Roman" w:hAnsi="Times New Roman" w:cs="Times New Roman"/>
          <w:color w:val="000000" w:themeColor="text1"/>
          <w:sz w:val="26"/>
          <w:szCs w:val="26"/>
        </w:rPr>
        <w:t xml:space="preserve">Заказчик </w:t>
      </w:r>
      <w:r w:rsidR="00E5483B" w:rsidRPr="00731133">
        <w:rPr>
          <w:rFonts w:ascii="Times New Roman" w:hAnsi="Times New Roman" w:cs="Times New Roman"/>
          <w:color w:val="000000" w:themeColor="text1"/>
          <w:sz w:val="26"/>
          <w:szCs w:val="26"/>
        </w:rPr>
        <w:t>вправе</w:t>
      </w:r>
      <w:r w:rsidR="00C44244" w:rsidRPr="00731133">
        <w:rPr>
          <w:rFonts w:ascii="Times New Roman" w:hAnsi="Times New Roman" w:cs="Times New Roman"/>
          <w:color w:val="000000" w:themeColor="text1"/>
          <w:sz w:val="26"/>
          <w:szCs w:val="26"/>
        </w:rPr>
        <w:t xml:space="preserve">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r w:rsidRPr="00731133">
        <w:rPr>
          <w:rFonts w:ascii="Times New Roman" w:hAnsi="Times New Roman" w:cs="Times New Roman"/>
          <w:color w:val="000000" w:themeColor="text1"/>
          <w:sz w:val="26"/>
          <w:szCs w:val="26"/>
        </w:rPr>
        <w:t>.</w:t>
      </w:r>
    </w:p>
    <w:p w:rsidR="00C44244" w:rsidRPr="00731133" w:rsidRDefault="00E47A9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 xml:space="preserve"> 5.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731133">
        <w:rPr>
          <w:rFonts w:ascii="Times New Roman" w:hAnsi="Times New Roman" w:cs="Times New Roman"/>
          <w:color w:val="000000" w:themeColor="text1"/>
          <w:sz w:val="26"/>
          <w:szCs w:val="26"/>
        </w:rPr>
        <w:t>.</w:t>
      </w:r>
    </w:p>
    <w:p w:rsidR="00C44244" w:rsidRPr="00731133" w:rsidRDefault="00E47A9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w:t>
      </w:r>
      <w:r w:rsidR="00E5483B" w:rsidRPr="00731133">
        <w:rPr>
          <w:rFonts w:ascii="Times New Roman" w:hAnsi="Times New Roman" w:cs="Times New Roman"/>
          <w:color w:val="000000" w:themeColor="text1"/>
          <w:sz w:val="26"/>
          <w:szCs w:val="26"/>
        </w:rPr>
        <w:t>.</w:t>
      </w:r>
      <w:r w:rsidR="00C44244" w:rsidRPr="00731133">
        <w:rPr>
          <w:rFonts w:ascii="Times New Roman" w:hAnsi="Times New Roman" w:cs="Times New Roman"/>
          <w:color w:val="000000" w:themeColor="text1"/>
          <w:sz w:val="26"/>
          <w:szCs w:val="26"/>
        </w:rPr>
        <w:t xml:space="preserve"> При расторжении договора в одностороннем порядке по вине поставщика (подрядчика, исполнителя) заказчик </w:t>
      </w:r>
      <w:r w:rsidR="00E5483B" w:rsidRPr="00731133">
        <w:rPr>
          <w:rFonts w:ascii="Times New Roman" w:hAnsi="Times New Roman" w:cs="Times New Roman"/>
          <w:color w:val="000000" w:themeColor="text1"/>
          <w:sz w:val="26"/>
          <w:szCs w:val="26"/>
        </w:rPr>
        <w:t>вправе</w:t>
      </w:r>
      <w:r w:rsidR="00C44244" w:rsidRPr="00731133">
        <w:rPr>
          <w:rFonts w:ascii="Times New Roman" w:hAnsi="Times New Roman" w:cs="Times New Roman"/>
          <w:color w:val="000000" w:themeColor="text1"/>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C44244" w:rsidRPr="00731133" w:rsidRDefault="00E47A9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w:t>
      </w:r>
      <w:r w:rsidR="00E5483B" w:rsidRPr="00731133">
        <w:rPr>
          <w:rFonts w:ascii="Times New Roman" w:hAnsi="Times New Roman" w:cs="Times New Roman"/>
          <w:color w:val="000000" w:themeColor="text1"/>
          <w:sz w:val="26"/>
          <w:szCs w:val="26"/>
        </w:rPr>
        <w:t>.</w:t>
      </w:r>
      <w:r w:rsidR="00C44244" w:rsidRPr="00731133">
        <w:rPr>
          <w:rFonts w:ascii="Times New Roman" w:hAnsi="Times New Roman" w:cs="Times New Roman"/>
          <w:color w:val="000000" w:themeColor="text1"/>
          <w:sz w:val="26"/>
          <w:szCs w:val="26"/>
        </w:rPr>
        <w:t xml:space="preserve">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C44244" w:rsidRPr="00731133" w:rsidRDefault="00E47A9F"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8</w:t>
      </w:r>
      <w:r w:rsidR="00C44244" w:rsidRPr="00731133">
        <w:rPr>
          <w:rFonts w:ascii="Times New Roman" w:hAnsi="Times New Roman" w:cs="Times New Roman"/>
          <w:color w:val="000000" w:themeColor="text1"/>
          <w:sz w:val="26"/>
          <w:szCs w:val="26"/>
        </w:rPr>
        <w:t xml:space="preserve">. </w:t>
      </w:r>
      <w:r w:rsidR="00E5483B" w:rsidRPr="00731133">
        <w:rPr>
          <w:rFonts w:ascii="Times New Roman" w:hAnsi="Times New Roman" w:cs="Times New Roman"/>
          <w:color w:val="000000" w:themeColor="text1"/>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rsidR="00E2369E" w:rsidRPr="00731133" w:rsidRDefault="00E2369E" w:rsidP="00731133">
      <w:pPr>
        <w:pStyle w:val="af6"/>
        <w:jc w:val="both"/>
        <w:rPr>
          <w:rFonts w:ascii="Times New Roman" w:hAnsi="Times New Roman" w:cs="Times New Roman"/>
          <w:b/>
          <w:color w:val="000000" w:themeColor="text1"/>
          <w:sz w:val="26"/>
          <w:szCs w:val="26"/>
        </w:rPr>
      </w:pPr>
    </w:p>
    <w:p w:rsidR="00E2369E" w:rsidRPr="006F571C" w:rsidRDefault="00E2369E" w:rsidP="006F571C">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26563">
        <w:rPr>
          <w:rFonts w:ascii="Times New Roman" w:hAnsi="Times New Roman" w:cs="Times New Roman"/>
          <w:b/>
          <w:color w:val="000000" w:themeColor="text1"/>
          <w:sz w:val="26"/>
          <w:szCs w:val="26"/>
        </w:rPr>
        <w:t>33</w:t>
      </w:r>
      <w:r w:rsidRPr="00731133">
        <w:rPr>
          <w:rFonts w:ascii="Times New Roman" w:hAnsi="Times New Roman" w:cs="Times New Roman"/>
          <w:b/>
          <w:color w:val="000000" w:themeColor="text1"/>
          <w:sz w:val="26"/>
          <w:szCs w:val="26"/>
        </w:rPr>
        <w:t>. Исполнение договора</w:t>
      </w:r>
    </w:p>
    <w:p w:rsidR="007F789E" w:rsidRPr="00731133" w:rsidRDefault="007F789E" w:rsidP="00731133">
      <w:pPr>
        <w:pStyle w:val="af6"/>
        <w:jc w:val="both"/>
        <w:rPr>
          <w:rFonts w:ascii="Times New Roman" w:hAnsi="Times New Roman" w:cs="Times New Roman"/>
          <w:b/>
          <w:color w:val="000000" w:themeColor="text1"/>
          <w:sz w:val="26"/>
          <w:szCs w:val="26"/>
        </w:rPr>
      </w:pPr>
    </w:p>
    <w:p w:rsidR="00E2369E" w:rsidRPr="00731133" w:rsidRDefault="00E2369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Информация о результата</w:t>
      </w:r>
      <w:r w:rsidR="0078093D" w:rsidRPr="00731133">
        <w:rPr>
          <w:rFonts w:ascii="Times New Roman" w:hAnsi="Times New Roman" w:cs="Times New Roman"/>
          <w:color w:val="000000" w:themeColor="text1"/>
          <w:sz w:val="26"/>
          <w:szCs w:val="26"/>
        </w:rPr>
        <w:t>х исполнения договора вносится з</w:t>
      </w:r>
      <w:r w:rsidRPr="00731133">
        <w:rPr>
          <w:rFonts w:ascii="Times New Roman" w:hAnsi="Times New Roman" w:cs="Times New Roman"/>
          <w:color w:val="000000" w:themeColor="text1"/>
          <w:sz w:val="26"/>
          <w:szCs w:val="26"/>
        </w:rPr>
        <w:t xml:space="preserve">аказчиком в реестр договоров в течение </w:t>
      </w:r>
      <w:r w:rsidR="0078093D" w:rsidRPr="00731133">
        <w:rPr>
          <w:rFonts w:ascii="Times New Roman" w:hAnsi="Times New Roman" w:cs="Times New Roman"/>
          <w:color w:val="000000" w:themeColor="text1"/>
          <w:sz w:val="26"/>
          <w:szCs w:val="26"/>
        </w:rPr>
        <w:t>10 (</w:t>
      </w:r>
      <w:r w:rsidRPr="00731133">
        <w:rPr>
          <w:rFonts w:ascii="Times New Roman" w:hAnsi="Times New Roman" w:cs="Times New Roman"/>
          <w:color w:val="000000" w:themeColor="text1"/>
          <w:sz w:val="26"/>
          <w:szCs w:val="26"/>
        </w:rPr>
        <w:t>десяти</w:t>
      </w:r>
      <w:r w:rsidR="0078093D"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дней со дня исполнения, изменения или расторжения договора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E2369E" w:rsidRPr="00731133" w:rsidRDefault="00E2369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На основании вышеуказанного Постановления, заказчик определяет</w:t>
      </w:r>
      <w:r w:rsidR="000F2513" w:rsidRPr="00731133">
        <w:rPr>
          <w:rFonts w:ascii="Times New Roman" w:hAnsi="Times New Roman" w:cs="Times New Roman"/>
          <w:color w:val="000000" w:themeColor="text1"/>
          <w:sz w:val="26"/>
          <w:szCs w:val="26"/>
        </w:rPr>
        <w:t xml:space="preserve"> регламент включения в реестр договоров информации и документов об исполнении договора, в том числе о его оплате</w:t>
      </w:r>
      <w:r w:rsidRPr="00731133">
        <w:rPr>
          <w:rFonts w:ascii="Times New Roman" w:hAnsi="Times New Roman" w:cs="Times New Roman"/>
          <w:color w:val="000000" w:themeColor="text1"/>
          <w:sz w:val="26"/>
          <w:szCs w:val="26"/>
        </w:rPr>
        <w:t>.</w:t>
      </w:r>
    </w:p>
    <w:p w:rsidR="0078093D" w:rsidRPr="00731133" w:rsidRDefault="00E2369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0F2513" w:rsidRPr="00731133">
        <w:rPr>
          <w:rFonts w:ascii="Times New Roman" w:hAnsi="Times New Roman" w:cs="Times New Roman"/>
          <w:color w:val="000000" w:themeColor="text1"/>
          <w:sz w:val="26"/>
          <w:szCs w:val="26"/>
        </w:rPr>
        <w:t xml:space="preserve"> </w:t>
      </w:r>
      <w:r w:rsidR="0078093D" w:rsidRPr="00731133">
        <w:rPr>
          <w:rFonts w:ascii="Times New Roman" w:hAnsi="Times New Roman" w:cs="Times New Roman"/>
          <w:color w:val="000000" w:themeColor="text1"/>
          <w:sz w:val="26"/>
          <w:szCs w:val="26"/>
        </w:rPr>
        <w:t>Под исполнением п</w:t>
      </w:r>
      <w:r w:rsidR="001A28E7" w:rsidRPr="00731133">
        <w:rPr>
          <w:rFonts w:ascii="Times New Roman" w:hAnsi="Times New Roman" w:cs="Times New Roman"/>
          <w:color w:val="000000" w:themeColor="text1"/>
          <w:sz w:val="26"/>
          <w:szCs w:val="26"/>
        </w:rPr>
        <w:t>онимается оформление приемки и</w:t>
      </w:r>
      <w:r w:rsidR="0078093D" w:rsidRPr="00731133">
        <w:rPr>
          <w:rFonts w:ascii="Times New Roman" w:hAnsi="Times New Roman" w:cs="Times New Roman"/>
          <w:color w:val="000000" w:themeColor="text1"/>
          <w:sz w:val="26"/>
          <w:szCs w:val="26"/>
        </w:rPr>
        <w:t xml:space="preserve">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78093D" w:rsidRPr="00731133" w:rsidRDefault="0078093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информация и документы об исполнении (оплате) договора размещаются в реестре договоров после каждой приемки</w:t>
      </w:r>
      <w:r w:rsidR="009A528A" w:rsidRPr="00731133">
        <w:rPr>
          <w:rFonts w:ascii="Times New Roman" w:hAnsi="Times New Roman" w:cs="Times New Roman"/>
          <w:color w:val="000000" w:themeColor="text1"/>
          <w:sz w:val="26"/>
          <w:szCs w:val="26"/>
        </w:rPr>
        <w:t xml:space="preserve"> (оплаты) товаров, работ, услуг</w:t>
      </w:r>
      <w:r w:rsidRPr="00731133">
        <w:rPr>
          <w:rFonts w:ascii="Times New Roman" w:hAnsi="Times New Roman" w:cs="Times New Roman"/>
          <w:color w:val="000000" w:themeColor="text1"/>
          <w:sz w:val="26"/>
          <w:szCs w:val="26"/>
        </w:rPr>
        <w:t>;</w:t>
      </w:r>
    </w:p>
    <w:p w:rsidR="0078093D" w:rsidRPr="00731133" w:rsidRDefault="0078093D"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r w:rsidR="009A528A" w:rsidRPr="00731133">
        <w:rPr>
          <w:rFonts w:ascii="Times New Roman" w:hAnsi="Times New Roman" w:cs="Times New Roman"/>
          <w:color w:val="000000" w:themeColor="text1"/>
          <w:sz w:val="26"/>
          <w:szCs w:val="26"/>
        </w:rPr>
        <w:t>.</w:t>
      </w:r>
      <w:r w:rsidRPr="00731133">
        <w:rPr>
          <w:rFonts w:ascii="Times New Roman" w:hAnsi="Times New Roman" w:cs="Times New Roman"/>
          <w:color w:val="000000" w:themeColor="text1"/>
          <w:sz w:val="26"/>
          <w:szCs w:val="26"/>
        </w:rPr>
        <w:t xml:space="preserve"> </w:t>
      </w:r>
    </w:p>
    <w:p w:rsidR="000F2513" w:rsidRPr="00731133" w:rsidRDefault="00E2369E"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w:t>
      </w:r>
      <w:r w:rsidR="0078093D" w:rsidRPr="00731133">
        <w:rPr>
          <w:rFonts w:ascii="Times New Roman" w:hAnsi="Times New Roman" w:cs="Times New Roman"/>
          <w:color w:val="000000" w:themeColor="text1"/>
          <w:sz w:val="26"/>
          <w:szCs w:val="26"/>
        </w:rPr>
        <w:t>З</w:t>
      </w:r>
      <w:r w:rsidR="00151602" w:rsidRPr="00731133">
        <w:rPr>
          <w:rFonts w:ascii="Times New Roman" w:hAnsi="Times New Roman" w:cs="Times New Roman"/>
          <w:color w:val="000000" w:themeColor="text1"/>
          <w:sz w:val="26"/>
          <w:szCs w:val="26"/>
        </w:rPr>
        <w:t xml:space="preserve">аказчик </w:t>
      </w:r>
      <w:r w:rsidRPr="00731133">
        <w:rPr>
          <w:rFonts w:ascii="Times New Roman" w:hAnsi="Times New Roman" w:cs="Times New Roman"/>
          <w:color w:val="000000" w:themeColor="text1"/>
          <w:sz w:val="26"/>
          <w:szCs w:val="26"/>
        </w:rPr>
        <w:t>оставля</w:t>
      </w:r>
      <w:r w:rsidR="00151602" w:rsidRPr="00731133">
        <w:rPr>
          <w:rFonts w:ascii="Times New Roman" w:hAnsi="Times New Roman" w:cs="Times New Roman"/>
          <w:color w:val="000000" w:themeColor="text1"/>
          <w:sz w:val="26"/>
          <w:szCs w:val="26"/>
        </w:rPr>
        <w:t>ет</w:t>
      </w:r>
      <w:r w:rsidRPr="00731133">
        <w:rPr>
          <w:rFonts w:ascii="Times New Roman" w:hAnsi="Times New Roman" w:cs="Times New Roman"/>
          <w:color w:val="000000" w:themeColor="text1"/>
          <w:sz w:val="26"/>
          <w:szCs w:val="26"/>
        </w:rPr>
        <w:t xml:space="preserve"> за собой право </w:t>
      </w:r>
      <w:r w:rsidR="0078093D" w:rsidRPr="00731133">
        <w:rPr>
          <w:rFonts w:ascii="Times New Roman" w:hAnsi="Times New Roman" w:cs="Times New Roman"/>
          <w:color w:val="000000" w:themeColor="text1"/>
          <w:sz w:val="26"/>
          <w:szCs w:val="26"/>
        </w:rPr>
        <w:t>воспользоваться способами, указанными в пунктах 1, 2 части 3 настоящей статьи</w:t>
      </w:r>
      <w:r w:rsidR="00F11BF6" w:rsidRPr="00731133">
        <w:rPr>
          <w:rFonts w:ascii="Times New Roman" w:hAnsi="Times New Roman" w:cs="Times New Roman"/>
          <w:color w:val="000000" w:themeColor="text1"/>
          <w:sz w:val="26"/>
          <w:szCs w:val="26"/>
        </w:rPr>
        <w:t>,</w:t>
      </w:r>
      <w:r w:rsidR="0078093D" w:rsidRPr="00731133">
        <w:rPr>
          <w:rFonts w:ascii="Times New Roman" w:hAnsi="Times New Roman" w:cs="Times New Roman"/>
          <w:color w:val="000000" w:themeColor="text1"/>
          <w:sz w:val="26"/>
          <w:szCs w:val="26"/>
        </w:rPr>
        <w:t xml:space="preserve"> </w:t>
      </w:r>
      <w:r w:rsidR="00F11BF6" w:rsidRPr="00731133">
        <w:rPr>
          <w:rFonts w:ascii="Times New Roman" w:hAnsi="Times New Roman" w:cs="Times New Roman"/>
          <w:color w:val="000000" w:themeColor="text1"/>
          <w:sz w:val="26"/>
          <w:szCs w:val="26"/>
        </w:rPr>
        <w:t>определяя</w:t>
      </w:r>
      <w:r w:rsidRPr="00731133">
        <w:rPr>
          <w:rFonts w:ascii="Times New Roman" w:hAnsi="Times New Roman" w:cs="Times New Roman"/>
          <w:color w:val="000000" w:themeColor="text1"/>
          <w:sz w:val="26"/>
          <w:szCs w:val="26"/>
        </w:rPr>
        <w:t xml:space="preserve"> порядок исполнения договора </w:t>
      </w:r>
      <w:r w:rsidR="00F11BF6" w:rsidRPr="00731133">
        <w:rPr>
          <w:rFonts w:ascii="Times New Roman" w:hAnsi="Times New Roman" w:cs="Times New Roman"/>
          <w:color w:val="000000" w:themeColor="text1"/>
          <w:sz w:val="26"/>
          <w:szCs w:val="26"/>
        </w:rPr>
        <w:t xml:space="preserve">индивидуально </w:t>
      </w:r>
      <w:r w:rsidR="009A528A" w:rsidRPr="00731133">
        <w:rPr>
          <w:rFonts w:ascii="Times New Roman" w:hAnsi="Times New Roman" w:cs="Times New Roman"/>
          <w:color w:val="000000" w:themeColor="text1"/>
          <w:sz w:val="26"/>
          <w:szCs w:val="26"/>
        </w:rPr>
        <w:t>по каждому</w:t>
      </w:r>
      <w:r w:rsidRPr="00731133">
        <w:rPr>
          <w:rFonts w:ascii="Times New Roman" w:hAnsi="Times New Roman" w:cs="Times New Roman"/>
          <w:color w:val="000000" w:themeColor="text1"/>
          <w:sz w:val="26"/>
          <w:szCs w:val="26"/>
        </w:rPr>
        <w:t xml:space="preserve"> </w:t>
      </w:r>
      <w:r w:rsidR="0078093D" w:rsidRPr="00731133">
        <w:rPr>
          <w:rFonts w:ascii="Times New Roman" w:hAnsi="Times New Roman" w:cs="Times New Roman"/>
          <w:color w:val="000000" w:themeColor="text1"/>
          <w:sz w:val="26"/>
          <w:szCs w:val="26"/>
        </w:rPr>
        <w:t>конкретному</w:t>
      </w:r>
      <w:r w:rsidRPr="00731133">
        <w:rPr>
          <w:rFonts w:ascii="Times New Roman" w:hAnsi="Times New Roman" w:cs="Times New Roman"/>
          <w:color w:val="000000" w:themeColor="text1"/>
          <w:sz w:val="26"/>
          <w:szCs w:val="26"/>
        </w:rPr>
        <w:t xml:space="preserve"> </w:t>
      </w:r>
      <w:r w:rsidR="0078093D" w:rsidRPr="00731133">
        <w:rPr>
          <w:rFonts w:ascii="Times New Roman" w:hAnsi="Times New Roman" w:cs="Times New Roman"/>
          <w:color w:val="000000" w:themeColor="text1"/>
          <w:sz w:val="26"/>
          <w:szCs w:val="26"/>
        </w:rPr>
        <w:t>договору, сведения о котором</w:t>
      </w:r>
      <w:r w:rsidR="00151602" w:rsidRPr="00731133">
        <w:rPr>
          <w:rFonts w:ascii="Times New Roman" w:hAnsi="Times New Roman" w:cs="Times New Roman"/>
          <w:color w:val="000000" w:themeColor="text1"/>
          <w:sz w:val="26"/>
          <w:szCs w:val="26"/>
        </w:rPr>
        <w:t xml:space="preserve"> размещены в ЕИС</w:t>
      </w:r>
      <w:r w:rsidRPr="00731133">
        <w:rPr>
          <w:rFonts w:ascii="Times New Roman" w:hAnsi="Times New Roman" w:cs="Times New Roman"/>
          <w:color w:val="000000" w:themeColor="text1"/>
          <w:sz w:val="26"/>
          <w:szCs w:val="26"/>
        </w:rPr>
        <w:t>.</w:t>
      </w:r>
    </w:p>
    <w:p w:rsidR="00E2369E" w:rsidRDefault="00E2369E" w:rsidP="00731133">
      <w:pPr>
        <w:pStyle w:val="af6"/>
        <w:jc w:val="both"/>
        <w:rPr>
          <w:rFonts w:ascii="Times New Roman" w:hAnsi="Times New Roman" w:cs="Times New Roman"/>
          <w:bCs/>
          <w:iCs/>
          <w:color w:val="000000" w:themeColor="text1"/>
          <w:sz w:val="26"/>
          <w:szCs w:val="26"/>
        </w:rPr>
      </w:pPr>
      <w:bookmarkStart w:id="73" w:name="_Ref308805926"/>
      <w:bookmarkStart w:id="74" w:name="_Toc368984297"/>
      <w:bookmarkStart w:id="75" w:name="_Toc391380944"/>
      <w:bookmarkStart w:id="76" w:name="_Toc411442556"/>
      <w:bookmarkStart w:id="77" w:name="_Toc434999820"/>
      <w:bookmarkStart w:id="78" w:name="_Toc437012405"/>
    </w:p>
    <w:p w:rsidR="006522D5" w:rsidRDefault="006522D5" w:rsidP="00731133">
      <w:pPr>
        <w:pStyle w:val="af6"/>
        <w:jc w:val="both"/>
        <w:rPr>
          <w:rFonts w:ascii="Times New Roman" w:hAnsi="Times New Roman" w:cs="Times New Roman"/>
          <w:bCs/>
          <w:iCs/>
          <w:color w:val="000000" w:themeColor="text1"/>
          <w:sz w:val="26"/>
          <w:szCs w:val="26"/>
        </w:rPr>
      </w:pPr>
    </w:p>
    <w:p w:rsidR="006522D5" w:rsidRDefault="006522D5" w:rsidP="00731133">
      <w:pPr>
        <w:pStyle w:val="af6"/>
        <w:jc w:val="both"/>
        <w:rPr>
          <w:rFonts w:ascii="Times New Roman" w:hAnsi="Times New Roman" w:cs="Times New Roman"/>
          <w:bCs/>
          <w:iCs/>
          <w:color w:val="000000" w:themeColor="text1"/>
          <w:sz w:val="26"/>
          <w:szCs w:val="26"/>
        </w:rPr>
      </w:pPr>
    </w:p>
    <w:p w:rsidR="006522D5" w:rsidRPr="00731133" w:rsidRDefault="006522D5" w:rsidP="00731133">
      <w:pPr>
        <w:pStyle w:val="af6"/>
        <w:jc w:val="both"/>
        <w:rPr>
          <w:rFonts w:ascii="Times New Roman" w:hAnsi="Times New Roman" w:cs="Times New Roman"/>
          <w:bCs/>
          <w:iCs/>
          <w:color w:val="000000" w:themeColor="text1"/>
          <w:sz w:val="26"/>
          <w:szCs w:val="26"/>
        </w:rPr>
      </w:pPr>
    </w:p>
    <w:p w:rsidR="002F7263" w:rsidRPr="006F571C" w:rsidRDefault="002F7263" w:rsidP="006F571C">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Статья </w:t>
      </w:r>
      <w:r w:rsidR="00226563">
        <w:rPr>
          <w:rFonts w:ascii="Times New Roman" w:hAnsi="Times New Roman" w:cs="Times New Roman"/>
          <w:b/>
          <w:bCs/>
          <w:iCs/>
          <w:color w:val="000000" w:themeColor="text1"/>
          <w:sz w:val="26"/>
          <w:szCs w:val="26"/>
        </w:rPr>
        <w:t>34</w:t>
      </w:r>
      <w:r w:rsidRPr="00731133">
        <w:rPr>
          <w:rFonts w:ascii="Times New Roman" w:hAnsi="Times New Roman" w:cs="Times New Roman"/>
          <w:b/>
          <w:bCs/>
          <w:iCs/>
          <w:color w:val="000000" w:themeColor="text1"/>
          <w:sz w:val="26"/>
          <w:szCs w:val="26"/>
        </w:rPr>
        <w:t>. Отчетность заказчика</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2F7263" w:rsidRPr="00731133" w:rsidRDefault="002F7263"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Заказчик не позднее 10-го числа месяца, следующего за отчетным месяцем, размещает в </w:t>
      </w:r>
      <w:r w:rsidR="00CA3DA7" w:rsidRPr="00731133">
        <w:rPr>
          <w:rFonts w:ascii="Times New Roman" w:hAnsi="Times New Roman" w:cs="Times New Roman"/>
          <w:color w:val="000000" w:themeColor="text1"/>
          <w:sz w:val="26"/>
          <w:szCs w:val="26"/>
        </w:rPr>
        <w:t>ЕИС</w:t>
      </w:r>
      <w:r w:rsidRPr="00731133">
        <w:rPr>
          <w:rFonts w:ascii="Times New Roman" w:hAnsi="Times New Roman" w:cs="Times New Roman"/>
          <w:color w:val="000000" w:themeColor="text1"/>
          <w:sz w:val="26"/>
          <w:szCs w:val="26"/>
        </w:rPr>
        <w:t>:</w:t>
      </w:r>
    </w:p>
    <w:p w:rsidR="00570C55" w:rsidRPr="00731133" w:rsidRDefault="00570C5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 сведения о количестве и об общей стоимости договоров, заключенных заказчиком по результатам закупки товаров, работ, услуг</w:t>
      </w:r>
      <w:r w:rsidR="005B6A55" w:rsidRPr="00731133">
        <w:rPr>
          <w:rFonts w:ascii="Times New Roman" w:hAnsi="Times New Roman" w:cs="Times New Roman"/>
          <w:color w:val="000000" w:themeColor="text1"/>
          <w:sz w:val="26"/>
          <w:szCs w:val="26"/>
        </w:rPr>
        <w:t>, в том числе об общей стоимости договоров, формация о которых не внесена в реестр договоров (не подлежит размещению в ЕИС).</w:t>
      </w:r>
    </w:p>
    <w:p w:rsidR="00570C55" w:rsidRPr="00731133" w:rsidRDefault="00570C5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5B6A55" w:rsidRPr="00731133" w:rsidRDefault="00570C55"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3) сведения о количестве и об общей стоимости договоров, заключенных заказчиком </w:t>
      </w:r>
      <w:r w:rsidR="005B6A55" w:rsidRPr="00731133">
        <w:rPr>
          <w:rFonts w:ascii="Times New Roman" w:hAnsi="Times New Roman" w:cs="Times New Roman"/>
          <w:color w:val="000000" w:themeColor="text1"/>
          <w:sz w:val="26"/>
          <w:szCs w:val="26"/>
        </w:rPr>
        <w:t xml:space="preserve">с единственным поставщиком по результатам конкурентной закупки, признанной </w:t>
      </w:r>
      <w:r w:rsidR="005C5F25" w:rsidRPr="00731133">
        <w:rPr>
          <w:rFonts w:ascii="Times New Roman" w:hAnsi="Times New Roman" w:cs="Times New Roman"/>
          <w:color w:val="000000" w:themeColor="text1"/>
          <w:sz w:val="26"/>
          <w:szCs w:val="26"/>
        </w:rPr>
        <w:t>не</w:t>
      </w:r>
      <w:r w:rsidR="00BF276C" w:rsidRPr="00731133">
        <w:rPr>
          <w:rFonts w:ascii="Times New Roman" w:hAnsi="Times New Roman" w:cs="Times New Roman"/>
          <w:color w:val="000000" w:themeColor="text1"/>
          <w:sz w:val="26"/>
          <w:szCs w:val="26"/>
        </w:rPr>
        <w:t xml:space="preserve"> состоявшейся</w:t>
      </w:r>
      <w:r w:rsidR="005B6A55" w:rsidRPr="00731133">
        <w:rPr>
          <w:rFonts w:ascii="Times New Roman" w:hAnsi="Times New Roman" w:cs="Times New Roman"/>
          <w:color w:val="000000" w:themeColor="text1"/>
          <w:sz w:val="26"/>
          <w:szCs w:val="26"/>
        </w:rPr>
        <w:t>.</w:t>
      </w:r>
    </w:p>
    <w:p w:rsidR="009A528A" w:rsidRPr="00731133" w:rsidRDefault="009A528A"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2. </w:t>
      </w:r>
      <w:r w:rsidR="00E44ED8" w:rsidRPr="00731133">
        <w:rPr>
          <w:rFonts w:ascii="Times New Roman" w:hAnsi="Times New Roman" w:cs="Times New Roman"/>
          <w:color w:val="000000" w:themeColor="text1"/>
          <w:sz w:val="26"/>
          <w:szCs w:val="26"/>
        </w:rPr>
        <w:t xml:space="preserve">В случае необходимости внесения изменений в сведения, указанные в пунктах 1-4 части 1 настоящей статьи, заказчик осуществляет внесение таких изменений в порядке, установленном Постановлением Правительства РФ от 10.09.2012 № 908 «Об утверждении Положения о размещении </w:t>
      </w:r>
      <w:r w:rsidR="00014BC3" w:rsidRPr="00731133">
        <w:rPr>
          <w:rFonts w:ascii="Times New Roman" w:hAnsi="Times New Roman" w:cs="Times New Roman"/>
          <w:color w:val="000000" w:themeColor="text1"/>
          <w:sz w:val="26"/>
          <w:szCs w:val="26"/>
        </w:rPr>
        <w:t xml:space="preserve">единой информационной системе </w:t>
      </w:r>
      <w:r w:rsidR="00E44ED8" w:rsidRPr="00731133">
        <w:rPr>
          <w:rFonts w:ascii="Times New Roman" w:hAnsi="Times New Roman" w:cs="Times New Roman"/>
          <w:color w:val="000000" w:themeColor="text1"/>
          <w:sz w:val="26"/>
          <w:szCs w:val="26"/>
        </w:rPr>
        <w:t>информации о закупке».</w:t>
      </w:r>
    </w:p>
    <w:p w:rsidR="00783854" w:rsidRPr="00731133" w:rsidRDefault="00783854"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нормативно-правовых актов в сфере закупок товаров, работ, услуг отдельными видами юридических лиц.</w:t>
      </w:r>
    </w:p>
    <w:p w:rsidR="00EA17E8" w:rsidRPr="00731133" w:rsidRDefault="00EA17E8"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4. Заказчик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обязаны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 </w:t>
      </w:r>
    </w:p>
    <w:p w:rsidR="002F7263" w:rsidRPr="00731133" w:rsidRDefault="002F7263" w:rsidP="00731133">
      <w:pPr>
        <w:pStyle w:val="af6"/>
        <w:jc w:val="both"/>
        <w:rPr>
          <w:rFonts w:ascii="Times New Roman" w:hAnsi="Times New Roman" w:cs="Times New Roman"/>
          <w:b/>
          <w:bCs/>
          <w:iCs/>
          <w:color w:val="000000" w:themeColor="text1"/>
          <w:sz w:val="26"/>
          <w:szCs w:val="26"/>
        </w:rPr>
      </w:pPr>
    </w:p>
    <w:p w:rsidR="00DD17E1" w:rsidRPr="006F571C" w:rsidRDefault="00E2369E" w:rsidP="006F571C">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Статья </w:t>
      </w:r>
      <w:r w:rsidR="00226563">
        <w:rPr>
          <w:rFonts w:ascii="Times New Roman" w:hAnsi="Times New Roman" w:cs="Times New Roman"/>
          <w:b/>
          <w:bCs/>
          <w:iCs/>
          <w:color w:val="000000" w:themeColor="text1"/>
          <w:sz w:val="26"/>
          <w:szCs w:val="26"/>
        </w:rPr>
        <w:t>35</w:t>
      </w:r>
      <w:r w:rsidRPr="00731133">
        <w:rPr>
          <w:rFonts w:ascii="Times New Roman" w:hAnsi="Times New Roman" w:cs="Times New Roman"/>
          <w:b/>
          <w:bCs/>
          <w:iCs/>
          <w:color w:val="000000" w:themeColor="text1"/>
          <w:sz w:val="26"/>
          <w:szCs w:val="26"/>
        </w:rPr>
        <w:t xml:space="preserve">. </w:t>
      </w:r>
      <w:r w:rsidR="00DD17E1" w:rsidRPr="00731133">
        <w:rPr>
          <w:rFonts w:ascii="Times New Roman" w:hAnsi="Times New Roman" w:cs="Times New Roman"/>
          <w:b/>
          <w:bCs/>
          <w:iCs/>
          <w:color w:val="000000" w:themeColor="text1"/>
          <w:sz w:val="26"/>
          <w:szCs w:val="26"/>
        </w:rPr>
        <w:t>Рамочные договоры</w:t>
      </w:r>
      <w:bookmarkEnd w:id="73"/>
      <w:bookmarkEnd w:id="74"/>
      <w:bookmarkEnd w:id="75"/>
      <w:bookmarkEnd w:id="76"/>
      <w:bookmarkEnd w:id="77"/>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F907B9" w:rsidRPr="00731133" w:rsidRDefault="00E46C84" w:rsidP="00731133">
      <w:pPr>
        <w:pStyle w:val="af6"/>
        <w:jc w:val="both"/>
        <w:rPr>
          <w:rFonts w:ascii="Times New Roman" w:hAnsi="Times New Roman" w:cs="Times New Roman"/>
          <w:bCs/>
          <w:iCs/>
          <w:color w:val="000000" w:themeColor="text1"/>
          <w:sz w:val="26"/>
          <w:szCs w:val="26"/>
        </w:rPr>
      </w:pPr>
      <w:bookmarkStart w:id="79" w:name="_Ref298344789"/>
      <w:r w:rsidRPr="00731133">
        <w:rPr>
          <w:rFonts w:ascii="Times New Roman" w:hAnsi="Times New Roman" w:cs="Times New Roman"/>
          <w:bCs/>
          <w:iCs/>
          <w:color w:val="000000" w:themeColor="text1"/>
          <w:sz w:val="26"/>
          <w:szCs w:val="26"/>
        </w:rPr>
        <w:t xml:space="preserve">1. Рамочным договором </w:t>
      </w:r>
      <w:r w:rsidR="00E44ED8" w:rsidRPr="00731133">
        <w:rPr>
          <w:rFonts w:ascii="Times New Roman" w:hAnsi="Times New Roman" w:cs="Times New Roman"/>
          <w:bCs/>
          <w:iCs/>
          <w:color w:val="000000" w:themeColor="text1"/>
          <w:sz w:val="26"/>
          <w:szCs w:val="26"/>
        </w:rPr>
        <w:t xml:space="preserve">или договором с открытыми условиями </w:t>
      </w:r>
      <w:r w:rsidRPr="00731133">
        <w:rPr>
          <w:rFonts w:ascii="Times New Roman" w:hAnsi="Times New Roman" w:cs="Times New Roman"/>
          <w:bCs/>
          <w:iCs/>
          <w:color w:val="000000" w:themeColor="text1"/>
          <w:sz w:val="26"/>
          <w:szCs w:val="26"/>
        </w:rPr>
        <w:t xml:space="preserve">в соответствии с Гражданским кодексом Российской Федерации </w:t>
      </w:r>
      <w:r w:rsidR="00F907B9" w:rsidRPr="00731133">
        <w:rPr>
          <w:rFonts w:ascii="Times New Roman" w:hAnsi="Times New Roman" w:cs="Times New Roman"/>
          <w:bCs/>
          <w:iCs/>
          <w:color w:val="000000" w:themeColor="text1"/>
          <w:sz w:val="26"/>
          <w:szCs w:val="26"/>
        </w:rPr>
        <w:t xml:space="preserve">признается </w:t>
      </w:r>
      <w:r w:rsidR="00E44ED8" w:rsidRPr="00731133">
        <w:rPr>
          <w:rFonts w:ascii="Times New Roman" w:hAnsi="Times New Roman" w:cs="Times New Roman"/>
          <w:bCs/>
          <w:iCs/>
          <w:color w:val="000000" w:themeColor="text1"/>
          <w:sz w:val="26"/>
          <w:szCs w:val="26"/>
        </w:rPr>
        <w:t>д</w:t>
      </w:r>
      <w:r w:rsidR="00F907B9" w:rsidRPr="00731133">
        <w:rPr>
          <w:rFonts w:ascii="Times New Roman" w:hAnsi="Times New Roman" w:cs="Times New Roman"/>
          <w:bCs/>
          <w:iCs/>
          <w:color w:val="000000" w:themeColor="text1"/>
          <w:sz w:val="26"/>
          <w:szCs w:val="26"/>
        </w:rPr>
        <w:t>оговор, определяющий общие условия</w:t>
      </w:r>
      <w:r w:rsidR="00F907B9" w:rsidRPr="00731133">
        <w:rPr>
          <w:rFonts w:ascii="Times New Roman" w:hAnsi="Times New Roman" w:cs="Times New Roman"/>
          <w:b/>
          <w:bCs/>
          <w:iCs/>
          <w:color w:val="000000" w:themeColor="text1"/>
          <w:sz w:val="26"/>
          <w:szCs w:val="26"/>
        </w:rPr>
        <w:t xml:space="preserve"> </w:t>
      </w:r>
      <w:r w:rsidR="00F907B9" w:rsidRPr="00731133">
        <w:rPr>
          <w:rFonts w:ascii="Times New Roman" w:hAnsi="Times New Roman" w:cs="Times New Roman"/>
          <w:bCs/>
          <w:iCs/>
          <w:color w:val="000000" w:themeColor="text1"/>
          <w:sz w:val="26"/>
          <w:szCs w:val="26"/>
        </w:rPr>
        <w:t>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w:t>
      </w:r>
      <w:r w:rsidR="00E44ED8" w:rsidRPr="00731133">
        <w:rPr>
          <w:rFonts w:ascii="Times New Roman" w:hAnsi="Times New Roman" w:cs="Times New Roman"/>
          <w:bCs/>
          <w:iCs/>
          <w:color w:val="000000" w:themeColor="text1"/>
          <w:sz w:val="26"/>
          <w:szCs w:val="26"/>
        </w:rPr>
        <w:t>а основании либо во исполнение р</w:t>
      </w:r>
      <w:r w:rsidR="00F907B9" w:rsidRPr="00731133">
        <w:rPr>
          <w:rFonts w:ascii="Times New Roman" w:hAnsi="Times New Roman" w:cs="Times New Roman"/>
          <w:bCs/>
          <w:iCs/>
          <w:color w:val="000000" w:themeColor="text1"/>
          <w:sz w:val="26"/>
          <w:szCs w:val="26"/>
        </w:rPr>
        <w:t xml:space="preserve">амочного договора. </w:t>
      </w:r>
    </w:p>
    <w:p w:rsidR="00DD17E1" w:rsidRPr="00731133" w:rsidRDefault="00F907B9"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2. Положения настоящей</w:t>
      </w:r>
      <w:r w:rsidR="00DD17E1" w:rsidRPr="00731133">
        <w:rPr>
          <w:rFonts w:ascii="Times New Roman" w:hAnsi="Times New Roman" w:cs="Times New Roman"/>
          <w:bCs/>
          <w:iCs/>
          <w:color w:val="000000" w:themeColor="text1"/>
          <w:sz w:val="26"/>
          <w:szCs w:val="26"/>
        </w:rPr>
        <w:t xml:space="preserve"> </w:t>
      </w:r>
      <w:r w:rsidRPr="00731133">
        <w:rPr>
          <w:rFonts w:ascii="Times New Roman" w:hAnsi="Times New Roman" w:cs="Times New Roman"/>
          <w:bCs/>
          <w:iCs/>
          <w:color w:val="000000" w:themeColor="text1"/>
          <w:sz w:val="26"/>
          <w:szCs w:val="26"/>
        </w:rPr>
        <w:t>статьи</w:t>
      </w:r>
      <w:r w:rsidR="00DD17E1" w:rsidRPr="00731133">
        <w:rPr>
          <w:rFonts w:ascii="Times New Roman" w:hAnsi="Times New Roman" w:cs="Times New Roman"/>
          <w:bCs/>
          <w:iCs/>
          <w:color w:val="000000" w:themeColor="text1"/>
          <w:sz w:val="26"/>
          <w:szCs w:val="26"/>
        </w:rPr>
        <w:t xml:space="preserve"> применяются в случае заключения заказчиком рамочного договора при закупках </w:t>
      </w:r>
      <w:r w:rsidR="005158A5" w:rsidRPr="00731133">
        <w:rPr>
          <w:rFonts w:ascii="Times New Roman" w:hAnsi="Times New Roman" w:cs="Times New Roman"/>
          <w:bCs/>
          <w:iCs/>
          <w:color w:val="000000" w:themeColor="text1"/>
          <w:sz w:val="26"/>
          <w:szCs w:val="26"/>
        </w:rPr>
        <w:t>товаров, работ, услуг</w:t>
      </w:r>
      <w:r w:rsidR="00DD17E1" w:rsidRPr="00731133">
        <w:rPr>
          <w:rFonts w:ascii="Times New Roman" w:hAnsi="Times New Roman" w:cs="Times New Roman"/>
          <w:bCs/>
          <w:iCs/>
          <w:color w:val="000000" w:themeColor="text1"/>
          <w:sz w:val="26"/>
          <w:szCs w:val="26"/>
        </w:rPr>
        <w:t xml:space="preserve">, когда заказчик не может заранее определить </w:t>
      </w:r>
      <w:r w:rsidR="00F714A3" w:rsidRPr="00731133">
        <w:rPr>
          <w:rFonts w:ascii="Times New Roman" w:hAnsi="Times New Roman" w:cs="Times New Roman"/>
          <w:bCs/>
          <w:iCs/>
          <w:color w:val="000000" w:themeColor="text1"/>
          <w:sz w:val="26"/>
          <w:szCs w:val="26"/>
        </w:rPr>
        <w:t xml:space="preserve">ассортимент и </w:t>
      </w:r>
      <w:r w:rsidR="00DD17E1" w:rsidRPr="00731133">
        <w:rPr>
          <w:rFonts w:ascii="Times New Roman" w:hAnsi="Times New Roman" w:cs="Times New Roman"/>
          <w:bCs/>
          <w:iCs/>
          <w:color w:val="000000" w:themeColor="text1"/>
          <w:sz w:val="26"/>
          <w:szCs w:val="26"/>
        </w:rPr>
        <w:t>объем поставки продукции.</w:t>
      </w:r>
    </w:p>
    <w:p w:rsidR="00DD17E1" w:rsidRPr="00731133" w:rsidRDefault="00234182"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 xml:space="preserve">3. </w:t>
      </w:r>
      <w:r w:rsidR="00DD17E1" w:rsidRPr="00731133">
        <w:rPr>
          <w:rFonts w:ascii="Times New Roman" w:hAnsi="Times New Roman" w:cs="Times New Roman"/>
          <w:bCs/>
          <w:iCs/>
          <w:color w:val="000000" w:themeColor="text1"/>
          <w:sz w:val="26"/>
          <w:szCs w:val="26"/>
        </w:rPr>
        <w:t xml:space="preserve">Рамочный договор заключается при проведении закупки </w:t>
      </w:r>
      <w:r w:rsidR="005158A5" w:rsidRPr="00731133">
        <w:rPr>
          <w:rFonts w:ascii="Times New Roman" w:hAnsi="Times New Roman" w:cs="Times New Roman"/>
          <w:bCs/>
          <w:iCs/>
          <w:color w:val="000000" w:themeColor="text1"/>
          <w:sz w:val="26"/>
          <w:szCs w:val="26"/>
        </w:rPr>
        <w:t>товаров, работ, услуг</w:t>
      </w:r>
      <w:r w:rsidR="00DD17E1" w:rsidRPr="00731133">
        <w:rPr>
          <w:rFonts w:ascii="Times New Roman" w:hAnsi="Times New Roman" w:cs="Times New Roman"/>
          <w:bCs/>
          <w:iCs/>
          <w:color w:val="000000" w:themeColor="text1"/>
          <w:sz w:val="26"/>
          <w:szCs w:val="26"/>
        </w:rPr>
        <w:t xml:space="preserve"> в соответствии с условиями</w:t>
      </w:r>
      <w:r w:rsidR="00B825A3" w:rsidRPr="00731133">
        <w:rPr>
          <w:rFonts w:ascii="Times New Roman" w:hAnsi="Times New Roman" w:cs="Times New Roman"/>
          <w:bCs/>
          <w:iCs/>
          <w:color w:val="000000" w:themeColor="text1"/>
          <w:sz w:val="26"/>
          <w:szCs w:val="26"/>
        </w:rPr>
        <w:t>, установленными настоящим Положением</w:t>
      </w:r>
      <w:r w:rsidR="00DD17E1" w:rsidRPr="00731133">
        <w:rPr>
          <w:rFonts w:ascii="Times New Roman" w:hAnsi="Times New Roman" w:cs="Times New Roman"/>
          <w:bCs/>
          <w:iCs/>
          <w:color w:val="000000" w:themeColor="text1"/>
          <w:sz w:val="26"/>
          <w:szCs w:val="26"/>
        </w:rPr>
        <w:t>, если цена единицы продукции устанавливается по перечню (прейскуранту</w:t>
      </w:r>
      <w:r w:rsidR="00E44ED8" w:rsidRPr="00731133">
        <w:rPr>
          <w:rFonts w:ascii="Times New Roman" w:hAnsi="Times New Roman" w:cs="Times New Roman"/>
          <w:bCs/>
          <w:iCs/>
          <w:color w:val="000000" w:themeColor="text1"/>
          <w:sz w:val="26"/>
          <w:szCs w:val="26"/>
        </w:rPr>
        <w:t>, спецификации</w:t>
      </w:r>
      <w:r w:rsidR="00DD17E1" w:rsidRPr="00731133">
        <w:rPr>
          <w:rFonts w:ascii="Times New Roman" w:hAnsi="Times New Roman" w:cs="Times New Roman"/>
          <w:bCs/>
          <w:iCs/>
          <w:color w:val="000000" w:themeColor="text1"/>
          <w:sz w:val="26"/>
          <w:szCs w:val="26"/>
        </w:rPr>
        <w:t xml:space="preserve">),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bookmarkEnd w:id="79"/>
    <w:p w:rsidR="00DD17E1" w:rsidRPr="00731133" w:rsidRDefault="00F714A3"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4</w:t>
      </w:r>
      <w:r w:rsidR="00A568C4" w:rsidRPr="00731133">
        <w:rPr>
          <w:rFonts w:ascii="Times New Roman" w:hAnsi="Times New Roman" w:cs="Times New Roman"/>
          <w:bCs/>
          <w:iCs/>
          <w:color w:val="000000" w:themeColor="text1"/>
          <w:sz w:val="26"/>
          <w:szCs w:val="26"/>
        </w:rPr>
        <w:t xml:space="preserve">. </w:t>
      </w:r>
      <w:r w:rsidR="00DD17E1" w:rsidRPr="00731133">
        <w:rPr>
          <w:rFonts w:ascii="Times New Roman" w:hAnsi="Times New Roman" w:cs="Times New Roman"/>
          <w:bCs/>
          <w:iCs/>
          <w:color w:val="000000" w:themeColor="text1"/>
          <w:sz w:val="26"/>
          <w:szCs w:val="26"/>
        </w:rPr>
        <w:t xml:space="preserve">В </w:t>
      </w:r>
      <w:r w:rsidR="00A568C4" w:rsidRPr="00731133">
        <w:rPr>
          <w:rFonts w:ascii="Times New Roman" w:hAnsi="Times New Roman" w:cs="Times New Roman"/>
          <w:bCs/>
          <w:iCs/>
          <w:color w:val="000000" w:themeColor="text1"/>
          <w:sz w:val="26"/>
          <w:szCs w:val="26"/>
        </w:rPr>
        <w:t xml:space="preserve">проекте </w:t>
      </w:r>
      <w:r w:rsidR="00DD17E1" w:rsidRPr="00731133">
        <w:rPr>
          <w:rFonts w:ascii="Times New Roman" w:hAnsi="Times New Roman" w:cs="Times New Roman"/>
          <w:bCs/>
          <w:iCs/>
          <w:color w:val="000000" w:themeColor="text1"/>
          <w:sz w:val="26"/>
          <w:szCs w:val="26"/>
        </w:rPr>
        <w:t xml:space="preserve"> рамочного договора указывается его начальная (максимальная) цена, при этом начальная (</w:t>
      </w:r>
      <w:proofErr w:type="gramStart"/>
      <w:r w:rsidR="00DD17E1" w:rsidRPr="00731133">
        <w:rPr>
          <w:rFonts w:ascii="Times New Roman" w:hAnsi="Times New Roman" w:cs="Times New Roman"/>
          <w:bCs/>
          <w:iCs/>
          <w:color w:val="000000" w:themeColor="text1"/>
          <w:sz w:val="26"/>
          <w:szCs w:val="26"/>
        </w:rPr>
        <w:t xml:space="preserve">максимальная) </w:t>
      </w:r>
      <w:proofErr w:type="gramEnd"/>
      <w:r w:rsidR="00DD17E1" w:rsidRPr="00731133">
        <w:rPr>
          <w:rFonts w:ascii="Times New Roman" w:hAnsi="Times New Roman" w:cs="Times New Roman"/>
          <w:bCs/>
          <w:iCs/>
          <w:color w:val="000000" w:themeColor="text1"/>
          <w:sz w:val="26"/>
          <w:szCs w:val="26"/>
        </w:rPr>
        <w:t xml:space="preserve">цена рамочного договора закупки означает максимально возможный суммарный объем соответствующих заказов в течение срока действия такого договора. </w:t>
      </w:r>
    </w:p>
    <w:p w:rsidR="00DD17E1" w:rsidRPr="00731133" w:rsidRDefault="00F714A3"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lastRenderedPageBreak/>
        <w:t>5</w:t>
      </w:r>
      <w:r w:rsidR="00A568C4" w:rsidRPr="00731133">
        <w:rPr>
          <w:rFonts w:ascii="Times New Roman" w:hAnsi="Times New Roman" w:cs="Times New Roman"/>
          <w:bCs/>
          <w:iCs/>
          <w:color w:val="000000" w:themeColor="text1"/>
          <w:sz w:val="26"/>
          <w:szCs w:val="26"/>
        </w:rPr>
        <w:t xml:space="preserve">. </w:t>
      </w:r>
      <w:r w:rsidR="00DD17E1" w:rsidRPr="00731133">
        <w:rPr>
          <w:rFonts w:ascii="Times New Roman" w:hAnsi="Times New Roman" w:cs="Times New Roman"/>
          <w:bCs/>
          <w:iCs/>
          <w:color w:val="000000" w:themeColor="text1"/>
          <w:sz w:val="26"/>
          <w:szCs w:val="26"/>
        </w:rPr>
        <w:t xml:space="preserve">В рамочном договоре </w:t>
      </w:r>
      <w:r w:rsidR="00A568C4" w:rsidRPr="00731133">
        <w:rPr>
          <w:rFonts w:ascii="Times New Roman" w:hAnsi="Times New Roman" w:cs="Times New Roman"/>
          <w:bCs/>
          <w:iCs/>
          <w:color w:val="000000" w:themeColor="text1"/>
          <w:sz w:val="26"/>
          <w:szCs w:val="26"/>
        </w:rPr>
        <w:t>должны</w:t>
      </w:r>
      <w:r w:rsidR="00DD17E1" w:rsidRPr="00731133">
        <w:rPr>
          <w:rFonts w:ascii="Times New Roman" w:hAnsi="Times New Roman" w:cs="Times New Roman"/>
          <w:bCs/>
          <w:iCs/>
          <w:color w:val="000000" w:themeColor="text1"/>
          <w:sz w:val="26"/>
          <w:szCs w:val="26"/>
        </w:rPr>
        <w:t xml:space="preserve"> быть определены существенные условия будущих сделок, в т.ч.: </w:t>
      </w:r>
    </w:p>
    <w:p w:rsidR="00DD17E1" w:rsidRPr="00731133" w:rsidRDefault="00A568C4"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 xml:space="preserve">1) </w:t>
      </w:r>
      <w:r w:rsidR="00DD17E1" w:rsidRPr="00731133">
        <w:rPr>
          <w:rFonts w:ascii="Times New Roman" w:hAnsi="Times New Roman" w:cs="Times New Roman"/>
          <w:bCs/>
          <w:iCs/>
          <w:color w:val="000000" w:themeColor="text1"/>
          <w:sz w:val="26"/>
          <w:szCs w:val="26"/>
        </w:rPr>
        <w:t xml:space="preserve">наименование, предельная стоимость и (или) предельный объем закупки </w:t>
      </w:r>
      <w:r w:rsidR="00B70D92" w:rsidRPr="00731133">
        <w:rPr>
          <w:rFonts w:ascii="Times New Roman" w:hAnsi="Times New Roman" w:cs="Times New Roman"/>
          <w:bCs/>
          <w:iCs/>
          <w:color w:val="000000" w:themeColor="text1"/>
          <w:sz w:val="26"/>
          <w:szCs w:val="26"/>
        </w:rPr>
        <w:t>товаров, работ, услуг.</w:t>
      </w:r>
    </w:p>
    <w:p w:rsidR="00DD17E1" w:rsidRPr="00731133" w:rsidRDefault="00A568C4" w:rsidP="00731133">
      <w:pPr>
        <w:pStyle w:val="af6"/>
        <w:jc w:val="both"/>
        <w:rPr>
          <w:rFonts w:ascii="Times New Roman" w:hAnsi="Times New Roman" w:cs="Times New Roman"/>
          <w:bCs/>
          <w:iCs/>
          <w:color w:val="000000" w:themeColor="text1"/>
          <w:sz w:val="26"/>
          <w:szCs w:val="26"/>
        </w:rPr>
      </w:pPr>
      <w:bookmarkStart w:id="80" w:name="_Ref341904915"/>
      <w:r w:rsidRPr="00731133">
        <w:rPr>
          <w:rFonts w:ascii="Times New Roman" w:hAnsi="Times New Roman" w:cs="Times New Roman"/>
          <w:bCs/>
          <w:iCs/>
          <w:color w:val="000000" w:themeColor="text1"/>
          <w:sz w:val="26"/>
          <w:szCs w:val="26"/>
        </w:rPr>
        <w:t xml:space="preserve">2) </w:t>
      </w:r>
      <w:r w:rsidR="00DD17E1" w:rsidRPr="00731133">
        <w:rPr>
          <w:rFonts w:ascii="Times New Roman" w:hAnsi="Times New Roman" w:cs="Times New Roman"/>
          <w:bCs/>
          <w:iCs/>
          <w:color w:val="000000" w:themeColor="text1"/>
          <w:sz w:val="26"/>
          <w:szCs w:val="26"/>
        </w:rPr>
        <w:t xml:space="preserve">срок действия рамочного договора: </w:t>
      </w:r>
    </w:p>
    <w:bookmarkEnd w:id="80"/>
    <w:p w:rsidR="00DD17E1" w:rsidRPr="00731133" w:rsidRDefault="00B825A3"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 xml:space="preserve">3) </w:t>
      </w:r>
      <w:r w:rsidR="00DD17E1" w:rsidRPr="00731133">
        <w:rPr>
          <w:rFonts w:ascii="Times New Roman" w:hAnsi="Times New Roman" w:cs="Times New Roman"/>
          <w:bCs/>
          <w:iCs/>
          <w:color w:val="000000" w:themeColor="text1"/>
          <w:sz w:val="26"/>
          <w:szCs w:val="26"/>
        </w:rPr>
        <w:t>фо</w:t>
      </w:r>
      <w:r w:rsidR="00B70D92" w:rsidRPr="00731133">
        <w:rPr>
          <w:rFonts w:ascii="Times New Roman" w:hAnsi="Times New Roman" w:cs="Times New Roman"/>
          <w:bCs/>
          <w:iCs/>
          <w:color w:val="000000" w:themeColor="text1"/>
          <w:sz w:val="26"/>
          <w:szCs w:val="26"/>
        </w:rPr>
        <w:t>рма заявки на поставку товаров, работ, услуг</w:t>
      </w:r>
      <w:r w:rsidR="00DD17E1" w:rsidRPr="00731133">
        <w:rPr>
          <w:rFonts w:ascii="Times New Roman" w:hAnsi="Times New Roman" w:cs="Times New Roman"/>
          <w:bCs/>
          <w:iCs/>
          <w:color w:val="000000" w:themeColor="text1"/>
          <w:sz w:val="26"/>
          <w:szCs w:val="26"/>
        </w:rPr>
        <w:t xml:space="preserve">, если договором предусмотрено предоставление продукции по заявкам. </w:t>
      </w:r>
    </w:p>
    <w:p w:rsidR="00DD17E1" w:rsidRPr="00731133" w:rsidRDefault="00F714A3"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6</w:t>
      </w:r>
      <w:r w:rsidR="00B825A3" w:rsidRPr="00731133">
        <w:rPr>
          <w:rFonts w:ascii="Times New Roman" w:hAnsi="Times New Roman" w:cs="Times New Roman"/>
          <w:bCs/>
          <w:iCs/>
          <w:color w:val="000000" w:themeColor="text1"/>
          <w:sz w:val="26"/>
          <w:szCs w:val="26"/>
        </w:rPr>
        <w:t xml:space="preserve">. </w:t>
      </w:r>
      <w:r w:rsidR="00DD17E1" w:rsidRPr="00731133">
        <w:rPr>
          <w:rFonts w:ascii="Times New Roman" w:hAnsi="Times New Roman" w:cs="Times New Roman"/>
          <w:bCs/>
          <w:iCs/>
          <w:color w:val="000000" w:themeColor="text1"/>
          <w:sz w:val="26"/>
          <w:szCs w:val="26"/>
        </w:rPr>
        <w:t xml:space="preserve">Срок окончания действия рамочного договора наступает либо после поставки объема </w:t>
      </w:r>
      <w:r w:rsidR="00B70D92" w:rsidRPr="00731133">
        <w:rPr>
          <w:rFonts w:ascii="Times New Roman" w:hAnsi="Times New Roman" w:cs="Times New Roman"/>
          <w:bCs/>
          <w:iCs/>
          <w:color w:val="000000" w:themeColor="text1"/>
          <w:sz w:val="26"/>
          <w:szCs w:val="26"/>
        </w:rPr>
        <w:t>товаров, работ, услуг</w:t>
      </w:r>
      <w:r w:rsidR="00DD17E1" w:rsidRPr="00731133">
        <w:rPr>
          <w:rFonts w:ascii="Times New Roman" w:hAnsi="Times New Roman" w:cs="Times New Roman"/>
          <w:bCs/>
          <w:iCs/>
          <w:color w:val="000000" w:themeColor="text1"/>
          <w:sz w:val="26"/>
          <w:szCs w:val="26"/>
        </w:rPr>
        <w:t xml:space="preserve"> равного предельному по стоимости или количеству либо по истечению срока, указанного </w:t>
      </w:r>
      <w:r w:rsidR="00734DCF" w:rsidRPr="00731133">
        <w:rPr>
          <w:rFonts w:ascii="Times New Roman" w:hAnsi="Times New Roman" w:cs="Times New Roman"/>
          <w:bCs/>
          <w:iCs/>
          <w:color w:val="000000" w:themeColor="text1"/>
          <w:sz w:val="26"/>
          <w:szCs w:val="26"/>
        </w:rPr>
        <w:t>в пункте 2 части 5</w:t>
      </w:r>
      <w:r w:rsidR="00B825A3" w:rsidRPr="00731133">
        <w:rPr>
          <w:rFonts w:ascii="Times New Roman" w:hAnsi="Times New Roman" w:cs="Times New Roman"/>
          <w:bCs/>
          <w:iCs/>
          <w:color w:val="000000" w:themeColor="text1"/>
          <w:sz w:val="26"/>
          <w:szCs w:val="26"/>
        </w:rPr>
        <w:t xml:space="preserve"> настоящей статьи</w:t>
      </w:r>
      <w:r w:rsidR="00DD17E1" w:rsidRPr="00731133">
        <w:rPr>
          <w:rFonts w:ascii="Times New Roman" w:hAnsi="Times New Roman" w:cs="Times New Roman"/>
          <w:bCs/>
          <w:iCs/>
          <w:color w:val="000000" w:themeColor="text1"/>
          <w:sz w:val="26"/>
          <w:szCs w:val="26"/>
        </w:rPr>
        <w:t>, в зависимости от того, какое событие наступит раньше.</w:t>
      </w:r>
    </w:p>
    <w:p w:rsidR="00DD17E1" w:rsidRPr="00731133" w:rsidRDefault="00F714A3"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7</w:t>
      </w:r>
      <w:r w:rsidR="00B825A3" w:rsidRPr="00731133">
        <w:rPr>
          <w:rFonts w:ascii="Times New Roman" w:hAnsi="Times New Roman" w:cs="Times New Roman"/>
          <w:bCs/>
          <w:iCs/>
          <w:color w:val="000000" w:themeColor="text1"/>
          <w:sz w:val="26"/>
          <w:szCs w:val="26"/>
        </w:rPr>
        <w:t xml:space="preserve">. </w:t>
      </w:r>
      <w:r w:rsidR="00DD17E1" w:rsidRPr="00731133">
        <w:rPr>
          <w:rFonts w:ascii="Times New Roman" w:hAnsi="Times New Roman" w:cs="Times New Roman"/>
          <w:bCs/>
          <w:iCs/>
          <w:color w:val="000000" w:themeColor="text1"/>
          <w:sz w:val="26"/>
          <w:szCs w:val="26"/>
        </w:rPr>
        <w:t>При возникновении потребностей в соответствующей продукции заказчик ее заказывает в порядке, определенным договором.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w:t>
      </w:r>
      <w:r w:rsidR="00B825A3" w:rsidRPr="00731133">
        <w:rPr>
          <w:rFonts w:ascii="Times New Roman" w:hAnsi="Times New Roman" w:cs="Times New Roman"/>
          <w:bCs/>
          <w:iCs/>
          <w:color w:val="000000" w:themeColor="text1"/>
          <w:sz w:val="26"/>
          <w:szCs w:val="26"/>
        </w:rPr>
        <w:t>ных договором цен (прейскуранта)</w:t>
      </w:r>
      <w:r w:rsidR="00DD17E1" w:rsidRPr="00731133">
        <w:rPr>
          <w:rFonts w:ascii="Times New Roman" w:hAnsi="Times New Roman" w:cs="Times New Roman"/>
          <w:bCs/>
          <w:iCs/>
          <w:color w:val="000000" w:themeColor="text1"/>
          <w:sz w:val="26"/>
          <w:szCs w:val="26"/>
        </w:rPr>
        <w:t>.</w:t>
      </w:r>
    </w:p>
    <w:p w:rsidR="00DD17E1" w:rsidRPr="00731133" w:rsidRDefault="00F714A3" w:rsidP="00731133">
      <w:pPr>
        <w:pStyle w:val="af6"/>
        <w:jc w:val="both"/>
        <w:rPr>
          <w:rFonts w:ascii="Times New Roman" w:hAnsi="Times New Roman" w:cs="Times New Roman"/>
          <w:bCs/>
          <w:iCs/>
          <w:color w:val="000000" w:themeColor="text1"/>
          <w:sz w:val="26"/>
          <w:szCs w:val="26"/>
        </w:rPr>
      </w:pPr>
      <w:r w:rsidRPr="00731133">
        <w:rPr>
          <w:rFonts w:ascii="Times New Roman" w:hAnsi="Times New Roman" w:cs="Times New Roman"/>
          <w:bCs/>
          <w:iCs/>
          <w:color w:val="000000" w:themeColor="text1"/>
          <w:sz w:val="26"/>
          <w:szCs w:val="26"/>
        </w:rPr>
        <w:t>8</w:t>
      </w:r>
      <w:r w:rsidR="00B825A3" w:rsidRPr="00731133">
        <w:rPr>
          <w:rFonts w:ascii="Times New Roman" w:hAnsi="Times New Roman" w:cs="Times New Roman"/>
          <w:bCs/>
          <w:iCs/>
          <w:color w:val="000000" w:themeColor="text1"/>
          <w:sz w:val="26"/>
          <w:szCs w:val="26"/>
        </w:rPr>
        <w:t>. В случае, если единовременная заявка заказчика составляет 100 (сто) тысяч рублей и более, информация о такой заявке подлежит обязательному размещению в ЕИС в п</w:t>
      </w:r>
      <w:r w:rsidR="00301B3A" w:rsidRPr="00731133">
        <w:rPr>
          <w:rFonts w:ascii="Times New Roman" w:hAnsi="Times New Roman" w:cs="Times New Roman"/>
          <w:bCs/>
          <w:iCs/>
          <w:color w:val="000000" w:themeColor="text1"/>
          <w:sz w:val="26"/>
          <w:szCs w:val="26"/>
        </w:rPr>
        <w:t xml:space="preserve">орядке, предусмотренном частью 2 статьи </w:t>
      </w:r>
      <w:r w:rsidR="00B443EC" w:rsidRPr="00731133">
        <w:rPr>
          <w:rFonts w:ascii="Times New Roman" w:hAnsi="Times New Roman" w:cs="Times New Roman"/>
          <w:bCs/>
          <w:iCs/>
          <w:color w:val="000000" w:themeColor="text1"/>
          <w:sz w:val="26"/>
          <w:szCs w:val="26"/>
        </w:rPr>
        <w:t>2</w:t>
      </w:r>
      <w:r w:rsidR="006522D5">
        <w:rPr>
          <w:rFonts w:ascii="Times New Roman" w:hAnsi="Times New Roman" w:cs="Times New Roman"/>
          <w:bCs/>
          <w:iCs/>
          <w:color w:val="000000" w:themeColor="text1"/>
          <w:sz w:val="26"/>
          <w:szCs w:val="26"/>
        </w:rPr>
        <w:t>3</w:t>
      </w:r>
      <w:r w:rsidR="00301B3A" w:rsidRPr="00731133">
        <w:rPr>
          <w:rFonts w:ascii="Times New Roman" w:hAnsi="Times New Roman" w:cs="Times New Roman"/>
          <w:bCs/>
          <w:iCs/>
          <w:color w:val="000000" w:themeColor="text1"/>
          <w:sz w:val="26"/>
          <w:szCs w:val="26"/>
        </w:rPr>
        <w:t xml:space="preserve"> настоящего Положения.</w:t>
      </w:r>
    </w:p>
    <w:p w:rsidR="00052766" w:rsidRPr="00731133" w:rsidRDefault="00052766" w:rsidP="00731133">
      <w:pPr>
        <w:pStyle w:val="af6"/>
        <w:jc w:val="both"/>
        <w:rPr>
          <w:rFonts w:ascii="Times New Roman" w:hAnsi="Times New Roman" w:cs="Times New Roman"/>
          <w:b/>
          <w:bCs/>
          <w:iCs/>
          <w:color w:val="000000" w:themeColor="text1"/>
          <w:sz w:val="26"/>
          <w:szCs w:val="26"/>
        </w:rPr>
      </w:pPr>
      <w:bookmarkStart w:id="81" w:name="_Toc437012406"/>
      <w:bookmarkEnd w:id="78"/>
    </w:p>
    <w:p w:rsidR="00E56010" w:rsidRPr="00731133" w:rsidRDefault="00E56010" w:rsidP="00731133">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Статья </w:t>
      </w:r>
      <w:r w:rsidR="00226563">
        <w:rPr>
          <w:rFonts w:ascii="Times New Roman" w:hAnsi="Times New Roman" w:cs="Times New Roman"/>
          <w:b/>
          <w:bCs/>
          <w:iCs/>
          <w:color w:val="000000" w:themeColor="text1"/>
          <w:sz w:val="26"/>
          <w:szCs w:val="26"/>
        </w:rPr>
        <w:t>36</w:t>
      </w:r>
      <w:r w:rsidRPr="00731133">
        <w:rPr>
          <w:rFonts w:ascii="Times New Roman" w:hAnsi="Times New Roman" w:cs="Times New Roman"/>
          <w:b/>
          <w:bCs/>
          <w:iCs/>
          <w:color w:val="000000" w:themeColor="text1"/>
          <w:sz w:val="26"/>
          <w:szCs w:val="26"/>
        </w:rPr>
        <w:t>. Предоставление Преимуществ при проведении процедур закупки</w:t>
      </w:r>
      <w:bookmarkEnd w:id="81"/>
    </w:p>
    <w:p w:rsidR="00A2290C" w:rsidRPr="00731133" w:rsidRDefault="00A2290C"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w:t>
      </w:r>
      <w:r w:rsidR="00F666B1" w:rsidRPr="00731133">
        <w:rPr>
          <w:rFonts w:ascii="Times New Roman" w:eastAsia="Times New Roman" w:hAnsi="Times New Roman" w:cs="Times New Roman"/>
          <w:color w:val="000000" w:themeColor="text1"/>
          <w:sz w:val="26"/>
          <w:szCs w:val="26"/>
        </w:rPr>
        <w:t>При установлении</w:t>
      </w:r>
      <w:r w:rsidR="00CE01A5" w:rsidRPr="00731133">
        <w:rPr>
          <w:rFonts w:ascii="Times New Roman" w:eastAsia="Times New Roman" w:hAnsi="Times New Roman" w:cs="Times New Roman"/>
          <w:color w:val="000000" w:themeColor="text1"/>
          <w:sz w:val="26"/>
          <w:szCs w:val="26"/>
        </w:rPr>
        <w:t xml:space="preserve"> </w:t>
      </w:r>
      <w:r w:rsidRPr="00731133">
        <w:rPr>
          <w:rFonts w:ascii="Times New Roman" w:eastAsia="Times New Roman" w:hAnsi="Times New Roman" w:cs="Times New Roman"/>
          <w:color w:val="000000" w:themeColor="text1"/>
          <w:sz w:val="26"/>
          <w:szCs w:val="26"/>
        </w:rPr>
        <w:t>Правительство</w:t>
      </w:r>
      <w:r w:rsidR="00CE01A5" w:rsidRPr="00731133">
        <w:rPr>
          <w:rFonts w:ascii="Times New Roman" w:eastAsia="Times New Roman" w:hAnsi="Times New Roman" w:cs="Times New Roman"/>
          <w:color w:val="000000" w:themeColor="text1"/>
          <w:sz w:val="26"/>
          <w:szCs w:val="26"/>
        </w:rPr>
        <w:t>м</w:t>
      </w:r>
      <w:r w:rsidRPr="00731133">
        <w:rPr>
          <w:rFonts w:ascii="Times New Roman" w:eastAsia="Times New Roman" w:hAnsi="Times New Roman" w:cs="Times New Roman"/>
          <w:color w:val="000000" w:themeColor="text1"/>
          <w:sz w:val="26"/>
          <w:szCs w:val="26"/>
        </w:rPr>
        <w:t xml:space="preserve"> Российской Федерации </w:t>
      </w:r>
      <w:r w:rsidR="00B443EC" w:rsidRPr="00731133">
        <w:rPr>
          <w:rFonts w:ascii="Times New Roman" w:eastAsia="Times New Roman" w:hAnsi="Times New Roman" w:cs="Times New Roman"/>
          <w:color w:val="000000" w:themeColor="text1"/>
          <w:sz w:val="26"/>
          <w:szCs w:val="26"/>
        </w:rPr>
        <w:t>преимуществ</w:t>
      </w:r>
      <w:r w:rsidR="00CE01A5" w:rsidRPr="00731133">
        <w:rPr>
          <w:rFonts w:ascii="Times New Roman" w:eastAsia="Times New Roman" w:hAnsi="Times New Roman" w:cs="Times New Roman"/>
          <w:color w:val="000000" w:themeColor="text1"/>
          <w:sz w:val="26"/>
          <w:szCs w:val="26"/>
        </w:rPr>
        <w:t>, указанных в настоящей статье,</w:t>
      </w:r>
      <w:r w:rsidR="00F666B1" w:rsidRPr="00731133">
        <w:rPr>
          <w:rFonts w:ascii="Times New Roman" w:eastAsia="Times New Roman" w:hAnsi="Times New Roman" w:cs="Times New Roman"/>
          <w:color w:val="000000" w:themeColor="text1"/>
          <w:sz w:val="26"/>
          <w:szCs w:val="26"/>
        </w:rPr>
        <w:t xml:space="preserve"> и</w:t>
      </w:r>
      <w:r w:rsidR="00CE01A5" w:rsidRPr="00731133">
        <w:rPr>
          <w:rFonts w:ascii="Times New Roman" w:eastAsia="Times New Roman" w:hAnsi="Times New Roman" w:cs="Times New Roman"/>
          <w:color w:val="000000" w:themeColor="text1"/>
          <w:sz w:val="26"/>
          <w:szCs w:val="26"/>
        </w:rPr>
        <w:t xml:space="preserve"> </w:t>
      </w:r>
      <w:r w:rsidR="00383ECE" w:rsidRPr="00731133">
        <w:rPr>
          <w:rFonts w:ascii="Times New Roman" w:eastAsia="Times New Roman" w:hAnsi="Times New Roman" w:cs="Times New Roman"/>
          <w:color w:val="000000" w:themeColor="text1"/>
          <w:sz w:val="26"/>
          <w:szCs w:val="26"/>
        </w:rPr>
        <w:t xml:space="preserve">в случае </w:t>
      </w:r>
      <w:r w:rsidR="00F666B1" w:rsidRPr="00731133">
        <w:rPr>
          <w:rFonts w:ascii="Times New Roman" w:eastAsia="Times New Roman" w:hAnsi="Times New Roman" w:cs="Times New Roman"/>
          <w:color w:val="000000" w:themeColor="text1"/>
          <w:sz w:val="26"/>
          <w:szCs w:val="26"/>
        </w:rPr>
        <w:t xml:space="preserve">если заказчик будет подпадать под действие таких нормативно-правовых актов, то заказчик </w:t>
      </w:r>
      <w:r w:rsidR="00CE01A5" w:rsidRPr="00731133">
        <w:rPr>
          <w:rFonts w:ascii="Times New Roman" w:eastAsia="Times New Roman" w:hAnsi="Times New Roman" w:cs="Times New Roman"/>
          <w:color w:val="000000" w:themeColor="text1"/>
          <w:sz w:val="26"/>
          <w:szCs w:val="26"/>
        </w:rPr>
        <w:t>будет обязан осуществлять свою закупочную деятельность с учетом таких преференций</w:t>
      </w:r>
      <w:r w:rsidRPr="00731133">
        <w:rPr>
          <w:rFonts w:ascii="Times New Roman" w:eastAsia="Times New Roman" w:hAnsi="Times New Roman" w:cs="Times New Roman"/>
          <w:color w:val="000000" w:themeColor="text1"/>
          <w:sz w:val="26"/>
          <w:szCs w:val="26"/>
        </w:rPr>
        <w:t>:</w:t>
      </w:r>
    </w:p>
    <w:p w:rsidR="00A2290C" w:rsidRPr="00731133" w:rsidRDefault="00A2290C"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290C" w:rsidRPr="00731133" w:rsidRDefault="00A2290C" w:rsidP="00731133">
      <w:pPr>
        <w:pStyle w:val="af6"/>
        <w:jc w:val="both"/>
        <w:rPr>
          <w:rFonts w:ascii="Times New Roman" w:eastAsia="Times New Roman" w:hAnsi="Times New Roman" w:cs="Times New Roman"/>
          <w:color w:val="000000" w:themeColor="text1"/>
          <w:sz w:val="26"/>
          <w:szCs w:val="26"/>
        </w:rPr>
      </w:pPr>
      <w:bookmarkStart w:id="82" w:name="Par112"/>
      <w:bookmarkEnd w:id="82"/>
      <w:r w:rsidRPr="00731133">
        <w:rPr>
          <w:rFonts w:ascii="Times New Roman" w:eastAsia="Times New Roman" w:hAnsi="Times New Roman" w:cs="Times New Roman"/>
          <w:color w:val="000000" w:themeColor="text1"/>
          <w:sz w:val="26"/>
          <w:szCs w:val="26"/>
        </w:rPr>
        <w:t xml:space="preserve">2) </w:t>
      </w:r>
      <w:hyperlink r:id="rId26"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731133">
          <w:rPr>
            <w:rStyle w:val="a8"/>
            <w:rFonts w:ascii="Times New Roman" w:eastAsia="Times New Roman" w:hAnsi="Times New Roman" w:cs="Times New Roman"/>
            <w:color w:val="000000" w:themeColor="text1"/>
            <w:sz w:val="26"/>
            <w:szCs w:val="26"/>
            <w:u w:val="none"/>
          </w:rPr>
          <w:t>особенности</w:t>
        </w:r>
      </w:hyperlink>
      <w:r w:rsidRPr="00731133">
        <w:rPr>
          <w:rFonts w:ascii="Times New Roman" w:eastAsia="Times New Roman" w:hAnsi="Times New Roman" w:cs="Times New Roman"/>
          <w:color w:val="000000" w:themeColor="text1"/>
          <w:sz w:val="26"/>
          <w:szCs w:val="26"/>
        </w:rPr>
        <w:t xml:space="preserve"> участия субъектов малого и среднего предпринимательства в закупке, осуществляемой отдельными заказчиками, </w:t>
      </w:r>
      <w:hyperlink r:id="rId27"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731133">
          <w:rPr>
            <w:rStyle w:val="a8"/>
            <w:rFonts w:ascii="Times New Roman" w:eastAsia="Times New Roman" w:hAnsi="Times New Roman" w:cs="Times New Roman"/>
            <w:color w:val="000000" w:themeColor="text1"/>
            <w:sz w:val="26"/>
            <w:szCs w:val="26"/>
            <w:u w:val="none"/>
          </w:rPr>
          <w:t>годовой объем</w:t>
        </w:r>
      </w:hyperlink>
      <w:r w:rsidRPr="00731133">
        <w:rPr>
          <w:rFonts w:ascii="Times New Roman" w:eastAsia="Times New Roman" w:hAnsi="Times New Roman" w:cs="Times New Roman"/>
          <w:color w:val="000000" w:themeColor="text1"/>
          <w:sz w:val="26"/>
          <w:szCs w:val="26"/>
        </w:rPr>
        <w:t xml:space="preserve"> закупки, который данные заказчики обязаны осуществить у таких субъектов, порядок расчета указанного объема, а также </w:t>
      </w:r>
      <w:hyperlink r:id="rId28"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731133">
          <w:rPr>
            <w:rStyle w:val="a8"/>
            <w:rFonts w:ascii="Times New Roman" w:eastAsia="Times New Roman" w:hAnsi="Times New Roman" w:cs="Times New Roman"/>
            <w:color w:val="000000" w:themeColor="text1"/>
            <w:sz w:val="26"/>
            <w:szCs w:val="26"/>
            <w:u w:val="none"/>
          </w:rPr>
          <w:t>форму</w:t>
        </w:r>
      </w:hyperlink>
      <w:r w:rsidRPr="00731133">
        <w:rPr>
          <w:rFonts w:ascii="Times New Roman" w:eastAsia="Times New Roman" w:hAnsi="Times New Roman" w:cs="Times New Roman"/>
          <w:color w:val="000000" w:themeColor="text1"/>
          <w:sz w:val="26"/>
          <w:szCs w:val="26"/>
        </w:rPr>
        <w:t xml:space="preserve"> годового отчета о закупке у субъектов малого и среднего предпринимательства и </w:t>
      </w:r>
      <w:hyperlink r:id="rId29"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731133">
          <w:rPr>
            <w:rStyle w:val="a8"/>
            <w:rFonts w:ascii="Times New Roman" w:eastAsia="Times New Roman" w:hAnsi="Times New Roman" w:cs="Times New Roman"/>
            <w:color w:val="000000" w:themeColor="text1"/>
            <w:sz w:val="26"/>
            <w:szCs w:val="26"/>
            <w:u w:val="none"/>
          </w:rPr>
          <w:t>требования</w:t>
        </w:r>
      </w:hyperlink>
      <w:r w:rsidRPr="00731133">
        <w:rPr>
          <w:rFonts w:ascii="Times New Roman" w:eastAsia="Times New Roman" w:hAnsi="Times New Roman" w:cs="Times New Roman"/>
          <w:color w:val="000000" w:themeColor="text1"/>
          <w:sz w:val="26"/>
          <w:szCs w:val="26"/>
        </w:rPr>
        <w:t xml:space="preserve"> к содержанию этого отчета;</w:t>
      </w:r>
    </w:p>
    <w:p w:rsidR="00A2290C" w:rsidRPr="00731133" w:rsidRDefault="00A2290C"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731133">
        <w:rPr>
          <w:rFonts w:ascii="Times New Roman" w:eastAsia="Times New Roman" w:hAnsi="Times New Roman" w:cs="Times New Roman"/>
          <w:color w:val="000000" w:themeColor="text1"/>
          <w:sz w:val="26"/>
          <w:szCs w:val="26"/>
        </w:rPr>
        <w:t xml:space="preserve"> а также консультационных услуг;</w:t>
      </w:r>
    </w:p>
    <w:p w:rsidR="00F666B1" w:rsidRPr="00731133" w:rsidRDefault="00F666B1" w:rsidP="00731133">
      <w:pPr>
        <w:pStyle w:val="af6"/>
        <w:jc w:val="both"/>
        <w:rPr>
          <w:rFonts w:ascii="Times New Roman" w:eastAsia="Times New Roman" w:hAnsi="Times New Roman" w:cs="Times New Roman"/>
          <w:color w:val="000000" w:themeColor="text1"/>
          <w:sz w:val="26"/>
          <w:szCs w:val="26"/>
        </w:rPr>
      </w:pPr>
      <w:r w:rsidRPr="00731133">
        <w:rPr>
          <w:rFonts w:ascii="Times New Roman" w:eastAsia="Times New Roman" w:hAnsi="Times New Roman" w:cs="Times New Roman"/>
          <w:color w:val="000000" w:themeColor="text1"/>
          <w:sz w:val="26"/>
          <w:szCs w:val="26"/>
        </w:rPr>
        <w:t>4) иные преимущества, в случае их установления законодательством РФ.</w:t>
      </w:r>
    </w:p>
    <w:p w:rsidR="00E95DCA" w:rsidRPr="00731133" w:rsidRDefault="00E95DCA" w:rsidP="00731133">
      <w:pPr>
        <w:pStyle w:val="af6"/>
        <w:jc w:val="both"/>
        <w:rPr>
          <w:rFonts w:ascii="Times New Roman" w:eastAsia="Times New Roman" w:hAnsi="Times New Roman" w:cs="Times New Roman"/>
          <w:color w:val="000000" w:themeColor="text1"/>
          <w:sz w:val="26"/>
          <w:szCs w:val="26"/>
        </w:rPr>
      </w:pPr>
    </w:p>
    <w:p w:rsidR="00AE5D12" w:rsidRPr="006F571C" w:rsidRDefault="00742BC2" w:rsidP="006F571C">
      <w:pPr>
        <w:pStyle w:val="af6"/>
        <w:jc w:val="both"/>
        <w:rPr>
          <w:rFonts w:ascii="Times New Roman" w:hAnsi="Times New Roman" w:cs="Times New Roman"/>
          <w:b/>
          <w:color w:val="000000" w:themeColor="text1"/>
          <w:sz w:val="26"/>
          <w:szCs w:val="26"/>
        </w:rPr>
      </w:pPr>
      <w:r w:rsidRPr="00731133">
        <w:rPr>
          <w:rFonts w:ascii="Times New Roman" w:eastAsia="Times New Roman" w:hAnsi="Times New Roman" w:cs="Times New Roman"/>
          <w:b/>
          <w:color w:val="000000" w:themeColor="text1"/>
          <w:sz w:val="26"/>
          <w:szCs w:val="26"/>
        </w:rPr>
        <w:t xml:space="preserve">Статья </w:t>
      </w:r>
      <w:r w:rsidR="00226563">
        <w:rPr>
          <w:rFonts w:ascii="Times New Roman" w:eastAsia="Times New Roman" w:hAnsi="Times New Roman" w:cs="Times New Roman"/>
          <w:b/>
          <w:color w:val="000000" w:themeColor="text1"/>
          <w:sz w:val="26"/>
          <w:szCs w:val="26"/>
        </w:rPr>
        <w:t>37</w:t>
      </w:r>
      <w:r w:rsidR="00E95DCA" w:rsidRPr="00731133">
        <w:rPr>
          <w:rFonts w:ascii="Times New Roman" w:eastAsia="Times New Roman" w:hAnsi="Times New Roman" w:cs="Times New Roman"/>
          <w:b/>
          <w:color w:val="000000" w:themeColor="text1"/>
          <w:sz w:val="26"/>
          <w:szCs w:val="26"/>
        </w:rPr>
        <w:t>.</w:t>
      </w:r>
      <w:r w:rsidR="00AE5D12" w:rsidRPr="00731133">
        <w:rPr>
          <w:rFonts w:ascii="Times New Roman" w:eastAsia="Times New Roman" w:hAnsi="Times New Roman" w:cs="Times New Roman"/>
          <w:b/>
          <w:color w:val="000000" w:themeColor="text1"/>
          <w:sz w:val="26"/>
          <w:szCs w:val="26"/>
        </w:rPr>
        <w:t xml:space="preserve"> </w:t>
      </w:r>
      <w:r w:rsidR="00B209B9" w:rsidRPr="00731133">
        <w:rPr>
          <w:rFonts w:ascii="Times New Roman" w:eastAsia="Times New Roman" w:hAnsi="Times New Roman" w:cs="Times New Roman"/>
          <w:b/>
          <w:color w:val="000000" w:themeColor="text1"/>
          <w:sz w:val="26"/>
          <w:szCs w:val="26"/>
        </w:rPr>
        <w:t xml:space="preserve">Условия предоставления </w:t>
      </w:r>
      <w:r w:rsidR="007F789E" w:rsidRPr="006F571C">
        <w:rPr>
          <w:rFonts w:ascii="Times New Roman" w:eastAsia="Times New Roman" w:hAnsi="Times New Roman" w:cs="Times New Roman"/>
          <w:b/>
          <w:color w:val="000000" w:themeColor="text1"/>
          <w:sz w:val="26"/>
          <w:szCs w:val="26"/>
        </w:rPr>
        <w:t>приоритета, предусмотренного</w:t>
      </w:r>
      <w:r w:rsidR="00B209B9" w:rsidRPr="00731133">
        <w:rPr>
          <w:rFonts w:ascii="Times New Roman" w:eastAsia="Times New Roman" w:hAnsi="Times New Roman" w:cs="Times New Roman"/>
          <w:b/>
          <w:color w:val="000000" w:themeColor="text1"/>
          <w:sz w:val="26"/>
          <w:szCs w:val="26"/>
        </w:rPr>
        <w:t xml:space="preserve">  </w:t>
      </w:r>
      <w:r w:rsidR="00B209B9" w:rsidRPr="00731133">
        <w:rPr>
          <w:rFonts w:ascii="Times New Roman" w:hAnsi="Times New Roman" w:cs="Times New Roman"/>
          <w:b/>
          <w:color w:val="000000" w:themeColor="text1"/>
          <w:sz w:val="26"/>
          <w:szCs w:val="26"/>
        </w:rPr>
        <w:t>Постановлением Правительства РФ от 16.09.2016 N 925</w:t>
      </w:r>
    </w:p>
    <w:p w:rsidR="007F789E" w:rsidRPr="00731133" w:rsidRDefault="007F789E" w:rsidP="00731133">
      <w:pPr>
        <w:pStyle w:val="af6"/>
        <w:jc w:val="both"/>
        <w:rPr>
          <w:rFonts w:ascii="Times New Roman" w:eastAsia="Times New Roman" w:hAnsi="Times New Roman" w:cs="Times New Roman"/>
          <w:b/>
          <w:color w:val="000000" w:themeColor="text1"/>
          <w:sz w:val="26"/>
          <w:szCs w:val="26"/>
        </w:rPr>
      </w:pPr>
    </w:p>
    <w:p w:rsidR="00AE5D12" w:rsidRPr="00731133" w:rsidRDefault="000108BB" w:rsidP="00731133">
      <w:pPr>
        <w:pStyle w:val="af6"/>
        <w:jc w:val="both"/>
        <w:rPr>
          <w:color w:val="000000" w:themeColor="text1"/>
          <w:sz w:val="26"/>
          <w:szCs w:val="26"/>
        </w:rPr>
      </w:pPr>
      <w:r w:rsidRPr="00731133">
        <w:rPr>
          <w:rFonts w:ascii="Times New Roman" w:eastAsia="Times New Roman" w:hAnsi="Times New Roman" w:cs="Times New Roman"/>
          <w:color w:val="000000" w:themeColor="text1"/>
          <w:sz w:val="26"/>
          <w:szCs w:val="26"/>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w:t>
      </w:r>
      <w:r w:rsidRPr="00731133">
        <w:rPr>
          <w:rFonts w:ascii="Times New Roman" w:hAnsi="Times New Roman" w:cs="Times New Roman"/>
          <w:color w:val="000000" w:themeColor="text1"/>
          <w:sz w:val="26"/>
          <w:szCs w:val="26"/>
        </w:rPr>
        <w:t xml:space="preserve">единственного поставщика (подрядчика, исполнителя), по </w:t>
      </w:r>
      <w:r w:rsidRPr="00731133">
        <w:rPr>
          <w:rFonts w:ascii="Times New Roman" w:hAnsi="Times New Roman" w:cs="Times New Roman"/>
          <w:color w:val="000000" w:themeColor="text1"/>
          <w:sz w:val="26"/>
          <w:szCs w:val="26"/>
        </w:rPr>
        <w:lastRenderedPageBreak/>
        <w:t>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108BB" w:rsidRPr="00731133" w:rsidRDefault="000108BB" w:rsidP="00731133">
      <w:pPr>
        <w:pStyle w:val="af6"/>
        <w:jc w:val="both"/>
        <w:rPr>
          <w:rFonts w:ascii="Times New Roman" w:hAnsi="Times New Roman" w:cs="Times New Roman"/>
          <w:color w:val="000000" w:themeColor="text1"/>
          <w:sz w:val="26"/>
          <w:szCs w:val="26"/>
        </w:rPr>
      </w:pPr>
      <w:bookmarkStart w:id="83" w:name="Par2"/>
      <w:bookmarkEnd w:id="83"/>
      <w:r w:rsidRPr="00731133">
        <w:rPr>
          <w:rFonts w:ascii="Times New Roman" w:hAnsi="Times New Roman" w:cs="Times New Roman"/>
          <w:color w:val="000000" w:themeColor="text1"/>
          <w:sz w:val="26"/>
          <w:szCs w:val="26"/>
        </w:rPr>
        <w:t>в) сведения о начальной (максимальной) цене единицы каждого товара, работы, услуги, являющихся предметом закупки;</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0" w:history="1">
        <w:r w:rsidRPr="00731133">
          <w:rPr>
            <w:rFonts w:ascii="Times New Roman" w:hAnsi="Times New Roman" w:cs="Times New Roman"/>
            <w:color w:val="000000" w:themeColor="text1"/>
            <w:sz w:val="26"/>
            <w:szCs w:val="26"/>
          </w:rPr>
          <w:t>подпунктами "г"</w:t>
        </w:r>
      </w:hyperlink>
      <w:r w:rsidRPr="00731133">
        <w:rPr>
          <w:rFonts w:ascii="Times New Roman" w:hAnsi="Times New Roman" w:cs="Times New Roman"/>
          <w:color w:val="000000" w:themeColor="text1"/>
          <w:sz w:val="26"/>
          <w:szCs w:val="26"/>
        </w:rPr>
        <w:t xml:space="preserve"> и </w:t>
      </w:r>
      <w:hyperlink r:id="rId31" w:history="1">
        <w:r w:rsidRPr="00731133">
          <w:rPr>
            <w:rFonts w:ascii="Times New Roman" w:hAnsi="Times New Roman" w:cs="Times New Roman"/>
            <w:color w:val="000000" w:themeColor="text1"/>
            <w:sz w:val="26"/>
            <w:szCs w:val="26"/>
          </w:rPr>
          <w:t>"д" пункта 6</w:t>
        </w:r>
      </w:hyperlink>
      <w:r w:rsidRPr="00731133">
        <w:rPr>
          <w:rFonts w:ascii="Times New Roman" w:hAnsi="Times New Roman" w:cs="Times New Roman"/>
          <w:color w:val="000000" w:themeColor="text1"/>
          <w:sz w:val="26"/>
          <w:szCs w:val="26"/>
        </w:rPr>
        <w:t xml:space="preserve"> Постановления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108BB" w:rsidRPr="00731133" w:rsidRDefault="000108BB"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731133">
        <w:rPr>
          <w:rFonts w:ascii="Times New Roman" w:hAnsi="Times New Roman" w:cs="Times New Roman"/>
          <w:color w:val="000000" w:themeColor="text1"/>
          <w:sz w:val="26"/>
          <w:szCs w:val="26"/>
        </w:rPr>
        <w:lastRenderedPageBreak/>
        <w:t>должны уступать качеству и соответствующим техническим и функциональным характеристикам товаров, указанных в договоре.</w:t>
      </w:r>
    </w:p>
    <w:p w:rsidR="003C7750" w:rsidRPr="00731133" w:rsidRDefault="003C7750" w:rsidP="00731133">
      <w:pPr>
        <w:pStyle w:val="af6"/>
        <w:jc w:val="both"/>
        <w:rPr>
          <w:rFonts w:ascii="Times New Roman" w:eastAsia="Times New Roman" w:hAnsi="Times New Roman" w:cs="Times New Roman"/>
          <w:color w:val="000000" w:themeColor="text1"/>
          <w:sz w:val="26"/>
          <w:szCs w:val="26"/>
        </w:rPr>
      </w:pPr>
    </w:p>
    <w:p w:rsidR="003C7750" w:rsidRPr="006F571C" w:rsidRDefault="00742BC2" w:rsidP="006F571C">
      <w:pPr>
        <w:pStyle w:val="af6"/>
        <w:jc w:val="both"/>
        <w:rPr>
          <w:rFonts w:ascii="Times New Roman" w:eastAsia="Times New Roman" w:hAnsi="Times New Roman" w:cs="Times New Roman"/>
          <w:b/>
          <w:color w:val="000000" w:themeColor="text1"/>
          <w:sz w:val="26"/>
          <w:szCs w:val="26"/>
        </w:rPr>
      </w:pPr>
      <w:r w:rsidRPr="00731133">
        <w:rPr>
          <w:rFonts w:ascii="Times New Roman" w:eastAsia="Times New Roman" w:hAnsi="Times New Roman" w:cs="Times New Roman"/>
          <w:b/>
          <w:color w:val="000000" w:themeColor="text1"/>
          <w:sz w:val="26"/>
          <w:szCs w:val="26"/>
        </w:rPr>
        <w:t xml:space="preserve">Статья </w:t>
      </w:r>
      <w:r w:rsidR="00226563">
        <w:rPr>
          <w:rFonts w:ascii="Times New Roman" w:eastAsia="Times New Roman" w:hAnsi="Times New Roman" w:cs="Times New Roman"/>
          <w:b/>
          <w:color w:val="000000" w:themeColor="text1"/>
          <w:sz w:val="26"/>
          <w:szCs w:val="26"/>
        </w:rPr>
        <w:t>38</w:t>
      </w:r>
      <w:r w:rsidR="003C7750" w:rsidRPr="00731133">
        <w:rPr>
          <w:rFonts w:ascii="Times New Roman" w:eastAsia="Times New Roman" w:hAnsi="Times New Roman" w:cs="Times New Roman"/>
          <w:b/>
          <w:color w:val="000000" w:themeColor="text1"/>
          <w:sz w:val="26"/>
          <w:szCs w:val="26"/>
        </w:rPr>
        <w:t>. Пролонгация договоров</w:t>
      </w:r>
    </w:p>
    <w:p w:rsidR="007F789E" w:rsidRPr="00731133" w:rsidRDefault="007F789E" w:rsidP="00731133">
      <w:pPr>
        <w:pStyle w:val="af6"/>
        <w:jc w:val="both"/>
        <w:rPr>
          <w:rFonts w:ascii="Times New Roman" w:eastAsia="Times New Roman" w:hAnsi="Times New Roman" w:cs="Times New Roman"/>
          <w:b/>
          <w:color w:val="000000" w:themeColor="text1"/>
          <w:sz w:val="26"/>
          <w:szCs w:val="26"/>
        </w:rPr>
      </w:pPr>
    </w:p>
    <w:p w:rsidR="003C7750" w:rsidRPr="006F571C" w:rsidRDefault="003C7750" w:rsidP="006F571C">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Заказчик имеет право пролонгировать действие договоров, заключенных по итогам закупки, если в договоре предусмотрено право пролонгации такого договора и при этом в случае пролонгации не изменяются существенные условия договора (за исключением объема, цены закупаемых товаров, работ, услуг и сроков исполнения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единой информационной системе в течение 10 дней со дня внесения таких изменений в договор.</w:t>
      </w:r>
    </w:p>
    <w:p w:rsidR="007F789E" w:rsidRPr="00731133" w:rsidRDefault="007F789E" w:rsidP="00731133">
      <w:pPr>
        <w:pStyle w:val="af6"/>
        <w:jc w:val="both"/>
        <w:rPr>
          <w:rFonts w:ascii="Times New Roman" w:hAnsi="Times New Roman" w:cs="Times New Roman"/>
          <w:color w:val="000000" w:themeColor="text1"/>
          <w:sz w:val="26"/>
          <w:szCs w:val="26"/>
        </w:rPr>
      </w:pPr>
    </w:p>
    <w:p w:rsidR="00742BC2" w:rsidRDefault="00742BC2" w:rsidP="006F571C">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bCs/>
          <w:iCs/>
          <w:color w:val="000000" w:themeColor="text1"/>
          <w:sz w:val="26"/>
          <w:szCs w:val="26"/>
        </w:rPr>
        <w:t xml:space="preserve">Глава 10. Антидемпинговые меры </w:t>
      </w:r>
    </w:p>
    <w:p w:rsidR="005F11F8" w:rsidRPr="00731133" w:rsidRDefault="005F11F8" w:rsidP="00731133">
      <w:pPr>
        <w:pStyle w:val="af6"/>
        <w:jc w:val="both"/>
        <w:rPr>
          <w:rFonts w:ascii="Times New Roman" w:hAnsi="Times New Roman" w:cs="Times New Roman"/>
          <w:b/>
          <w:bCs/>
          <w:iCs/>
          <w:color w:val="000000" w:themeColor="text1"/>
          <w:sz w:val="26"/>
          <w:szCs w:val="26"/>
        </w:rPr>
      </w:pPr>
    </w:p>
    <w:p w:rsidR="00742BC2" w:rsidRPr="006F571C" w:rsidRDefault="00742BC2" w:rsidP="006F571C">
      <w:pPr>
        <w:pStyle w:val="af6"/>
        <w:jc w:val="both"/>
        <w:rPr>
          <w:rFonts w:ascii="Times New Roman" w:hAnsi="Times New Roman" w:cs="Times New Roman"/>
          <w:b/>
          <w:bCs/>
          <w:iCs/>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26563">
        <w:rPr>
          <w:rFonts w:ascii="Times New Roman" w:hAnsi="Times New Roman" w:cs="Times New Roman"/>
          <w:b/>
          <w:color w:val="000000" w:themeColor="text1"/>
          <w:sz w:val="26"/>
          <w:szCs w:val="26"/>
        </w:rPr>
        <w:t>39</w:t>
      </w:r>
      <w:r w:rsidRPr="00731133">
        <w:rPr>
          <w:rFonts w:ascii="Times New Roman" w:hAnsi="Times New Roman" w:cs="Times New Roman"/>
          <w:b/>
          <w:color w:val="000000" w:themeColor="text1"/>
          <w:sz w:val="26"/>
          <w:szCs w:val="26"/>
        </w:rPr>
        <w:t xml:space="preserve">. </w:t>
      </w:r>
      <w:r w:rsidR="004E1501" w:rsidRPr="00731133">
        <w:rPr>
          <w:rFonts w:ascii="Times New Roman" w:hAnsi="Times New Roman" w:cs="Times New Roman"/>
          <w:b/>
          <w:bCs/>
          <w:iCs/>
          <w:color w:val="000000" w:themeColor="text1"/>
          <w:sz w:val="26"/>
          <w:szCs w:val="26"/>
        </w:rPr>
        <w:t>Антидемпинговые меры</w:t>
      </w:r>
    </w:p>
    <w:p w:rsidR="007F789E" w:rsidRPr="00731133" w:rsidRDefault="007F789E" w:rsidP="00731133">
      <w:pPr>
        <w:pStyle w:val="af6"/>
        <w:jc w:val="both"/>
        <w:rPr>
          <w:rFonts w:ascii="Times New Roman" w:hAnsi="Times New Roman" w:cs="Times New Roman"/>
          <w:b/>
          <w:bCs/>
          <w:iCs/>
          <w:color w:val="000000" w:themeColor="text1"/>
          <w:sz w:val="26"/>
          <w:szCs w:val="26"/>
        </w:rPr>
      </w:pPr>
    </w:p>
    <w:p w:rsidR="00F65329" w:rsidRPr="00731133" w:rsidRDefault="005B589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00F65329" w:rsidRPr="00731133">
        <w:rPr>
          <w:rFonts w:ascii="Times New Roman" w:hAnsi="Times New Roman" w:cs="Times New Roman"/>
          <w:color w:val="000000" w:themeColor="text1"/>
          <w:sz w:val="26"/>
          <w:szCs w:val="26"/>
        </w:rP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w:t>
      </w:r>
    </w:p>
    <w:p w:rsidR="00F65329" w:rsidRPr="00731133" w:rsidRDefault="005B5896" w:rsidP="00731133">
      <w:pPr>
        <w:pStyle w:val="af6"/>
        <w:jc w:val="both"/>
        <w:rPr>
          <w:rFonts w:ascii="Times New Roman" w:hAnsi="Times New Roman" w:cs="Times New Roman"/>
          <w:color w:val="000000" w:themeColor="text1"/>
          <w:sz w:val="26"/>
          <w:szCs w:val="26"/>
        </w:rPr>
      </w:pPr>
      <w:bookmarkStart w:id="84" w:name="Par661"/>
      <w:bookmarkStart w:id="85" w:name="Par662"/>
      <w:bookmarkEnd w:id="84"/>
      <w:bookmarkEnd w:id="85"/>
      <w:r w:rsidRPr="00731133">
        <w:rPr>
          <w:rFonts w:ascii="Times New Roman" w:hAnsi="Times New Roman" w:cs="Times New Roman"/>
          <w:color w:val="000000" w:themeColor="text1"/>
          <w:sz w:val="26"/>
          <w:szCs w:val="26"/>
        </w:rPr>
        <w:t>2.</w:t>
      </w:r>
      <w:r w:rsidR="00F65329" w:rsidRPr="00731133">
        <w:rPr>
          <w:rFonts w:ascii="Times New Roman" w:hAnsi="Times New Roman" w:cs="Times New Roman"/>
          <w:color w:val="000000" w:themeColor="text1"/>
          <w:sz w:val="26"/>
          <w:szCs w:val="26"/>
        </w:rPr>
        <w:t>Обеспечение, указанное в</w:t>
      </w:r>
      <w:r w:rsidRPr="00731133">
        <w:rPr>
          <w:rFonts w:ascii="Times New Roman" w:hAnsi="Times New Roman" w:cs="Times New Roman"/>
          <w:color w:val="000000" w:themeColor="text1"/>
          <w:sz w:val="26"/>
          <w:szCs w:val="26"/>
        </w:rPr>
        <w:t xml:space="preserve"> п. 1 настоящей статьи</w:t>
      </w:r>
      <w:r w:rsidR="00F65329" w:rsidRPr="00731133">
        <w:rPr>
          <w:rFonts w:ascii="Times New Roman" w:hAnsi="Times New Roman" w:cs="Times New Roman"/>
          <w:color w:val="000000" w:themeColor="text1"/>
          <w:sz w:val="26"/>
          <w:szCs w:val="26"/>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5329" w:rsidRPr="00731133" w:rsidRDefault="005B589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F65329" w:rsidRPr="00731133">
        <w:rPr>
          <w:rFonts w:ascii="Times New Roman" w:hAnsi="Times New Roman" w:cs="Times New Roman"/>
          <w:color w:val="000000" w:themeColor="text1"/>
          <w:sz w:val="26"/>
          <w:szCs w:val="26"/>
        </w:rPr>
        <w:t>При снижении цены договора на 25 или более процентов ниже начальной (максимальной) цены договора, указанной заказчиком в извещении об осуществлении закупки, участник закупки, предложивший такую цену, при направлении котировочной заявки обязан представить расчет предлагаемой цены договора и ее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E1501" w:rsidRPr="00731133" w:rsidRDefault="004E1501" w:rsidP="00731133">
      <w:pPr>
        <w:pStyle w:val="af6"/>
        <w:jc w:val="both"/>
        <w:rPr>
          <w:rFonts w:ascii="Times New Roman" w:hAnsi="Times New Roman" w:cs="Times New Roman"/>
          <w:b/>
          <w:color w:val="000000" w:themeColor="text1"/>
          <w:sz w:val="26"/>
          <w:szCs w:val="26"/>
        </w:rPr>
      </w:pPr>
    </w:p>
    <w:p w:rsidR="009D475A" w:rsidRPr="00731133" w:rsidRDefault="009D475A"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bCs/>
          <w:iCs/>
          <w:color w:val="000000" w:themeColor="text1"/>
          <w:sz w:val="26"/>
          <w:szCs w:val="26"/>
        </w:rPr>
        <w:t xml:space="preserve">Глава 11. </w:t>
      </w:r>
      <w:r w:rsidR="00A57E7F" w:rsidRPr="00731133">
        <w:rPr>
          <w:rFonts w:ascii="Times New Roman" w:hAnsi="Times New Roman" w:cs="Times New Roman"/>
          <w:b/>
          <w:color w:val="000000" w:themeColor="text1"/>
          <w:sz w:val="26"/>
          <w:szCs w:val="26"/>
        </w:rPr>
        <w:t>Обжалование действий (бездействия) Заказчика и Комиссии по закупке.</w:t>
      </w:r>
    </w:p>
    <w:p w:rsidR="00BF276C" w:rsidRPr="00731133" w:rsidRDefault="00BF276C" w:rsidP="00731133">
      <w:pPr>
        <w:pStyle w:val="af6"/>
        <w:jc w:val="both"/>
        <w:rPr>
          <w:rFonts w:ascii="Times New Roman" w:hAnsi="Times New Roman" w:cs="Times New Roman"/>
          <w:b/>
          <w:bCs/>
          <w:iCs/>
          <w:color w:val="000000" w:themeColor="text1"/>
          <w:sz w:val="26"/>
          <w:szCs w:val="26"/>
        </w:rPr>
      </w:pPr>
    </w:p>
    <w:p w:rsidR="00677A54" w:rsidRPr="00731133" w:rsidRDefault="009D475A" w:rsidP="00731133">
      <w:pPr>
        <w:pStyle w:val="af6"/>
        <w:jc w:val="both"/>
        <w:rPr>
          <w:rFonts w:ascii="Times New Roman" w:hAnsi="Times New Roman" w:cs="Times New Roman"/>
          <w:b/>
          <w:i/>
          <w:iCs/>
          <w:color w:val="000000" w:themeColor="text1"/>
          <w:sz w:val="26"/>
          <w:szCs w:val="26"/>
        </w:rPr>
      </w:pPr>
      <w:r w:rsidRPr="00731133">
        <w:rPr>
          <w:rFonts w:ascii="Times New Roman" w:hAnsi="Times New Roman" w:cs="Times New Roman"/>
          <w:b/>
          <w:color w:val="000000" w:themeColor="text1"/>
          <w:sz w:val="26"/>
          <w:szCs w:val="26"/>
        </w:rPr>
        <w:t xml:space="preserve">Статья </w:t>
      </w:r>
      <w:r w:rsidR="00226563">
        <w:rPr>
          <w:rFonts w:ascii="Times New Roman" w:hAnsi="Times New Roman" w:cs="Times New Roman"/>
          <w:b/>
          <w:color w:val="000000" w:themeColor="text1"/>
          <w:sz w:val="26"/>
          <w:szCs w:val="26"/>
        </w:rPr>
        <w:t>40</w:t>
      </w:r>
      <w:r w:rsidR="001D77A3" w:rsidRPr="00731133">
        <w:rPr>
          <w:rFonts w:ascii="Times New Roman" w:hAnsi="Times New Roman" w:cs="Times New Roman"/>
          <w:b/>
          <w:color w:val="000000" w:themeColor="text1"/>
          <w:sz w:val="26"/>
          <w:szCs w:val="26"/>
        </w:rPr>
        <w:t>.</w:t>
      </w:r>
      <w:r w:rsidRPr="00731133">
        <w:rPr>
          <w:rFonts w:ascii="Times New Roman" w:hAnsi="Times New Roman" w:cs="Times New Roman"/>
          <w:b/>
          <w:color w:val="000000" w:themeColor="text1"/>
          <w:sz w:val="26"/>
          <w:szCs w:val="26"/>
        </w:rPr>
        <w:t xml:space="preserve"> </w:t>
      </w:r>
      <w:r w:rsidR="008724FF" w:rsidRPr="00731133">
        <w:rPr>
          <w:rFonts w:ascii="Times New Roman" w:hAnsi="Times New Roman" w:cs="Times New Roman"/>
          <w:b/>
          <w:color w:val="000000" w:themeColor="text1"/>
          <w:sz w:val="26"/>
          <w:szCs w:val="26"/>
        </w:rPr>
        <w:t>Обжалование действий (бездействия) Заказчика и Комиссии по закупке.</w:t>
      </w:r>
    </w:p>
    <w:p w:rsidR="00ED1681" w:rsidRPr="00731133" w:rsidRDefault="005B589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1.</w:t>
      </w:r>
      <w:r w:rsidR="00ED1681" w:rsidRPr="00731133">
        <w:rPr>
          <w:rFonts w:ascii="Times New Roman" w:hAnsi="Times New Roman" w:cs="Times New Roman"/>
          <w:color w:val="000000" w:themeColor="text1"/>
          <w:sz w:val="26"/>
          <w:szCs w:val="26"/>
        </w:rPr>
        <w:t>Участник закупки вправе обжаловать в судебном порядке действия (бездействие) заказчика при закупке товаров, работ, услуг.</w:t>
      </w:r>
    </w:p>
    <w:p w:rsidR="00ED1681" w:rsidRPr="00731133" w:rsidRDefault="005B5896"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ED1681" w:rsidRPr="00731133">
        <w:rPr>
          <w:rFonts w:ascii="Times New Roman" w:hAnsi="Times New Roman" w:cs="Times New Roman"/>
          <w:color w:val="000000" w:themeColor="text1"/>
          <w:sz w:val="26"/>
          <w:szCs w:val="26"/>
        </w:rPr>
        <w:t>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w:t>
      </w:r>
      <w:r w:rsidRPr="00731133">
        <w:rPr>
          <w:rFonts w:ascii="Times New Roman" w:hAnsi="Times New Roman" w:cs="Times New Roman"/>
          <w:color w:val="000000" w:themeColor="text1"/>
          <w:sz w:val="26"/>
          <w:szCs w:val="26"/>
        </w:rPr>
        <w:tab/>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Pr="00731133">
        <w:rPr>
          <w:rFonts w:ascii="Times New Roman" w:hAnsi="Times New Roman" w:cs="Times New Roman"/>
          <w:color w:val="000000" w:themeColor="text1"/>
          <w:sz w:val="26"/>
          <w:szCs w:val="26"/>
        </w:rPr>
        <w:tab/>
        <w:t>не 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Pr="00731133">
        <w:rPr>
          <w:rFonts w:ascii="Times New Roman" w:hAnsi="Times New Roman" w:cs="Times New Roman"/>
          <w:color w:val="000000" w:themeColor="text1"/>
          <w:sz w:val="26"/>
          <w:szCs w:val="26"/>
        </w:rPr>
        <w:tab/>
        <w:t>предъявление к участникам закупки требований, не предусмотренных документацией о конкурентной закупке;</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Pr="00731133">
        <w:rPr>
          <w:rFonts w:ascii="Times New Roman" w:hAnsi="Times New Roman" w:cs="Times New Roman"/>
          <w:color w:val="000000" w:themeColor="text1"/>
          <w:sz w:val="26"/>
          <w:szCs w:val="26"/>
        </w:rPr>
        <w:tab/>
        <w:t>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года №223-ФЗ «О закупках товаров, работ, услуг отдельными видами юридических лиц», включая нарушение порядка применения указанных положений;</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w:t>
      </w:r>
      <w:r w:rsidRPr="00731133">
        <w:rPr>
          <w:rFonts w:ascii="Times New Roman" w:hAnsi="Times New Roman" w:cs="Times New Roman"/>
          <w:color w:val="000000" w:themeColor="text1"/>
          <w:sz w:val="26"/>
          <w:szCs w:val="26"/>
        </w:rPr>
        <w:tab/>
        <w:t>не 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ED1681" w:rsidRPr="00731133" w:rsidRDefault="0066743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w:t>
      </w:r>
      <w:r w:rsidR="00ED1681" w:rsidRPr="00731133">
        <w:rPr>
          <w:rFonts w:ascii="Times New Roman" w:hAnsi="Times New Roman" w:cs="Times New Roman"/>
          <w:color w:val="000000" w:themeColor="text1"/>
          <w:sz w:val="26"/>
          <w:szCs w:val="26"/>
        </w:rPr>
        <w:t xml:space="preserve"> В антимонопольном органе в порядке, установленном статьей 18.1 Федерального закона от 26 июля 2006 года N 135-ФЗ «О защите конкуренции», в случаях, определенных </w:t>
      </w:r>
      <w:proofErr w:type="spellStart"/>
      <w:r w:rsidR="00ED1681" w:rsidRPr="00731133">
        <w:rPr>
          <w:rFonts w:ascii="Times New Roman" w:hAnsi="Times New Roman" w:cs="Times New Roman"/>
          <w:color w:val="000000" w:themeColor="text1"/>
          <w:sz w:val="26"/>
          <w:szCs w:val="26"/>
        </w:rPr>
        <w:t>пп</w:t>
      </w:r>
      <w:proofErr w:type="spellEnd"/>
      <w:r w:rsidR="00ED1681" w:rsidRPr="00731133">
        <w:rPr>
          <w:rFonts w:ascii="Times New Roman" w:hAnsi="Times New Roman" w:cs="Times New Roman"/>
          <w:color w:val="000000" w:themeColor="text1"/>
          <w:sz w:val="26"/>
          <w:szCs w:val="26"/>
        </w:rPr>
        <w:t>. 1, 3-5 п. 13.2.  настоящего положения, могут быть обжалованы:</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w:t>
      </w:r>
      <w:r w:rsidRPr="00731133">
        <w:rPr>
          <w:rFonts w:ascii="Times New Roman" w:hAnsi="Times New Roman" w:cs="Times New Roman"/>
          <w:color w:val="000000" w:themeColor="text1"/>
          <w:sz w:val="26"/>
          <w:szCs w:val="26"/>
        </w:rPr>
        <w:lastRenderedPageBreak/>
        <w:t>случае, если такие действия (бездействие) нарушают права и законные интересы субъектов малого и среднего предпринимательства;</w:t>
      </w:r>
    </w:p>
    <w:p w:rsidR="00ED1681" w:rsidRPr="00731133" w:rsidRDefault="00ED168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ED1681" w:rsidRPr="00731133" w:rsidRDefault="0066743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w:t>
      </w:r>
      <w:r w:rsidR="00ED1681" w:rsidRPr="00731133">
        <w:rPr>
          <w:rFonts w:ascii="Times New Roman" w:hAnsi="Times New Roman" w:cs="Times New Roman"/>
          <w:color w:val="000000" w:themeColor="text1"/>
          <w:sz w:val="26"/>
          <w:szCs w:val="26"/>
        </w:rPr>
        <w:t>Рассмотрение жалобы антимонопольным органом должно ограничиваться только доводами, составляющими предмет обжалования.</w:t>
      </w:r>
    </w:p>
    <w:p w:rsidR="00ED1681" w:rsidRDefault="00ED1681"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AE76D1" w:rsidRDefault="00AE76D1"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5860E3" w:rsidRDefault="005860E3" w:rsidP="00731133">
      <w:pPr>
        <w:pStyle w:val="af6"/>
        <w:jc w:val="both"/>
        <w:rPr>
          <w:rFonts w:ascii="Times New Roman" w:hAnsi="Times New Roman" w:cs="Times New Roman"/>
          <w:color w:val="000000" w:themeColor="text1"/>
          <w:sz w:val="26"/>
          <w:szCs w:val="26"/>
        </w:rPr>
      </w:pPr>
    </w:p>
    <w:p w:rsidR="00FA4CF4"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Приложение</w:t>
      </w:r>
    </w:p>
    <w:p w:rsidR="007631A6"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к Положению о закупке </w:t>
      </w:r>
      <w:r w:rsidR="00FA4CF4" w:rsidRPr="00731133">
        <w:rPr>
          <w:rFonts w:ascii="Times New Roman" w:hAnsi="Times New Roman" w:cs="Times New Roman"/>
          <w:color w:val="000000" w:themeColor="text1"/>
          <w:sz w:val="26"/>
          <w:szCs w:val="26"/>
        </w:rPr>
        <w:t>товаров, работ</w:t>
      </w:r>
      <w:r w:rsidRPr="00731133">
        <w:rPr>
          <w:rFonts w:ascii="Times New Roman" w:hAnsi="Times New Roman" w:cs="Times New Roman"/>
          <w:color w:val="000000" w:themeColor="text1"/>
          <w:sz w:val="26"/>
          <w:szCs w:val="26"/>
        </w:rPr>
        <w:t xml:space="preserve">, услуг </w:t>
      </w:r>
    </w:p>
    <w:p w:rsidR="009125B7" w:rsidRPr="00731133" w:rsidRDefault="009125B7" w:rsidP="00731133">
      <w:pPr>
        <w:pStyle w:val="af6"/>
        <w:jc w:val="both"/>
        <w:rPr>
          <w:rFonts w:ascii="Times New Roman" w:hAnsi="Times New Roman" w:cs="Times New Roman"/>
          <w:color w:val="000000" w:themeColor="text1"/>
          <w:sz w:val="26"/>
          <w:szCs w:val="26"/>
        </w:rPr>
      </w:pPr>
    </w:p>
    <w:p w:rsidR="00404857" w:rsidRPr="00731133" w:rsidRDefault="00404857" w:rsidP="00731133">
      <w:pPr>
        <w:pStyle w:val="af6"/>
        <w:jc w:val="both"/>
        <w:rPr>
          <w:rFonts w:ascii="Times New Roman" w:hAnsi="Times New Roman" w:cs="Times New Roman"/>
          <w:color w:val="000000" w:themeColor="text1"/>
          <w:sz w:val="26"/>
          <w:szCs w:val="26"/>
        </w:rPr>
      </w:pPr>
    </w:p>
    <w:p w:rsidR="00404857" w:rsidRPr="00731133" w:rsidRDefault="00404857" w:rsidP="00731133">
      <w:pPr>
        <w:pStyle w:val="af6"/>
        <w:jc w:val="both"/>
        <w:rPr>
          <w:rFonts w:ascii="Times New Roman" w:hAnsi="Times New Roman" w:cs="Times New Roman"/>
          <w:color w:val="000000" w:themeColor="text1"/>
          <w:sz w:val="26"/>
          <w:szCs w:val="26"/>
        </w:rPr>
      </w:pPr>
    </w:p>
    <w:p w:rsidR="009125B7" w:rsidRPr="00731133" w:rsidRDefault="009125B7" w:rsidP="00731133">
      <w:pPr>
        <w:pStyle w:val="af6"/>
        <w:jc w:val="both"/>
        <w:rPr>
          <w:rFonts w:ascii="Times New Roman" w:hAnsi="Times New Roman" w:cs="Times New Roman"/>
          <w:b/>
          <w:color w:val="000000" w:themeColor="text1"/>
          <w:sz w:val="26"/>
          <w:szCs w:val="26"/>
        </w:rPr>
      </w:pPr>
      <w:bookmarkStart w:id="86" w:name="P290"/>
      <w:bookmarkEnd w:id="86"/>
      <w:r w:rsidRPr="00731133">
        <w:rPr>
          <w:rFonts w:ascii="Times New Roman" w:hAnsi="Times New Roman" w:cs="Times New Roman"/>
          <w:b/>
          <w:color w:val="000000" w:themeColor="text1"/>
          <w:sz w:val="26"/>
          <w:szCs w:val="26"/>
        </w:rPr>
        <w:t>ПРАВИЛА</w:t>
      </w:r>
    </w:p>
    <w:p w:rsidR="009125B7" w:rsidRPr="00731133" w:rsidRDefault="009125B7"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ОСУЩЕСТВЛЕНИЯ ОЦЕНКИ И СОПОСТАВЛЕНИЯ ЗАЯВОК НА УЧАСТИЕ</w:t>
      </w:r>
    </w:p>
    <w:p w:rsidR="009125B7" w:rsidRPr="00731133" w:rsidRDefault="009125B7" w:rsidP="00731133">
      <w:pPr>
        <w:pStyle w:val="af6"/>
        <w:jc w:val="both"/>
        <w:rPr>
          <w:rFonts w:ascii="Times New Roman" w:hAnsi="Times New Roman" w:cs="Times New Roman"/>
          <w:b/>
          <w:color w:val="000000" w:themeColor="text1"/>
          <w:sz w:val="26"/>
          <w:szCs w:val="26"/>
        </w:rPr>
      </w:pPr>
      <w:r w:rsidRPr="00731133">
        <w:rPr>
          <w:rFonts w:ascii="Times New Roman" w:hAnsi="Times New Roman" w:cs="Times New Roman"/>
          <w:b/>
          <w:color w:val="000000" w:themeColor="text1"/>
          <w:sz w:val="26"/>
          <w:szCs w:val="26"/>
        </w:rPr>
        <w:t>В КОНКУРСЕ, ЗАПРОСЕ ПРЕДЛОЖЕНИЙ</w:t>
      </w:r>
    </w:p>
    <w:p w:rsidR="009125B7" w:rsidRPr="00731133" w:rsidRDefault="009125B7" w:rsidP="00731133">
      <w:pPr>
        <w:pStyle w:val="af6"/>
        <w:jc w:val="both"/>
        <w:rPr>
          <w:rFonts w:ascii="Times New Roman" w:hAnsi="Times New Roman" w:cs="Times New Roman"/>
          <w:b/>
          <w:color w:val="000000" w:themeColor="text1"/>
          <w:sz w:val="26"/>
          <w:szCs w:val="26"/>
        </w:rPr>
      </w:pP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1. Настоящие Правила определяют порядок оценки и сопоставления заявок на участие в конкурсе, запросе предложений.</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2.</w:t>
      </w:r>
      <w:r w:rsidR="005D2E0E" w:rsidRPr="00731133">
        <w:rPr>
          <w:rFonts w:ascii="Times New Roman" w:hAnsi="Times New Roman" w:cs="Times New Roman"/>
          <w:color w:val="000000" w:themeColor="text1"/>
          <w:sz w:val="26"/>
          <w:szCs w:val="26"/>
        </w:rPr>
        <w:t xml:space="preserve"> Для применения настоящих </w:t>
      </w:r>
      <w:r w:rsidR="00FA4CF4" w:rsidRPr="00731133">
        <w:rPr>
          <w:rFonts w:ascii="Times New Roman" w:hAnsi="Times New Roman" w:cs="Times New Roman"/>
          <w:color w:val="000000" w:themeColor="text1"/>
          <w:sz w:val="26"/>
          <w:szCs w:val="26"/>
        </w:rPr>
        <w:t>Правил Заказчику</w:t>
      </w:r>
      <w:r w:rsidRPr="00731133">
        <w:rPr>
          <w:rFonts w:ascii="Times New Roman" w:hAnsi="Times New Roman" w:cs="Times New Roman"/>
          <w:color w:val="000000" w:themeColor="text1"/>
          <w:sz w:val="26"/>
          <w:szCs w:val="26"/>
        </w:rPr>
        <w:t xml:space="preserve">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3. Совокупная значимость всех критериев должна быть равна 100 процентам.</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области, касающейся предмета закупки.</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5. Для оценки и сопоставления заявок на участие в конкурсе, запросе предложений могут использоваться следующие</w:t>
      </w:r>
      <w:r w:rsidR="00F666B1" w:rsidRPr="00731133">
        <w:rPr>
          <w:rFonts w:ascii="Times New Roman" w:hAnsi="Times New Roman" w:cs="Times New Roman"/>
          <w:color w:val="000000" w:themeColor="text1"/>
          <w:sz w:val="26"/>
          <w:szCs w:val="26"/>
        </w:rPr>
        <w:t xml:space="preserve"> ценовые и неценовые критерии</w:t>
      </w:r>
      <w:r w:rsidRPr="00731133">
        <w:rPr>
          <w:rFonts w:ascii="Times New Roman" w:hAnsi="Times New Roman" w:cs="Times New Roman"/>
          <w:color w:val="000000" w:themeColor="text1"/>
          <w:sz w:val="26"/>
          <w:szCs w:val="26"/>
        </w:rPr>
        <w:t>:</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цена договора.</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квалификация участника закупки и (или) коллектива его сотрудников (опыт, образование, квалификация персонала, деловая репутация).</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w:t>
      </w:r>
      <w:r w:rsidRPr="00731133">
        <w:rPr>
          <w:rFonts w:ascii="Times New Roman" w:hAnsi="Times New Roman" w:cs="Times New Roman"/>
          <w:color w:val="000000" w:themeColor="text1"/>
          <w:sz w:val="26"/>
          <w:szCs w:val="26"/>
        </w:rPr>
        <w:lastRenderedPageBreak/>
        <w:t>требования к представлению документов и сведений по предмету оценки (значимость критерия - не более 70 процентов);</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качество товара (работ, услуг).</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 срок поставки товара (вы</w:t>
      </w:r>
      <w:r w:rsidR="00A2290C" w:rsidRPr="00731133">
        <w:rPr>
          <w:rFonts w:ascii="Times New Roman" w:hAnsi="Times New Roman" w:cs="Times New Roman"/>
          <w:color w:val="000000" w:themeColor="text1"/>
          <w:sz w:val="26"/>
          <w:szCs w:val="26"/>
        </w:rPr>
        <w:t>полнения работ, оказания услуг);</w:t>
      </w:r>
    </w:p>
    <w:p w:rsidR="00A2290C" w:rsidRPr="00731133" w:rsidRDefault="00A2290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д) иные </w:t>
      </w:r>
      <w:r w:rsidR="00F269CA" w:rsidRPr="00731133">
        <w:rPr>
          <w:rFonts w:ascii="Times New Roman" w:hAnsi="Times New Roman" w:cs="Times New Roman"/>
          <w:color w:val="000000" w:themeColor="text1"/>
          <w:sz w:val="26"/>
          <w:szCs w:val="26"/>
        </w:rPr>
        <w:t>не стоимостные</w:t>
      </w:r>
      <w:r w:rsidRPr="00731133">
        <w:rPr>
          <w:rFonts w:ascii="Times New Roman" w:hAnsi="Times New Roman" w:cs="Times New Roman"/>
          <w:color w:val="000000" w:themeColor="text1"/>
          <w:sz w:val="26"/>
          <w:szCs w:val="26"/>
        </w:rPr>
        <w:t xml:space="preserve"> критерии на усмотрение заказчика.</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6. Значимость критерия должна быть установлена в конкурсной документации или документации о запросе предложений.</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7. Оценка и сопоставление заявок осуществляются в следующем порядке:</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 рейтинг, присуждаемый заявке по критерию, касающемуся цены договора (</w:t>
      </w:r>
      <w:r w:rsidR="003C2741" w:rsidRPr="00731133">
        <w:rPr>
          <w:rFonts w:ascii="Times New Roman" w:hAnsi="Times New Roman" w:cs="Times New Roman"/>
          <w:noProof/>
          <w:color w:val="000000" w:themeColor="text1"/>
          <w:position w:val="-12"/>
          <w:sz w:val="26"/>
          <w:szCs w:val="26"/>
        </w:rPr>
        <w:drawing>
          <wp:inline distT="0" distB="0" distL="0" distR="0">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 cy="257175"/>
                    </a:xfrm>
                    <a:prstGeom prst="rect">
                      <a:avLst/>
                    </a:prstGeom>
                    <a:noFill/>
                    <a:ln>
                      <a:noFill/>
                    </a:ln>
                  </pic:spPr>
                </pic:pic>
              </a:graphicData>
            </a:graphic>
          </wp:inline>
        </w:drawing>
      </w:r>
      <w:r w:rsidRPr="00731133">
        <w:rPr>
          <w:rFonts w:ascii="Times New Roman" w:hAnsi="Times New Roman" w:cs="Times New Roman"/>
          <w:color w:val="000000" w:themeColor="text1"/>
          <w:sz w:val="26"/>
          <w:szCs w:val="26"/>
        </w:rPr>
        <w:t>), определяется по формуле:</w:t>
      </w:r>
    </w:p>
    <w:p w:rsidR="006F1600" w:rsidRPr="00731133" w:rsidRDefault="004D31F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w:t>
      </w:r>
      <w:r w:rsidR="006F1600" w:rsidRPr="00731133">
        <w:rPr>
          <w:rFonts w:ascii="Times New Roman" w:hAnsi="Times New Roman" w:cs="Times New Roman"/>
          <w:color w:val="000000" w:themeColor="text1"/>
          <w:sz w:val="26"/>
          <w:szCs w:val="26"/>
        </w:rPr>
        <w:t xml:space="preserve"> в случае если </w:t>
      </w:r>
      <w:proofErr w:type="spellStart"/>
      <w:proofErr w:type="gramStart"/>
      <w:r w:rsidR="006F1600" w:rsidRPr="00731133">
        <w:rPr>
          <w:rFonts w:ascii="Times New Roman" w:hAnsi="Times New Roman" w:cs="Times New Roman"/>
          <w:color w:val="000000" w:themeColor="text1"/>
          <w:sz w:val="26"/>
          <w:szCs w:val="26"/>
        </w:rPr>
        <w:t>А</w:t>
      </w:r>
      <w:proofErr w:type="gramEnd"/>
      <w:r w:rsidR="006F1600" w:rsidRPr="00731133">
        <w:rPr>
          <w:rFonts w:ascii="Times New Roman" w:hAnsi="Times New Roman" w:cs="Times New Roman"/>
          <w:color w:val="000000" w:themeColor="text1"/>
          <w:sz w:val="26"/>
          <w:szCs w:val="26"/>
          <w:vertAlign w:val="subscript"/>
        </w:rPr>
        <w:t>min</w:t>
      </w:r>
      <w:proofErr w:type="spellEnd"/>
      <w:r w:rsidR="006F1600" w:rsidRPr="00731133">
        <w:rPr>
          <w:rFonts w:ascii="Times New Roman" w:hAnsi="Times New Roman" w:cs="Times New Roman"/>
          <w:color w:val="000000" w:themeColor="text1"/>
          <w:sz w:val="26"/>
          <w:szCs w:val="26"/>
        </w:rPr>
        <w:t xml:space="preserve"> &gt; 0,</w:t>
      </w:r>
    </w:p>
    <w:p w:rsidR="006F1600" w:rsidRPr="00731133" w:rsidRDefault="006F1600" w:rsidP="00731133">
      <w:pPr>
        <w:pStyle w:val="af6"/>
        <w:jc w:val="both"/>
        <w:rPr>
          <w:rFonts w:ascii="Times New Roman" w:hAnsi="Times New Roman" w:cs="Times New Roman"/>
          <w:color w:val="000000" w:themeColor="text1"/>
          <w:sz w:val="26"/>
          <w:szCs w:val="26"/>
        </w:rPr>
      </w:pPr>
    </w:p>
    <w:p w:rsidR="006F1600" w:rsidRPr="00731133" w:rsidRDefault="004D31F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sz w:val="26"/>
          <w:szCs w:val="26"/>
        </w:rPr>
        <w:drawing>
          <wp:inline distT="0" distB="0" distL="0" distR="0">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rsidR="006F1600" w:rsidRPr="00731133" w:rsidRDefault="006F1600" w:rsidP="00731133">
      <w:pPr>
        <w:pStyle w:val="af6"/>
        <w:jc w:val="both"/>
        <w:rPr>
          <w:rFonts w:ascii="Times New Roman" w:hAnsi="Times New Roman" w:cs="Times New Roman"/>
          <w:color w:val="000000" w:themeColor="text1"/>
          <w:sz w:val="26"/>
          <w:szCs w:val="26"/>
        </w:rPr>
      </w:pPr>
    </w:p>
    <w:p w:rsidR="006F1600" w:rsidRPr="00731133" w:rsidRDefault="006F1600"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где:</w:t>
      </w:r>
    </w:p>
    <w:p w:rsidR="006F1600" w:rsidRPr="00731133" w:rsidRDefault="006F1600" w:rsidP="00731133">
      <w:pPr>
        <w:pStyle w:val="af6"/>
        <w:jc w:val="both"/>
        <w:rPr>
          <w:rFonts w:ascii="Times New Roman" w:hAnsi="Times New Roman" w:cs="Times New Roman"/>
          <w:color w:val="000000" w:themeColor="text1"/>
          <w:sz w:val="26"/>
          <w:szCs w:val="26"/>
        </w:rPr>
      </w:pPr>
      <w:proofErr w:type="spellStart"/>
      <w:r w:rsidRPr="00731133">
        <w:rPr>
          <w:rFonts w:ascii="Times New Roman" w:hAnsi="Times New Roman" w:cs="Times New Roman"/>
          <w:color w:val="000000" w:themeColor="text1"/>
          <w:sz w:val="26"/>
          <w:szCs w:val="26"/>
        </w:rPr>
        <w:t>Аi</w:t>
      </w:r>
      <w:proofErr w:type="spellEnd"/>
      <w:r w:rsidRPr="00731133">
        <w:rPr>
          <w:rFonts w:ascii="Times New Roman" w:hAnsi="Times New Roman" w:cs="Times New Roman"/>
          <w:color w:val="000000" w:themeColor="text1"/>
          <w:sz w:val="26"/>
          <w:szCs w:val="26"/>
        </w:rPr>
        <w:t xml:space="preserve"> - предложение участника закупки, заявка (предложение) которого оценивается;</w:t>
      </w:r>
    </w:p>
    <w:p w:rsidR="006F1600" w:rsidRPr="00731133" w:rsidRDefault="006F1600" w:rsidP="00731133">
      <w:pPr>
        <w:pStyle w:val="af6"/>
        <w:jc w:val="both"/>
        <w:rPr>
          <w:rFonts w:ascii="Times New Roman" w:hAnsi="Times New Roman" w:cs="Times New Roman"/>
          <w:color w:val="000000" w:themeColor="text1"/>
          <w:sz w:val="26"/>
          <w:szCs w:val="26"/>
        </w:rPr>
      </w:pPr>
      <w:proofErr w:type="spellStart"/>
      <w:r w:rsidRPr="00731133">
        <w:rPr>
          <w:rFonts w:ascii="Times New Roman" w:hAnsi="Times New Roman" w:cs="Times New Roman"/>
          <w:color w:val="000000" w:themeColor="text1"/>
          <w:sz w:val="26"/>
          <w:szCs w:val="26"/>
        </w:rPr>
        <w:t>Аmin</w:t>
      </w:r>
      <w:proofErr w:type="spellEnd"/>
      <w:r w:rsidRPr="00731133">
        <w:rPr>
          <w:rFonts w:ascii="Times New Roman" w:hAnsi="Times New Roman" w:cs="Times New Roman"/>
          <w:color w:val="000000" w:themeColor="text1"/>
          <w:sz w:val="26"/>
          <w:szCs w:val="26"/>
        </w:rPr>
        <w:t xml:space="preserve"> - минимальное предложение из предложений по критерию оценки, сделанных участниками закупки</w:t>
      </w:r>
    </w:p>
    <w:p w:rsidR="006F1600" w:rsidRPr="00731133" w:rsidRDefault="006F1600" w:rsidP="00731133">
      <w:pPr>
        <w:pStyle w:val="af6"/>
        <w:jc w:val="both"/>
        <w:rPr>
          <w:rFonts w:ascii="Times New Roman" w:hAnsi="Times New Roman" w:cs="Times New Roman"/>
          <w:color w:val="000000" w:themeColor="text1"/>
          <w:sz w:val="26"/>
          <w:szCs w:val="26"/>
        </w:rPr>
      </w:pPr>
    </w:p>
    <w:p w:rsidR="006F1600" w:rsidRPr="00731133" w:rsidRDefault="004D31F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w:t>
      </w:r>
      <w:r w:rsidR="006F1600" w:rsidRPr="00731133">
        <w:rPr>
          <w:rFonts w:ascii="Times New Roman" w:hAnsi="Times New Roman" w:cs="Times New Roman"/>
          <w:color w:val="000000" w:themeColor="text1"/>
          <w:sz w:val="26"/>
          <w:szCs w:val="26"/>
        </w:rPr>
        <w:t xml:space="preserve"> в случае если </w:t>
      </w:r>
      <w:proofErr w:type="spellStart"/>
      <w:proofErr w:type="gramStart"/>
      <w:r w:rsidR="006F1600" w:rsidRPr="00731133">
        <w:rPr>
          <w:rFonts w:ascii="Times New Roman" w:hAnsi="Times New Roman" w:cs="Times New Roman"/>
          <w:color w:val="000000" w:themeColor="text1"/>
          <w:sz w:val="26"/>
          <w:szCs w:val="26"/>
        </w:rPr>
        <w:t>А</w:t>
      </w:r>
      <w:proofErr w:type="gramEnd"/>
      <w:r w:rsidR="006F1600" w:rsidRPr="00731133">
        <w:rPr>
          <w:rFonts w:ascii="Times New Roman" w:hAnsi="Times New Roman" w:cs="Times New Roman"/>
          <w:color w:val="000000" w:themeColor="text1"/>
          <w:sz w:val="26"/>
          <w:szCs w:val="26"/>
          <w:vertAlign w:val="subscript"/>
        </w:rPr>
        <w:t>min</w:t>
      </w:r>
      <w:proofErr w:type="spellEnd"/>
      <w:r w:rsidR="006F1600" w:rsidRPr="00731133">
        <w:rPr>
          <w:rFonts w:ascii="Times New Roman" w:hAnsi="Times New Roman" w:cs="Times New Roman"/>
          <w:color w:val="000000" w:themeColor="text1"/>
          <w:sz w:val="26"/>
          <w:szCs w:val="26"/>
        </w:rPr>
        <w:t xml:space="preserve"> &lt; 0</w:t>
      </w:r>
    </w:p>
    <w:p w:rsidR="006F1600" w:rsidRPr="00731133" w:rsidRDefault="006F1600" w:rsidP="00731133">
      <w:pPr>
        <w:pStyle w:val="af6"/>
        <w:jc w:val="both"/>
        <w:rPr>
          <w:rFonts w:ascii="Times New Roman" w:hAnsi="Times New Roman" w:cs="Times New Roman"/>
          <w:color w:val="000000" w:themeColor="text1"/>
          <w:sz w:val="26"/>
          <w:szCs w:val="26"/>
        </w:rPr>
      </w:pPr>
    </w:p>
    <w:p w:rsidR="009125B7" w:rsidRPr="00731133" w:rsidRDefault="004D31FC"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lastRenderedPageBreak/>
        <w:t>,</w:t>
      </w:r>
      <w:r w:rsidRPr="00731133">
        <w:rPr>
          <w:rFonts w:ascii="Times New Roman" w:hAnsi="Times New Roman" w:cs="Times New Roman"/>
          <w:noProof/>
          <w:color w:val="000000" w:themeColor="text1"/>
          <w:position w:val="-30"/>
          <w:sz w:val="26"/>
          <w:szCs w:val="26"/>
        </w:rPr>
        <w:t xml:space="preserve"> </w:t>
      </w:r>
      <w:r w:rsidRPr="00731133">
        <w:rPr>
          <w:rFonts w:ascii="Times New Roman" w:hAnsi="Times New Roman" w:cs="Times New Roman"/>
          <w:noProof/>
          <w:color w:val="000000" w:themeColor="text1"/>
          <w:position w:val="-30"/>
          <w:sz w:val="26"/>
          <w:szCs w:val="26"/>
        </w:rPr>
        <w:drawing>
          <wp:inline distT="0" distB="0" distL="0" distR="0">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4500" cy="495300"/>
                    </a:xfrm>
                    <a:prstGeom prst="rect">
                      <a:avLst/>
                    </a:prstGeom>
                    <a:noFill/>
                    <a:ln>
                      <a:noFill/>
                    </a:ln>
                  </pic:spPr>
                </pic:pic>
              </a:graphicData>
            </a:graphic>
          </wp:inline>
        </w:drawing>
      </w:r>
    </w:p>
    <w:p w:rsidR="009125B7" w:rsidRPr="00731133" w:rsidRDefault="009125B7" w:rsidP="00731133">
      <w:pPr>
        <w:pStyle w:val="af6"/>
        <w:jc w:val="both"/>
        <w:rPr>
          <w:rFonts w:ascii="Times New Roman" w:hAnsi="Times New Roman" w:cs="Times New Roman"/>
          <w:color w:val="000000" w:themeColor="text1"/>
          <w:sz w:val="26"/>
          <w:szCs w:val="26"/>
        </w:rPr>
      </w:pP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где:</w:t>
      </w:r>
    </w:p>
    <w:p w:rsidR="009125B7" w:rsidRPr="00731133" w:rsidRDefault="003C274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position w:val="-12"/>
          <w:sz w:val="26"/>
          <w:szCs w:val="26"/>
        </w:rPr>
        <w:drawing>
          <wp:inline distT="0" distB="0" distL="0" distR="0">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 xml:space="preserve"> - начальная цена договора. Если в извещении и документации о закупке заказчиком не установлена начальная цена договора, то за </w:t>
      </w:r>
      <w:r w:rsidRPr="00731133">
        <w:rPr>
          <w:rFonts w:ascii="Times New Roman" w:hAnsi="Times New Roman" w:cs="Times New Roman"/>
          <w:noProof/>
          <w:color w:val="000000" w:themeColor="text1"/>
          <w:position w:val="-12"/>
          <w:sz w:val="26"/>
          <w:szCs w:val="26"/>
        </w:rPr>
        <w:drawing>
          <wp:inline distT="0" distB="0" distL="0" distR="0">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 xml:space="preserve"> принимается максимальная цена из предложенных участниками закупки;</w:t>
      </w:r>
    </w:p>
    <w:p w:rsidR="009125B7" w:rsidRPr="00731133" w:rsidRDefault="003C274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position w:val="-12"/>
          <w:sz w:val="26"/>
          <w:szCs w:val="26"/>
        </w:rPr>
        <w:drawing>
          <wp:inline distT="0" distB="0" distL="0" distR="0">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 xml:space="preserve"> - цена договора, предложенная i-м участником;</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е) рейтинг, присуждаемый заявке по критерию, касающемуся срока поставки товара (выполнения работ, оказания услуг) (</w:t>
      </w:r>
      <w:r w:rsidR="003C2741" w:rsidRPr="00731133">
        <w:rPr>
          <w:rFonts w:ascii="Times New Roman" w:hAnsi="Times New Roman" w:cs="Times New Roman"/>
          <w:noProof/>
          <w:color w:val="000000" w:themeColor="text1"/>
          <w:position w:val="-12"/>
          <w:sz w:val="26"/>
          <w:szCs w:val="26"/>
        </w:rPr>
        <w:drawing>
          <wp:inline distT="0" distB="0" distL="0" distR="0">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225" cy="257175"/>
                    </a:xfrm>
                    <a:prstGeom prst="rect">
                      <a:avLst/>
                    </a:prstGeom>
                    <a:noFill/>
                    <a:ln>
                      <a:noFill/>
                    </a:ln>
                  </pic:spPr>
                </pic:pic>
              </a:graphicData>
            </a:graphic>
          </wp:inline>
        </w:drawing>
      </w:r>
      <w:r w:rsidRPr="00731133">
        <w:rPr>
          <w:rFonts w:ascii="Times New Roman" w:hAnsi="Times New Roman" w:cs="Times New Roman"/>
          <w:color w:val="000000" w:themeColor="text1"/>
          <w:sz w:val="26"/>
          <w:szCs w:val="26"/>
        </w:rPr>
        <w:t>), определяется по формуле:</w:t>
      </w:r>
    </w:p>
    <w:p w:rsidR="009125B7" w:rsidRPr="00731133" w:rsidRDefault="009125B7" w:rsidP="00731133">
      <w:pPr>
        <w:pStyle w:val="af6"/>
        <w:jc w:val="both"/>
        <w:rPr>
          <w:rFonts w:ascii="Times New Roman" w:hAnsi="Times New Roman" w:cs="Times New Roman"/>
          <w:color w:val="000000" w:themeColor="text1"/>
          <w:sz w:val="26"/>
          <w:szCs w:val="26"/>
        </w:rPr>
      </w:pPr>
    </w:p>
    <w:p w:rsidR="009125B7" w:rsidRPr="00731133" w:rsidRDefault="003C274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position w:val="-30"/>
          <w:sz w:val="26"/>
          <w:szCs w:val="26"/>
        </w:rPr>
        <w:drawing>
          <wp:inline distT="0" distB="0" distL="0" distR="0">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w:t>
      </w:r>
    </w:p>
    <w:p w:rsidR="009125B7" w:rsidRPr="00731133" w:rsidRDefault="009125B7" w:rsidP="00731133">
      <w:pPr>
        <w:pStyle w:val="af6"/>
        <w:jc w:val="both"/>
        <w:rPr>
          <w:rFonts w:ascii="Times New Roman" w:hAnsi="Times New Roman" w:cs="Times New Roman"/>
          <w:color w:val="000000" w:themeColor="text1"/>
          <w:sz w:val="26"/>
          <w:szCs w:val="26"/>
        </w:rPr>
      </w:pP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где:</w:t>
      </w:r>
    </w:p>
    <w:p w:rsidR="009125B7" w:rsidRPr="00731133" w:rsidRDefault="003C274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position w:val="-12"/>
          <w:sz w:val="26"/>
          <w:szCs w:val="26"/>
        </w:rPr>
        <w:drawing>
          <wp:inline distT="0" distB="0" distL="0" distR="0">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9125B7" w:rsidRPr="00731133" w:rsidRDefault="003C274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position w:val="-12"/>
          <w:sz w:val="26"/>
          <w:szCs w:val="26"/>
        </w:rPr>
        <w:drawing>
          <wp:inline distT="0" distB="0" distL="0" distR="0">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 xml:space="preserve"> - предложение, содержащееся в i-й заявке по сроку поставки товара (выполнения работ, оказания услуг);</w:t>
      </w:r>
    </w:p>
    <w:p w:rsidR="009125B7" w:rsidRPr="00731133" w:rsidRDefault="003C2741"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noProof/>
          <w:color w:val="000000" w:themeColor="text1"/>
          <w:position w:val="-12"/>
          <w:sz w:val="26"/>
          <w:szCs w:val="26"/>
        </w:rPr>
        <w:drawing>
          <wp:inline distT="0" distB="0" distL="0" distR="0">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731133">
        <w:rPr>
          <w:rFonts w:ascii="Times New Roman" w:hAnsi="Times New Roman" w:cs="Times New Roman"/>
          <w:color w:val="000000" w:themeColor="text1"/>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9125B7" w:rsidRPr="00731133" w:rsidRDefault="009125B7" w:rsidP="00731133">
      <w:pPr>
        <w:pStyle w:val="af6"/>
        <w:jc w:val="both"/>
        <w:rPr>
          <w:rFonts w:ascii="Times New Roman" w:hAnsi="Times New Roman" w:cs="Times New Roman"/>
          <w:color w:val="000000" w:themeColor="text1"/>
          <w:sz w:val="26"/>
          <w:szCs w:val="26"/>
        </w:rPr>
      </w:pPr>
      <w:r w:rsidRPr="00731133">
        <w:rPr>
          <w:rFonts w:ascii="Times New Roman" w:hAnsi="Times New Roman" w:cs="Times New Roman"/>
          <w:color w:val="000000" w:themeColor="text1"/>
          <w:sz w:val="26"/>
          <w:szCs w:val="26"/>
        </w:rPr>
        <w:t xml:space="preserve">8. Комиссия </w:t>
      </w:r>
      <w:r w:rsidR="008C626C" w:rsidRPr="00731133">
        <w:rPr>
          <w:rFonts w:ascii="Times New Roman" w:hAnsi="Times New Roman" w:cs="Times New Roman"/>
          <w:color w:val="000000" w:themeColor="text1"/>
          <w:sz w:val="26"/>
          <w:szCs w:val="26"/>
        </w:rPr>
        <w:t xml:space="preserve">по проведению закупок </w:t>
      </w:r>
      <w:r w:rsidRPr="00731133">
        <w:rPr>
          <w:rFonts w:ascii="Times New Roman" w:hAnsi="Times New Roman" w:cs="Times New Roman"/>
          <w:color w:val="000000" w:themeColor="text1"/>
          <w:sz w:val="26"/>
          <w:szCs w:val="26"/>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FF7388" w:rsidRPr="00731133" w:rsidRDefault="00FF7388" w:rsidP="00731133">
      <w:pPr>
        <w:pStyle w:val="af6"/>
        <w:jc w:val="both"/>
        <w:rPr>
          <w:rFonts w:ascii="Times New Roman" w:hAnsi="Times New Roman" w:cs="Times New Roman"/>
          <w:color w:val="000000" w:themeColor="text1"/>
          <w:sz w:val="26"/>
          <w:szCs w:val="26"/>
        </w:rPr>
      </w:pPr>
    </w:p>
    <w:p w:rsidR="00627AFA" w:rsidRPr="00731133" w:rsidRDefault="00627AFA" w:rsidP="00731133">
      <w:pPr>
        <w:pStyle w:val="af6"/>
        <w:jc w:val="both"/>
        <w:rPr>
          <w:rFonts w:ascii="Times New Roman" w:hAnsi="Times New Roman" w:cs="Times New Roman"/>
          <w:color w:val="000000" w:themeColor="text1"/>
          <w:sz w:val="26"/>
          <w:szCs w:val="26"/>
        </w:rPr>
      </w:pPr>
    </w:p>
    <w:sectPr w:rsidR="00627AFA" w:rsidRPr="00731133" w:rsidSect="0092432E">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16" w:rsidRDefault="00666D16" w:rsidP="00F2764F">
      <w:pPr>
        <w:spacing w:after="0" w:line="240" w:lineRule="auto"/>
      </w:pPr>
      <w:r>
        <w:separator/>
      </w:r>
    </w:p>
  </w:endnote>
  <w:endnote w:type="continuationSeparator" w:id="0">
    <w:p w:rsidR="00666D16" w:rsidRDefault="00666D16" w:rsidP="00F2764F">
      <w:pPr>
        <w:spacing w:after="0" w:line="240" w:lineRule="auto"/>
      </w:pPr>
      <w:r>
        <w:continuationSeparator/>
      </w:r>
    </w:p>
  </w:endnote>
  <w:endnote w:type="continuationNotice" w:id="1">
    <w:p w:rsidR="00666D16" w:rsidRDefault="00666D1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1748"/>
      <w:docPartObj>
        <w:docPartGallery w:val="Page Numbers (Bottom of Page)"/>
        <w:docPartUnique/>
      </w:docPartObj>
    </w:sdtPr>
    <w:sdtContent>
      <w:p w:rsidR="00722ECA" w:rsidRDefault="00735146">
        <w:pPr>
          <w:pStyle w:val="ab"/>
          <w:jc w:val="center"/>
        </w:pPr>
        <w:r>
          <w:fldChar w:fldCharType="begin"/>
        </w:r>
        <w:r w:rsidR="00722ECA">
          <w:instrText xml:space="preserve"> PAGE   \* MERGEFORMAT </w:instrText>
        </w:r>
        <w:r>
          <w:fldChar w:fldCharType="separate"/>
        </w:r>
        <w:r w:rsidR="0013687F">
          <w:rPr>
            <w:noProof/>
          </w:rPr>
          <w:t>100</w:t>
        </w:r>
        <w:r>
          <w:rPr>
            <w:noProof/>
          </w:rPr>
          <w:fldChar w:fldCharType="end"/>
        </w:r>
      </w:p>
    </w:sdtContent>
  </w:sdt>
  <w:p w:rsidR="00722ECA" w:rsidRDefault="00722EC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16" w:rsidRDefault="00666D16" w:rsidP="00F2764F">
      <w:pPr>
        <w:spacing w:after="0" w:line="240" w:lineRule="auto"/>
      </w:pPr>
      <w:r>
        <w:separator/>
      </w:r>
    </w:p>
  </w:footnote>
  <w:footnote w:type="continuationSeparator" w:id="0">
    <w:p w:rsidR="00666D16" w:rsidRDefault="00666D16" w:rsidP="00F2764F">
      <w:pPr>
        <w:spacing w:after="0" w:line="240" w:lineRule="auto"/>
      </w:pPr>
      <w:r>
        <w:continuationSeparator/>
      </w:r>
    </w:p>
  </w:footnote>
  <w:footnote w:type="continuationNotice" w:id="1">
    <w:p w:rsidR="00666D16" w:rsidRDefault="00666D16">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5">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7">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4">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8">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26"/>
  </w:num>
  <w:num w:numId="3">
    <w:abstractNumId w:val="29"/>
  </w:num>
  <w:num w:numId="4">
    <w:abstractNumId w:val="10"/>
  </w:num>
  <w:num w:numId="5">
    <w:abstractNumId w:val="31"/>
  </w:num>
  <w:num w:numId="6">
    <w:abstractNumId w:val="11"/>
  </w:num>
  <w:num w:numId="7">
    <w:abstractNumId w:val="9"/>
  </w:num>
  <w:num w:numId="8">
    <w:abstractNumId w:val="19"/>
  </w:num>
  <w:num w:numId="9">
    <w:abstractNumId w:val="27"/>
  </w:num>
  <w:num w:numId="10">
    <w:abstractNumId w:val="16"/>
  </w:num>
  <w:num w:numId="11">
    <w:abstractNumId w:val="2"/>
  </w:num>
  <w:num w:numId="12">
    <w:abstractNumId w:val="24"/>
  </w:num>
  <w:num w:numId="13">
    <w:abstractNumId w:val="15"/>
  </w:num>
  <w:num w:numId="14">
    <w:abstractNumId w:val="23"/>
  </w:num>
  <w:num w:numId="15">
    <w:abstractNumId w:val="7"/>
  </w:num>
  <w:num w:numId="16">
    <w:abstractNumId w:val="22"/>
  </w:num>
  <w:num w:numId="17">
    <w:abstractNumId w:val="30"/>
  </w:num>
  <w:num w:numId="18">
    <w:abstractNumId w:val="4"/>
  </w:num>
  <w:num w:numId="19">
    <w:abstractNumId w:val="12"/>
  </w:num>
  <w:num w:numId="20">
    <w:abstractNumId w:val="3"/>
  </w:num>
  <w:num w:numId="21">
    <w:abstractNumId w:val="5"/>
  </w:num>
  <w:num w:numId="22">
    <w:abstractNumId w:val="17"/>
  </w:num>
  <w:num w:numId="23">
    <w:abstractNumId w:val="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0"/>
  </w:num>
  <w:num w:numId="28">
    <w:abstractNumId w:val="21"/>
  </w:num>
  <w:num w:numId="29">
    <w:abstractNumId w:val="25"/>
  </w:num>
  <w:num w:numId="30">
    <w:abstractNumId w:val="18"/>
  </w:num>
  <w:num w:numId="31">
    <w:abstractNumId w:val="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formatting="1" w:enforcement="1" w:cryptProviderType="rsaFull" w:cryptAlgorithmClass="hash" w:cryptAlgorithmType="typeAny" w:cryptAlgorithmSid="4" w:cryptSpinCount="100000" w:hash="/X/k/9vGH0M5u3rl80tfiMAqGIM=" w:salt="FEAuIOCFkJjLs5YlZbvEfw=="/>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
  <w:rsids>
    <w:rsidRoot w:val="009125B7"/>
    <w:rsid w:val="00000D63"/>
    <w:rsid w:val="00000D7A"/>
    <w:rsid w:val="00001C99"/>
    <w:rsid w:val="00001EDD"/>
    <w:rsid w:val="000036A1"/>
    <w:rsid w:val="00003B64"/>
    <w:rsid w:val="00004D67"/>
    <w:rsid w:val="000050BE"/>
    <w:rsid w:val="00006CC6"/>
    <w:rsid w:val="00007204"/>
    <w:rsid w:val="000108BB"/>
    <w:rsid w:val="00012119"/>
    <w:rsid w:val="00013B44"/>
    <w:rsid w:val="00013FB2"/>
    <w:rsid w:val="00014BC3"/>
    <w:rsid w:val="000176D6"/>
    <w:rsid w:val="0001779F"/>
    <w:rsid w:val="000177F1"/>
    <w:rsid w:val="00020A6E"/>
    <w:rsid w:val="0002176D"/>
    <w:rsid w:val="00022A1E"/>
    <w:rsid w:val="00023FA0"/>
    <w:rsid w:val="00024051"/>
    <w:rsid w:val="00024DA6"/>
    <w:rsid w:val="00024DB3"/>
    <w:rsid w:val="00025D23"/>
    <w:rsid w:val="00027A82"/>
    <w:rsid w:val="00030307"/>
    <w:rsid w:val="000308C6"/>
    <w:rsid w:val="00033A53"/>
    <w:rsid w:val="00041CFC"/>
    <w:rsid w:val="000422DB"/>
    <w:rsid w:val="000425DE"/>
    <w:rsid w:val="00044014"/>
    <w:rsid w:val="00045107"/>
    <w:rsid w:val="0004733A"/>
    <w:rsid w:val="00050F93"/>
    <w:rsid w:val="000511F3"/>
    <w:rsid w:val="00052766"/>
    <w:rsid w:val="000557F7"/>
    <w:rsid w:val="000558F8"/>
    <w:rsid w:val="00055DFB"/>
    <w:rsid w:val="00057577"/>
    <w:rsid w:val="0006043A"/>
    <w:rsid w:val="00061263"/>
    <w:rsid w:val="000627FC"/>
    <w:rsid w:val="000637BB"/>
    <w:rsid w:val="00065BB7"/>
    <w:rsid w:val="000665ED"/>
    <w:rsid w:val="00067F0B"/>
    <w:rsid w:val="000722EB"/>
    <w:rsid w:val="00072303"/>
    <w:rsid w:val="00072D89"/>
    <w:rsid w:val="00072ED9"/>
    <w:rsid w:val="000752F1"/>
    <w:rsid w:val="00075AE1"/>
    <w:rsid w:val="00075CE7"/>
    <w:rsid w:val="000764BD"/>
    <w:rsid w:val="00082C6C"/>
    <w:rsid w:val="00082D0F"/>
    <w:rsid w:val="000832BE"/>
    <w:rsid w:val="0008354F"/>
    <w:rsid w:val="00083B71"/>
    <w:rsid w:val="00083F86"/>
    <w:rsid w:val="0008403B"/>
    <w:rsid w:val="00085438"/>
    <w:rsid w:val="000900C3"/>
    <w:rsid w:val="0009087F"/>
    <w:rsid w:val="000910D8"/>
    <w:rsid w:val="000925DC"/>
    <w:rsid w:val="00092A34"/>
    <w:rsid w:val="00092EA9"/>
    <w:rsid w:val="0009464A"/>
    <w:rsid w:val="00096A00"/>
    <w:rsid w:val="000A0895"/>
    <w:rsid w:val="000A0FB6"/>
    <w:rsid w:val="000A1161"/>
    <w:rsid w:val="000A3FB5"/>
    <w:rsid w:val="000A42AD"/>
    <w:rsid w:val="000A556D"/>
    <w:rsid w:val="000A6F31"/>
    <w:rsid w:val="000B2805"/>
    <w:rsid w:val="000B2C4A"/>
    <w:rsid w:val="000B6A31"/>
    <w:rsid w:val="000B7630"/>
    <w:rsid w:val="000C2B05"/>
    <w:rsid w:val="000C2F36"/>
    <w:rsid w:val="000C72C7"/>
    <w:rsid w:val="000C7D3C"/>
    <w:rsid w:val="000D0489"/>
    <w:rsid w:val="000D3133"/>
    <w:rsid w:val="000D36BD"/>
    <w:rsid w:val="000D631A"/>
    <w:rsid w:val="000D6BC1"/>
    <w:rsid w:val="000E139A"/>
    <w:rsid w:val="000E185A"/>
    <w:rsid w:val="000E1A99"/>
    <w:rsid w:val="000E3E01"/>
    <w:rsid w:val="000E48BD"/>
    <w:rsid w:val="000E67F4"/>
    <w:rsid w:val="000E7BFB"/>
    <w:rsid w:val="000F0E8D"/>
    <w:rsid w:val="000F1D57"/>
    <w:rsid w:val="000F2027"/>
    <w:rsid w:val="000F2513"/>
    <w:rsid w:val="000F3595"/>
    <w:rsid w:val="000F4484"/>
    <w:rsid w:val="000F476C"/>
    <w:rsid w:val="000F47A4"/>
    <w:rsid w:val="000F5D9C"/>
    <w:rsid w:val="000F6B49"/>
    <w:rsid w:val="00100A7E"/>
    <w:rsid w:val="00104A88"/>
    <w:rsid w:val="00105425"/>
    <w:rsid w:val="00105D94"/>
    <w:rsid w:val="001071E1"/>
    <w:rsid w:val="0011073E"/>
    <w:rsid w:val="00110CBC"/>
    <w:rsid w:val="0011120C"/>
    <w:rsid w:val="00112AA5"/>
    <w:rsid w:val="001140BD"/>
    <w:rsid w:val="0011514C"/>
    <w:rsid w:val="00115344"/>
    <w:rsid w:val="00115C78"/>
    <w:rsid w:val="00117B9A"/>
    <w:rsid w:val="001200EC"/>
    <w:rsid w:val="001216CC"/>
    <w:rsid w:val="001228F7"/>
    <w:rsid w:val="00122D9E"/>
    <w:rsid w:val="001231F4"/>
    <w:rsid w:val="00125F59"/>
    <w:rsid w:val="0012680C"/>
    <w:rsid w:val="0012681C"/>
    <w:rsid w:val="001268C2"/>
    <w:rsid w:val="001269C6"/>
    <w:rsid w:val="0013250A"/>
    <w:rsid w:val="001328BC"/>
    <w:rsid w:val="00132A41"/>
    <w:rsid w:val="00132E38"/>
    <w:rsid w:val="0013344C"/>
    <w:rsid w:val="00136411"/>
    <w:rsid w:val="0013687F"/>
    <w:rsid w:val="00136AE3"/>
    <w:rsid w:val="00140F9F"/>
    <w:rsid w:val="001415EF"/>
    <w:rsid w:val="00143D3E"/>
    <w:rsid w:val="001442C3"/>
    <w:rsid w:val="0014628D"/>
    <w:rsid w:val="00146405"/>
    <w:rsid w:val="00150F5C"/>
    <w:rsid w:val="00151602"/>
    <w:rsid w:val="00153E0E"/>
    <w:rsid w:val="0015720D"/>
    <w:rsid w:val="0015736D"/>
    <w:rsid w:val="0016434A"/>
    <w:rsid w:val="00165268"/>
    <w:rsid w:val="001667B8"/>
    <w:rsid w:val="00172B18"/>
    <w:rsid w:val="001743F2"/>
    <w:rsid w:val="0017579C"/>
    <w:rsid w:val="001767D1"/>
    <w:rsid w:val="00180C10"/>
    <w:rsid w:val="00181474"/>
    <w:rsid w:val="00183174"/>
    <w:rsid w:val="001833B2"/>
    <w:rsid w:val="00184E69"/>
    <w:rsid w:val="00184F78"/>
    <w:rsid w:val="00185B5B"/>
    <w:rsid w:val="001869B1"/>
    <w:rsid w:val="0018738F"/>
    <w:rsid w:val="001904EC"/>
    <w:rsid w:val="00190632"/>
    <w:rsid w:val="00190A67"/>
    <w:rsid w:val="001925CB"/>
    <w:rsid w:val="00193D5F"/>
    <w:rsid w:val="00194188"/>
    <w:rsid w:val="001950DA"/>
    <w:rsid w:val="00196F1B"/>
    <w:rsid w:val="001976D0"/>
    <w:rsid w:val="00197E82"/>
    <w:rsid w:val="001A0361"/>
    <w:rsid w:val="001A197E"/>
    <w:rsid w:val="001A203C"/>
    <w:rsid w:val="001A2505"/>
    <w:rsid w:val="001A28E7"/>
    <w:rsid w:val="001A44D5"/>
    <w:rsid w:val="001A6A06"/>
    <w:rsid w:val="001A7ED2"/>
    <w:rsid w:val="001B1735"/>
    <w:rsid w:val="001B1D90"/>
    <w:rsid w:val="001B2058"/>
    <w:rsid w:val="001B29BB"/>
    <w:rsid w:val="001B314D"/>
    <w:rsid w:val="001B4AB6"/>
    <w:rsid w:val="001B77EA"/>
    <w:rsid w:val="001C035C"/>
    <w:rsid w:val="001C197F"/>
    <w:rsid w:val="001C1EF1"/>
    <w:rsid w:val="001C24FA"/>
    <w:rsid w:val="001C414E"/>
    <w:rsid w:val="001C6BED"/>
    <w:rsid w:val="001D0F0B"/>
    <w:rsid w:val="001D1735"/>
    <w:rsid w:val="001D1B6C"/>
    <w:rsid w:val="001D2A9D"/>
    <w:rsid w:val="001D2AC0"/>
    <w:rsid w:val="001D34DE"/>
    <w:rsid w:val="001D5F2F"/>
    <w:rsid w:val="001D5FC6"/>
    <w:rsid w:val="001D672F"/>
    <w:rsid w:val="001D77A3"/>
    <w:rsid w:val="001E04D6"/>
    <w:rsid w:val="001E11DF"/>
    <w:rsid w:val="001E18F2"/>
    <w:rsid w:val="001E1D64"/>
    <w:rsid w:val="001E2937"/>
    <w:rsid w:val="001E302A"/>
    <w:rsid w:val="001E4221"/>
    <w:rsid w:val="001E6227"/>
    <w:rsid w:val="001F11A6"/>
    <w:rsid w:val="001F11C5"/>
    <w:rsid w:val="001F41B7"/>
    <w:rsid w:val="001F4E55"/>
    <w:rsid w:val="001F691B"/>
    <w:rsid w:val="001F6AC1"/>
    <w:rsid w:val="00200FE3"/>
    <w:rsid w:val="0020105D"/>
    <w:rsid w:val="00201BFD"/>
    <w:rsid w:val="00201F8E"/>
    <w:rsid w:val="002033A0"/>
    <w:rsid w:val="0020351E"/>
    <w:rsid w:val="0020463D"/>
    <w:rsid w:val="00206747"/>
    <w:rsid w:val="00210599"/>
    <w:rsid w:val="00210834"/>
    <w:rsid w:val="0021087B"/>
    <w:rsid w:val="0021611C"/>
    <w:rsid w:val="002200AB"/>
    <w:rsid w:val="00221FF8"/>
    <w:rsid w:val="002256F4"/>
    <w:rsid w:val="00225E36"/>
    <w:rsid w:val="00226563"/>
    <w:rsid w:val="00226E5D"/>
    <w:rsid w:val="002311ED"/>
    <w:rsid w:val="002313DB"/>
    <w:rsid w:val="00231564"/>
    <w:rsid w:val="00232AE2"/>
    <w:rsid w:val="002334D9"/>
    <w:rsid w:val="00233C11"/>
    <w:rsid w:val="00234182"/>
    <w:rsid w:val="00234B78"/>
    <w:rsid w:val="00240644"/>
    <w:rsid w:val="002409CB"/>
    <w:rsid w:val="002412AE"/>
    <w:rsid w:val="00241AB2"/>
    <w:rsid w:val="00242C8D"/>
    <w:rsid w:val="00242F51"/>
    <w:rsid w:val="00243335"/>
    <w:rsid w:val="00244A60"/>
    <w:rsid w:val="00246727"/>
    <w:rsid w:val="002475CE"/>
    <w:rsid w:val="00251931"/>
    <w:rsid w:val="00252860"/>
    <w:rsid w:val="00253770"/>
    <w:rsid w:val="00254CCE"/>
    <w:rsid w:val="002551D0"/>
    <w:rsid w:val="00260B5E"/>
    <w:rsid w:val="002615A7"/>
    <w:rsid w:val="00262186"/>
    <w:rsid w:val="00262507"/>
    <w:rsid w:val="002637D3"/>
    <w:rsid w:val="00265A2E"/>
    <w:rsid w:val="00267785"/>
    <w:rsid w:val="0027150C"/>
    <w:rsid w:val="00271615"/>
    <w:rsid w:val="0027189C"/>
    <w:rsid w:val="00271D4B"/>
    <w:rsid w:val="00272BFB"/>
    <w:rsid w:val="00273D69"/>
    <w:rsid w:val="00276144"/>
    <w:rsid w:val="00276FC1"/>
    <w:rsid w:val="00277951"/>
    <w:rsid w:val="00277FD4"/>
    <w:rsid w:val="002826D3"/>
    <w:rsid w:val="0028278B"/>
    <w:rsid w:val="00283D11"/>
    <w:rsid w:val="002857CF"/>
    <w:rsid w:val="002861C3"/>
    <w:rsid w:val="002863B8"/>
    <w:rsid w:val="00286951"/>
    <w:rsid w:val="00286CEC"/>
    <w:rsid w:val="00286FD6"/>
    <w:rsid w:val="00287538"/>
    <w:rsid w:val="00287694"/>
    <w:rsid w:val="00291EDD"/>
    <w:rsid w:val="00292143"/>
    <w:rsid w:val="002A1662"/>
    <w:rsid w:val="002A1BC0"/>
    <w:rsid w:val="002A1EA5"/>
    <w:rsid w:val="002A43F4"/>
    <w:rsid w:val="002A465A"/>
    <w:rsid w:val="002A5526"/>
    <w:rsid w:val="002A7392"/>
    <w:rsid w:val="002A7ED9"/>
    <w:rsid w:val="002B33EE"/>
    <w:rsid w:val="002B4D49"/>
    <w:rsid w:val="002B7E2A"/>
    <w:rsid w:val="002C5939"/>
    <w:rsid w:val="002C59CD"/>
    <w:rsid w:val="002C6055"/>
    <w:rsid w:val="002C7567"/>
    <w:rsid w:val="002D274E"/>
    <w:rsid w:val="002D2ECE"/>
    <w:rsid w:val="002D3610"/>
    <w:rsid w:val="002D3B51"/>
    <w:rsid w:val="002D48CC"/>
    <w:rsid w:val="002D4E0D"/>
    <w:rsid w:val="002D4F5E"/>
    <w:rsid w:val="002D6A5E"/>
    <w:rsid w:val="002D73AD"/>
    <w:rsid w:val="002E0FE6"/>
    <w:rsid w:val="002E2A66"/>
    <w:rsid w:val="002E2CFF"/>
    <w:rsid w:val="002E3CFB"/>
    <w:rsid w:val="002E4478"/>
    <w:rsid w:val="002E5812"/>
    <w:rsid w:val="002E5EB7"/>
    <w:rsid w:val="002E6C9D"/>
    <w:rsid w:val="002E7D44"/>
    <w:rsid w:val="002F1345"/>
    <w:rsid w:val="002F1CDD"/>
    <w:rsid w:val="002F3010"/>
    <w:rsid w:val="002F3594"/>
    <w:rsid w:val="002F4339"/>
    <w:rsid w:val="002F49E7"/>
    <w:rsid w:val="002F7263"/>
    <w:rsid w:val="002F7EE8"/>
    <w:rsid w:val="003007EF"/>
    <w:rsid w:val="00300AE9"/>
    <w:rsid w:val="00301B3A"/>
    <w:rsid w:val="00302F12"/>
    <w:rsid w:val="00303BD9"/>
    <w:rsid w:val="00304330"/>
    <w:rsid w:val="00306443"/>
    <w:rsid w:val="00306A27"/>
    <w:rsid w:val="0031143B"/>
    <w:rsid w:val="00311C62"/>
    <w:rsid w:val="00311C6E"/>
    <w:rsid w:val="003125FB"/>
    <w:rsid w:val="00312EC1"/>
    <w:rsid w:val="00313233"/>
    <w:rsid w:val="003146D9"/>
    <w:rsid w:val="003201C2"/>
    <w:rsid w:val="00320C97"/>
    <w:rsid w:val="00321075"/>
    <w:rsid w:val="00324645"/>
    <w:rsid w:val="00327756"/>
    <w:rsid w:val="00327EDB"/>
    <w:rsid w:val="00327F8D"/>
    <w:rsid w:val="0033310F"/>
    <w:rsid w:val="00333B8B"/>
    <w:rsid w:val="0033447C"/>
    <w:rsid w:val="00334777"/>
    <w:rsid w:val="00334AC7"/>
    <w:rsid w:val="00334EEC"/>
    <w:rsid w:val="003362B7"/>
    <w:rsid w:val="00336D8E"/>
    <w:rsid w:val="00337AE4"/>
    <w:rsid w:val="00340BBE"/>
    <w:rsid w:val="00341C83"/>
    <w:rsid w:val="00342C0B"/>
    <w:rsid w:val="00343E38"/>
    <w:rsid w:val="0034417C"/>
    <w:rsid w:val="003468BA"/>
    <w:rsid w:val="0034734A"/>
    <w:rsid w:val="0034743C"/>
    <w:rsid w:val="003509A0"/>
    <w:rsid w:val="00351A9F"/>
    <w:rsid w:val="00352040"/>
    <w:rsid w:val="00352AA9"/>
    <w:rsid w:val="0035588C"/>
    <w:rsid w:val="00355C3B"/>
    <w:rsid w:val="00357098"/>
    <w:rsid w:val="0036012F"/>
    <w:rsid w:val="00363333"/>
    <w:rsid w:val="00364039"/>
    <w:rsid w:val="0036429C"/>
    <w:rsid w:val="00366BE6"/>
    <w:rsid w:val="00367B7B"/>
    <w:rsid w:val="00371934"/>
    <w:rsid w:val="00372720"/>
    <w:rsid w:val="00373523"/>
    <w:rsid w:val="003750A8"/>
    <w:rsid w:val="00383ECE"/>
    <w:rsid w:val="0038469C"/>
    <w:rsid w:val="00384921"/>
    <w:rsid w:val="00387387"/>
    <w:rsid w:val="00390307"/>
    <w:rsid w:val="0039065D"/>
    <w:rsid w:val="00394D48"/>
    <w:rsid w:val="0039551C"/>
    <w:rsid w:val="00395CC5"/>
    <w:rsid w:val="003962BF"/>
    <w:rsid w:val="0039712B"/>
    <w:rsid w:val="00397A89"/>
    <w:rsid w:val="003A146D"/>
    <w:rsid w:val="003A34D9"/>
    <w:rsid w:val="003A35F8"/>
    <w:rsid w:val="003A37A5"/>
    <w:rsid w:val="003A38D6"/>
    <w:rsid w:val="003A4F13"/>
    <w:rsid w:val="003A74A5"/>
    <w:rsid w:val="003A7A26"/>
    <w:rsid w:val="003A7D7E"/>
    <w:rsid w:val="003B080F"/>
    <w:rsid w:val="003B0EC8"/>
    <w:rsid w:val="003B1495"/>
    <w:rsid w:val="003B2379"/>
    <w:rsid w:val="003B659D"/>
    <w:rsid w:val="003B73C3"/>
    <w:rsid w:val="003B7D42"/>
    <w:rsid w:val="003C1D30"/>
    <w:rsid w:val="003C239A"/>
    <w:rsid w:val="003C2741"/>
    <w:rsid w:val="003C3E28"/>
    <w:rsid w:val="003C5488"/>
    <w:rsid w:val="003C6C58"/>
    <w:rsid w:val="003C6E5A"/>
    <w:rsid w:val="003C7750"/>
    <w:rsid w:val="003D32E7"/>
    <w:rsid w:val="003D4120"/>
    <w:rsid w:val="003D4865"/>
    <w:rsid w:val="003D5A36"/>
    <w:rsid w:val="003E023A"/>
    <w:rsid w:val="003E2E91"/>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D97"/>
    <w:rsid w:val="00411199"/>
    <w:rsid w:val="00411E45"/>
    <w:rsid w:val="004132B8"/>
    <w:rsid w:val="004137FE"/>
    <w:rsid w:val="00415624"/>
    <w:rsid w:val="004159D6"/>
    <w:rsid w:val="00420712"/>
    <w:rsid w:val="0042096A"/>
    <w:rsid w:val="00421EAC"/>
    <w:rsid w:val="004227AA"/>
    <w:rsid w:val="00422977"/>
    <w:rsid w:val="00427D83"/>
    <w:rsid w:val="00430525"/>
    <w:rsid w:val="00433BE6"/>
    <w:rsid w:val="00435148"/>
    <w:rsid w:val="00437073"/>
    <w:rsid w:val="00437A8F"/>
    <w:rsid w:val="00441D5F"/>
    <w:rsid w:val="00447A93"/>
    <w:rsid w:val="0045015B"/>
    <w:rsid w:val="0045274D"/>
    <w:rsid w:val="00453CB5"/>
    <w:rsid w:val="00454434"/>
    <w:rsid w:val="0045492D"/>
    <w:rsid w:val="004578E3"/>
    <w:rsid w:val="004578EE"/>
    <w:rsid w:val="00457902"/>
    <w:rsid w:val="00457DDF"/>
    <w:rsid w:val="00461C51"/>
    <w:rsid w:val="00463D89"/>
    <w:rsid w:val="00463F37"/>
    <w:rsid w:val="00470A36"/>
    <w:rsid w:val="00470ABA"/>
    <w:rsid w:val="0047316D"/>
    <w:rsid w:val="00473219"/>
    <w:rsid w:val="00474B27"/>
    <w:rsid w:val="004755D7"/>
    <w:rsid w:val="00475BFF"/>
    <w:rsid w:val="00475E6A"/>
    <w:rsid w:val="0047710F"/>
    <w:rsid w:val="00477C82"/>
    <w:rsid w:val="00482D14"/>
    <w:rsid w:val="00484228"/>
    <w:rsid w:val="004860DA"/>
    <w:rsid w:val="00490267"/>
    <w:rsid w:val="0049042A"/>
    <w:rsid w:val="004905EF"/>
    <w:rsid w:val="00490834"/>
    <w:rsid w:val="004910FC"/>
    <w:rsid w:val="004919CF"/>
    <w:rsid w:val="00491E51"/>
    <w:rsid w:val="0049214F"/>
    <w:rsid w:val="004942C6"/>
    <w:rsid w:val="004978B8"/>
    <w:rsid w:val="004A0886"/>
    <w:rsid w:val="004A0ECE"/>
    <w:rsid w:val="004A1160"/>
    <w:rsid w:val="004A11D2"/>
    <w:rsid w:val="004A1378"/>
    <w:rsid w:val="004A1D4E"/>
    <w:rsid w:val="004A45E5"/>
    <w:rsid w:val="004A4B30"/>
    <w:rsid w:val="004A5A48"/>
    <w:rsid w:val="004A73C2"/>
    <w:rsid w:val="004B318D"/>
    <w:rsid w:val="004B33DF"/>
    <w:rsid w:val="004B3903"/>
    <w:rsid w:val="004B3B2A"/>
    <w:rsid w:val="004B6873"/>
    <w:rsid w:val="004B6891"/>
    <w:rsid w:val="004B69CE"/>
    <w:rsid w:val="004B6BA4"/>
    <w:rsid w:val="004B7E74"/>
    <w:rsid w:val="004C0744"/>
    <w:rsid w:val="004C0DF4"/>
    <w:rsid w:val="004C0EA8"/>
    <w:rsid w:val="004C3177"/>
    <w:rsid w:val="004C3D97"/>
    <w:rsid w:val="004C561E"/>
    <w:rsid w:val="004C580E"/>
    <w:rsid w:val="004C5E8B"/>
    <w:rsid w:val="004C73C1"/>
    <w:rsid w:val="004C7A55"/>
    <w:rsid w:val="004D0DF4"/>
    <w:rsid w:val="004D1A44"/>
    <w:rsid w:val="004D21D8"/>
    <w:rsid w:val="004D2292"/>
    <w:rsid w:val="004D2CE0"/>
    <w:rsid w:val="004D31FC"/>
    <w:rsid w:val="004D3482"/>
    <w:rsid w:val="004D3F74"/>
    <w:rsid w:val="004D4597"/>
    <w:rsid w:val="004D4EB3"/>
    <w:rsid w:val="004D5C05"/>
    <w:rsid w:val="004D66B3"/>
    <w:rsid w:val="004D6D75"/>
    <w:rsid w:val="004D7AF1"/>
    <w:rsid w:val="004E0667"/>
    <w:rsid w:val="004E0C95"/>
    <w:rsid w:val="004E1501"/>
    <w:rsid w:val="004E21C3"/>
    <w:rsid w:val="004E59AD"/>
    <w:rsid w:val="004E6D26"/>
    <w:rsid w:val="004E7073"/>
    <w:rsid w:val="004E77B7"/>
    <w:rsid w:val="004E7A42"/>
    <w:rsid w:val="004F29BF"/>
    <w:rsid w:val="004F31BF"/>
    <w:rsid w:val="004F4410"/>
    <w:rsid w:val="004F4AE5"/>
    <w:rsid w:val="00501DA0"/>
    <w:rsid w:val="0050387C"/>
    <w:rsid w:val="005039B3"/>
    <w:rsid w:val="0050495F"/>
    <w:rsid w:val="005050B8"/>
    <w:rsid w:val="0050511C"/>
    <w:rsid w:val="00510186"/>
    <w:rsid w:val="005107CE"/>
    <w:rsid w:val="00513643"/>
    <w:rsid w:val="005139BA"/>
    <w:rsid w:val="00514B70"/>
    <w:rsid w:val="005158A5"/>
    <w:rsid w:val="0052125F"/>
    <w:rsid w:val="00521793"/>
    <w:rsid w:val="00522636"/>
    <w:rsid w:val="00522F77"/>
    <w:rsid w:val="00523E02"/>
    <w:rsid w:val="005254B2"/>
    <w:rsid w:val="00527D24"/>
    <w:rsid w:val="00531CD5"/>
    <w:rsid w:val="00531F59"/>
    <w:rsid w:val="005321B1"/>
    <w:rsid w:val="005361B6"/>
    <w:rsid w:val="00540AF5"/>
    <w:rsid w:val="005422E1"/>
    <w:rsid w:val="00543234"/>
    <w:rsid w:val="00546010"/>
    <w:rsid w:val="00550076"/>
    <w:rsid w:val="0055297E"/>
    <w:rsid w:val="00552C9D"/>
    <w:rsid w:val="0055448F"/>
    <w:rsid w:val="0055520B"/>
    <w:rsid w:val="00556123"/>
    <w:rsid w:val="005563E0"/>
    <w:rsid w:val="0056066C"/>
    <w:rsid w:val="00565B12"/>
    <w:rsid w:val="00566138"/>
    <w:rsid w:val="00566E34"/>
    <w:rsid w:val="00570507"/>
    <w:rsid w:val="00570A48"/>
    <w:rsid w:val="00570C1F"/>
    <w:rsid w:val="00570C55"/>
    <w:rsid w:val="00570EEF"/>
    <w:rsid w:val="00571981"/>
    <w:rsid w:val="005719DC"/>
    <w:rsid w:val="00572705"/>
    <w:rsid w:val="0057326A"/>
    <w:rsid w:val="005745E1"/>
    <w:rsid w:val="00574CC4"/>
    <w:rsid w:val="00575F0D"/>
    <w:rsid w:val="0057797A"/>
    <w:rsid w:val="005819BD"/>
    <w:rsid w:val="005827D0"/>
    <w:rsid w:val="00582810"/>
    <w:rsid w:val="00584A2A"/>
    <w:rsid w:val="00584C4D"/>
    <w:rsid w:val="00584D20"/>
    <w:rsid w:val="00584F10"/>
    <w:rsid w:val="00585971"/>
    <w:rsid w:val="005860E3"/>
    <w:rsid w:val="00586A59"/>
    <w:rsid w:val="0059093E"/>
    <w:rsid w:val="00590E1E"/>
    <w:rsid w:val="00590FFF"/>
    <w:rsid w:val="00591DC9"/>
    <w:rsid w:val="00593A2C"/>
    <w:rsid w:val="00594D59"/>
    <w:rsid w:val="0059657C"/>
    <w:rsid w:val="005A2E2C"/>
    <w:rsid w:val="005A3734"/>
    <w:rsid w:val="005A37D3"/>
    <w:rsid w:val="005A3AE4"/>
    <w:rsid w:val="005A57D0"/>
    <w:rsid w:val="005A7190"/>
    <w:rsid w:val="005B0150"/>
    <w:rsid w:val="005B24E9"/>
    <w:rsid w:val="005B28C1"/>
    <w:rsid w:val="005B3264"/>
    <w:rsid w:val="005B32DC"/>
    <w:rsid w:val="005B54C5"/>
    <w:rsid w:val="005B5896"/>
    <w:rsid w:val="005B6A55"/>
    <w:rsid w:val="005C0A1F"/>
    <w:rsid w:val="005C0DAB"/>
    <w:rsid w:val="005C29FA"/>
    <w:rsid w:val="005C38B9"/>
    <w:rsid w:val="005C3A89"/>
    <w:rsid w:val="005C4530"/>
    <w:rsid w:val="005C4F78"/>
    <w:rsid w:val="005C5F25"/>
    <w:rsid w:val="005C6287"/>
    <w:rsid w:val="005C6F81"/>
    <w:rsid w:val="005C7762"/>
    <w:rsid w:val="005C77AD"/>
    <w:rsid w:val="005C7A5A"/>
    <w:rsid w:val="005D029F"/>
    <w:rsid w:val="005D0BA8"/>
    <w:rsid w:val="005D2E0E"/>
    <w:rsid w:val="005D35F7"/>
    <w:rsid w:val="005D58B8"/>
    <w:rsid w:val="005E0D63"/>
    <w:rsid w:val="005E0F99"/>
    <w:rsid w:val="005E1CAD"/>
    <w:rsid w:val="005E3853"/>
    <w:rsid w:val="005E4460"/>
    <w:rsid w:val="005E65B3"/>
    <w:rsid w:val="005E78A1"/>
    <w:rsid w:val="005F0621"/>
    <w:rsid w:val="005F11F8"/>
    <w:rsid w:val="005F2746"/>
    <w:rsid w:val="005F316D"/>
    <w:rsid w:val="005F3C03"/>
    <w:rsid w:val="005F5095"/>
    <w:rsid w:val="005F6DE5"/>
    <w:rsid w:val="005F6EF6"/>
    <w:rsid w:val="00600520"/>
    <w:rsid w:val="00601DD0"/>
    <w:rsid w:val="006031EE"/>
    <w:rsid w:val="00603885"/>
    <w:rsid w:val="00603DA6"/>
    <w:rsid w:val="00606483"/>
    <w:rsid w:val="00606990"/>
    <w:rsid w:val="00606E06"/>
    <w:rsid w:val="00606ED3"/>
    <w:rsid w:val="00607874"/>
    <w:rsid w:val="006103B8"/>
    <w:rsid w:val="0061069E"/>
    <w:rsid w:val="00610994"/>
    <w:rsid w:val="00611E31"/>
    <w:rsid w:val="006134B9"/>
    <w:rsid w:val="006138AA"/>
    <w:rsid w:val="0062062D"/>
    <w:rsid w:val="006210C0"/>
    <w:rsid w:val="0062253E"/>
    <w:rsid w:val="00623FEA"/>
    <w:rsid w:val="00624CB3"/>
    <w:rsid w:val="006273D0"/>
    <w:rsid w:val="00627AFA"/>
    <w:rsid w:val="00630643"/>
    <w:rsid w:val="00630C2D"/>
    <w:rsid w:val="00633A70"/>
    <w:rsid w:val="006407DD"/>
    <w:rsid w:val="00641A79"/>
    <w:rsid w:val="00644288"/>
    <w:rsid w:val="00644E6E"/>
    <w:rsid w:val="00646B6C"/>
    <w:rsid w:val="00646DCF"/>
    <w:rsid w:val="006501DA"/>
    <w:rsid w:val="00650BB7"/>
    <w:rsid w:val="006522D5"/>
    <w:rsid w:val="00653CEA"/>
    <w:rsid w:val="006545CE"/>
    <w:rsid w:val="0065529B"/>
    <w:rsid w:val="006553F7"/>
    <w:rsid w:val="00657A0C"/>
    <w:rsid w:val="0066021B"/>
    <w:rsid w:val="00660566"/>
    <w:rsid w:val="00660D31"/>
    <w:rsid w:val="00661F94"/>
    <w:rsid w:val="00664595"/>
    <w:rsid w:val="00664FC1"/>
    <w:rsid w:val="00666D16"/>
    <w:rsid w:val="00666D97"/>
    <w:rsid w:val="00667430"/>
    <w:rsid w:val="006701D0"/>
    <w:rsid w:val="00670BC2"/>
    <w:rsid w:val="0067361E"/>
    <w:rsid w:val="0067371E"/>
    <w:rsid w:val="00675F87"/>
    <w:rsid w:val="006765AD"/>
    <w:rsid w:val="00676DF7"/>
    <w:rsid w:val="00677046"/>
    <w:rsid w:val="00677A54"/>
    <w:rsid w:val="00680F6F"/>
    <w:rsid w:val="00680FB4"/>
    <w:rsid w:val="00682F8C"/>
    <w:rsid w:val="00683945"/>
    <w:rsid w:val="00683BB9"/>
    <w:rsid w:val="00684529"/>
    <w:rsid w:val="006878A8"/>
    <w:rsid w:val="006900FE"/>
    <w:rsid w:val="00690252"/>
    <w:rsid w:val="00691434"/>
    <w:rsid w:val="006917E2"/>
    <w:rsid w:val="00692A6E"/>
    <w:rsid w:val="00695C61"/>
    <w:rsid w:val="00695E85"/>
    <w:rsid w:val="00697077"/>
    <w:rsid w:val="006A1F6C"/>
    <w:rsid w:val="006A4309"/>
    <w:rsid w:val="006A4732"/>
    <w:rsid w:val="006A496B"/>
    <w:rsid w:val="006A4F7D"/>
    <w:rsid w:val="006A5DFD"/>
    <w:rsid w:val="006C20CE"/>
    <w:rsid w:val="006C2C5C"/>
    <w:rsid w:val="006C36A7"/>
    <w:rsid w:val="006C56B4"/>
    <w:rsid w:val="006C5DA4"/>
    <w:rsid w:val="006C7D23"/>
    <w:rsid w:val="006D3AB7"/>
    <w:rsid w:val="006D4DA6"/>
    <w:rsid w:val="006D596A"/>
    <w:rsid w:val="006D5FD1"/>
    <w:rsid w:val="006D632C"/>
    <w:rsid w:val="006D6FCD"/>
    <w:rsid w:val="006D703B"/>
    <w:rsid w:val="006D78DB"/>
    <w:rsid w:val="006D7E37"/>
    <w:rsid w:val="006D7F80"/>
    <w:rsid w:val="006E069E"/>
    <w:rsid w:val="006E2EBC"/>
    <w:rsid w:val="006E4B5A"/>
    <w:rsid w:val="006E64F0"/>
    <w:rsid w:val="006E6DA0"/>
    <w:rsid w:val="006F1448"/>
    <w:rsid w:val="006F1600"/>
    <w:rsid w:val="006F215A"/>
    <w:rsid w:val="006F2C6D"/>
    <w:rsid w:val="006F323F"/>
    <w:rsid w:val="006F43B4"/>
    <w:rsid w:val="006F492E"/>
    <w:rsid w:val="006F4E47"/>
    <w:rsid w:val="006F571C"/>
    <w:rsid w:val="006F6189"/>
    <w:rsid w:val="00702786"/>
    <w:rsid w:val="00703371"/>
    <w:rsid w:val="00703960"/>
    <w:rsid w:val="00704296"/>
    <w:rsid w:val="0070489C"/>
    <w:rsid w:val="007069D9"/>
    <w:rsid w:val="00706A4A"/>
    <w:rsid w:val="007121E7"/>
    <w:rsid w:val="0071399F"/>
    <w:rsid w:val="00714385"/>
    <w:rsid w:val="007144A8"/>
    <w:rsid w:val="007151E3"/>
    <w:rsid w:val="007162B3"/>
    <w:rsid w:val="00716760"/>
    <w:rsid w:val="00722A75"/>
    <w:rsid w:val="00722ECA"/>
    <w:rsid w:val="00723CA6"/>
    <w:rsid w:val="007240DF"/>
    <w:rsid w:val="00726D82"/>
    <w:rsid w:val="00727D62"/>
    <w:rsid w:val="00731133"/>
    <w:rsid w:val="00731770"/>
    <w:rsid w:val="00731EB0"/>
    <w:rsid w:val="00732301"/>
    <w:rsid w:val="0073367C"/>
    <w:rsid w:val="00733CB3"/>
    <w:rsid w:val="00734DCF"/>
    <w:rsid w:val="00735146"/>
    <w:rsid w:val="0073738F"/>
    <w:rsid w:val="00740201"/>
    <w:rsid w:val="00742BC2"/>
    <w:rsid w:val="00743D14"/>
    <w:rsid w:val="0074446E"/>
    <w:rsid w:val="00744A29"/>
    <w:rsid w:val="00745488"/>
    <w:rsid w:val="00747949"/>
    <w:rsid w:val="00750B24"/>
    <w:rsid w:val="00751FBB"/>
    <w:rsid w:val="007538AE"/>
    <w:rsid w:val="00754669"/>
    <w:rsid w:val="00754EDA"/>
    <w:rsid w:val="0075516F"/>
    <w:rsid w:val="007574DC"/>
    <w:rsid w:val="0076014B"/>
    <w:rsid w:val="00761F68"/>
    <w:rsid w:val="00761FEB"/>
    <w:rsid w:val="007631A6"/>
    <w:rsid w:val="007632A0"/>
    <w:rsid w:val="007657C4"/>
    <w:rsid w:val="0076606F"/>
    <w:rsid w:val="00766E01"/>
    <w:rsid w:val="007727DB"/>
    <w:rsid w:val="00772827"/>
    <w:rsid w:val="00772A0B"/>
    <w:rsid w:val="00773776"/>
    <w:rsid w:val="00773CD6"/>
    <w:rsid w:val="00774327"/>
    <w:rsid w:val="00775441"/>
    <w:rsid w:val="007768DE"/>
    <w:rsid w:val="00777116"/>
    <w:rsid w:val="00777C4D"/>
    <w:rsid w:val="0078093D"/>
    <w:rsid w:val="00780EAB"/>
    <w:rsid w:val="00781E81"/>
    <w:rsid w:val="00781FBD"/>
    <w:rsid w:val="00782ACC"/>
    <w:rsid w:val="00782C5D"/>
    <w:rsid w:val="00783854"/>
    <w:rsid w:val="007876A7"/>
    <w:rsid w:val="007877F7"/>
    <w:rsid w:val="007900A9"/>
    <w:rsid w:val="00790824"/>
    <w:rsid w:val="007929C5"/>
    <w:rsid w:val="007952B4"/>
    <w:rsid w:val="007A0A22"/>
    <w:rsid w:val="007A0F3C"/>
    <w:rsid w:val="007A2953"/>
    <w:rsid w:val="007A29EC"/>
    <w:rsid w:val="007A3F7B"/>
    <w:rsid w:val="007A50D0"/>
    <w:rsid w:val="007A69ED"/>
    <w:rsid w:val="007A6ACE"/>
    <w:rsid w:val="007B15AA"/>
    <w:rsid w:val="007B38D7"/>
    <w:rsid w:val="007B3C70"/>
    <w:rsid w:val="007B6982"/>
    <w:rsid w:val="007B722D"/>
    <w:rsid w:val="007C2A95"/>
    <w:rsid w:val="007C386E"/>
    <w:rsid w:val="007C4F4A"/>
    <w:rsid w:val="007C5919"/>
    <w:rsid w:val="007C5D58"/>
    <w:rsid w:val="007C7A8A"/>
    <w:rsid w:val="007D01FC"/>
    <w:rsid w:val="007D3D71"/>
    <w:rsid w:val="007D7F86"/>
    <w:rsid w:val="007E089F"/>
    <w:rsid w:val="007E09F5"/>
    <w:rsid w:val="007E1704"/>
    <w:rsid w:val="007E19AA"/>
    <w:rsid w:val="007E480F"/>
    <w:rsid w:val="007E5267"/>
    <w:rsid w:val="007E701B"/>
    <w:rsid w:val="007E70A6"/>
    <w:rsid w:val="007E7E4D"/>
    <w:rsid w:val="007E7E92"/>
    <w:rsid w:val="007F07B2"/>
    <w:rsid w:val="007F0CBF"/>
    <w:rsid w:val="007F0FD2"/>
    <w:rsid w:val="007F251F"/>
    <w:rsid w:val="007F270E"/>
    <w:rsid w:val="007F2CB0"/>
    <w:rsid w:val="007F45E3"/>
    <w:rsid w:val="007F4DA5"/>
    <w:rsid w:val="007F59E1"/>
    <w:rsid w:val="007F789E"/>
    <w:rsid w:val="007F7FCA"/>
    <w:rsid w:val="00801708"/>
    <w:rsid w:val="008022B2"/>
    <w:rsid w:val="008028C8"/>
    <w:rsid w:val="008033C8"/>
    <w:rsid w:val="008049DB"/>
    <w:rsid w:val="0080503D"/>
    <w:rsid w:val="00806A60"/>
    <w:rsid w:val="00806E56"/>
    <w:rsid w:val="008100ED"/>
    <w:rsid w:val="00811502"/>
    <w:rsid w:val="00815634"/>
    <w:rsid w:val="008156BC"/>
    <w:rsid w:val="008178EA"/>
    <w:rsid w:val="008210B0"/>
    <w:rsid w:val="0082160B"/>
    <w:rsid w:val="00822B02"/>
    <w:rsid w:val="00822C19"/>
    <w:rsid w:val="00823EB7"/>
    <w:rsid w:val="008248DA"/>
    <w:rsid w:val="00826BEC"/>
    <w:rsid w:val="0082798C"/>
    <w:rsid w:val="00831BBC"/>
    <w:rsid w:val="0083260E"/>
    <w:rsid w:val="008340AC"/>
    <w:rsid w:val="008346C5"/>
    <w:rsid w:val="008360A7"/>
    <w:rsid w:val="00836134"/>
    <w:rsid w:val="00836F48"/>
    <w:rsid w:val="00837B8C"/>
    <w:rsid w:val="00837FB4"/>
    <w:rsid w:val="008422D4"/>
    <w:rsid w:val="0084460A"/>
    <w:rsid w:val="00845017"/>
    <w:rsid w:val="00845DC4"/>
    <w:rsid w:val="00846795"/>
    <w:rsid w:val="008502D7"/>
    <w:rsid w:val="00851837"/>
    <w:rsid w:val="00853F0D"/>
    <w:rsid w:val="008543A3"/>
    <w:rsid w:val="008568A0"/>
    <w:rsid w:val="00857616"/>
    <w:rsid w:val="008606ED"/>
    <w:rsid w:val="00861ED4"/>
    <w:rsid w:val="00864F04"/>
    <w:rsid w:val="008677F4"/>
    <w:rsid w:val="00867EA9"/>
    <w:rsid w:val="00870536"/>
    <w:rsid w:val="00871179"/>
    <w:rsid w:val="008719B5"/>
    <w:rsid w:val="008724FF"/>
    <w:rsid w:val="00872D42"/>
    <w:rsid w:val="0087390B"/>
    <w:rsid w:val="0088122D"/>
    <w:rsid w:val="00882E54"/>
    <w:rsid w:val="008848B1"/>
    <w:rsid w:val="00884FA1"/>
    <w:rsid w:val="00885BE4"/>
    <w:rsid w:val="008915A9"/>
    <w:rsid w:val="00891C6F"/>
    <w:rsid w:val="00892E13"/>
    <w:rsid w:val="00894FD7"/>
    <w:rsid w:val="00895968"/>
    <w:rsid w:val="0089615D"/>
    <w:rsid w:val="0089630C"/>
    <w:rsid w:val="008969AA"/>
    <w:rsid w:val="008A17B9"/>
    <w:rsid w:val="008A1EB6"/>
    <w:rsid w:val="008A2080"/>
    <w:rsid w:val="008A246A"/>
    <w:rsid w:val="008A3B26"/>
    <w:rsid w:val="008A4CCA"/>
    <w:rsid w:val="008A5EAB"/>
    <w:rsid w:val="008A691D"/>
    <w:rsid w:val="008A7182"/>
    <w:rsid w:val="008B0A01"/>
    <w:rsid w:val="008B15E0"/>
    <w:rsid w:val="008B1729"/>
    <w:rsid w:val="008B2400"/>
    <w:rsid w:val="008B24D2"/>
    <w:rsid w:val="008B2544"/>
    <w:rsid w:val="008B2E1F"/>
    <w:rsid w:val="008B5E51"/>
    <w:rsid w:val="008B779B"/>
    <w:rsid w:val="008C19E7"/>
    <w:rsid w:val="008C488F"/>
    <w:rsid w:val="008C542E"/>
    <w:rsid w:val="008C626C"/>
    <w:rsid w:val="008C7B85"/>
    <w:rsid w:val="008D1CDD"/>
    <w:rsid w:val="008D2CD7"/>
    <w:rsid w:val="008D3073"/>
    <w:rsid w:val="008D444A"/>
    <w:rsid w:val="008D58DB"/>
    <w:rsid w:val="008D5B5D"/>
    <w:rsid w:val="008D75C5"/>
    <w:rsid w:val="008D7717"/>
    <w:rsid w:val="008E018C"/>
    <w:rsid w:val="008E1330"/>
    <w:rsid w:val="008E4289"/>
    <w:rsid w:val="008E46FA"/>
    <w:rsid w:val="008E4AB0"/>
    <w:rsid w:val="008E4F9E"/>
    <w:rsid w:val="008E501F"/>
    <w:rsid w:val="008E57A7"/>
    <w:rsid w:val="008E62C9"/>
    <w:rsid w:val="008E6C2D"/>
    <w:rsid w:val="008E7E46"/>
    <w:rsid w:val="008F1A27"/>
    <w:rsid w:val="008F26AB"/>
    <w:rsid w:val="008F377F"/>
    <w:rsid w:val="008F5BA4"/>
    <w:rsid w:val="008F7E8B"/>
    <w:rsid w:val="00900F0B"/>
    <w:rsid w:val="0090170C"/>
    <w:rsid w:val="00902E79"/>
    <w:rsid w:val="00903FA6"/>
    <w:rsid w:val="00904ACB"/>
    <w:rsid w:val="009060DB"/>
    <w:rsid w:val="009067E5"/>
    <w:rsid w:val="00907B0F"/>
    <w:rsid w:val="00907ED7"/>
    <w:rsid w:val="00910123"/>
    <w:rsid w:val="00910B30"/>
    <w:rsid w:val="00910BBB"/>
    <w:rsid w:val="009125B7"/>
    <w:rsid w:val="00912BA4"/>
    <w:rsid w:val="00915D61"/>
    <w:rsid w:val="00920EA6"/>
    <w:rsid w:val="009240A8"/>
    <w:rsid w:val="0092432E"/>
    <w:rsid w:val="00925E8D"/>
    <w:rsid w:val="00927464"/>
    <w:rsid w:val="00927509"/>
    <w:rsid w:val="009276FA"/>
    <w:rsid w:val="00933AD5"/>
    <w:rsid w:val="009346AB"/>
    <w:rsid w:val="0093756A"/>
    <w:rsid w:val="009379DE"/>
    <w:rsid w:val="0094023A"/>
    <w:rsid w:val="0094026C"/>
    <w:rsid w:val="0094162B"/>
    <w:rsid w:val="00945286"/>
    <w:rsid w:val="00946E08"/>
    <w:rsid w:val="00947F61"/>
    <w:rsid w:val="00950060"/>
    <w:rsid w:val="009515C9"/>
    <w:rsid w:val="00953501"/>
    <w:rsid w:val="00955066"/>
    <w:rsid w:val="00956E57"/>
    <w:rsid w:val="00957525"/>
    <w:rsid w:val="00957BCF"/>
    <w:rsid w:val="009604DA"/>
    <w:rsid w:val="00960A48"/>
    <w:rsid w:val="00961667"/>
    <w:rsid w:val="009624D9"/>
    <w:rsid w:val="00963E5B"/>
    <w:rsid w:val="00966B3D"/>
    <w:rsid w:val="0096751D"/>
    <w:rsid w:val="009704B2"/>
    <w:rsid w:val="00970E91"/>
    <w:rsid w:val="0097109C"/>
    <w:rsid w:val="00971700"/>
    <w:rsid w:val="00975005"/>
    <w:rsid w:val="009756BC"/>
    <w:rsid w:val="00975CA4"/>
    <w:rsid w:val="00980420"/>
    <w:rsid w:val="00980E40"/>
    <w:rsid w:val="00980E52"/>
    <w:rsid w:val="0098101D"/>
    <w:rsid w:val="009815EB"/>
    <w:rsid w:val="00982FC5"/>
    <w:rsid w:val="009830B7"/>
    <w:rsid w:val="00983B90"/>
    <w:rsid w:val="00985E94"/>
    <w:rsid w:val="00986482"/>
    <w:rsid w:val="009872EC"/>
    <w:rsid w:val="0099070F"/>
    <w:rsid w:val="00991F39"/>
    <w:rsid w:val="00994C00"/>
    <w:rsid w:val="00995085"/>
    <w:rsid w:val="00995300"/>
    <w:rsid w:val="00996EC1"/>
    <w:rsid w:val="009A177C"/>
    <w:rsid w:val="009A2C9C"/>
    <w:rsid w:val="009A3B98"/>
    <w:rsid w:val="009A528A"/>
    <w:rsid w:val="009A62BD"/>
    <w:rsid w:val="009A65D5"/>
    <w:rsid w:val="009A6D3B"/>
    <w:rsid w:val="009A759F"/>
    <w:rsid w:val="009A7A8A"/>
    <w:rsid w:val="009B2749"/>
    <w:rsid w:val="009B2E69"/>
    <w:rsid w:val="009B44BA"/>
    <w:rsid w:val="009B4520"/>
    <w:rsid w:val="009B5382"/>
    <w:rsid w:val="009B6247"/>
    <w:rsid w:val="009B68D6"/>
    <w:rsid w:val="009B6AA5"/>
    <w:rsid w:val="009B7BE9"/>
    <w:rsid w:val="009C02C4"/>
    <w:rsid w:val="009C0997"/>
    <w:rsid w:val="009C170B"/>
    <w:rsid w:val="009C36CE"/>
    <w:rsid w:val="009C3C50"/>
    <w:rsid w:val="009C4D90"/>
    <w:rsid w:val="009C4DC8"/>
    <w:rsid w:val="009C508C"/>
    <w:rsid w:val="009D0710"/>
    <w:rsid w:val="009D2EDA"/>
    <w:rsid w:val="009D3089"/>
    <w:rsid w:val="009D32DC"/>
    <w:rsid w:val="009D475A"/>
    <w:rsid w:val="009D4C29"/>
    <w:rsid w:val="009D5274"/>
    <w:rsid w:val="009D65A4"/>
    <w:rsid w:val="009E17C5"/>
    <w:rsid w:val="009E1D62"/>
    <w:rsid w:val="009E30B4"/>
    <w:rsid w:val="009E49F2"/>
    <w:rsid w:val="009E71BD"/>
    <w:rsid w:val="009F1BF0"/>
    <w:rsid w:val="009F2C8F"/>
    <w:rsid w:val="009F6B09"/>
    <w:rsid w:val="00A0320F"/>
    <w:rsid w:val="00A032BA"/>
    <w:rsid w:val="00A06999"/>
    <w:rsid w:val="00A06F3C"/>
    <w:rsid w:val="00A079FB"/>
    <w:rsid w:val="00A07C0F"/>
    <w:rsid w:val="00A11DAB"/>
    <w:rsid w:val="00A1319A"/>
    <w:rsid w:val="00A13B0A"/>
    <w:rsid w:val="00A13E65"/>
    <w:rsid w:val="00A1471B"/>
    <w:rsid w:val="00A14B70"/>
    <w:rsid w:val="00A15411"/>
    <w:rsid w:val="00A15ECB"/>
    <w:rsid w:val="00A15ED1"/>
    <w:rsid w:val="00A1678E"/>
    <w:rsid w:val="00A16CA0"/>
    <w:rsid w:val="00A176F4"/>
    <w:rsid w:val="00A203CC"/>
    <w:rsid w:val="00A2282B"/>
    <w:rsid w:val="00A2290C"/>
    <w:rsid w:val="00A23BEA"/>
    <w:rsid w:val="00A251B7"/>
    <w:rsid w:val="00A265B4"/>
    <w:rsid w:val="00A30029"/>
    <w:rsid w:val="00A3166F"/>
    <w:rsid w:val="00A338D6"/>
    <w:rsid w:val="00A355B4"/>
    <w:rsid w:val="00A35BF9"/>
    <w:rsid w:val="00A36D1B"/>
    <w:rsid w:val="00A405D9"/>
    <w:rsid w:val="00A41794"/>
    <w:rsid w:val="00A42A70"/>
    <w:rsid w:val="00A446B3"/>
    <w:rsid w:val="00A45B06"/>
    <w:rsid w:val="00A47DCD"/>
    <w:rsid w:val="00A508F1"/>
    <w:rsid w:val="00A53B34"/>
    <w:rsid w:val="00A545B8"/>
    <w:rsid w:val="00A5484A"/>
    <w:rsid w:val="00A550FF"/>
    <w:rsid w:val="00A565B4"/>
    <w:rsid w:val="00A568C4"/>
    <w:rsid w:val="00A57427"/>
    <w:rsid w:val="00A57E7F"/>
    <w:rsid w:val="00A611EE"/>
    <w:rsid w:val="00A6148D"/>
    <w:rsid w:val="00A63CAA"/>
    <w:rsid w:val="00A63EBD"/>
    <w:rsid w:val="00A66665"/>
    <w:rsid w:val="00A673D8"/>
    <w:rsid w:val="00A67DD8"/>
    <w:rsid w:val="00A71B90"/>
    <w:rsid w:val="00A72499"/>
    <w:rsid w:val="00A734E0"/>
    <w:rsid w:val="00A752CF"/>
    <w:rsid w:val="00A754F6"/>
    <w:rsid w:val="00A75917"/>
    <w:rsid w:val="00A75983"/>
    <w:rsid w:val="00A76223"/>
    <w:rsid w:val="00A766A0"/>
    <w:rsid w:val="00A7703A"/>
    <w:rsid w:val="00A82B64"/>
    <w:rsid w:val="00A84069"/>
    <w:rsid w:val="00A90704"/>
    <w:rsid w:val="00A913DD"/>
    <w:rsid w:val="00AA0504"/>
    <w:rsid w:val="00AA17FB"/>
    <w:rsid w:val="00AA53FD"/>
    <w:rsid w:val="00AA6363"/>
    <w:rsid w:val="00AA683D"/>
    <w:rsid w:val="00AA7480"/>
    <w:rsid w:val="00AA7F86"/>
    <w:rsid w:val="00AB0B8E"/>
    <w:rsid w:val="00AB394A"/>
    <w:rsid w:val="00AB4349"/>
    <w:rsid w:val="00AB5292"/>
    <w:rsid w:val="00AB5CA5"/>
    <w:rsid w:val="00AB73A6"/>
    <w:rsid w:val="00AB7CCD"/>
    <w:rsid w:val="00AC07C9"/>
    <w:rsid w:val="00AC2B5A"/>
    <w:rsid w:val="00AC4561"/>
    <w:rsid w:val="00AC4C12"/>
    <w:rsid w:val="00AC4D29"/>
    <w:rsid w:val="00AC4D35"/>
    <w:rsid w:val="00AC7327"/>
    <w:rsid w:val="00AD0CCF"/>
    <w:rsid w:val="00AD183A"/>
    <w:rsid w:val="00AD5B67"/>
    <w:rsid w:val="00AE055F"/>
    <w:rsid w:val="00AE07B0"/>
    <w:rsid w:val="00AE3A1E"/>
    <w:rsid w:val="00AE5D12"/>
    <w:rsid w:val="00AE66CC"/>
    <w:rsid w:val="00AE6BDE"/>
    <w:rsid w:val="00AE6D2B"/>
    <w:rsid w:val="00AE76D1"/>
    <w:rsid w:val="00AF06C1"/>
    <w:rsid w:val="00AF1B34"/>
    <w:rsid w:val="00AF1CCE"/>
    <w:rsid w:val="00AF22EA"/>
    <w:rsid w:val="00AF304A"/>
    <w:rsid w:val="00AF3431"/>
    <w:rsid w:val="00AF3FAB"/>
    <w:rsid w:val="00AF56DF"/>
    <w:rsid w:val="00AF5974"/>
    <w:rsid w:val="00AF66B5"/>
    <w:rsid w:val="00AF7AFF"/>
    <w:rsid w:val="00B00026"/>
    <w:rsid w:val="00B003FC"/>
    <w:rsid w:val="00B011AE"/>
    <w:rsid w:val="00B027F6"/>
    <w:rsid w:val="00B02CF1"/>
    <w:rsid w:val="00B036AE"/>
    <w:rsid w:val="00B059EE"/>
    <w:rsid w:val="00B06A5E"/>
    <w:rsid w:val="00B075E5"/>
    <w:rsid w:val="00B11C02"/>
    <w:rsid w:val="00B13A08"/>
    <w:rsid w:val="00B14281"/>
    <w:rsid w:val="00B14770"/>
    <w:rsid w:val="00B15029"/>
    <w:rsid w:val="00B172E3"/>
    <w:rsid w:val="00B179A5"/>
    <w:rsid w:val="00B209B9"/>
    <w:rsid w:val="00B20EDC"/>
    <w:rsid w:val="00B24145"/>
    <w:rsid w:val="00B26871"/>
    <w:rsid w:val="00B31BD7"/>
    <w:rsid w:val="00B31F32"/>
    <w:rsid w:val="00B34C63"/>
    <w:rsid w:val="00B35713"/>
    <w:rsid w:val="00B35DBA"/>
    <w:rsid w:val="00B37FFC"/>
    <w:rsid w:val="00B41110"/>
    <w:rsid w:val="00B4287E"/>
    <w:rsid w:val="00B4294E"/>
    <w:rsid w:val="00B44111"/>
    <w:rsid w:val="00B443EC"/>
    <w:rsid w:val="00B45FEA"/>
    <w:rsid w:val="00B46221"/>
    <w:rsid w:val="00B47464"/>
    <w:rsid w:val="00B47811"/>
    <w:rsid w:val="00B500FA"/>
    <w:rsid w:val="00B50C14"/>
    <w:rsid w:val="00B5276B"/>
    <w:rsid w:val="00B52AA4"/>
    <w:rsid w:val="00B53A14"/>
    <w:rsid w:val="00B544D1"/>
    <w:rsid w:val="00B5619D"/>
    <w:rsid w:val="00B568D0"/>
    <w:rsid w:val="00B610B4"/>
    <w:rsid w:val="00B61ACF"/>
    <w:rsid w:val="00B62458"/>
    <w:rsid w:val="00B637A4"/>
    <w:rsid w:val="00B63EE2"/>
    <w:rsid w:val="00B64229"/>
    <w:rsid w:val="00B648DA"/>
    <w:rsid w:val="00B64FFD"/>
    <w:rsid w:val="00B67D94"/>
    <w:rsid w:val="00B70040"/>
    <w:rsid w:val="00B70D92"/>
    <w:rsid w:val="00B71E89"/>
    <w:rsid w:val="00B73BF8"/>
    <w:rsid w:val="00B75304"/>
    <w:rsid w:val="00B77327"/>
    <w:rsid w:val="00B803CC"/>
    <w:rsid w:val="00B825A3"/>
    <w:rsid w:val="00B837FD"/>
    <w:rsid w:val="00B84660"/>
    <w:rsid w:val="00B92CB1"/>
    <w:rsid w:val="00B94A2F"/>
    <w:rsid w:val="00B9539E"/>
    <w:rsid w:val="00B957AB"/>
    <w:rsid w:val="00BA0259"/>
    <w:rsid w:val="00BA0C3B"/>
    <w:rsid w:val="00BA3950"/>
    <w:rsid w:val="00BA5EEC"/>
    <w:rsid w:val="00BA6040"/>
    <w:rsid w:val="00BA6720"/>
    <w:rsid w:val="00BA6E7A"/>
    <w:rsid w:val="00BA7750"/>
    <w:rsid w:val="00BB011C"/>
    <w:rsid w:val="00BB3512"/>
    <w:rsid w:val="00BB3C52"/>
    <w:rsid w:val="00BB52D1"/>
    <w:rsid w:val="00BB5F7E"/>
    <w:rsid w:val="00BB722A"/>
    <w:rsid w:val="00BC1A1F"/>
    <w:rsid w:val="00BC4653"/>
    <w:rsid w:val="00BC4D76"/>
    <w:rsid w:val="00BC6F3F"/>
    <w:rsid w:val="00BD5CC8"/>
    <w:rsid w:val="00BD61EF"/>
    <w:rsid w:val="00BD7FE9"/>
    <w:rsid w:val="00BE010D"/>
    <w:rsid w:val="00BE09EE"/>
    <w:rsid w:val="00BE0E63"/>
    <w:rsid w:val="00BE1277"/>
    <w:rsid w:val="00BE19B0"/>
    <w:rsid w:val="00BE2C43"/>
    <w:rsid w:val="00BE580E"/>
    <w:rsid w:val="00BE5F2D"/>
    <w:rsid w:val="00BE5F73"/>
    <w:rsid w:val="00BF276C"/>
    <w:rsid w:val="00BF2D67"/>
    <w:rsid w:val="00BF37B5"/>
    <w:rsid w:val="00BF4E08"/>
    <w:rsid w:val="00BF52A7"/>
    <w:rsid w:val="00C04430"/>
    <w:rsid w:val="00C04663"/>
    <w:rsid w:val="00C04F30"/>
    <w:rsid w:val="00C06B9D"/>
    <w:rsid w:val="00C17D24"/>
    <w:rsid w:val="00C2095F"/>
    <w:rsid w:val="00C20AB5"/>
    <w:rsid w:val="00C20BE5"/>
    <w:rsid w:val="00C21235"/>
    <w:rsid w:val="00C23986"/>
    <w:rsid w:val="00C24EBB"/>
    <w:rsid w:val="00C32018"/>
    <w:rsid w:val="00C32288"/>
    <w:rsid w:val="00C32572"/>
    <w:rsid w:val="00C32B0B"/>
    <w:rsid w:val="00C32D58"/>
    <w:rsid w:val="00C331A3"/>
    <w:rsid w:val="00C33481"/>
    <w:rsid w:val="00C33F74"/>
    <w:rsid w:val="00C346D5"/>
    <w:rsid w:val="00C377E6"/>
    <w:rsid w:val="00C37A39"/>
    <w:rsid w:val="00C4137D"/>
    <w:rsid w:val="00C41638"/>
    <w:rsid w:val="00C41B9C"/>
    <w:rsid w:val="00C42F51"/>
    <w:rsid w:val="00C43609"/>
    <w:rsid w:val="00C44244"/>
    <w:rsid w:val="00C44A57"/>
    <w:rsid w:val="00C478B8"/>
    <w:rsid w:val="00C5092B"/>
    <w:rsid w:val="00C51B5D"/>
    <w:rsid w:val="00C522BD"/>
    <w:rsid w:val="00C5424F"/>
    <w:rsid w:val="00C55695"/>
    <w:rsid w:val="00C557AC"/>
    <w:rsid w:val="00C55D2B"/>
    <w:rsid w:val="00C61EEF"/>
    <w:rsid w:val="00C62C41"/>
    <w:rsid w:val="00C63D7B"/>
    <w:rsid w:val="00C659C7"/>
    <w:rsid w:val="00C6724C"/>
    <w:rsid w:val="00C672AC"/>
    <w:rsid w:val="00C67E20"/>
    <w:rsid w:val="00C70296"/>
    <w:rsid w:val="00C71438"/>
    <w:rsid w:val="00C714DD"/>
    <w:rsid w:val="00C72688"/>
    <w:rsid w:val="00C76750"/>
    <w:rsid w:val="00C77056"/>
    <w:rsid w:val="00C77C12"/>
    <w:rsid w:val="00C8102F"/>
    <w:rsid w:val="00C817EF"/>
    <w:rsid w:val="00C82816"/>
    <w:rsid w:val="00C84335"/>
    <w:rsid w:val="00C86B02"/>
    <w:rsid w:val="00C870EE"/>
    <w:rsid w:val="00C90071"/>
    <w:rsid w:val="00C9068E"/>
    <w:rsid w:val="00C90B90"/>
    <w:rsid w:val="00C92174"/>
    <w:rsid w:val="00C92621"/>
    <w:rsid w:val="00C92925"/>
    <w:rsid w:val="00C9469E"/>
    <w:rsid w:val="00C951E9"/>
    <w:rsid w:val="00C9535C"/>
    <w:rsid w:val="00C96019"/>
    <w:rsid w:val="00C96488"/>
    <w:rsid w:val="00C973BE"/>
    <w:rsid w:val="00C9780B"/>
    <w:rsid w:val="00CA0C51"/>
    <w:rsid w:val="00CA2EA0"/>
    <w:rsid w:val="00CA3DA7"/>
    <w:rsid w:val="00CA4E24"/>
    <w:rsid w:val="00CA5991"/>
    <w:rsid w:val="00CA5D79"/>
    <w:rsid w:val="00CA762E"/>
    <w:rsid w:val="00CA7C4A"/>
    <w:rsid w:val="00CB00F3"/>
    <w:rsid w:val="00CB0978"/>
    <w:rsid w:val="00CB2E75"/>
    <w:rsid w:val="00CB304B"/>
    <w:rsid w:val="00CB3C48"/>
    <w:rsid w:val="00CB574A"/>
    <w:rsid w:val="00CB6162"/>
    <w:rsid w:val="00CB6EBC"/>
    <w:rsid w:val="00CB6FF3"/>
    <w:rsid w:val="00CC07C1"/>
    <w:rsid w:val="00CC141F"/>
    <w:rsid w:val="00CC1474"/>
    <w:rsid w:val="00CC2F94"/>
    <w:rsid w:val="00CC39BF"/>
    <w:rsid w:val="00CC3D8D"/>
    <w:rsid w:val="00CC3DF1"/>
    <w:rsid w:val="00CC473E"/>
    <w:rsid w:val="00CC56FF"/>
    <w:rsid w:val="00CC5D49"/>
    <w:rsid w:val="00CC753A"/>
    <w:rsid w:val="00CD159C"/>
    <w:rsid w:val="00CD1D6F"/>
    <w:rsid w:val="00CD1F37"/>
    <w:rsid w:val="00CD2C47"/>
    <w:rsid w:val="00CD3D46"/>
    <w:rsid w:val="00CD3DD4"/>
    <w:rsid w:val="00CD43F6"/>
    <w:rsid w:val="00CD4575"/>
    <w:rsid w:val="00CD4592"/>
    <w:rsid w:val="00CD4A1C"/>
    <w:rsid w:val="00CD66A5"/>
    <w:rsid w:val="00CE01A5"/>
    <w:rsid w:val="00CE068B"/>
    <w:rsid w:val="00CE168D"/>
    <w:rsid w:val="00CE1A32"/>
    <w:rsid w:val="00CE1E46"/>
    <w:rsid w:val="00CE20C6"/>
    <w:rsid w:val="00CE28C8"/>
    <w:rsid w:val="00CE2C02"/>
    <w:rsid w:val="00CE37E3"/>
    <w:rsid w:val="00CE4B36"/>
    <w:rsid w:val="00CE5D90"/>
    <w:rsid w:val="00CE62D7"/>
    <w:rsid w:val="00CF2AF2"/>
    <w:rsid w:val="00CF2B84"/>
    <w:rsid w:val="00CF40B2"/>
    <w:rsid w:val="00CF4D22"/>
    <w:rsid w:val="00CF730E"/>
    <w:rsid w:val="00CF7795"/>
    <w:rsid w:val="00CF7C26"/>
    <w:rsid w:val="00D005A1"/>
    <w:rsid w:val="00D018FC"/>
    <w:rsid w:val="00D03797"/>
    <w:rsid w:val="00D04449"/>
    <w:rsid w:val="00D0567B"/>
    <w:rsid w:val="00D062E9"/>
    <w:rsid w:val="00D10CEF"/>
    <w:rsid w:val="00D12F85"/>
    <w:rsid w:val="00D13989"/>
    <w:rsid w:val="00D14B88"/>
    <w:rsid w:val="00D156F2"/>
    <w:rsid w:val="00D16139"/>
    <w:rsid w:val="00D20FB9"/>
    <w:rsid w:val="00D214AD"/>
    <w:rsid w:val="00D216C4"/>
    <w:rsid w:val="00D2208D"/>
    <w:rsid w:val="00D23347"/>
    <w:rsid w:val="00D2363D"/>
    <w:rsid w:val="00D236EF"/>
    <w:rsid w:val="00D2545E"/>
    <w:rsid w:val="00D26299"/>
    <w:rsid w:val="00D30AB1"/>
    <w:rsid w:val="00D33D90"/>
    <w:rsid w:val="00D35401"/>
    <w:rsid w:val="00D35EC6"/>
    <w:rsid w:val="00D36007"/>
    <w:rsid w:val="00D36C9F"/>
    <w:rsid w:val="00D40DAD"/>
    <w:rsid w:val="00D421FA"/>
    <w:rsid w:val="00D42988"/>
    <w:rsid w:val="00D430CB"/>
    <w:rsid w:val="00D445F5"/>
    <w:rsid w:val="00D45539"/>
    <w:rsid w:val="00D45625"/>
    <w:rsid w:val="00D47ECA"/>
    <w:rsid w:val="00D51114"/>
    <w:rsid w:val="00D5209A"/>
    <w:rsid w:val="00D5261C"/>
    <w:rsid w:val="00D52914"/>
    <w:rsid w:val="00D54E8E"/>
    <w:rsid w:val="00D5675C"/>
    <w:rsid w:val="00D56D49"/>
    <w:rsid w:val="00D57CCA"/>
    <w:rsid w:val="00D61B26"/>
    <w:rsid w:val="00D628B3"/>
    <w:rsid w:val="00D62BF5"/>
    <w:rsid w:val="00D6366F"/>
    <w:rsid w:val="00D64C1E"/>
    <w:rsid w:val="00D64EFF"/>
    <w:rsid w:val="00D65216"/>
    <w:rsid w:val="00D712DD"/>
    <w:rsid w:val="00D712F7"/>
    <w:rsid w:val="00D71CF0"/>
    <w:rsid w:val="00D73D79"/>
    <w:rsid w:val="00D74CD8"/>
    <w:rsid w:val="00D75582"/>
    <w:rsid w:val="00D7587B"/>
    <w:rsid w:val="00D77C80"/>
    <w:rsid w:val="00D80213"/>
    <w:rsid w:val="00D80A00"/>
    <w:rsid w:val="00D80ACC"/>
    <w:rsid w:val="00D80FE4"/>
    <w:rsid w:val="00D811C5"/>
    <w:rsid w:val="00D835DB"/>
    <w:rsid w:val="00D849D4"/>
    <w:rsid w:val="00D859EA"/>
    <w:rsid w:val="00D8658E"/>
    <w:rsid w:val="00D86712"/>
    <w:rsid w:val="00D868D2"/>
    <w:rsid w:val="00D86905"/>
    <w:rsid w:val="00D86F5D"/>
    <w:rsid w:val="00D87453"/>
    <w:rsid w:val="00D87463"/>
    <w:rsid w:val="00D87884"/>
    <w:rsid w:val="00D9085F"/>
    <w:rsid w:val="00D91312"/>
    <w:rsid w:val="00D91A96"/>
    <w:rsid w:val="00D91BC4"/>
    <w:rsid w:val="00D93AB3"/>
    <w:rsid w:val="00D9504F"/>
    <w:rsid w:val="00D96058"/>
    <w:rsid w:val="00DA0A7C"/>
    <w:rsid w:val="00DA3100"/>
    <w:rsid w:val="00DA45F5"/>
    <w:rsid w:val="00DA5A45"/>
    <w:rsid w:val="00DA5D1A"/>
    <w:rsid w:val="00DB02FF"/>
    <w:rsid w:val="00DB2F53"/>
    <w:rsid w:val="00DB538A"/>
    <w:rsid w:val="00DB5700"/>
    <w:rsid w:val="00DB5850"/>
    <w:rsid w:val="00DB68A7"/>
    <w:rsid w:val="00DC2DE6"/>
    <w:rsid w:val="00DC42C1"/>
    <w:rsid w:val="00DC6F39"/>
    <w:rsid w:val="00DD17E1"/>
    <w:rsid w:val="00DD30FA"/>
    <w:rsid w:val="00DD57AE"/>
    <w:rsid w:val="00DD663C"/>
    <w:rsid w:val="00DD73DA"/>
    <w:rsid w:val="00DD7A72"/>
    <w:rsid w:val="00DE0098"/>
    <w:rsid w:val="00DE44B5"/>
    <w:rsid w:val="00DE4B07"/>
    <w:rsid w:val="00DE769A"/>
    <w:rsid w:val="00DF0B36"/>
    <w:rsid w:val="00DF0D5E"/>
    <w:rsid w:val="00DF3563"/>
    <w:rsid w:val="00DF5128"/>
    <w:rsid w:val="00DF54AE"/>
    <w:rsid w:val="00DF5C9E"/>
    <w:rsid w:val="00DF5D2F"/>
    <w:rsid w:val="00DF6858"/>
    <w:rsid w:val="00DF6F46"/>
    <w:rsid w:val="00DF71C2"/>
    <w:rsid w:val="00DF726F"/>
    <w:rsid w:val="00DF7F5A"/>
    <w:rsid w:val="00E0130A"/>
    <w:rsid w:val="00E01439"/>
    <w:rsid w:val="00E04314"/>
    <w:rsid w:val="00E04DB7"/>
    <w:rsid w:val="00E07B53"/>
    <w:rsid w:val="00E1118E"/>
    <w:rsid w:val="00E12D11"/>
    <w:rsid w:val="00E1324A"/>
    <w:rsid w:val="00E145DC"/>
    <w:rsid w:val="00E14709"/>
    <w:rsid w:val="00E14B47"/>
    <w:rsid w:val="00E1623B"/>
    <w:rsid w:val="00E17822"/>
    <w:rsid w:val="00E17A71"/>
    <w:rsid w:val="00E20709"/>
    <w:rsid w:val="00E217D4"/>
    <w:rsid w:val="00E226BB"/>
    <w:rsid w:val="00E228D8"/>
    <w:rsid w:val="00E22A49"/>
    <w:rsid w:val="00E2369E"/>
    <w:rsid w:val="00E23F2B"/>
    <w:rsid w:val="00E2449B"/>
    <w:rsid w:val="00E2468A"/>
    <w:rsid w:val="00E2585B"/>
    <w:rsid w:val="00E27266"/>
    <w:rsid w:val="00E302FD"/>
    <w:rsid w:val="00E309BF"/>
    <w:rsid w:val="00E3219D"/>
    <w:rsid w:val="00E3250D"/>
    <w:rsid w:val="00E33634"/>
    <w:rsid w:val="00E3456B"/>
    <w:rsid w:val="00E349F6"/>
    <w:rsid w:val="00E34C33"/>
    <w:rsid w:val="00E34C45"/>
    <w:rsid w:val="00E35EA5"/>
    <w:rsid w:val="00E3756F"/>
    <w:rsid w:val="00E37BEF"/>
    <w:rsid w:val="00E40270"/>
    <w:rsid w:val="00E40347"/>
    <w:rsid w:val="00E43D36"/>
    <w:rsid w:val="00E44313"/>
    <w:rsid w:val="00E44C17"/>
    <w:rsid w:val="00E44ED8"/>
    <w:rsid w:val="00E46C84"/>
    <w:rsid w:val="00E47413"/>
    <w:rsid w:val="00E47A9F"/>
    <w:rsid w:val="00E47BE0"/>
    <w:rsid w:val="00E507A8"/>
    <w:rsid w:val="00E51D22"/>
    <w:rsid w:val="00E5213F"/>
    <w:rsid w:val="00E52478"/>
    <w:rsid w:val="00E5405D"/>
    <w:rsid w:val="00E546CC"/>
    <w:rsid w:val="00E5483B"/>
    <w:rsid w:val="00E54861"/>
    <w:rsid w:val="00E56010"/>
    <w:rsid w:val="00E569C1"/>
    <w:rsid w:val="00E628CB"/>
    <w:rsid w:val="00E630E4"/>
    <w:rsid w:val="00E63243"/>
    <w:rsid w:val="00E64FB9"/>
    <w:rsid w:val="00E66D35"/>
    <w:rsid w:val="00E67436"/>
    <w:rsid w:val="00E72F8E"/>
    <w:rsid w:val="00E75534"/>
    <w:rsid w:val="00E76101"/>
    <w:rsid w:val="00E77130"/>
    <w:rsid w:val="00E77B48"/>
    <w:rsid w:val="00E815B3"/>
    <w:rsid w:val="00E81BDE"/>
    <w:rsid w:val="00E8200D"/>
    <w:rsid w:val="00E8219E"/>
    <w:rsid w:val="00E825FE"/>
    <w:rsid w:val="00E83309"/>
    <w:rsid w:val="00E834FA"/>
    <w:rsid w:val="00E8576D"/>
    <w:rsid w:val="00E85B69"/>
    <w:rsid w:val="00E85C21"/>
    <w:rsid w:val="00E861A2"/>
    <w:rsid w:val="00E87690"/>
    <w:rsid w:val="00E9123E"/>
    <w:rsid w:val="00E915C3"/>
    <w:rsid w:val="00E9216F"/>
    <w:rsid w:val="00E93F0B"/>
    <w:rsid w:val="00E94999"/>
    <w:rsid w:val="00E94DA8"/>
    <w:rsid w:val="00E95DCA"/>
    <w:rsid w:val="00E96018"/>
    <w:rsid w:val="00E961FC"/>
    <w:rsid w:val="00EA0995"/>
    <w:rsid w:val="00EA1620"/>
    <w:rsid w:val="00EA17E8"/>
    <w:rsid w:val="00EA2E0F"/>
    <w:rsid w:val="00EA35CE"/>
    <w:rsid w:val="00EA4910"/>
    <w:rsid w:val="00EA512A"/>
    <w:rsid w:val="00EA5304"/>
    <w:rsid w:val="00EA6AD4"/>
    <w:rsid w:val="00EB01F9"/>
    <w:rsid w:val="00EB10B1"/>
    <w:rsid w:val="00EB170B"/>
    <w:rsid w:val="00EB1B08"/>
    <w:rsid w:val="00EB1FC6"/>
    <w:rsid w:val="00EB2065"/>
    <w:rsid w:val="00EB278B"/>
    <w:rsid w:val="00EB47D3"/>
    <w:rsid w:val="00EB6D09"/>
    <w:rsid w:val="00EB6D55"/>
    <w:rsid w:val="00EB71EE"/>
    <w:rsid w:val="00EB78A6"/>
    <w:rsid w:val="00EC1A01"/>
    <w:rsid w:val="00EC298A"/>
    <w:rsid w:val="00EC2F06"/>
    <w:rsid w:val="00EC3173"/>
    <w:rsid w:val="00EC493D"/>
    <w:rsid w:val="00EC4C26"/>
    <w:rsid w:val="00EC5FCF"/>
    <w:rsid w:val="00EC776F"/>
    <w:rsid w:val="00ED018C"/>
    <w:rsid w:val="00ED098A"/>
    <w:rsid w:val="00ED0F12"/>
    <w:rsid w:val="00ED1426"/>
    <w:rsid w:val="00ED1681"/>
    <w:rsid w:val="00ED3AA6"/>
    <w:rsid w:val="00ED3D7D"/>
    <w:rsid w:val="00ED504B"/>
    <w:rsid w:val="00ED555A"/>
    <w:rsid w:val="00ED66B4"/>
    <w:rsid w:val="00ED69A0"/>
    <w:rsid w:val="00ED7D29"/>
    <w:rsid w:val="00EE0B07"/>
    <w:rsid w:val="00EE176E"/>
    <w:rsid w:val="00EE1B29"/>
    <w:rsid w:val="00EE3546"/>
    <w:rsid w:val="00EE3B87"/>
    <w:rsid w:val="00EE4F99"/>
    <w:rsid w:val="00EE6D4A"/>
    <w:rsid w:val="00EE7392"/>
    <w:rsid w:val="00EE7D5A"/>
    <w:rsid w:val="00EF00D1"/>
    <w:rsid w:val="00EF0321"/>
    <w:rsid w:val="00EF23A7"/>
    <w:rsid w:val="00EF3C7F"/>
    <w:rsid w:val="00EF43A8"/>
    <w:rsid w:val="00EF5242"/>
    <w:rsid w:val="00EF5C38"/>
    <w:rsid w:val="00F0075C"/>
    <w:rsid w:val="00F024BC"/>
    <w:rsid w:val="00F03C97"/>
    <w:rsid w:val="00F04E4B"/>
    <w:rsid w:val="00F04EAF"/>
    <w:rsid w:val="00F05B7F"/>
    <w:rsid w:val="00F05E3C"/>
    <w:rsid w:val="00F068F6"/>
    <w:rsid w:val="00F06B53"/>
    <w:rsid w:val="00F074C5"/>
    <w:rsid w:val="00F077B2"/>
    <w:rsid w:val="00F07C9E"/>
    <w:rsid w:val="00F1056D"/>
    <w:rsid w:val="00F10ADB"/>
    <w:rsid w:val="00F11BF6"/>
    <w:rsid w:val="00F124E1"/>
    <w:rsid w:val="00F13FCD"/>
    <w:rsid w:val="00F14825"/>
    <w:rsid w:val="00F14C8D"/>
    <w:rsid w:val="00F15911"/>
    <w:rsid w:val="00F16984"/>
    <w:rsid w:val="00F2006B"/>
    <w:rsid w:val="00F23D92"/>
    <w:rsid w:val="00F26329"/>
    <w:rsid w:val="00F269CA"/>
    <w:rsid w:val="00F2764F"/>
    <w:rsid w:val="00F27CD9"/>
    <w:rsid w:val="00F306C2"/>
    <w:rsid w:val="00F31DBA"/>
    <w:rsid w:val="00F31E76"/>
    <w:rsid w:val="00F3223A"/>
    <w:rsid w:val="00F32F8E"/>
    <w:rsid w:val="00F33E26"/>
    <w:rsid w:val="00F345B8"/>
    <w:rsid w:val="00F34A5A"/>
    <w:rsid w:val="00F373B3"/>
    <w:rsid w:val="00F40650"/>
    <w:rsid w:val="00F42AFE"/>
    <w:rsid w:val="00F44A29"/>
    <w:rsid w:val="00F44B74"/>
    <w:rsid w:val="00F44E66"/>
    <w:rsid w:val="00F459B6"/>
    <w:rsid w:val="00F45C43"/>
    <w:rsid w:val="00F46819"/>
    <w:rsid w:val="00F47130"/>
    <w:rsid w:val="00F47175"/>
    <w:rsid w:val="00F50167"/>
    <w:rsid w:val="00F50B53"/>
    <w:rsid w:val="00F51E64"/>
    <w:rsid w:val="00F52B90"/>
    <w:rsid w:val="00F55BAC"/>
    <w:rsid w:val="00F55E0C"/>
    <w:rsid w:val="00F56A94"/>
    <w:rsid w:val="00F56F39"/>
    <w:rsid w:val="00F620E8"/>
    <w:rsid w:val="00F62ABD"/>
    <w:rsid w:val="00F65329"/>
    <w:rsid w:val="00F65CC4"/>
    <w:rsid w:val="00F666B1"/>
    <w:rsid w:val="00F66C4E"/>
    <w:rsid w:val="00F7051B"/>
    <w:rsid w:val="00F714A3"/>
    <w:rsid w:val="00F71EEB"/>
    <w:rsid w:val="00F736EF"/>
    <w:rsid w:val="00F74C10"/>
    <w:rsid w:val="00F8149C"/>
    <w:rsid w:val="00F8380B"/>
    <w:rsid w:val="00F8394F"/>
    <w:rsid w:val="00F8516A"/>
    <w:rsid w:val="00F900B8"/>
    <w:rsid w:val="00F907B9"/>
    <w:rsid w:val="00F90811"/>
    <w:rsid w:val="00F91AB6"/>
    <w:rsid w:val="00F91AF0"/>
    <w:rsid w:val="00F91C12"/>
    <w:rsid w:val="00F94F18"/>
    <w:rsid w:val="00FA1CB2"/>
    <w:rsid w:val="00FA1F2B"/>
    <w:rsid w:val="00FA3327"/>
    <w:rsid w:val="00FA44CB"/>
    <w:rsid w:val="00FA4B4A"/>
    <w:rsid w:val="00FA4CF4"/>
    <w:rsid w:val="00FA6D5D"/>
    <w:rsid w:val="00FB06A5"/>
    <w:rsid w:val="00FB2469"/>
    <w:rsid w:val="00FB304F"/>
    <w:rsid w:val="00FB3518"/>
    <w:rsid w:val="00FB3F9B"/>
    <w:rsid w:val="00FB420D"/>
    <w:rsid w:val="00FB444F"/>
    <w:rsid w:val="00FB58A7"/>
    <w:rsid w:val="00FC39BA"/>
    <w:rsid w:val="00FD03DD"/>
    <w:rsid w:val="00FD37D2"/>
    <w:rsid w:val="00FD3C13"/>
    <w:rsid w:val="00FD5DF6"/>
    <w:rsid w:val="00FE1698"/>
    <w:rsid w:val="00FE1D2F"/>
    <w:rsid w:val="00FE2165"/>
    <w:rsid w:val="00FE2364"/>
    <w:rsid w:val="00FE269E"/>
    <w:rsid w:val="00FE37EE"/>
    <w:rsid w:val="00FE4011"/>
    <w:rsid w:val="00FE42A8"/>
    <w:rsid w:val="00FE44D8"/>
    <w:rsid w:val="00FE4E81"/>
    <w:rsid w:val="00FE512A"/>
    <w:rsid w:val="00FE5E8D"/>
    <w:rsid w:val="00FE6545"/>
    <w:rsid w:val="00FF15F5"/>
    <w:rsid w:val="00FF1906"/>
    <w:rsid w:val="00FF3189"/>
    <w:rsid w:val="00FF3C2C"/>
    <w:rsid w:val="00FF4667"/>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84921"/>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595B5767541C79DAB8467BA45BC66441A36FF1C2151E2E721C3088098A0DCE0655BB30B9F5UCD" TargetMode="External"/><Relationship Id="rId13" Type="http://schemas.openxmlformats.org/officeDocument/2006/relationships/hyperlink" Target="http://ivo.garant.ru/" TargetMode="External"/><Relationship Id="rId18" Type="http://schemas.openxmlformats.org/officeDocument/2006/relationships/hyperlink" Target="consultantplus://offline/ref=F0F9CE1E23C411BB856D2BC5F56BAD916E34A3FCF0FAEA85D10C7C77D8x6RDD" TargetMode="External"/><Relationship Id="rId26" Type="http://schemas.openxmlformats.org/officeDocument/2006/relationships/hyperlink" Target="consultantplus://offline/ref=6DE8AAF44171AD13FB404008AF6E0FD0A1C6B6DFD937DD79F7B5607690D55C485D598EE84F628AA9Q0O1D" TargetMode="External"/><Relationship Id="rId39"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consultantplus://offline/ref=408FEEF213D300074B9CF6D9234198F1C466E25D30BCD92B5A63F5458FDD98E8EBF3155757P7K8F" TargetMode="External"/><Relationship Id="rId34" Type="http://schemas.openxmlformats.org/officeDocument/2006/relationships/image" Target="media/image3.wm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F0F9CE1E23C411BB856D2BC5F56BAD916E34A9FEFBF3EA85D10C7C77D8x6RDD" TargetMode="External"/><Relationship Id="rId25" Type="http://schemas.openxmlformats.org/officeDocument/2006/relationships/hyperlink" Target="consultantplus://offline/ref=EFBD7934D9F60ACC265B0579BE2BC6AA8F7BB62B77EF832E945883482F8B38C70AE69EB0DB22p0F" TargetMode="External"/><Relationship Id="rId33" Type="http://schemas.openxmlformats.org/officeDocument/2006/relationships/image" Target="media/image2.wmf"/><Relationship Id="rId38"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F0F9CE1E23C411BB856D2BC5F56BAD916E34A6FEF3FFEA85D10C7C77D8x6RDD" TargetMode="External"/><Relationship Id="rId29" Type="http://schemas.openxmlformats.org/officeDocument/2006/relationships/hyperlink" Target="consultantplus://offline/ref=6DE8AAF44171AD13FB404008AF6E0FD0A1C6B6DFD937DD79F7B5607690D55C485D598EE84F628AA1Q0O1D" TargetMode="External"/><Relationship Id="rId41"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consultantplus://offline/ref=7B033C9A75A7CF232D2FF410DD7B94B27A1047036E043AC26F09D1C31234FCB70909B03CEF2CuCD" TargetMode="External"/><Relationship Id="rId32" Type="http://schemas.openxmlformats.org/officeDocument/2006/relationships/image" Target="media/image1.wmf"/><Relationship Id="rId37" Type="http://schemas.openxmlformats.org/officeDocument/2006/relationships/image" Target="media/image6.wmf"/><Relationship Id="rId40"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consultantplus://offline/ref=408FEEF213D300074B9CF6D9234198F1C466E25D30BCD92B5A63F5458FDD98E8EBF31557547A7E57P2KAF" TargetMode="External"/><Relationship Id="rId28" Type="http://schemas.openxmlformats.org/officeDocument/2006/relationships/hyperlink" Target="consultantplus://offline/ref=6DE8AAF44171AD13FB404008AF6E0FD0A1C6B6DFD937DD79F7B5607690D55C485D598EE84F628BA8Q0OAD" TargetMode="External"/><Relationship Id="rId36" Type="http://schemas.openxmlformats.org/officeDocument/2006/relationships/image" Target="media/image5.wmf"/><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consultantplus://offline/ref=F0F9CE1E23C411BB856D2BC5F56BAD916E34A9FEFBFDEA85D10C7C77D8x6RDD" TargetMode="External"/><Relationship Id="rId31" Type="http://schemas.openxmlformats.org/officeDocument/2006/relationships/hyperlink" Target="consultantplus://offline/ref=D48248F66C176A679301EABD797B718D086324A65C6E4D3F8A18E8AF45AB30124658C04FF58C3DACBDm9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1595B5767541C79DAB8467BA45BC66441A36FF1C2151E2E721C3088098A0DCE0655BB32B8F5U4D" TargetMode="External"/><Relationship Id="rId14" Type="http://schemas.openxmlformats.org/officeDocument/2006/relationships/hyperlink" Target="http://ivo.garant.ru/" TargetMode="External"/><Relationship Id="rId22" Type="http://schemas.openxmlformats.org/officeDocument/2006/relationships/hyperlink" Target="consultantplus://offline/ref=408FEEF213D300074B9CF6D9234198F1C466E25D30BCD92B5A63F5458FDD98E8EBF3155757P7K9F" TargetMode="External"/><Relationship Id="rId27" Type="http://schemas.openxmlformats.org/officeDocument/2006/relationships/hyperlink" Target="consultantplus://offline/ref=6DE8AAF44171AD13FB404008AF6E0FD0A1C6B6DFD937DD79F7B5607690D55C485D598EE84F628AAAQ0O0D" TargetMode="External"/><Relationship Id="rId30" Type="http://schemas.openxmlformats.org/officeDocument/2006/relationships/hyperlink" Target="consultantplus://offline/ref=D48248F66C176A679301EABD797B718D086324A65C6E4D3F8A18E8AF45AB30124658C04FF58C3DACBDmEE" TargetMode="External"/><Relationship Id="rId35" Type="http://schemas.openxmlformats.org/officeDocument/2006/relationships/image" Target="media/image4.w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465C-4920-4BC0-B89E-44DE3B73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42977</Words>
  <Characters>244973</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 Елена Евгеньевна</dc:creator>
  <cp:keywords/>
  <dc:description/>
  <cp:lastModifiedBy>Ирина</cp:lastModifiedBy>
  <cp:revision>38</cp:revision>
  <cp:lastPrinted>2018-06-15T03:41:00Z</cp:lastPrinted>
  <dcterms:created xsi:type="dcterms:W3CDTF">2018-06-09T05:28:00Z</dcterms:created>
  <dcterms:modified xsi:type="dcterms:W3CDTF">2019-05-20T02:47:00Z</dcterms:modified>
</cp:coreProperties>
</file>